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C2B4" w14:textId="203FBE03" w:rsidR="00D4553C" w:rsidRPr="00D4553C" w:rsidRDefault="00D4553C" w:rsidP="00D4553C">
      <w:pPr>
        <w:jc w:val="center"/>
        <w:rPr>
          <w:b/>
          <w:bCs/>
          <w:sz w:val="24"/>
          <w:szCs w:val="24"/>
        </w:rPr>
      </w:pPr>
      <w:r w:rsidRPr="00D4553C">
        <w:rPr>
          <w:b/>
          <w:bCs/>
          <w:sz w:val="24"/>
          <w:szCs w:val="24"/>
        </w:rPr>
        <w:t>The Blessed Edward Bamber Catholic Multi Academy Trust Employee Exit Questionnaire</w:t>
      </w:r>
    </w:p>
    <w:p w14:paraId="0A6AF4E3" w14:textId="2AE45C0A" w:rsidR="00D4553C" w:rsidRPr="00E9632B" w:rsidRDefault="00D4553C" w:rsidP="00D4553C">
      <w:pPr>
        <w:jc w:val="center"/>
        <w:rPr>
          <w:rFonts w:ascii="Source Sans Pro" w:hAnsi="Source Sans Pro"/>
          <w:color w:val="333333"/>
          <w:shd w:val="clear" w:color="auto" w:fill="FFFFFF"/>
        </w:rPr>
      </w:pPr>
      <w:r w:rsidRPr="00284492">
        <w:t xml:space="preserve">Completing this questionnaire is entirely voluntary. </w:t>
      </w:r>
      <w:r>
        <w:rPr>
          <w:rFonts w:ascii="Source Sans Pro" w:hAnsi="Source Sans Pro"/>
          <w:color w:val="333333"/>
          <w:shd w:val="clear" w:color="auto" w:fill="FFFFFF"/>
        </w:rPr>
        <w:t>It is important to us to understand why employees leave the Trust. The information provided is used to help build on good employment practices and to highlight and address areas where the Trust could improve.</w:t>
      </w:r>
      <w:r>
        <w:br/>
      </w:r>
      <w:r w:rsidRPr="00E9632B">
        <w:rPr>
          <w:b/>
          <w:bCs/>
          <w:i/>
          <w:iCs/>
        </w:rPr>
        <w:t>The answers given will be treated in confidence.</w:t>
      </w:r>
      <w:r>
        <w:t xml:space="preserve"> Completed forms to be sent to </w:t>
      </w:r>
      <w:hyperlink r:id="rId8" w:history="1">
        <w:r w:rsidRPr="00956EA3">
          <w:rPr>
            <w:rStyle w:val="Hyperlink"/>
          </w:rPr>
          <w:t>HR@bebcmat.co.uk</w:t>
        </w:r>
      </w:hyperlink>
      <w:r>
        <w:t xml:space="preserve"> </w:t>
      </w:r>
      <w:r>
        <w:br/>
        <w:t>Some responses are needed to provide statutory statistical data to the Department of Education.</w:t>
      </w:r>
    </w:p>
    <w:tbl>
      <w:tblPr>
        <w:tblW w:w="10632" w:type="dxa"/>
        <w:tblInd w:w="-4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94"/>
        <w:gridCol w:w="1675"/>
        <w:gridCol w:w="419"/>
        <w:gridCol w:w="882"/>
        <w:gridCol w:w="375"/>
        <w:gridCol w:w="838"/>
        <w:gridCol w:w="837"/>
        <w:gridCol w:w="785"/>
        <w:gridCol w:w="472"/>
        <w:gridCol w:w="521"/>
        <w:gridCol w:w="1134"/>
      </w:tblGrid>
      <w:tr w:rsidR="00D4553C" w:rsidRPr="00284492" w14:paraId="409A59F7" w14:textId="77777777" w:rsidTr="00D4553C">
        <w:trPr>
          <w:cantSplit/>
          <w:trHeight w:val="393"/>
          <w:tblHeader/>
        </w:trPr>
        <w:tc>
          <w:tcPr>
            <w:tcW w:w="2694" w:type="dxa"/>
            <w:tcBorders>
              <w:top w:val="single" w:sz="4" w:space="0" w:color="12263F"/>
              <w:left w:val="single" w:sz="4" w:space="0" w:color="12263F"/>
              <w:bottom w:val="single" w:sz="4" w:space="0" w:color="12263F"/>
              <w:right w:val="single" w:sz="4" w:space="0" w:color="F8F8F8"/>
              <w:tl2br w:val="nil"/>
              <w:tr2bl w:val="nil"/>
            </w:tcBorders>
            <w:shd w:val="clear" w:color="auto" w:fill="9CC2E5" w:themeFill="accent5" w:themeFillTint="99"/>
            <w:tcMar>
              <w:top w:w="113" w:type="dxa"/>
              <w:bottom w:w="113" w:type="dxa"/>
            </w:tcMar>
            <w:vAlign w:val="center"/>
          </w:tcPr>
          <w:p w14:paraId="392B4F48" w14:textId="77777777" w:rsidR="00D4553C" w:rsidRPr="00284492" w:rsidRDefault="00D4553C" w:rsidP="009E599B">
            <w:pPr>
              <w:jc w:val="center"/>
              <w:rPr>
                <w:b/>
                <w:bCs/>
                <w:sz w:val="28"/>
                <w:szCs w:val="28"/>
                <w:lang w:val="en-US"/>
              </w:rPr>
            </w:pPr>
            <w:r>
              <w:rPr>
                <w:b/>
                <w:bCs/>
                <w:sz w:val="28"/>
                <w:szCs w:val="28"/>
                <w:lang w:val="en-US"/>
              </w:rPr>
              <w:t>Q</w:t>
            </w:r>
            <w:r w:rsidRPr="00284492">
              <w:rPr>
                <w:b/>
                <w:bCs/>
                <w:sz w:val="28"/>
                <w:szCs w:val="28"/>
                <w:lang w:val="en-US"/>
              </w:rPr>
              <w:t>uestion</w:t>
            </w:r>
          </w:p>
        </w:tc>
        <w:tc>
          <w:tcPr>
            <w:tcW w:w="7938" w:type="dxa"/>
            <w:gridSpan w:val="10"/>
            <w:tcBorders>
              <w:top w:val="single" w:sz="4" w:space="0" w:color="12263F"/>
              <w:left w:val="single" w:sz="4" w:space="0" w:color="F8F8F8"/>
              <w:bottom w:val="single" w:sz="4" w:space="0" w:color="12263F"/>
              <w:right w:val="single" w:sz="4" w:space="0" w:color="12263F"/>
              <w:tl2br w:val="nil"/>
              <w:tr2bl w:val="nil"/>
            </w:tcBorders>
            <w:shd w:val="clear" w:color="auto" w:fill="9CC2E5" w:themeFill="accent5" w:themeFillTint="99"/>
            <w:tcMar>
              <w:top w:w="113" w:type="dxa"/>
              <w:bottom w:w="113" w:type="dxa"/>
            </w:tcMar>
          </w:tcPr>
          <w:p w14:paraId="4D8D4B9B" w14:textId="77777777" w:rsidR="00D4553C" w:rsidRPr="00284492" w:rsidRDefault="00D4553C" w:rsidP="009E599B">
            <w:pPr>
              <w:jc w:val="center"/>
              <w:rPr>
                <w:b/>
                <w:bCs/>
                <w:sz w:val="28"/>
                <w:szCs w:val="28"/>
                <w:lang w:val="en-US"/>
              </w:rPr>
            </w:pPr>
            <w:r>
              <w:rPr>
                <w:b/>
                <w:bCs/>
                <w:sz w:val="28"/>
                <w:szCs w:val="28"/>
                <w:lang w:val="en-US"/>
              </w:rPr>
              <w:t>N</w:t>
            </w:r>
            <w:r w:rsidRPr="00284492">
              <w:rPr>
                <w:b/>
                <w:bCs/>
                <w:sz w:val="28"/>
                <w:szCs w:val="28"/>
                <w:lang w:val="en-US"/>
              </w:rPr>
              <w:t>otes</w:t>
            </w:r>
          </w:p>
        </w:tc>
      </w:tr>
      <w:tr w:rsidR="00D4553C" w:rsidRPr="00284492" w14:paraId="26990DCC" w14:textId="77777777" w:rsidTr="00D4553C">
        <w:trPr>
          <w:trHeight w:val="283"/>
        </w:trPr>
        <w:tc>
          <w:tcPr>
            <w:tcW w:w="2694" w:type="dxa"/>
            <w:shd w:val="clear" w:color="auto" w:fill="auto"/>
            <w:tcMar>
              <w:top w:w="113" w:type="dxa"/>
              <w:bottom w:w="113" w:type="dxa"/>
            </w:tcMar>
            <w:vAlign w:val="center"/>
          </w:tcPr>
          <w:p w14:paraId="7C7A3EB4" w14:textId="77777777" w:rsidR="00D4553C" w:rsidRPr="00E9632B" w:rsidRDefault="00D4553C" w:rsidP="00D4553C">
            <w:pPr>
              <w:pStyle w:val="ListParagraph"/>
              <w:numPr>
                <w:ilvl w:val="0"/>
                <w:numId w:val="1"/>
              </w:numPr>
              <w:ind w:left="313"/>
              <w:rPr>
                <w:lang w:val="en-US"/>
              </w:rPr>
            </w:pPr>
            <w:r w:rsidRPr="00E9632B">
              <w:rPr>
                <w:b/>
                <w:bCs/>
                <w:sz w:val="24"/>
                <w:szCs w:val="24"/>
                <w:lang w:val="en-US"/>
              </w:rPr>
              <w:t>Employee’s name:</w:t>
            </w:r>
          </w:p>
        </w:tc>
        <w:tc>
          <w:tcPr>
            <w:tcW w:w="7938" w:type="dxa"/>
            <w:gridSpan w:val="10"/>
            <w:shd w:val="clear" w:color="auto" w:fill="auto"/>
            <w:tcMar>
              <w:top w:w="113" w:type="dxa"/>
              <w:bottom w:w="113" w:type="dxa"/>
            </w:tcMar>
          </w:tcPr>
          <w:p w14:paraId="78C487C2" w14:textId="77777777" w:rsidR="00D4553C" w:rsidRPr="00284492" w:rsidRDefault="00D4553C" w:rsidP="009E599B">
            <w:pPr>
              <w:rPr>
                <w:lang w:val="en-US"/>
              </w:rPr>
            </w:pPr>
          </w:p>
        </w:tc>
      </w:tr>
      <w:tr w:rsidR="00D4553C" w:rsidRPr="00284492" w14:paraId="07D8BEE8" w14:textId="77777777" w:rsidTr="00D4553C">
        <w:trPr>
          <w:trHeight w:val="283"/>
        </w:trPr>
        <w:tc>
          <w:tcPr>
            <w:tcW w:w="2694" w:type="dxa"/>
            <w:shd w:val="clear" w:color="auto" w:fill="auto"/>
            <w:tcMar>
              <w:top w:w="113" w:type="dxa"/>
              <w:bottom w:w="113" w:type="dxa"/>
            </w:tcMar>
            <w:vAlign w:val="center"/>
          </w:tcPr>
          <w:p w14:paraId="58B30960" w14:textId="77777777" w:rsidR="00D4553C" w:rsidRPr="00E9632B" w:rsidRDefault="00D4553C" w:rsidP="00D4553C">
            <w:pPr>
              <w:pStyle w:val="ListParagraph"/>
              <w:numPr>
                <w:ilvl w:val="0"/>
                <w:numId w:val="1"/>
              </w:numPr>
              <w:ind w:left="313"/>
              <w:rPr>
                <w:lang w:val="en-US"/>
              </w:rPr>
            </w:pPr>
            <w:r w:rsidRPr="00E9632B">
              <w:rPr>
                <w:b/>
                <w:bCs/>
                <w:sz w:val="24"/>
                <w:szCs w:val="24"/>
                <w:lang w:val="en-US"/>
              </w:rPr>
              <w:t>School or location of role:</w:t>
            </w:r>
          </w:p>
        </w:tc>
        <w:tc>
          <w:tcPr>
            <w:tcW w:w="7938" w:type="dxa"/>
            <w:gridSpan w:val="10"/>
            <w:shd w:val="clear" w:color="auto" w:fill="auto"/>
            <w:tcMar>
              <w:top w:w="113" w:type="dxa"/>
              <w:bottom w:w="113" w:type="dxa"/>
            </w:tcMar>
          </w:tcPr>
          <w:p w14:paraId="677B7F8A" w14:textId="77777777" w:rsidR="00D4553C" w:rsidRPr="00284492" w:rsidRDefault="00D4553C" w:rsidP="009E599B">
            <w:pPr>
              <w:jc w:val="center"/>
              <w:rPr>
                <w:lang w:val="en-US"/>
              </w:rPr>
            </w:pPr>
          </w:p>
        </w:tc>
      </w:tr>
      <w:tr w:rsidR="00D4553C" w:rsidRPr="00284492" w14:paraId="47817066" w14:textId="77777777" w:rsidTr="00D4553C">
        <w:trPr>
          <w:trHeight w:val="283"/>
        </w:trPr>
        <w:tc>
          <w:tcPr>
            <w:tcW w:w="2694" w:type="dxa"/>
            <w:shd w:val="clear" w:color="auto" w:fill="auto"/>
            <w:tcMar>
              <w:top w:w="113" w:type="dxa"/>
              <w:bottom w:w="113" w:type="dxa"/>
            </w:tcMar>
            <w:vAlign w:val="center"/>
          </w:tcPr>
          <w:p w14:paraId="212081BB" w14:textId="77777777" w:rsidR="00D4553C" w:rsidRPr="00E9632B" w:rsidRDefault="00D4553C" w:rsidP="00D4553C">
            <w:pPr>
              <w:pStyle w:val="ListParagraph"/>
              <w:numPr>
                <w:ilvl w:val="0"/>
                <w:numId w:val="1"/>
              </w:numPr>
              <w:ind w:left="313"/>
              <w:rPr>
                <w:lang w:val="en-US"/>
              </w:rPr>
            </w:pPr>
            <w:r w:rsidRPr="00E9632B">
              <w:rPr>
                <w:b/>
                <w:bCs/>
                <w:sz w:val="24"/>
                <w:szCs w:val="24"/>
                <w:lang w:val="en-US"/>
              </w:rPr>
              <w:t>Job Title:</w:t>
            </w:r>
          </w:p>
        </w:tc>
        <w:tc>
          <w:tcPr>
            <w:tcW w:w="7938" w:type="dxa"/>
            <w:gridSpan w:val="10"/>
            <w:shd w:val="clear" w:color="auto" w:fill="auto"/>
            <w:tcMar>
              <w:top w:w="113" w:type="dxa"/>
              <w:bottom w:w="113" w:type="dxa"/>
            </w:tcMar>
          </w:tcPr>
          <w:p w14:paraId="771DA64B" w14:textId="77777777" w:rsidR="00D4553C" w:rsidRPr="00284492" w:rsidRDefault="00D4553C" w:rsidP="009E599B">
            <w:pPr>
              <w:jc w:val="center"/>
              <w:rPr>
                <w:lang w:val="en-US"/>
              </w:rPr>
            </w:pPr>
          </w:p>
        </w:tc>
      </w:tr>
      <w:tr w:rsidR="00D4553C" w:rsidRPr="00284492" w14:paraId="7A5F876D" w14:textId="77777777" w:rsidTr="00D4553C">
        <w:trPr>
          <w:trHeight w:val="1006"/>
        </w:trPr>
        <w:tc>
          <w:tcPr>
            <w:tcW w:w="2694" w:type="dxa"/>
            <w:shd w:val="clear" w:color="auto" w:fill="auto"/>
            <w:tcMar>
              <w:top w:w="113" w:type="dxa"/>
              <w:bottom w:w="113" w:type="dxa"/>
            </w:tcMar>
            <w:vAlign w:val="center"/>
          </w:tcPr>
          <w:p w14:paraId="4BC1DB49" w14:textId="77777777" w:rsidR="00D4553C" w:rsidRPr="00E9632B" w:rsidRDefault="00D4553C" w:rsidP="00D4553C">
            <w:pPr>
              <w:pStyle w:val="ListParagraph"/>
              <w:numPr>
                <w:ilvl w:val="0"/>
                <w:numId w:val="1"/>
              </w:numPr>
              <w:ind w:left="313"/>
              <w:rPr>
                <w:lang w:val="en-US"/>
              </w:rPr>
            </w:pPr>
            <w:r w:rsidRPr="00E9632B">
              <w:rPr>
                <w:b/>
                <w:bCs/>
                <w:sz w:val="24"/>
                <w:szCs w:val="24"/>
                <w:lang w:val="en-US"/>
              </w:rPr>
              <w:t>Line Manager or person completing the form:</w:t>
            </w:r>
          </w:p>
        </w:tc>
        <w:tc>
          <w:tcPr>
            <w:tcW w:w="7938" w:type="dxa"/>
            <w:gridSpan w:val="10"/>
            <w:shd w:val="clear" w:color="auto" w:fill="auto"/>
            <w:tcMar>
              <w:top w:w="113" w:type="dxa"/>
              <w:bottom w:w="113" w:type="dxa"/>
            </w:tcMar>
          </w:tcPr>
          <w:p w14:paraId="67065E60" w14:textId="77777777" w:rsidR="00D4553C" w:rsidRPr="00284492" w:rsidRDefault="00D4553C" w:rsidP="009E599B">
            <w:pPr>
              <w:jc w:val="center"/>
              <w:rPr>
                <w:lang w:val="en-US"/>
              </w:rPr>
            </w:pPr>
          </w:p>
        </w:tc>
      </w:tr>
      <w:tr w:rsidR="00D4553C" w:rsidRPr="00284492" w14:paraId="000FA489" w14:textId="77777777" w:rsidTr="00D4553C">
        <w:trPr>
          <w:trHeight w:val="515"/>
        </w:trPr>
        <w:tc>
          <w:tcPr>
            <w:tcW w:w="2694" w:type="dxa"/>
            <w:shd w:val="clear" w:color="auto" w:fill="auto"/>
            <w:tcMar>
              <w:top w:w="113" w:type="dxa"/>
              <w:bottom w:w="113" w:type="dxa"/>
            </w:tcMar>
            <w:vAlign w:val="center"/>
          </w:tcPr>
          <w:p w14:paraId="3DDB58C8" w14:textId="77777777" w:rsidR="00D4553C" w:rsidRPr="00E9632B" w:rsidRDefault="00D4553C" w:rsidP="00D4553C">
            <w:pPr>
              <w:pStyle w:val="ListParagraph"/>
              <w:numPr>
                <w:ilvl w:val="0"/>
                <w:numId w:val="1"/>
              </w:numPr>
              <w:ind w:left="313"/>
              <w:rPr>
                <w:b/>
                <w:bCs/>
                <w:sz w:val="24"/>
                <w:szCs w:val="24"/>
                <w:lang w:val="en-US"/>
              </w:rPr>
            </w:pPr>
            <w:r w:rsidRPr="00E9632B">
              <w:rPr>
                <w:b/>
                <w:bCs/>
                <w:sz w:val="24"/>
                <w:szCs w:val="24"/>
                <w:lang w:val="en-US"/>
              </w:rPr>
              <w:t>Date of leaving:</w:t>
            </w:r>
          </w:p>
        </w:tc>
        <w:tc>
          <w:tcPr>
            <w:tcW w:w="7938" w:type="dxa"/>
            <w:gridSpan w:val="10"/>
            <w:shd w:val="clear" w:color="auto" w:fill="auto"/>
            <w:tcMar>
              <w:top w:w="113" w:type="dxa"/>
              <w:bottom w:w="113" w:type="dxa"/>
            </w:tcMar>
          </w:tcPr>
          <w:p w14:paraId="22E9D7FC" w14:textId="77777777" w:rsidR="00D4553C" w:rsidRPr="00284492" w:rsidRDefault="00D4553C" w:rsidP="009E599B">
            <w:pPr>
              <w:jc w:val="center"/>
              <w:rPr>
                <w:lang w:val="en-US"/>
              </w:rPr>
            </w:pPr>
          </w:p>
        </w:tc>
      </w:tr>
      <w:tr w:rsidR="00D4553C" w:rsidRPr="00284492" w14:paraId="52233596" w14:textId="77777777" w:rsidTr="00D4553C">
        <w:trPr>
          <w:trHeight w:val="611"/>
        </w:trPr>
        <w:tc>
          <w:tcPr>
            <w:tcW w:w="2694" w:type="dxa"/>
            <w:shd w:val="clear" w:color="auto" w:fill="auto"/>
            <w:tcMar>
              <w:top w:w="113" w:type="dxa"/>
              <w:bottom w:w="113" w:type="dxa"/>
            </w:tcMar>
            <w:vAlign w:val="center"/>
          </w:tcPr>
          <w:p w14:paraId="7327C1E8" w14:textId="77777777" w:rsidR="00D4553C" w:rsidRPr="00E9632B" w:rsidRDefault="00D4553C" w:rsidP="00D4553C">
            <w:pPr>
              <w:pStyle w:val="ListParagraph"/>
              <w:numPr>
                <w:ilvl w:val="0"/>
                <w:numId w:val="1"/>
              </w:numPr>
              <w:ind w:left="313"/>
              <w:rPr>
                <w:b/>
                <w:bCs/>
                <w:sz w:val="24"/>
                <w:szCs w:val="24"/>
                <w:lang w:val="en-US"/>
              </w:rPr>
            </w:pPr>
            <w:r w:rsidRPr="00E9632B">
              <w:rPr>
                <w:b/>
                <w:bCs/>
                <w:sz w:val="24"/>
                <w:szCs w:val="24"/>
                <w:lang w:val="en-US"/>
              </w:rPr>
              <w:t>Date of starting with school:</w:t>
            </w:r>
          </w:p>
        </w:tc>
        <w:tc>
          <w:tcPr>
            <w:tcW w:w="7938" w:type="dxa"/>
            <w:gridSpan w:val="10"/>
            <w:shd w:val="clear" w:color="auto" w:fill="auto"/>
            <w:tcMar>
              <w:top w:w="113" w:type="dxa"/>
              <w:bottom w:w="113" w:type="dxa"/>
            </w:tcMar>
          </w:tcPr>
          <w:p w14:paraId="5746CC94" w14:textId="77777777" w:rsidR="00D4553C" w:rsidRPr="00284492" w:rsidRDefault="00D4553C" w:rsidP="009E599B">
            <w:pPr>
              <w:jc w:val="center"/>
              <w:rPr>
                <w:lang w:val="en-US"/>
              </w:rPr>
            </w:pPr>
          </w:p>
        </w:tc>
      </w:tr>
      <w:tr w:rsidR="00D4553C" w:rsidRPr="00284492" w14:paraId="252A9774" w14:textId="77777777" w:rsidTr="00D4553C">
        <w:trPr>
          <w:trHeight w:val="601"/>
        </w:trPr>
        <w:tc>
          <w:tcPr>
            <w:tcW w:w="2694" w:type="dxa"/>
            <w:vMerge w:val="restart"/>
            <w:shd w:val="clear" w:color="auto" w:fill="auto"/>
            <w:tcMar>
              <w:top w:w="113" w:type="dxa"/>
              <w:bottom w:w="113" w:type="dxa"/>
            </w:tcMar>
            <w:vAlign w:val="center"/>
          </w:tcPr>
          <w:p w14:paraId="2BCBA3F2" w14:textId="77777777" w:rsidR="00D4553C" w:rsidRPr="00E9632B" w:rsidRDefault="00D4553C" w:rsidP="00D4553C">
            <w:pPr>
              <w:pStyle w:val="ListParagraph"/>
              <w:numPr>
                <w:ilvl w:val="0"/>
                <w:numId w:val="1"/>
              </w:numPr>
              <w:ind w:left="313"/>
              <w:rPr>
                <w:b/>
                <w:bCs/>
                <w:sz w:val="24"/>
                <w:szCs w:val="24"/>
                <w:lang w:val="en-US"/>
              </w:rPr>
            </w:pPr>
            <w:r w:rsidRPr="00E9632B">
              <w:rPr>
                <w:b/>
                <w:bCs/>
                <w:sz w:val="24"/>
                <w:szCs w:val="24"/>
                <w:lang w:val="en-US"/>
              </w:rPr>
              <w:t>Why have you decided to leave?</w:t>
            </w:r>
          </w:p>
          <w:p w14:paraId="3E5D3655" w14:textId="77777777" w:rsidR="00D4553C" w:rsidRPr="00E9632B" w:rsidRDefault="00D4553C" w:rsidP="009E599B">
            <w:pPr>
              <w:jc w:val="center"/>
              <w:rPr>
                <w:i/>
                <w:iCs/>
                <w:sz w:val="24"/>
                <w:szCs w:val="24"/>
                <w:lang w:val="en-US"/>
              </w:rPr>
            </w:pPr>
            <w:r w:rsidRPr="00E9632B">
              <w:rPr>
                <w:i/>
                <w:iCs/>
                <w:sz w:val="24"/>
                <w:szCs w:val="24"/>
                <w:lang w:val="en-US"/>
              </w:rPr>
              <w:t>Please circle all that apply</w:t>
            </w:r>
          </w:p>
        </w:tc>
        <w:tc>
          <w:tcPr>
            <w:tcW w:w="2976" w:type="dxa"/>
            <w:gridSpan w:val="3"/>
            <w:shd w:val="clear" w:color="auto" w:fill="auto"/>
            <w:tcMar>
              <w:top w:w="113" w:type="dxa"/>
              <w:bottom w:w="113" w:type="dxa"/>
            </w:tcMar>
          </w:tcPr>
          <w:p w14:paraId="18FA364B" w14:textId="77777777" w:rsidR="00D4553C" w:rsidRPr="00284492" w:rsidRDefault="00D4553C" w:rsidP="009E599B">
            <w:pPr>
              <w:jc w:val="center"/>
              <w:rPr>
                <w:lang w:val="en-US"/>
              </w:rPr>
            </w:pPr>
            <w:r>
              <w:rPr>
                <w:lang w:val="en-US"/>
              </w:rPr>
              <w:t>Location</w:t>
            </w:r>
          </w:p>
        </w:tc>
        <w:tc>
          <w:tcPr>
            <w:tcW w:w="2835" w:type="dxa"/>
            <w:gridSpan w:val="4"/>
            <w:shd w:val="clear" w:color="auto" w:fill="auto"/>
          </w:tcPr>
          <w:p w14:paraId="5201A5CD" w14:textId="77777777" w:rsidR="00D4553C" w:rsidRPr="00284492" w:rsidRDefault="00D4553C" w:rsidP="009E599B">
            <w:pPr>
              <w:jc w:val="center"/>
              <w:rPr>
                <w:lang w:val="en-US"/>
              </w:rPr>
            </w:pPr>
            <w:r>
              <w:rPr>
                <w:lang w:val="en-US"/>
              </w:rPr>
              <w:t>Lack of job satisfaction</w:t>
            </w:r>
          </w:p>
        </w:tc>
        <w:tc>
          <w:tcPr>
            <w:tcW w:w="2127" w:type="dxa"/>
            <w:gridSpan w:val="3"/>
            <w:shd w:val="clear" w:color="auto" w:fill="auto"/>
          </w:tcPr>
          <w:p w14:paraId="2442790C" w14:textId="77777777" w:rsidR="00D4553C" w:rsidRPr="00284492" w:rsidRDefault="00D4553C" w:rsidP="009E599B">
            <w:pPr>
              <w:jc w:val="center"/>
              <w:rPr>
                <w:lang w:val="en-US"/>
              </w:rPr>
            </w:pPr>
            <w:r>
              <w:rPr>
                <w:lang w:val="en-US"/>
              </w:rPr>
              <w:t>Return to full time education</w:t>
            </w:r>
          </w:p>
        </w:tc>
      </w:tr>
      <w:tr w:rsidR="00D4553C" w:rsidRPr="00284492" w14:paraId="49BE6FCA" w14:textId="77777777" w:rsidTr="00D4553C">
        <w:trPr>
          <w:trHeight w:val="283"/>
        </w:trPr>
        <w:tc>
          <w:tcPr>
            <w:tcW w:w="2694" w:type="dxa"/>
            <w:vMerge/>
            <w:shd w:val="clear" w:color="auto" w:fill="auto"/>
            <w:tcMar>
              <w:top w:w="113" w:type="dxa"/>
              <w:bottom w:w="113" w:type="dxa"/>
            </w:tcMar>
            <w:vAlign w:val="center"/>
          </w:tcPr>
          <w:p w14:paraId="6E010BAA" w14:textId="77777777" w:rsidR="00D4553C" w:rsidRPr="00E9632B" w:rsidRDefault="00D4553C" w:rsidP="00D4553C">
            <w:pPr>
              <w:pStyle w:val="ListParagraph"/>
              <w:numPr>
                <w:ilvl w:val="0"/>
                <w:numId w:val="1"/>
              </w:numPr>
              <w:ind w:left="313"/>
              <w:rPr>
                <w:b/>
                <w:bCs/>
                <w:sz w:val="24"/>
                <w:szCs w:val="24"/>
                <w:lang w:val="en-US"/>
              </w:rPr>
            </w:pPr>
          </w:p>
        </w:tc>
        <w:tc>
          <w:tcPr>
            <w:tcW w:w="2976" w:type="dxa"/>
            <w:gridSpan w:val="3"/>
            <w:shd w:val="clear" w:color="auto" w:fill="auto"/>
            <w:tcMar>
              <w:top w:w="113" w:type="dxa"/>
              <w:bottom w:w="113" w:type="dxa"/>
            </w:tcMar>
          </w:tcPr>
          <w:p w14:paraId="39296062" w14:textId="77777777" w:rsidR="00D4553C" w:rsidRPr="00284492" w:rsidRDefault="00D4553C" w:rsidP="009E599B">
            <w:pPr>
              <w:jc w:val="center"/>
              <w:rPr>
                <w:lang w:val="en-US"/>
              </w:rPr>
            </w:pPr>
            <w:r>
              <w:rPr>
                <w:lang w:val="en-US"/>
              </w:rPr>
              <w:t>Take time out for family</w:t>
            </w:r>
          </w:p>
        </w:tc>
        <w:tc>
          <w:tcPr>
            <w:tcW w:w="2835" w:type="dxa"/>
            <w:gridSpan w:val="4"/>
            <w:shd w:val="clear" w:color="auto" w:fill="auto"/>
          </w:tcPr>
          <w:p w14:paraId="03637189" w14:textId="77777777" w:rsidR="00D4553C" w:rsidRPr="00284492" w:rsidRDefault="00D4553C" w:rsidP="009E599B">
            <w:pPr>
              <w:jc w:val="center"/>
              <w:rPr>
                <w:lang w:val="en-US"/>
              </w:rPr>
            </w:pPr>
            <w:r>
              <w:rPr>
                <w:lang w:val="en-US"/>
              </w:rPr>
              <w:t>Inadequate training or development</w:t>
            </w:r>
          </w:p>
        </w:tc>
        <w:tc>
          <w:tcPr>
            <w:tcW w:w="2127" w:type="dxa"/>
            <w:gridSpan w:val="3"/>
            <w:shd w:val="clear" w:color="auto" w:fill="auto"/>
          </w:tcPr>
          <w:p w14:paraId="190757C2" w14:textId="77777777" w:rsidR="00D4553C" w:rsidRPr="00284492" w:rsidRDefault="00D4553C" w:rsidP="009E599B">
            <w:pPr>
              <w:jc w:val="center"/>
              <w:rPr>
                <w:lang w:val="en-US"/>
              </w:rPr>
            </w:pPr>
            <w:r>
              <w:rPr>
                <w:lang w:val="en-US"/>
              </w:rPr>
              <w:t>Moving out of area/location</w:t>
            </w:r>
          </w:p>
        </w:tc>
      </w:tr>
      <w:tr w:rsidR="00D4553C" w:rsidRPr="00284492" w14:paraId="4ABEA65F" w14:textId="77777777" w:rsidTr="00D4553C">
        <w:trPr>
          <w:trHeight w:val="283"/>
        </w:trPr>
        <w:tc>
          <w:tcPr>
            <w:tcW w:w="2694" w:type="dxa"/>
            <w:vMerge/>
            <w:shd w:val="clear" w:color="auto" w:fill="auto"/>
            <w:tcMar>
              <w:top w:w="113" w:type="dxa"/>
              <w:bottom w:w="113" w:type="dxa"/>
            </w:tcMar>
            <w:vAlign w:val="center"/>
          </w:tcPr>
          <w:p w14:paraId="29D368B5" w14:textId="77777777" w:rsidR="00D4553C" w:rsidRPr="00E9632B" w:rsidRDefault="00D4553C" w:rsidP="00D4553C">
            <w:pPr>
              <w:pStyle w:val="ListParagraph"/>
              <w:numPr>
                <w:ilvl w:val="0"/>
                <w:numId w:val="1"/>
              </w:numPr>
              <w:ind w:left="313"/>
              <w:rPr>
                <w:b/>
                <w:bCs/>
                <w:sz w:val="24"/>
                <w:szCs w:val="24"/>
                <w:lang w:val="en-US"/>
              </w:rPr>
            </w:pPr>
          </w:p>
        </w:tc>
        <w:tc>
          <w:tcPr>
            <w:tcW w:w="2976" w:type="dxa"/>
            <w:gridSpan w:val="3"/>
            <w:shd w:val="clear" w:color="auto" w:fill="auto"/>
            <w:tcMar>
              <w:top w:w="113" w:type="dxa"/>
              <w:bottom w:w="113" w:type="dxa"/>
            </w:tcMar>
          </w:tcPr>
          <w:p w14:paraId="2E64B6CE" w14:textId="77777777" w:rsidR="00D4553C" w:rsidRPr="00284492" w:rsidRDefault="00D4553C" w:rsidP="009E599B">
            <w:pPr>
              <w:jc w:val="center"/>
              <w:rPr>
                <w:lang w:val="en-US"/>
              </w:rPr>
            </w:pPr>
            <w:r>
              <w:rPr>
                <w:lang w:val="en-US"/>
              </w:rPr>
              <w:t xml:space="preserve">Promotion/development opportunity in another </w:t>
            </w:r>
            <w:proofErr w:type="spellStart"/>
            <w:r>
              <w:rPr>
                <w:lang w:val="en-US"/>
              </w:rPr>
              <w:t>organisation</w:t>
            </w:r>
            <w:proofErr w:type="spellEnd"/>
          </w:p>
        </w:tc>
        <w:tc>
          <w:tcPr>
            <w:tcW w:w="2835" w:type="dxa"/>
            <w:gridSpan w:val="4"/>
            <w:shd w:val="clear" w:color="auto" w:fill="auto"/>
          </w:tcPr>
          <w:p w14:paraId="68C5C883" w14:textId="77777777" w:rsidR="00D4553C" w:rsidRPr="00284492" w:rsidRDefault="00D4553C" w:rsidP="009E599B">
            <w:pPr>
              <w:jc w:val="center"/>
              <w:rPr>
                <w:lang w:val="en-US"/>
              </w:rPr>
            </w:pPr>
            <w:r>
              <w:rPr>
                <w:lang w:val="en-US"/>
              </w:rPr>
              <w:t>Little opportunity to use my skills and abilities</w:t>
            </w:r>
          </w:p>
        </w:tc>
        <w:tc>
          <w:tcPr>
            <w:tcW w:w="2127" w:type="dxa"/>
            <w:gridSpan w:val="3"/>
            <w:shd w:val="clear" w:color="auto" w:fill="auto"/>
          </w:tcPr>
          <w:p w14:paraId="06AA34F7" w14:textId="77777777" w:rsidR="00D4553C" w:rsidRPr="00284492" w:rsidRDefault="00D4553C" w:rsidP="009E599B">
            <w:pPr>
              <w:jc w:val="center"/>
              <w:rPr>
                <w:lang w:val="en-US"/>
              </w:rPr>
            </w:pPr>
            <w:r>
              <w:rPr>
                <w:lang w:val="en-US"/>
              </w:rPr>
              <w:t>Salary improvement</w:t>
            </w:r>
          </w:p>
        </w:tc>
      </w:tr>
      <w:tr w:rsidR="00D4553C" w:rsidRPr="00284492" w14:paraId="20578222" w14:textId="77777777" w:rsidTr="00D4553C">
        <w:trPr>
          <w:trHeight w:val="283"/>
        </w:trPr>
        <w:tc>
          <w:tcPr>
            <w:tcW w:w="2694" w:type="dxa"/>
            <w:vMerge/>
            <w:shd w:val="clear" w:color="auto" w:fill="auto"/>
            <w:tcMar>
              <w:top w:w="113" w:type="dxa"/>
              <w:bottom w:w="113" w:type="dxa"/>
            </w:tcMar>
            <w:vAlign w:val="center"/>
          </w:tcPr>
          <w:p w14:paraId="0F015EA9" w14:textId="77777777" w:rsidR="00D4553C" w:rsidRPr="00E9632B" w:rsidRDefault="00D4553C" w:rsidP="00D4553C">
            <w:pPr>
              <w:pStyle w:val="ListParagraph"/>
              <w:numPr>
                <w:ilvl w:val="0"/>
                <w:numId w:val="1"/>
              </w:numPr>
              <w:ind w:left="313"/>
              <w:rPr>
                <w:b/>
                <w:bCs/>
                <w:sz w:val="24"/>
                <w:szCs w:val="24"/>
                <w:lang w:val="en-US"/>
              </w:rPr>
            </w:pPr>
          </w:p>
        </w:tc>
        <w:tc>
          <w:tcPr>
            <w:tcW w:w="2976" w:type="dxa"/>
            <w:gridSpan w:val="3"/>
            <w:shd w:val="clear" w:color="auto" w:fill="auto"/>
            <w:tcMar>
              <w:top w:w="113" w:type="dxa"/>
              <w:bottom w:w="113" w:type="dxa"/>
            </w:tcMar>
          </w:tcPr>
          <w:p w14:paraId="42992C32" w14:textId="77777777" w:rsidR="00D4553C" w:rsidRPr="00284492" w:rsidRDefault="00D4553C" w:rsidP="009E599B">
            <w:pPr>
              <w:jc w:val="center"/>
              <w:rPr>
                <w:lang w:val="en-US"/>
              </w:rPr>
            </w:pPr>
            <w:r>
              <w:rPr>
                <w:lang w:val="en-US"/>
              </w:rPr>
              <w:t>Personal circumstances</w:t>
            </w:r>
          </w:p>
        </w:tc>
        <w:tc>
          <w:tcPr>
            <w:tcW w:w="2835" w:type="dxa"/>
            <w:gridSpan w:val="4"/>
            <w:shd w:val="clear" w:color="auto" w:fill="auto"/>
          </w:tcPr>
          <w:p w14:paraId="094159DA" w14:textId="77777777" w:rsidR="00D4553C" w:rsidRPr="00284492" w:rsidRDefault="00D4553C" w:rsidP="009E599B">
            <w:pPr>
              <w:jc w:val="center"/>
              <w:rPr>
                <w:lang w:val="en-US"/>
              </w:rPr>
            </w:pPr>
            <w:r>
              <w:rPr>
                <w:lang w:val="en-US"/>
              </w:rPr>
              <w:t>Poor communication from senior leaders</w:t>
            </w:r>
          </w:p>
        </w:tc>
        <w:tc>
          <w:tcPr>
            <w:tcW w:w="2127" w:type="dxa"/>
            <w:gridSpan w:val="3"/>
            <w:shd w:val="clear" w:color="auto" w:fill="auto"/>
          </w:tcPr>
          <w:p w14:paraId="2B20B1F3" w14:textId="77777777" w:rsidR="00D4553C" w:rsidRPr="00284492" w:rsidRDefault="00D4553C" w:rsidP="009E599B">
            <w:pPr>
              <w:rPr>
                <w:lang w:val="en-US"/>
              </w:rPr>
            </w:pPr>
            <w:r>
              <w:rPr>
                <w:lang w:val="en-US"/>
              </w:rPr>
              <w:t>Poor communication from the wider Trust</w:t>
            </w:r>
          </w:p>
        </w:tc>
      </w:tr>
      <w:tr w:rsidR="00D4553C" w:rsidRPr="00284492" w14:paraId="4D7F107D" w14:textId="77777777" w:rsidTr="00D4553C">
        <w:trPr>
          <w:trHeight w:val="283"/>
        </w:trPr>
        <w:tc>
          <w:tcPr>
            <w:tcW w:w="2694" w:type="dxa"/>
            <w:vMerge/>
            <w:shd w:val="clear" w:color="auto" w:fill="auto"/>
            <w:tcMar>
              <w:top w:w="113" w:type="dxa"/>
              <w:bottom w:w="113" w:type="dxa"/>
            </w:tcMar>
            <w:vAlign w:val="center"/>
          </w:tcPr>
          <w:p w14:paraId="5828176F" w14:textId="77777777" w:rsidR="00D4553C" w:rsidRPr="00E9632B" w:rsidRDefault="00D4553C" w:rsidP="00D4553C">
            <w:pPr>
              <w:pStyle w:val="ListParagraph"/>
              <w:numPr>
                <w:ilvl w:val="0"/>
                <w:numId w:val="1"/>
              </w:numPr>
              <w:ind w:left="313"/>
              <w:rPr>
                <w:b/>
                <w:bCs/>
                <w:sz w:val="24"/>
                <w:szCs w:val="24"/>
                <w:lang w:val="en-US"/>
              </w:rPr>
            </w:pPr>
          </w:p>
        </w:tc>
        <w:tc>
          <w:tcPr>
            <w:tcW w:w="2976" w:type="dxa"/>
            <w:gridSpan w:val="3"/>
            <w:shd w:val="clear" w:color="auto" w:fill="auto"/>
            <w:tcMar>
              <w:top w:w="113" w:type="dxa"/>
              <w:bottom w:w="113" w:type="dxa"/>
            </w:tcMar>
          </w:tcPr>
          <w:p w14:paraId="1517E94D" w14:textId="77777777" w:rsidR="00D4553C" w:rsidRPr="00284492" w:rsidRDefault="00D4553C" w:rsidP="009E599B">
            <w:pPr>
              <w:jc w:val="center"/>
              <w:rPr>
                <w:lang w:val="en-US"/>
              </w:rPr>
            </w:pPr>
            <w:r>
              <w:rPr>
                <w:lang w:val="en-US"/>
              </w:rPr>
              <w:t>Lack of job security</w:t>
            </w:r>
          </w:p>
        </w:tc>
        <w:tc>
          <w:tcPr>
            <w:tcW w:w="2835" w:type="dxa"/>
            <w:gridSpan w:val="4"/>
            <w:shd w:val="clear" w:color="auto" w:fill="auto"/>
          </w:tcPr>
          <w:p w14:paraId="515DD8A2" w14:textId="77777777" w:rsidR="00D4553C" w:rsidRPr="00284492" w:rsidRDefault="00D4553C" w:rsidP="009E599B">
            <w:pPr>
              <w:jc w:val="center"/>
              <w:rPr>
                <w:lang w:val="en-US"/>
              </w:rPr>
            </w:pPr>
            <w:r>
              <w:rPr>
                <w:lang w:val="en-US"/>
              </w:rPr>
              <w:t>Poor working conditions and facilities</w:t>
            </w:r>
          </w:p>
        </w:tc>
        <w:tc>
          <w:tcPr>
            <w:tcW w:w="2127" w:type="dxa"/>
            <w:gridSpan w:val="3"/>
            <w:shd w:val="clear" w:color="auto" w:fill="auto"/>
          </w:tcPr>
          <w:p w14:paraId="184C9865" w14:textId="77777777" w:rsidR="00D4553C" w:rsidRPr="00284492" w:rsidRDefault="00D4553C" w:rsidP="009E599B">
            <w:pPr>
              <w:jc w:val="center"/>
              <w:rPr>
                <w:lang w:val="en-US"/>
              </w:rPr>
            </w:pPr>
            <w:r>
              <w:rPr>
                <w:lang w:val="en-US"/>
              </w:rPr>
              <w:t>Work too stressful</w:t>
            </w:r>
          </w:p>
        </w:tc>
      </w:tr>
      <w:tr w:rsidR="00D4553C" w:rsidRPr="00284492" w14:paraId="3AFFC0EA" w14:textId="77777777" w:rsidTr="00D4553C">
        <w:trPr>
          <w:trHeight w:val="283"/>
        </w:trPr>
        <w:tc>
          <w:tcPr>
            <w:tcW w:w="2694" w:type="dxa"/>
            <w:vMerge/>
            <w:shd w:val="clear" w:color="auto" w:fill="auto"/>
            <w:tcMar>
              <w:top w:w="113" w:type="dxa"/>
              <w:bottom w:w="113" w:type="dxa"/>
            </w:tcMar>
            <w:vAlign w:val="center"/>
          </w:tcPr>
          <w:p w14:paraId="1EA87549" w14:textId="77777777" w:rsidR="00D4553C" w:rsidRPr="00E9632B" w:rsidRDefault="00D4553C" w:rsidP="00D4553C">
            <w:pPr>
              <w:pStyle w:val="ListParagraph"/>
              <w:numPr>
                <w:ilvl w:val="0"/>
                <w:numId w:val="1"/>
              </w:numPr>
              <w:ind w:left="313"/>
              <w:rPr>
                <w:b/>
                <w:bCs/>
                <w:sz w:val="24"/>
                <w:szCs w:val="24"/>
                <w:lang w:val="en-US"/>
              </w:rPr>
            </w:pPr>
          </w:p>
        </w:tc>
        <w:tc>
          <w:tcPr>
            <w:tcW w:w="2976" w:type="dxa"/>
            <w:gridSpan w:val="3"/>
            <w:shd w:val="clear" w:color="auto" w:fill="auto"/>
            <w:tcMar>
              <w:top w:w="113" w:type="dxa"/>
              <w:bottom w:w="113" w:type="dxa"/>
            </w:tcMar>
          </w:tcPr>
          <w:p w14:paraId="3FA83E3F" w14:textId="77777777" w:rsidR="00D4553C" w:rsidRPr="00284492" w:rsidRDefault="00D4553C" w:rsidP="009E599B">
            <w:pPr>
              <w:jc w:val="center"/>
              <w:rPr>
                <w:lang w:val="en-US"/>
              </w:rPr>
            </w:pPr>
            <w:r>
              <w:rPr>
                <w:lang w:val="en-US"/>
              </w:rPr>
              <w:t>Work environment</w:t>
            </w:r>
          </w:p>
        </w:tc>
        <w:tc>
          <w:tcPr>
            <w:tcW w:w="2835" w:type="dxa"/>
            <w:gridSpan w:val="4"/>
            <w:shd w:val="clear" w:color="auto" w:fill="auto"/>
          </w:tcPr>
          <w:p w14:paraId="3468D0BA" w14:textId="77777777" w:rsidR="00D4553C" w:rsidRPr="00284492" w:rsidRDefault="00D4553C" w:rsidP="009E599B">
            <w:pPr>
              <w:jc w:val="center"/>
              <w:rPr>
                <w:lang w:val="en-US"/>
              </w:rPr>
            </w:pPr>
            <w:r>
              <w:rPr>
                <w:lang w:val="en-US"/>
              </w:rPr>
              <w:t>Limited promotion prospects</w:t>
            </w:r>
          </w:p>
        </w:tc>
        <w:tc>
          <w:tcPr>
            <w:tcW w:w="2127" w:type="dxa"/>
            <w:gridSpan w:val="3"/>
            <w:shd w:val="clear" w:color="auto" w:fill="auto"/>
          </w:tcPr>
          <w:p w14:paraId="341C413E" w14:textId="77777777" w:rsidR="00D4553C" w:rsidRPr="00284492" w:rsidRDefault="00D4553C" w:rsidP="009E599B">
            <w:pPr>
              <w:jc w:val="center"/>
              <w:rPr>
                <w:lang w:val="en-US"/>
              </w:rPr>
            </w:pPr>
            <w:r>
              <w:rPr>
                <w:lang w:val="en-US"/>
              </w:rPr>
              <w:t>Work not challenging enough</w:t>
            </w:r>
          </w:p>
        </w:tc>
      </w:tr>
      <w:tr w:rsidR="00D4553C" w:rsidRPr="00284492" w14:paraId="27AD5ED3" w14:textId="77777777" w:rsidTr="00D4553C">
        <w:trPr>
          <w:trHeight w:val="283"/>
        </w:trPr>
        <w:tc>
          <w:tcPr>
            <w:tcW w:w="2694" w:type="dxa"/>
            <w:vMerge/>
            <w:shd w:val="clear" w:color="auto" w:fill="auto"/>
            <w:tcMar>
              <w:top w:w="113" w:type="dxa"/>
              <w:bottom w:w="113" w:type="dxa"/>
            </w:tcMar>
            <w:vAlign w:val="center"/>
          </w:tcPr>
          <w:p w14:paraId="00989F3D" w14:textId="77777777" w:rsidR="00D4553C" w:rsidRPr="00E9632B" w:rsidRDefault="00D4553C" w:rsidP="00D4553C">
            <w:pPr>
              <w:pStyle w:val="ListParagraph"/>
              <w:numPr>
                <w:ilvl w:val="0"/>
                <w:numId w:val="1"/>
              </w:numPr>
              <w:ind w:left="313"/>
              <w:rPr>
                <w:b/>
                <w:bCs/>
                <w:sz w:val="24"/>
                <w:szCs w:val="24"/>
                <w:lang w:val="en-US"/>
              </w:rPr>
            </w:pPr>
          </w:p>
        </w:tc>
        <w:tc>
          <w:tcPr>
            <w:tcW w:w="2976" w:type="dxa"/>
            <w:gridSpan w:val="3"/>
            <w:shd w:val="clear" w:color="auto" w:fill="auto"/>
            <w:tcMar>
              <w:top w:w="113" w:type="dxa"/>
              <w:bottom w:w="113" w:type="dxa"/>
            </w:tcMar>
          </w:tcPr>
          <w:p w14:paraId="7A218C8C" w14:textId="77777777" w:rsidR="00D4553C" w:rsidRPr="00284492" w:rsidRDefault="00D4553C" w:rsidP="009E599B">
            <w:pPr>
              <w:jc w:val="center"/>
              <w:rPr>
                <w:lang w:val="en-US"/>
              </w:rPr>
            </w:pPr>
            <w:r>
              <w:rPr>
                <w:lang w:val="en-US"/>
              </w:rPr>
              <w:t>Work relationships</w:t>
            </w:r>
          </w:p>
        </w:tc>
        <w:tc>
          <w:tcPr>
            <w:tcW w:w="2835" w:type="dxa"/>
            <w:gridSpan w:val="4"/>
            <w:shd w:val="clear" w:color="auto" w:fill="auto"/>
          </w:tcPr>
          <w:p w14:paraId="7419C933" w14:textId="77777777" w:rsidR="00D4553C" w:rsidRPr="00284492" w:rsidRDefault="00D4553C" w:rsidP="009E599B">
            <w:pPr>
              <w:jc w:val="center"/>
              <w:rPr>
                <w:lang w:val="en-US"/>
              </w:rPr>
            </w:pPr>
            <w:r>
              <w:rPr>
                <w:lang w:val="en-US"/>
              </w:rPr>
              <w:t>Poor management style</w:t>
            </w:r>
          </w:p>
        </w:tc>
        <w:tc>
          <w:tcPr>
            <w:tcW w:w="2127" w:type="dxa"/>
            <w:gridSpan w:val="3"/>
            <w:shd w:val="clear" w:color="auto" w:fill="auto"/>
          </w:tcPr>
          <w:p w14:paraId="1C4895F3" w14:textId="77777777" w:rsidR="00D4553C" w:rsidRPr="00284492" w:rsidRDefault="00D4553C" w:rsidP="009E599B">
            <w:pPr>
              <w:jc w:val="center"/>
              <w:rPr>
                <w:lang w:val="en-US"/>
              </w:rPr>
            </w:pPr>
            <w:r>
              <w:rPr>
                <w:lang w:val="en-US"/>
              </w:rPr>
              <w:t xml:space="preserve">Inadequate benefits (holidays </w:t>
            </w:r>
            <w:proofErr w:type="spellStart"/>
            <w:r>
              <w:rPr>
                <w:lang w:val="en-US"/>
              </w:rPr>
              <w:t>etc</w:t>
            </w:r>
            <w:proofErr w:type="spellEnd"/>
            <w:r>
              <w:rPr>
                <w:lang w:val="en-US"/>
              </w:rPr>
              <w:t>)</w:t>
            </w:r>
          </w:p>
        </w:tc>
      </w:tr>
      <w:tr w:rsidR="00D4553C" w:rsidRPr="00284492" w14:paraId="1E8C4332" w14:textId="77777777" w:rsidTr="00D4553C">
        <w:trPr>
          <w:trHeight w:val="283"/>
        </w:trPr>
        <w:tc>
          <w:tcPr>
            <w:tcW w:w="2694" w:type="dxa"/>
            <w:vMerge/>
            <w:shd w:val="clear" w:color="auto" w:fill="auto"/>
            <w:tcMar>
              <w:top w:w="113" w:type="dxa"/>
              <w:bottom w:w="113" w:type="dxa"/>
            </w:tcMar>
            <w:vAlign w:val="center"/>
          </w:tcPr>
          <w:p w14:paraId="411B8C6F" w14:textId="77777777" w:rsidR="00D4553C" w:rsidRPr="00E9632B" w:rsidRDefault="00D4553C" w:rsidP="00D4553C">
            <w:pPr>
              <w:pStyle w:val="ListParagraph"/>
              <w:numPr>
                <w:ilvl w:val="0"/>
                <w:numId w:val="1"/>
              </w:numPr>
              <w:ind w:left="313"/>
              <w:rPr>
                <w:b/>
                <w:bCs/>
                <w:sz w:val="24"/>
                <w:szCs w:val="24"/>
                <w:lang w:val="en-US"/>
              </w:rPr>
            </w:pPr>
          </w:p>
        </w:tc>
        <w:tc>
          <w:tcPr>
            <w:tcW w:w="7938" w:type="dxa"/>
            <w:gridSpan w:val="10"/>
            <w:shd w:val="clear" w:color="auto" w:fill="auto"/>
            <w:tcMar>
              <w:top w:w="113" w:type="dxa"/>
              <w:bottom w:w="113" w:type="dxa"/>
            </w:tcMar>
            <w:vAlign w:val="center"/>
          </w:tcPr>
          <w:p w14:paraId="58E7589D" w14:textId="77777777" w:rsidR="00D4553C" w:rsidRDefault="00D4553C" w:rsidP="009E599B">
            <w:pPr>
              <w:rPr>
                <w:i/>
                <w:iCs/>
                <w:lang w:val="en-US"/>
              </w:rPr>
            </w:pPr>
            <w:r>
              <w:rPr>
                <w:lang w:val="en-US"/>
              </w:rPr>
              <w:t xml:space="preserve">Other – </w:t>
            </w:r>
            <w:r>
              <w:rPr>
                <w:i/>
                <w:iCs/>
                <w:lang w:val="en-US"/>
              </w:rPr>
              <w:t>please specify:</w:t>
            </w:r>
          </w:p>
          <w:p w14:paraId="3E3F5427" w14:textId="77777777" w:rsidR="00D4553C" w:rsidRPr="00E9632B" w:rsidRDefault="00D4553C" w:rsidP="009E599B">
            <w:pPr>
              <w:rPr>
                <w:i/>
                <w:iCs/>
                <w:lang w:val="en-US"/>
              </w:rPr>
            </w:pPr>
          </w:p>
        </w:tc>
      </w:tr>
      <w:tr w:rsidR="00D4553C" w:rsidRPr="00284492" w14:paraId="5938FD53" w14:textId="77777777" w:rsidTr="00D4553C">
        <w:trPr>
          <w:trHeight w:val="767"/>
        </w:trPr>
        <w:tc>
          <w:tcPr>
            <w:tcW w:w="2694" w:type="dxa"/>
            <w:shd w:val="clear" w:color="auto" w:fill="auto"/>
            <w:tcMar>
              <w:top w:w="113" w:type="dxa"/>
              <w:bottom w:w="113" w:type="dxa"/>
            </w:tcMar>
            <w:vAlign w:val="center"/>
          </w:tcPr>
          <w:p w14:paraId="05FAA5A4" w14:textId="77777777" w:rsidR="00D4553C" w:rsidRPr="00E9632B" w:rsidRDefault="00D4553C" w:rsidP="00D4553C">
            <w:pPr>
              <w:pStyle w:val="ListParagraph"/>
              <w:numPr>
                <w:ilvl w:val="0"/>
                <w:numId w:val="1"/>
              </w:numPr>
              <w:ind w:left="313"/>
              <w:rPr>
                <w:b/>
                <w:bCs/>
                <w:sz w:val="24"/>
                <w:szCs w:val="24"/>
                <w:lang w:val="en-US"/>
              </w:rPr>
            </w:pPr>
            <w:r w:rsidRPr="00E9632B">
              <w:rPr>
                <w:b/>
                <w:bCs/>
                <w:sz w:val="24"/>
                <w:szCs w:val="24"/>
                <w:lang w:val="en-US"/>
              </w:rPr>
              <w:t>Where are you going:</w:t>
            </w:r>
          </w:p>
        </w:tc>
        <w:tc>
          <w:tcPr>
            <w:tcW w:w="7938" w:type="dxa"/>
            <w:gridSpan w:val="10"/>
            <w:shd w:val="clear" w:color="auto" w:fill="auto"/>
            <w:tcMar>
              <w:top w:w="113" w:type="dxa"/>
              <w:bottom w:w="113" w:type="dxa"/>
            </w:tcMar>
          </w:tcPr>
          <w:p w14:paraId="7BB13B33" w14:textId="77777777" w:rsidR="00D4553C" w:rsidRPr="00284492" w:rsidRDefault="00D4553C" w:rsidP="009E599B">
            <w:pPr>
              <w:jc w:val="center"/>
              <w:rPr>
                <w:lang w:val="en-US"/>
              </w:rPr>
            </w:pPr>
          </w:p>
        </w:tc>
      </w:tr>
      <w:tr w:rsidR="00D4553C" w:rsidRPr="00284492" w14:paraId="12E73BE2" w14:textId="77777777" w:rsidTr="00D4553C">
        <w:trPr>
          <w:trHeight w:val="370"/>
        </w:trPr>
        <w:tc>
          <w:tcPr>
            <w:tcW w:w="2694" w:type="dxa"/>
            <w:vMerge w:val="restart"/>
            <w:shd w:val="clear" w:color="auto" w:fill="auto"/>
            <w:tcMar>
              <w:top w:w="113" w:type="dxa"/>
              <w:bottom w:w="113" w:type="dxa"/>
            </w:tcMar>
            <w:vAlign w:val="center"/>
          </w:tcPr>
          <w:p w14:paraId="7A5B4545" w14:textId="77777777" w:rsidR="00D4553C" w:rsidRPr="00E9632B" w:rsidRDefault="00D4553C" w:rsidP="00D4553C">
            <w:pPr>
              <w:pStyle w:val="ListParagraph"/>
              <w:numPr>
                <w:ilvl w:val="0"/>
                <w:numId w:val="1"/>
              </w:numPr>
              <w:ind w:left="313"/>
              <w:rPr>
                <w:b/>
                <w:bCs/>
                <w:sz w:val="24"/>
                <w:szCs w:val="24"/>
                <w:lang w:val="en-US"/>
              </w:rPr>
            </w:pPr>
            <w:r w:rsidRPr="00E9632B">
              <w:rPr>
                <w:b/>
                <w:bCs/>
                <w:sz w:val="24"/>
                <w:szCs w:val="24"/>
                <w:lang w:val="en-US"/>
              </w:rPr>
              <w:t xml:space="preserve">What type of </w:t>
            </w:r>
            <w:proofErr w:type="spellStart"/>
            <w:r w:rsidRPr="00E9632B">
              <w:rPr>
                <w:b/>
                <w:bCs/>
                <w:sz w:val="24"/>
                <w:szCs w:val="24"/>
                <w:lang w:val="en-US"/>
              </w:rPr>
              <w:t>organisation</w:t>
            </w:r>
            <w:proofErr w:type="spellEnd"/>
            <w:r w:rsidRPr="00E9632B">
              <w:rPr>
                <w:b/>
                <w:bCs/>
                <w:sz w:val="24"/>
                <w:szCs w:val="24"/>
                <w:lang w:val="en-US"/>
              </w:rPr>
              <w:t xml:space="preserve"> are you going to:</w:t>
            </w:r>
          </w:p>
          <w:p w14:paraId="1A7D6C64" w14:textId="77777777" w:rsidR="00D4553C" w:rsidRPr="00E9632B" w:rsidRDefault="00D4553C" w:rsidP="009E599B">
            <w:pPr>
              <w:rPr>
                <w:i/>
                <w:iCs/>
                <w:sz w:val="24"/>
                <w:szCs w:val="24"/>
                <w:lang w:val="en-US"/>
              </w:rPr>
            </w:pPr>
            <w:r w:rsidRPr="00E9632B">
              <w:rPr>
                <w:i/>
                <w:iCs/>
                <w:sz w:val="24"/>
                <w:szCs w:val="24"/>
                <w:lang w:val="en-US"/>
              </w:rPr>
              <w:t>Please circle your answer</w:t>
            </w:r>
          </w:p>
        </w:tc>
        <w:tc>
          <w:tcPr>
            <w:tcW w:w="4189" w:type="dxa"/>
            <w:gridSpan w:val="5"/>
            <w:shd w:val="clear" w:color="auto" w:fill="auto"/>
            <w:tcMar>
              <w:top w:w="113" w:type="dxa"/>
              <w:bottom w:w="113" w:type="dxa"/>
            </w:tcMar>
          </w:tcPr>
          <w:p w14:paraId="58B409C6" w14:textId="77777777" w:rsidR="00D4553C" w:rsidRPr="00284492" w:rsidRDefault="00D4553C" w:rsidP="009E599B">
            <w:pPr>
              <w:jc w:val="center"/>
              <w:rPr>
                <w:lang w:val="en-US"/>
              </w:rPr>
            </w:pPr>
            <w:r>
              <w:rPr>
                <w:lang w:val="en-US"/>
              </w:rPr>
              <w:t>Another school in a different local authority</w:t>
            </w:r>
          </w:p>
        </w:tc>
        <w:tc>
          <w:tcPr>
            <w:tcW w:w="3749" w:type="dxa"/>
            <w:gridSpan w:val="5"/>
            <w:shd w:val="clear" w:color="auto" w:fill="auto"/>
          </w:tcPr>
          <w:p w14:paraId="0DE7DBC8" w14:textId="77777777" w:rsidR="00D4553C" w:rsidRPr="00284492" w:rsidRDefault="00D4553C" w:rsidP="009E599B">
            <w:pPr>
              <w:jc w:val="center"/>
              <w:rPr>
                <w:lang w:val="en-US"/>
              </w:rPr>
            </w:pPr>
            <w:r>
              <w:rPr>
                <w:lang w:val="en-US"/>
              </w:rPr>
              <w:t>Another school in the same local authority</w:t>
            </w:r>
          </w:p>
        </w:tc>
      </w:tr>
      <w:tr w:rsidR="00D4553C" w:rsidRPr="00284492" w14:paraId="7F6EAD4B" w14:textId="77777777" w:rsidTr="00D4553C">
        <w:trPr>
          <w:trHeight w:val="370"/>
        </w:trPr>
        <w:tc>
          <w:tcPr>
            <w:tcW w:w="2694" w:type="dxa"/>
            <w:vMerge/>
            <w:shd w:val="clear" w:color="auto" w:fill="auto"/>
            <w:tcMar>
              <w:top w:w="113" w:type="dxa"/>
              <w:bottom w:w="113" w:type="dxa"/>
            </w:tcMar>
            <w:vAlign w:val="center"/>
          </w:tcPr>
          <w:p w14:paraId="4BF117BB" w14:textId="77777777" w:rsidR="00D4553C" w:rsidRPr="00E9632B" w:rsidRDefault="00D4553C" w:rsidP="00D4553C">
            <w:pPr>
              <w:pStyle w:val="ListParagraph"/>
              <w:numPr>
                <w:ilvl w:val="0"/>
                <w:numId w:val="1"/>
              </w:numPr>
              <w:ind w:left="313"/>
              <w:rPr>
                <w:b/>
                <w:bCs/>
                <w:sz w:val="24"/>
                <w:szCs w:val="24"/>
                <w:lang w:val="en-US"/>
              </w:rPr>
            </w:pPr>
          </w:p>
        </w:tc>
        <w:tc>
          <w:tcPr>
            <w:tcW w:w="4189" w:type="dxa"/>
            <w:gridSpan w:val="5"/>
            <w:shd w:val="clear" w:color="auto" w:fill="auto"/>
            <w:tcMar>
              <w:top w:w="113" w:type="dxa"/>
              <w:bottom w:w="113" w:type="dxa"/>
            </w:tcMar>
          </w:tcPr>
          <w:p w14:paraId="7B283779" w14:textId="77777777" w:rsidR="00D4553C" w:rsidRPr="00284492" w:rsidRDefault="00D4553C" w:rsidP="009E599B">
            <w:pPr>
              <w:jc w:val="center"/>
              <w:rPr>
                <w:lang w:val="en-US"/>
              </w:rPr>
            </w:pPr>
            <w:r>
              <w:rPr>
                <w:lang w:val="en-US"/>
              </w:rPr>
              <w:t>Further study/education</w:t>
            </w:r>
          </w:p>
        </w:tc>
        <w:tc>
          <w:tcPr>
            <w:tcW w:w="3749" w:type="dxa"/>
            <w:gridSpan w:val="5"/>
            <w:shd w:val="clear" w:color="auto" w:fill="auto"/>
          </w:tcPr>
          <w:p w14:paraId="50E5154B" w14:textId="77777777" w:rsidR="00D4553C" w:rsidRPr="00284492" w:rsidRDefault="00D4553C" w:rsidP="009E599B">
            <w:pPr>
              <w:jc w:val="center"/>
              <w:rPr>
                <w:lang w:val="en-US"/>
              </w:rPr>
            </w:pPr>
            <w:proofErr w:type="spellStart"/>
            <w:r>
              <w:rPr>
                <w:lang w:val="en-US"/>
              </w:rPr>
              <w:t>Self Employment</w:t>
            </w:r>
            <w:proofErr w:type="spellEnd"/>
          </w:p>
        </w:tc>
      </w:tr>
      <w:tr w:rsidR="00D4553C" w:rsidRPr="00284492" w14:paraId="759D214D" w14:textId="77777777" w:rsidTr="00D4553C">
        <w:trPr>
          <w:trHeight w:val="370"/>
        </w:trPr>
        <w:tc>
          <w:tcPr>
            <w:tcW w:w="2694" w:type="dxa"/>
            <w:vMerge/>
            <w:shd w:val="clear" w:color="auto" w:fill="auto"/>
            <w:tcMar>
              <w:top w:w="113" w:type="dxa"/>
              <w:bottom w:w="113" w:type="dxa"/>
            </w:tcMar>
            <w:vAlign w:val="center"/>
          </w:tcPr>
          <w:p w14:paraId="53FB0849" w14:textId="77777777" w:rsidR="00D4553C" w:rsidRPr="00E9632B" w:rsidRDefault="00D4553C" w:rsidP="00D4553C">
            <w:pPr>
              <w:pStyle w:val="ListParagraph"/>
              <w:numPr>
                <w:ilvl w:val="0"/>
                <w:numId w:val="1"/>
              </w:numPr>
              <w:ind w:left="313"/>
              <w:rPr>
                <w:b/>
                <w:bCs/>
                <w:sz w:val="24"/>
                <w:szCs w:val="24"/>
                <w:lang w:val="en-US"/>
              </w:rPr>
            </w:pPr>
          </w:p>
        </w:tc>
        <w:tc>
          <w:tcPr>
            <w:tcW w:w="4189" w:type="dxa"/>
            <w:gridSpan w:val="5"/>
            <w:shd w:val="clear" w:color="auto" w:fill="auto"/>
            <w:tcMar>
              <w:top w:w="113" w:type="dxa"/>
              <w:bottom w:w="113" w:type="dxa"/>
            </w:tcMar>
          </w:tcPr>
          <w:p w14:paraId="6079C40A" w14:textId="77777777" w:rsidR="00D4553C" w:rsidRPr="00284492" w:rsidRDefault="00D4553C" w:rsidP="009E599B">
            <w:pPr>
              <w:jc w:val="center"/>
              <w:rPr>
                <w:lang w:val="en-US"/>
              </w:rPr>
            </w:pPr>
            <w:r>
              <w:rPr>
                <w:lang w:val="en-US"/>
              </w:rPr>
              <w:t>Not working</w:t>
            </w:r>
          </w:p>
        </w:tc>
        <w:tc>
          <w:tcPr>
            <w:tcW w:w="3749" w:type="dxa"/>
            <w:gridSpan w:val="5"/>
            <w:shd w:val="clear" w:color="auto" w:fill="auto"/>
          </w:tcPr>
          <w:p w14:paraId="3A62A693" w14:textId="77777777" w:rsidR="00D4553C" w:rsidRPr="00284492" w:rsidRDefault="00D4553C" w:rsidP="009E599B">
            <w:pPr>
              <w:jc w:val="center"/>
              <w:rPr>
                <w:lang w:val="en-US"/>
              </w:rPr>
            </w:pPr>
            <w:r>
              <w:rPr>
                <w:lang w:val="en-US"/>
              </w:rPr>
              <w:t>Public sector</w:t>
            </w:r>
          </w:p>
        </w:tc>
      </w:tr>
      <w:tr w:rsidR="00D4553C" w:rsidRPr="00284492" w14:paraId="6E699CCD" w14:textId="77777777" w:rsidTr="00D4553C">
        <w:trPr>
          <w:trHeight w:val="283"/>
        </w:trPr>
        <w:tc>
          <w:tcPr>
            <w:tcW w:w="2694" w:type="dxa"/>
            <w:vMerge/>
            <w:shd w:val="clear" w:color="auto" w:fill="auto"/>
            <w:tcMar>
              <w:top w:w="113" w:type="dxa"/>
              <w:bottom w:w="113" w:type="dxa"/>
            </w:tcMar>
            <w:vAlign w:val="center"/>
          </w:tcPr>
          <w:p w14:paraId="28138740" w14:textId="77777777" w:rsidR="00D4553C" w:rsidRPr="00E9632B" w:rsidRDefault="00D4553C" w:rsidP="00D4553C">
            <w:pPr>
              <w:pStyle w:val="ListParagraph"/>
              <w:numPr>
                <w:ilvl w:val="0"/>
                <w:numId w:val="1"/>
              </w:numPr>
              <w:ind w:left="313"/>
              <w:rPr>
                <w:b/>
                <w:bCs/>
                <w:sz w:val="24"/>
                <w:szCs w:val="24"/>
                <w:lang w:val="en-US"/>
              </w:rPr>
            </w:pPr>
          </w:p>
        </w:tc>
        <w:tc>
          <w:tcPr>
            <w:tcW w:w="4189" w:type="dxa"/>
            <w:gridSpan w:val="5"/>
            <w:shd w:val="clear" w:color="auto" w:fill="auto"/>
            <w:tcMar>
              <w:top w:w="113" w:type="dxa"/>
              <w:bottom w:w="113" w:type="dxa"/>
            </w:tcMar>
          </w:tcPr>
          <w:p w14:paraId="10387AE5" w14:textId="77777777" w:rsidR="00D4553C" w:rsidRPr="00284492" w:rsidRDefault="00D4553C" w:rsidP="009E599B">
            <w:pPr>
              <w:jc w:val="center"/>
              <w:rPr>
                <w:lang w:val="en-US"/>
              </w:rPr>
            </w:pPr>
            <w:r>
              <w:rPr>
                <w:lang w:val="en-US"/>
              </w:rPr>
              <w:t>Private sector</w:t>
            </w:r>
          </w:p>
        </w:tc>
        <w:tc>
          <w:tcPr>
            <w:tcW w:w="3749" w:type="dxa"/>
            <w:gridSpan w:val="5"/>
            <w:shd w:val="clear" w:color="auto" w:fill="auto"/>
          </w:tcPr>
          <w:p w14:paraId="61CF5218" w14:textId="77777777" w:rsidR="00D4553C" w:rsidRDefault="00D4553C" w:rsidP="009E599B">
            <w:pPr>
              <w:jc w:val="center"/>
              <w:rPr>
                <w:lang w:val="en-US"/>
              </w:rPr>
            </w:pPr>
            <w:r>
              <w:rPr>
                <w:lang w:val="en-US"/>
              </w:rPr>
              <w:t xml:space="preserve">Other – please </w:t>
            </w:r>
            <w:proofErr w:type="gramStart"/>
            <w:r>
              <w:rPr>
                <w:lang w:val="en-US"/>
              </w:rPr>
              <w:t>specify</w:t>
            </w:r>
            <w:proofErr w:type="gramEnd"/>
          </w:p>
          <w:p w14:paraId="698D57AE" w14:textId="77777777" w:rsidR="00D4553C" w:rsidRPr="00284492" w:rsidRDefault="00D4553C" w:rsidP="009E599B">
            <w:pPr>
              <w:jc w:val="center"/>
              <w:rPr>
                <w:lang w:val="en-US"/>
              </w:rPr>
            </w:pPr>
          </w:p>
        </w:tc>
      </w:tr>
      <w:tr w:rsidR="00D4553C" w:rsidRPr="00284492" w14:paraId="40D3B3E4" w14:textId="77777777" w:rsidTr="00D4553C">
        <w:trPr>
          <w:trHeight w:val="283"/>
        </w:trPr>
        <w:tc>
          <w:tcPr>
            <w:tcW w:w="2694" w:type="dxa"/>
            <w:shd w:val="clear" w:color="auto" w:fill="auto"/>
            <w:tcMar>
              <w:top w:w="113" w:type="dxa"/>
              <w:bottom w:w="113" w:type="dxa"/>
            </w:tcMar>
            <w:vAlign w:val="center"/>
          </w:tcPr>
          <w:p w14:paraId="64B16892" w14:textId="77777777" w:rsidR="00D4553C" w:rsidRPr="00E9632B" w:rsidRDefault="00D4553C" w:rsidP="00D4553C">
            <w:pPr>
              <w:pStyle w:val="ListParagraph"/>
              <w:numPr>
                <w:ilvl w:val="0"/>
                <w:numId w:val="1"/>
              </w:numPr>
              <w:ind w:left="313"/>
              <w:rPr>
                <w:b/>
                <w:bCs/>
                <w:sz w:val="24"/>
                <w:szCs w:val="24"/>
                <w:lang w:val="en-US"/>
              </w:rPr>
            </w:pPr>
            <w:r w:rsidRPr="00E9632B">
              <w:rPr>
                <w:b/>
                <w:bCs/>
                <w:sz w:val="24"/>
                <w:szCs w:val="24"/>
                <w:lang w:val="en-US"/>
              </w:rPr>
              <w:t>What attracted you to work in this role:</w:t>
            </w:r>
          </w:p>
        </w:tc>
        <w:tc>
          <w:tcPr>
            <w:tcW w:w="7938" w:type="dxa"/>
            <w:gridSpan w:val="10"/>
            <w:shd w:val="clear" w:color="auto" w:fill="auto"/>
            <w:tcMar>
              <w:top w:w="113" w:type="dxa"/>
              <w:bottom w:w="113" w:type="dxa"/>
            </w:tcMar>
          </w:tcPr>
          <w:p w14:paraId="05058BE0" w14:textId="77777777" w:rsidR="00D4553C" w:rsidRPr="00284492" w:rsidRDefault="00D4553C" w:rsidP="009E599B">
            <w:pPr>
              <w:jc w:val="center"/>
              <w:rPr>
                <w:lang w:val="en-US"/>
              </w:rPr>
            </w:pPr>
          </w:p>
        </w:tc>
      </w:tr>
      <w:tr w:rsidR="00D4553C" w:rsidRPr="00284492" w14:paraId="2052B2E8" w14:textId="77777777" w:rsidTr="00D4553C">
        <w:trPr>
          <w:trHeight w:val="580"/>
        </w:trPr>
        <w:tc>
          <w:tcPr>
            <w:tcW w:w="2694" w:type="dxa"/>
            <w:vMerge w:val="restart"/>
            <w:shd w:val="clear" w:color="auto" w:fill="auto"/>
            <w:tcMar>
              <w:top w:w="113" w:type="dxa"/>
              <w:bottom w:w="113" w:type="dxa"/>
            </w:tcMar>
            <w:vAlign w:val="center"/>
          </w:tcPr>
          <w:p w14:paraId="14A90F6B" w14:textId="77777777" w:rsidR="00D4553C" w:rsidRPr="00E9632B" w:rsidRDefault="00D4553C" w:rsidP="00D4553C">
            <w:pPr>
              <w:pStyle w:val="ListParagraph"/>
              <w:numPr>
                <w:ilvl w:val="0"/>
                <w:numId w:val="1"/>
              </w:numPr>
              <w:ind w:left="313"/>
              <w:rPr>
                <w:b/>
                <w:bCs/>
                <w:sz w:val="24"/>
                <w:szCs w:val="24"/>
                <w:lang w:val="en-US"/>
              </w:rPr>
            </w:pPr>
            <w:r w:rsidRPr="00E9632B">
              <w:rPr>
                <w:b/>
                <w:bCs/>
                <w:sz w:val="24"/>
                <w:szCs w:val="24"/>
                <w:lang w:val="en-US"/>
              </w:rPr>
              <w:t xml:space="preserve">How do you feel the school/academy has made use of your </w:t>
            </w:r>
            <w:proofErr w:type="gramStart"/>
            <w:r w:rsidRPr="00E9632B">
              <w:rPr>
                <w:b/>
                <w:bCs/>
                <w:sz w:val="24"/>
                <w:szCs w:val="24"/>
                <w:lang w:val="en-US"/>
              </w:rPr>
              <w:t>particular skills</w:t>
            </w:r>
            <w:proofErr w:type="gramEnd"/>
            <w:r w:rsidRPr="00E9632B">
              <w:rPr>
                <w:b/>
                <w:bCs/>
                <w:sz w:val="24"/>
                <w:szCs w:val="24"/>
                <w:lang w:val="en-US"/>
              </w:rPr>
              <w:t xml:space="preserve"> and experience:</w:t>
            </w:r>
          </w:p>
          <w:p w14:paraId="34C12A54" w14:textId="77777777" w:rsidR="00D4553C" w:rsidRPr="00E9632B" w:rsidRDefault="00D4553C" w:rsidP="009E599B">
            <w:pPr>
              <w:rPr>
                <w:i/>
                <w:iCs/>
                <w:sz w:val="24"/>
                <w:szCs w:val="24"/>
                <w:lang w:val="en-US"/>
              </w:rPr>
            </w:pPr>
            <w:r w:rsidRPr="00E9632B">
              <w:rPr>
                <w:i/>
                <w:iCs/>
                <w:sz w:val="24"/>
                <w:szCs w:val="24"/>
                <w:lang w:val="en-US"/>
              </w:rPr>
              <w:t>Please tick one option</w:t>
            </w:r>
          </w:p>
        </w:tc>
        <w:tc>
          <w:tcPr>
            <w:tcW w:w="4189" w:type="dxa"/>
            <w:gridSpan w:val="5"/>
            <w:shd w:val="clear" w:color="auto" w:fill="auto"/>
            <w:tcMar>
              <w:top w:w="113" w:type="dxa"/>
              <w:bottom w:w="113" w:type="dxa"/>
            </w:tcMar>
            <w:vAlign w:val="center"/>
          </w:tcPr>
          <w:p w14:paraId="7181A3AA" w14:textId="77777777" w:rsidR="00D4553C" w:rsidRPr="00284492" w:rsidRDefault="00D4553C" w:rsidP="009E599B">
            <w:pPr>
              <w:jc w:val="center"/>
              <w:rPr>
                <w:lang w:val="en-US"/>
              </w:rPr>
            </w:pPr>
            <w:r>
              <w:rPr>
                <w:lang w:val="en-US"/>
              </w:rPr>
              <w:t>Under-used</w:t>
            </w:r>
          </w:p>
        </w:tc>
        <w:tc>
          <w:tcPr>
            <w:tcW w:w="3749" w:type="dxa"/>
            <w:gridSpan w:val="5"/>
            <w:shd w:val="clear" w:color="auto" w:fill="auto"/>
          </w:tcPr>
          <w:p w14:paraId="1570B815" w14:textId="77777777" w:rsidR="00D4553C" w:rsidRPr="00284492" w:rsidRDefault="00D4553C" w:rsidP="009E599B">
            <w:pPr>
              <w:jc w:val="center"/>
              <w:rPr>
                <w:lang w:val="en-US"/>
              </w:rPr>
            </w:pPr>
          </w:p>
        </w:tc>
      </w:tr>
      <w:tr w:rsidR="00D4553C" w:rsidRPr="00284492" w14:paraId="210CF399" w14:textId="77777777" w:rsidTr="00D4553C">
        <w:trPr>
          <w:trHeight w:val="580"/>
        </w:trPr>
        <w:tc>
          <w:tcPr>
            <w:tcW w:w="2694" w:type="dxa"/>
            <w:vMerge/>
            <w:shd w:val="clear" w:color="auto" w:fill="auto"/>
            <w:tcMar>
              <w:top w:w="113" w:type="dxa"/>
              <w:bottom w:w="113" w:type="dxa"/>
            </w:tcMar>
            <w:vAlign w:val="center"/>
          </w:tcPr>
          <w:p w14:paraId="1FA62761" w14:textId="77777777" w:rsidR="00D4553C" w:rsidRPr="00E9632B" w:rsidRDefault="00D4553C" w:rsidP="00D4553C">
            <w:pPr>
              <w:pStyle w:val="ListParagraph"/>
              <w:numPr>
                <w:ilvl w:val="0"/>
                <w:numId w:val="1"/>
              </w:numPr>
              <w:ind w:left="313"/>
              <w:rPr>
                <w:b/>
                <w:bCs/>
                <w:sz w:val="24"/>
                <w:szCs w:val="24"/>
                <w:lang w:val="en-US"/>
              </w:rPr>
            </w:pPr>
          </w:p>
        </w:tc>
        <w:tc>
          <w:tcPr>
            <w:tcW w:w="4189" w:type="dxa"/>
            <w:gridSpan w:val="5"/>
            <w:shd w:val="clear" w:color="auto" w:fill="auto"/>
            <w:tcMar>
              <w:top w:w="113" w:type="dxa"/>
              <w:bottom w:w="113" w:type="dxa"/>
            </w:tcMar>
            <w:vAlign w:val="center"/>
          </w:tcPr>
          <w:p w14:paraId="44417773" w14:textId="77777777" w:rsidR="00D4553C" w:rsidRPr="00284492" w:rsidRDefault="00D4553C" w:rsidP="009E599B">
            <w:pPr>
              <w:jc w:val="center"/>
              <w:rPr>
                <w:lang w:val="en-US"/>
              </w:rPr>
            </w:pPr>
            <w:r>
              <w:rPr>
                <w:lang w:val="en-US"/>
              </w:rPr>
              <w:t>Satisfactorily used</w:t>
            </w:r>
          </w:p>
        </w:tc>
        <w:tc>
          <w:tcPr>
            <w:tcW w:w="3749" w:type="dxa"/>
            <w:gridSpan w:val="5"/>
            <w:shd w:val="clear" w:color="auto" w:fill="auto"/>
          </w:tcPr>
          <w:p w14:paraId="1E904DFF" w14:textId="77777777" w:rsidR="00D4553C" w:rsidRPr="00284492" w:rsidRDefault="00D4553C" w:rsidP="009E599B">
            <w:pPr>
              <w:jc w:val="center"/>
              <w:rPr>
                <w:lang w:val="en-US"/>
              </w:rPr>
            </w:pPr>
          </w:p>
        </w:tc>
      </w:tr>
      <w:tr w:rsidR="00D4553C" w:rsidRPr="00284492" w14:paraId="2793798E" w14:textId="77777777" w:rsidTr="00D4553C">
        <w:trPr>
          <w:trHeight w:val="580"/>
        </w:trPr>
        <w:tc>
          <w:tcPr>
            <w:tcW w:w="2694" w:type="dxa"/>
            <w:vMerge/>
            <w:shd w:val="clear" w:color="auto" w:fill="auto"/>
            <w:tcMar>
              <w:top w:w="113" w:type="dxa"/>
              <w:bottom w:w="113" w:type="dxa"/>
            </w:tcMar>
            <w:vAlign w:val="center"/>
          </w:tcPr>
          <w:p w14:paraId="08EA04C2" w14:textId="77777777" w:rsidR="00D4553C" w:rsidRPr="00E9632B" w:rsidRDefault="00D4553C" w:rsidP="00D4553C">
            <w:pPr>
              <w:pStyle w:val="ListParagraph"/>
              <w:numPr>
                <w:ilvl w:val="0"/>
                <w:numId w:val="1"/>
              </w:numPr>
              <w:ind w:left="313"/>
              <w:rPr>
                <w:b/>
                <w:bCs/>
                <w:sz w:val="24"/>
                <w:szCs w:val="24"/>
                <w:lang w:val="en-US"/>
              </w:rPr>
            </w:pPr>
          </w:p>
        </w:tc>
        <w:tc>
          <w:tcPr>
            <w:tcW w:w="4189" w:type="dxa"/>
            <w:gridSpan w:val="5"/>
            <w:shd w:val="clear" w:color="auto" w:fill="auto"/>
            <w:tcMar>
              <w:top w:w="113" w:type="dxa"/>
              <w:bottom w:w="113" w:type="dxa"/>
            </w:tcMar>
            <w:vAlign w:val="center"/>
          </w:tcPr>
          <w:p w14:paraId="14C54798" w14:textId="77777777" w:rsidR="00D4553C" w:rsidRPr="00284492" w:rsidRDefault="00D4553C" w:rsidP="009E599B">
            <w:pPr>
              <w:jc w:val="center"/>
              <w:rPr>
                <w:lang w:val="en-US"/>
              </w:rPr>
            </w:pPr>
            <w:r>
              <w:rPr>
                <w:lang w:val="en-US"/>
              </w:rPr>
              <w:t>Over-used</w:t>
            </w:r>
          </w:p>
        </w:tc>
        <w:tc>
          <w:tcPr>
            <w:tcW w:w="3749" w:type="dxa"/>
            <w:gridSpan w:val="5"/>
            <w:shd w:val="clear" w:color="auto" w:fill="auto"/>
          </w:tcPr>
          <w:p w14:paraId="6F583FC6" w14:textId="77777777" w:rsidR="00D4553C" w:rsidRPr="00284492" w:rsidRDefault="00D4553C" w:rsidP="009E599B">
            <w:pPr>
              <w:jc w:val="center"/>
              <w:rPr>
                <w:lang w:val="en-US"/>
              </w:rPr>
            </w:pPr>
          </w:p>
        </w:tc>
      </w:tr>
      <w:tr w:rsidR="00D4553C" w:rsidRPr="00284492" w14:paraId="2D53C6C2" w14:textId="77777777" w:rsidTr="00D4553C">
        <w:trPr>
          <w:trHeight w:val="580"/>
        </w:trPr>
        <w:tc>
          <w:tcPr>
            <w:tcW w:w="2694" w:type="dxa"/>
            <w:shd w:val="clear" w:color="auto" w:fill="auto"/>
            <w:tcMar>
              <w:top w:w="113" w:type="dxa"/>
              <w:bottom w:w="113" w:type="dxa"/>
            </w:tcMar>
            <w:vAlign w:val="center"/>
          </w:tcPr>
          <w:p w14:paraId="5FAB0258" w14:textId="77777777" w:rsidR="00D4553C" w:rsidRPr="00E9632B" w:rsidRDefault="00D4553C" w:rsidP="00D4553C">
            <w:pPr>
              <w:pStyle w:val="ListParagraph"/>
              <w:numPr>
                <w:ilvl w:val="0"/>
                <w:numId w:val="1"/>
              </w:numPr>
              <w:ind w:left="313"/>
              <w:rPr>
                <w:b/>
                <w:bCs/>
                <w:sz w:val="24"/>
                <w:szCs w:val="24"/>
                <w:lang w:val="en-US"/>
              </w:rPr>
            </w:pPr>
            <w:r w:rsidRPr="00E9632B">
              <w:rPr>
                <w:b/>
                <w:bCs/>
                <w:sz w:val="24"/>
                <w:szCs w:val="24"/>
                <w:lang w:val="en-US"/>
              </w:rPr>
              <w:t>Do you feel you have had adequate training and development opportunities:</w:t>
            </w:r>
          </w:p>
        </w:tc>
        <w:tc>
          <w:tcPr>
            <w:tcW w:w="7938" w:type="dxa"/>
            <w:gridSpan w:val="10"/>
            <w:shd w:val="clear" w:color="auto" w:fill="auto"/>
            <w:tcMar>
              <w:top w:w="113" w:type="dxa"/>
              <w:bottom w:w="113" w:type="dxa"/>
            </w:tcMar>
            <w:vAlign w:val="center"/>
          </w:tcPr>
          <w:p w14:paraId="3E85C7EE" w14:textId="77777777" w:rsidR="00D4553C" w:rsidRPr="00284492" w:rsidRDefault="00D4553C" w:rsidP="009E599B">
            <w:pPr>
              <w:jc w:val="center"/>
              <w:rPr>
                <w:lang w:val="en-US"/>
              </w:rPr>
            </w:pPr>
          </w:p>
        </w:tc>
      </w:tr>
      <w:tr w:rsidR="00D4553C" w:rsidRPr="00284492" w14:paraId="71D21EBC" w14:textId="77777777" w:rsidTr="00D4553C">
        <w:trPr>
          <w:trHeight w:val="580"/>
        </w:trPr>
        <w:tc>
          <w:tcPr>
            <w:tcW w:w="2694" w:type="dxa"/>
            <w:shd w:val="clear" w:color="auto" w:fill="auto"/>
            <w:tcMar>
              <w:top w:w="113" w:type="dxa"/>
              <w:bottom w:w="113" w:type="dxa"/>
            </w:tcMar>
            <w:vAlign w:val="center"/>
          </w:tcPr>
          <w:p w14:paraId="01FCDD64" w14:textId="77777777" w:rsidR="00D4553C" w:rsidRPr="00E9632B" w:rsidRDefault="00D4553C" w:rsidP="00D4553C">
            <w:pPr>
              <w:pStyle w:val="ListParagraph"/>
              <w:numPr>
                <w:ilvl w:val="0"/>
                <w:numId w:val="1"/>
              </w:numPr>
              <w:ind w:left="313"/>
              <w:rPr>
                <w:b/>
                <w:bCs/>
                <w:sz w:val="24"/>
                <w:szCs w:val="24"/>
                <w:lang w:val="en-US"/>
              </w:rPr>
            </w:pPr>
            <w:r w:rsidRPr="00E9632B">
              <w:rPr>
                <w:b/>
                <w:bCs/>
                <w:sz w:val="24"/>
                <w:szCs w:val="24"/>
                <w:lang w:val="en-US"/>
              </w:rPr>
              <w:t>How helpful was your last appraisal:</w:t>
            </w:r>
          </w:p>
          <w:p w14:paraId="5CC601CB" w14:textId="77777777" w:rsidR="00D4553C" w:rsidRPr="00E9632B" w:rsidRDefault="00D4553C" w:rsidP="009E599B">
            <w:pPr>
              <w:ind w:left="-47"/>
              <w:rPr>
                <w:i/>
                <w:iCs/>
                <w:sz w:val="24"/>
                <w:szCs w:val="24"/>
                <w:lang w:val="en-US"/>
              </w:rPr>
            </w:pPr>
            <w:r w:rsidRPr="00E9632B">
              <w:rPr>
                <w:i/>
                <w:iCs/>
                <w:sz w:val="24"/>
                <w:szCs w:val="24"/>
                <w:lang w:val="en-US"/>
              </w:rPr>
              <w:t>Please circle your answer</w:t>
            </w:r>
          </w:p>
        </w:tc>
        <w:tc>
          <w:tcPr>
            <w:tcW w:w="2094" w:type="dxa"/>
            <w:gridSpan w:val="2"/>
            <w:shd w:val="clear" w:color="auto" w:fill="auto"/>
            <w:tcMar>
              <w:top w:w="113" w:type="dxa"/>
              <w:bottom w:w="113" w:type="dxa"/>
            </w:tcMar>
            <w:vAlign w:val="center"/>
          </w:tcPr>
          <w:p w14:paraId="333FB8FE" w14:textId="77777777" w:rsidR="00D4553C" w:rsidRPr="00284492" w:rsidRDefault="00D4553C" w:rsidP="009E599B">
            <w:pPr>
              <w:jc w:val="center"/>
              <w:rPr>
                <w:lang w:val="en-US"/>
              </w:rPr>
            </w:pPr>
            <w:r>
              <w:rPr>
                <w:lang w:val="en-US"/>
              </w:rPr>
              <w:t>Very</w:t>
            </w:r>
          </w:p>
        </w:tc>
        <w:tc>
          <w:tcPr>
            <w:tcW w:w="2095" w:type="dxa"/>
            <w:gridSpan w:val="3"/>
            <w:shd w:val="clear" w:color="auto" w:fill="auto"/>
            <w:vAlign w:val="center"/>
          </w:tcPr>
          <w:p w14:paraId="2EA8B680" w14:textId="77777777" w:rsidR="00D4553C" w:rsidRPr="00284492" w:rsidRDefault="00D4553C" w:rsidP="009E599B">
            <w:pPr>
              <w:jc w:val="center"/>
              <w:rPr>
                <w:lang w:val="en-US"/>
              </w:rPr>
            </w:pPr>
            <w:r>
              <w:rPr>
                <w:lang w:val="en-US"/>
              </w:rPr>
              <w:t>Fairly</w:t>
            </w:r>
          </w:p>
        </w:tc>
        <w:tc>
          <w:tcPr>
            <w:tcW w:w="2094" w:type="dxa"/>
            <w:gridSpan w:val="3"/>
            <w:shd w:val="clear" w:color="auto" w:fill="auto"/>
            <w:vAlign w:val="center"/>
          </w:tcPr>
          <w:p w14:paraId="196E1841" w14:textId="77777777" w:rsidR="00D4553C" w:rsidRPr="00284492" w:rsidRDefault="00D4553C" w:rsidP="009E599B">
            <w:pPr>
              <w:jc w:val="center"/>
              <w:rPr>
                <w:lang w:val="en-US"/>
              </w:rPr>
            </w:pPr>
            <w:r>
              <w:rPr>
                <w:lang w:val="en-US"/>
              </w:rPr>
              <w:t>Not at all</w:t>
            </w:r>
          </w:p>
        </w:tc>
        <w:tc>
          <w:tcPr>
            <w:tcW w:w="1655" w:type="dxa"/>
            <w:gridSpan w:val="2"/>
            <w:shd w:val="clear" w:color="auto" w:fill="auto"/>
            <w:vAlign w:val="center"/>
          </w:tcPr>
          <w:p w14:paraId="2FA54198" w14:textId="77777777" w:rsidR="00D4553C" w:rsidRPr="00284492" w:rsidRDefault="00D4553C" w:rsidP="009E599B">
            <w:pPr>
              <w:jc w:val="center"/>
              <w:rPr>
                <w:lang w:val="en-US"/>
              </w:rPr>
            </w:pPr>
            <w:r>
              <w:rPr>
                <w:lang w:val="en-US"/>
              </w:rPr>
              <w:t>Not had one</w:t>
            </w:r>
          </w:p>
        </w:tc>
      </w:tr>
      <w:tr w:rsidR="00D4553C" w:rsidRPr="00284492" w14:paraId="76D6432F" w14:textId="77777777" w:rsidTr="00D4553C">
        <w:trPr>
          <w:trHeight w:val="580"/>
        </w:trPr>
        <w:tc>
          <w:tcPr>
            <w:tcW w:w="2694" w:type="dxa"/>
            <w:shd w:val="clear" w:color="auto" w:fill="auto"/>
            <w:tcMar>
              <w:top w:w="113" w:type="dxa"/>
              <w:bottom w:w="113" w:type="dxa"/>
            </w:tcMar>
            <w:vAlign w:val="center"/>
          </w:tcPr>
          <w:p w14:paraId="24F20D2E" w14:textId="77777777" w:rsidR="00D4553C" w:rsidRPr="00E9632B" w:rsidRDefault="00D4553C" w:rsidP="00D4553C">
            <w:pPr>
              <w:pStyle w:val="ListParagraph"/>
              <w:numPr>
                <w:ilvl w:val="0"/>
                <w:numId w:val="1"/>
              </w:numPr>
              <w:ind w:left="313"/>
              <w:rPr>
                <w:b/>
                <w:bCs/>
                <w:sz w:val="24"/>
                <w:szCs w:val="24"/>
                <w:lang w:val="en-US"/>
              </w:rPr>
            </w:pPr>
            <w:r w:rsidRPr="00E9632B">
              <w:rPr>
                <w:b/>
                <w:bCs/>
                <w:sz w:val="24"/>
                <w:szCs w:val="24"/>
                <w:lang w:val="en-US"/>
              </w:rPr>
              <w:lastRenderedPageBreak/>
              <w:t>How satisfied are you with the way you have been managed:</w:t>
            </w:r>
          </w:p>
          <w:p w14:paraId="74F0735A" w14:textId="77777777" w:rsidR="00D4553C" w:rsidRPr="00E9632B" w:rsidRDefault="00D4553C" w:rsidP="009E599B">
            <w:pPr>
              <w:ind w:left="-47"/>
              <w:rPr>
                <w:b/>
                <w:bCs/>
                <w:sz w:val="24"/>
                <w:szCs w:val="24"/>
                <w:lang w:val="en-US"/>
              </w:rPr>
            </w:pPr>
            <w:r w:rsidRPr="00E9632B">
              <w:rPr>
                <w:i/>
                <w:iCs/>
                <w:sz w:val="24"/>
                <w:szCs w:val="24"/>
                <w:lang w:val="en-US"/>
              </w:rPr>
              <w:t>Please circle your answer</w:t>
            </w:r>
          </w:p>
        </w:tc>
        <w:tc>
          <w:tcPr>
            <w:tcW w:w="2094" w:type="dxa"/>
            <w:gridSpan w:val="2"/>
            <w:shd w:val="clear" w:color="auto" w:fill="auto"/>
            <w:tcMar>
              <w:top w:w="113" w:type="dxa"/>
              <w:bottom w:w="113" w:type="dxa"/>
            </w:tcMar>
            <w:vAlign w:val="center"/>
          </w:tcPr>
          <w:p w14:paraId="47863523" w14:textId="77777777" w:rsidR="00D4553C" w:rsidRDefault="00D4553C" w:rsidP="009E599B">
            <w:pPr>
              <w:jc w:val="center"/>
              <w:rPr>
                <w:lang w:val="en-US"/>
              </w:rPr>
            </w:pPr>
            <w:r>
              <w:rPr>
                <w:lang w:val="en-US"/>
              </w:rPr>
              <w:t>Very satisfied</w:t>
            </w:r>
          </w:p>
        </w:tc>
        <w:tc>
          <w:tcPr>
            <w:tcW w:w="2095" w:type="dxa"/>
            <w:gridSpan w:val="3"/>
            <w:shd w:val="clear" w:color="auto" w:fill="auto"/>
            <w:vAlign w:val="center"/>
          </w:tcPr>
          <w:p w14:paraId="02B159DC" w14:textId="77777777" w:rsidR="00D4553C" w:rsidRDefault="00D4553C" w:rsidP="009E599B">
            <w:pPr>
              <w:jc w:val="center"/>
              <w:rPr>
                <w:lang w:val="en-US"/>
              </w:rPr>
            </w:pPr>
            <w:r>
              <w:rPr>
                <w:lang w:val="en-US"/>
              </w:rPr>
              <w:t>Satisfied</w:t>
            </w:r>
          </w:p>
        </w:tc>
        <w:tc>
          <w:tcPr>
            <w:tcW w:w="2094" w:type="dxa"/>
            <w:gridSpan w:val="3"/>
            <w:shd w:val="clear" w:color="auto" w:fill="auto"/>
            <w:vAlign w:val="center"/>
          </w:tcPr>
          <w:p w14:paraId="68D0EDBD" w14:textId="77777777" w:rsidR="00D4553C" w:rsidRDefault="00D4553C" w:rsidP="009E599B">
            <w:pPr>
              <w:jc w:val="center"/>
              <w:rPr>
                <w:lang w:val="en-US"/>
              </w:rPr>
            </w:pPr>
            <w:r>
              <w:rPr>
                <w:lang w:val="en-US"/>
              </w:rPr>
              <w:t>Dissatisfied</w:t>
            </w:r>
          </w:p>
        </w:tc>
        <w:tc>
          <w:tcPr>
            <w:tcW w:w="1655" w:type="dxa"/>
            <w:gridSpan w:val="2"/>
            <w:shd w:val="clear" w:color="auto" w:fill="auto"/>
            <w:vAlign w:val="center"/>
          </w:tcPr>
          <w:p w14:paraId="323D5AEF" w14:textId="77777777" w:rsidR="00D4553C" w:rsidRDefault="00D4553C" w:rsidP="009E599B">
            <w:pPr>
              <w:jc w:val="center"/>
              <w:rPr>
                <w:lang w:val="en-US"/>
              </w:rPr>
            </w:pPr>
            <w:r>
              <w:rPr>
                <w:lang w:val="en-US"/>
              </w:rPr>
              <w:t>Very dissatisfied</w:t>
            </w:r>
          </w:p>
        </w:tc>
      </w:tr>
      <w:tr w:rsidR="00D4553C" w:rsidRPr="00284492" w14:paraId="70ECC862" w14:textId="77777777" w:rsidTr="00D4553C">
        <w:trPr>
          <w:trHeight w:val="580"/>
        </w:trPr>
        <w:tc>
          <w:tcPr>
            <w:tcW w:w="2694" w:type="dxa"/>
            <w:shd w:val="clear" w:color="auto" w:fill="auto"/>
            <w:tcMar>
              <w:top w:w="113" w:type="dxa"/>
              <w:bottom w:w="113" w:type="dxa"/>
            </w:tcMar>
            <w:vAlign w:val="center"/>
          </w:tcPr>
          <w:p w14:paraId="14DC6367" w14:textId="77777777" w:rsidR="00D4553C" w:rsidRPr="00E9632B" w:rsidRDefault="00D4553C" w:rsidP="00D4553C">
            <w:pPr>
              <w:pStyle w:val="ListParagraph"/>
              <w:numPr>
                <w:ilvl w:val="0"/>
                <w:numId w:val="1"/>
              </w:numPr>
              <w:ind w:left="313"/>
              <w:rPr>
                <w:b/>
                <w:bCs/>
                <w:sz w:val="24"/>
                <w:szCs w:val="24"/>
                <w:lang w:val="en-US"/>
              </w:rPr>
            </w:pPr>
            <w:r w:rsidRPr="00E9632B">
              <w:rPr>
                <w:b/>
                <w:bCs/>
                <w:sz w:val="24"/>
                <w:szCs w:val="24"/>
                <w:lang w:val="en-US"/>
              </w:rPr>
              <w:t>At what level do you consider morale to have been in your academy/school prior to your resignation?</w:t>
            </w:r>
          </w:p>
          <w:p w14:paraId="65DE2DAC" w14:textId="77777777" w:rsidR="00D4553C" w:rsidRPr="00E9632B" w:rsidRDefault="00D4553C" w:rsidP="009E599B">
            <w:pPr>
              <w:ind w:left="-47"/>
              <w:rPr>
                <w:b/>
                <w:bCs/>
                <w:sz w:val="24"/>
                <w:szCs w:val="24"/>
                <w:lang w:val="en-US"/>
              </w:rPr>
            </w:pPr>
            <w:r w:rsidRPr="00E9632B">
              <w:rPr>
                <w:i/>
                <w:iCs/>
                <w:sz w:val="24"/>
                <w:szCs w:val="24"/>
                <w:lang w:val="en-US"/>
              </w:rPr>
              <w:t>Please circle your answer</w:t>
            </w:r>
          </w:p>
        </w:tc>
        <w:tc>
          <w:tcPr>
            <w:tcW w:w="1675" w:type="dxa"/>
            <w:shd w:val="clear" w:color="auto" w:fill="auto"/>
            <w:tcMar>
              <w:top w:w="113" w:type="dxa"/>
              <w:bottom w:w="113" w:type="dxa"/>
            </w:tcMar>
            <w:vAlign w:val="center"/>
          </w:tcPr>
          <w:p w14:paraId="178B15B9" w14:textId="77777777" w:rsidR="00D4553C" w:rsidRDefault="00D4553C" w:rsidP="009E599B">
            <w:pPr>
              <w:jc w:val="center"/>
              <w:rPr>
                <w:lang w:val="en-US"/>
              </w:rPr>
            </w:pPr>
            <w:r>
              <w:rPr>
                <w:lang w:val="en-US"/>
              </w:rPr>
              <w:t>Very high</w:t>
            </w:r>
          </w:p>
        </w:tc>
        <w:tc>
          <w:tcPr>
            <w:tcW w:w="1676" w:type="dxa"/>
            <w:gridSpan w:val="3"/>
            <w:shd w:val="clear" w:color="auto" w:fill="auto"/>
            <w:vAlign w:val="center"/>
          </w:tcPr>
          <w:p w14:paraId="4DCD25CF" w14:textId="77777777" w:rsidR="00D4553C" w:rsidRDefault="00D4553C" w:rsidP="009E599B">
            <w:pPr>
              <w:jc w:val="center"/>
              <w:rPr>
                <w:lang w:val="en-US"/>
              </w:rPr>
            </w:pPr>
            <w:r>
              <w:rPr>
                <w:lang w:val="en-US"/>
              </w:rPr>
              <w:t>High</w:t>
            </w:r>
          </w:p>
        </w:tc>
        <w:tc>
          <w:tcPr>
            <w:tcW w:w="1675" w:type="dxa"/>
            <w:gridSpan w:val="2"/>
            <w:shd w:val="clear" w:color="auto" w:fill="auto"/>
            <w:vAlign w:val="center"/>
          </w:tcPr>
          <w:p w14:paraId="52305A9A" w14:textId="77777777" w:rsidR="00D4553C" w:rsidRDefault="00D4553C" w:rsidP="009E599B">
            <w:pPr>
              <w:jc w:val="center"/>
              <w:rPr>
                <w:lang w:val="en-US"/>
              </w:rPr>
            </w:pPr>
            <w:r>
              <w:rPr>
                <w:lang w:val="en-US"/>
              </w:rPr>
              <w:t>OK</w:t>
            </w:r>
          </w:p>
        </w:tc>
        <w:tc>
          <w:tcPr>
            <w:tcW w:w="1778" w:type="dxa"/>
            <w:gridSpan w:val="3"/>
            <w:shd w:val="clear" w:color="auto" w:fill="auto"/>
            <w:vAlign w:val="center"/>
          </w:tcPr>
          <w:p w14:paraId="2410AF12" w14:textId="77777777" w:rsidR="00D4553C" w:rsidRDefault="00D4553C" w:rsidP="009E599B">
            <w:pPr>
              <w:jc w:val="center"/>
              <w:rPr>
                <w:lang w:val="en-US"/>
              </w:rPr>
            </w:pPr>
            <w:r>
              <w:rPr>
                <w:lang w:val="en-US"/>
              </w:rPr>
              <w:t>Low</w:t>
            </w:r>
          </w:p>
        </w:tc>
        <w:tc>
          <w:tcPr>
            <w:tcW w:w="1134" w:type="dxa"/>
            <w:shd w:val="clear" w:color="auto" w:fill="auto"/>
            <w:vAlign w:val="center"/>
          </w:tcPr>
          <w:p w14:paraId="2F19194F" w14:textId="77777777" w:rsidR="00D4553C" w:rsidRDefault="00D4553C" w:rsidP="009E599B">
            <w:pPr>
              <w:jc w:val="center"/>
              <w:rPr>
                <w:lang w:val="en-US"/>
              </w:rPr>
            </w:pPr>
            <w:r>
              <w:rPr>
                <w:lang w:val="en-US"/>
              </w:rPr>
              <w:t>Very low</w:t>
            </w:r>
          </w:p>
        </w:tc>
      </w:tr>
      <w:tr w:rsidR="00D4553C" w:rsidRPr="00284492" w14:paraId="4B32CF00" w14:textId="77777777" w:rsidTr="00D4553C">
        <w:trPr>
          <w:trHeight w:val="580"/>
        </w:trPr>
        <w:tc>
          <w:tcPr>
            <w:tcW w:w="9498" w:type="dxa"/>
            <w:gridSpan w:val="10"/>
            <w:shd w:val="clear" w:color="auto" w:fill="auto"/>
            <w:tcMar>
              <w:top w:w="113" w:type="dxa"/>
              <w:bottom w:w="113" w:type="dxa"/>
            </w:tcMar>
            <w:vAlign w:val="center"/>
          </w:tcPr>
          <w:p w14:paraId="46D04BE4" w14:textId="77777777" w:rsidR="00D4553C" w:rsidRPr="00E9632B" w:rsidRDefault="00D4553C" w:rsidP="00D4553C">
            <w:pPr>
              <w:pStyle w:val="ListParagraph"/>
              <w:numPr>
                <w:ilvl w:val="0"/>
                <w:numId w:val="1"/>
              </w:numPr>
              <w:ind w:left="313"/>
              <w:rPr>
                <w:lang w:val="en-US"/>
              </w:rPr>
            </w:pPr>
            <w:r w:rsidRPr="00E9632B">
              <w:rPr>
                <w:b/>
                <w:bCs/>
                <w:sz w:val="24"/>
                <w:szCs w:val="24"/>
                <w:lang w:val="en-US"/>
              </w:rPr>
              <w:t>Have you ever personally experienced any form of unfair discrimination, harassment, oppressive practice or bullying towards staff / visitors / pupils or parents:</w:t>
            </w:r>
          </w:p>
        </w:tc>
        <w:tc>
          <w:tcPr>
            <w:tcW w:w="1134" w:type="dxa"/>
            <w:shd w:val="clear" w:color="auto" w:fill="auto"/>
            <w:vAlign w:val="center"/>
          </w:tcPr>
          <w:p w14:paraId="3FFC4012" w14:textId="77777777" w:rsidR="00D4553C" w:rsidRDefault="00D4553C" w:rsidP="009E599B">
            <w:pPr>
              <w:jc w:val="center"/>
              <w:rPr>
                <w:lang w:val="en-US"/>
              </w:rPr>
            </w:pPr>
            <w:r>
              <w:rPr>
                <w:lang w:val="en-US"/>
              </w:rPr>
              <w:t>YES / NO</w:t>
            </w:r>
          </w:p>
        </w:tc>
      </w:tr>
      <w:tr w:rsidR="00D4553C" w:rsidRPr="00284492" w14:paraId="7138F897" w14:textId="77777777" w:rsidTr="00D4553C">
        <w:trPr>
          <w:trHeight w:val="580"/>
        </w:trPr>
        <w:tc>
          <w:tcPr>
            <w:tcW w:w="9498" w:type="dxa"/>
            <w:gridSpan w:val="10"/>
            <w:shd w:val="clear" w:color="auto" w:fill="auto"/>
            <w:tcMar>
              <w:top w:w="113" w:type="dxa"/>
              <w:bottom w:w="113" w:type="dxa"/>
            </w:tcMar>
            <w:vAlign w:val="center"/>
          </w:tcPr>
          <w:p w14:paraId="773C1261" w14:textId="77777777" w:rsidR="00D4553C" w:rsidRPr="00E9632B" w:rsidRDefault="00D4553C" w:rsidP="00D4553C">
            <w:pPr>
              <w:pStyle w:val="ListParagraph"/>
              <w:numPr>
                <w:ilvl w:val="0"/>
                <w:numId w:val="1"/>
              </w:numPr>
              <w:ind w:left="313"/>
              <w:rPr>
                <w:b/>
                <w:bCs/>
                <w:sz w:val="24"/>
                <w:szCs w:val="24"/>
                <w:lang w:val="en-US"/>
              </w:rPr>
            </w:pPr>
            <w:r w:rsidRPr="00E9632B">
              <w:rPr>
                <w:b/>
                <w:bCs/>
                <w:sz w:val="24"/>
                <w:szCs w:val="24"/>
                <w:lang w:val="en-US"/>
              </w:rPr>
              <w:t>Have you ever witnessed any form of unfair discrimination, harassment, oppressive practice or bullying towards staff / visitors / pupils or parents:</w:t>
            </w:r>
          </w:p>
        </w:tc>
        <w:tc>
          <w:tcPr>
            <w:tcW w:w="1134" w:type="dxa"/>
            <w:shd w:val="clear" w:color="auto" w:fill="auto"/>
            <w:vAlign w:val="center"/>
          </w:tcPr>
          <w:p w14:paraId="569A1C35" w14:textId="77777777" w:rsidR="00D4553C" w:rsidRDefault="00D4553C" w:rsidP="009E599B">
            <w:pPr>
              <w:jc w:val="center"/>
              <w:rPr>
                <w:lang w:val="en-US"/>
              </w:rPr>
            </w:pPr>
            <w:r>
              <w:rPr>
                <w:lang w:val="en-US"/>
              </w:rPr>
              <w:t>YES / NO</w:t>
            </w:r>
          </w:p>
        </w:tc>
      </w:tr>
      <w:tr w:rsidR="00D4553C" w:rsidRPr="00284492" w14:paraId="09E2E2A7" w14:textId="77777777" w:rsidTr="00D4553C">
        <w:trPr>
          <w:trHeight w:val="580"/>
        </w:trPr>
        <w:tc>
          <w:tcPr>
            <w:tcW w:w="10632" w:type="dxa"/>
            <w:gridSpan w:val="11"/>
            <w:shd w:val="clear" w:color="auto" w:fill="auto"/>
            <w:tcMar>
              <w:top w:w="113" w:type="dxa"/>
              <w:bottom w:w="113" w:type="dxa"/>
            </w:tcMar>
            <w:vAlign w:val="center"/>
          </w:tcPr>
          <w:p w14:paraId="31A5A2CE" w14:textId="77777777" w:rsidR="00D4553C" w:rsidRDefault="00D4553C" w:rsidP="009E599B">
            <w:pPr>
              <w:rPr>
                <w:i/>
                <w:iCs/>
                <w:lang w:val="en-US"/>
              </w:rPr>
            </w:pPr>
            <w:r>
              <w:rPr>
                <w:i/>
                <w:iCs/>
                <w:lang w:val="en-US"/>
              </w:rPr>
              <w:t xml:space="preserve">If your answer to questions 16 and 17 is “YES”, you are asked to detail further on the comments page, </w:t>
            </w:r>
            <w:proofErr w:type="gramStart"/>
            <w:r>
              <w:rPr>
                <w:i/>
                <w:iCs/>
                <w:lang w:val="en-US"/>
              </w:rPr>
              <w:t>including;</w:t>
            </w:r>
            <w:proofErr w:type="gramEnd"/>
          </w:p>
          <w:p w14:paraId="3A638CAE" w14:textId="77777777" w:rsidR="00D4553C" w:rsidRDefault="00D4553C" w:rsidP="00D4553C">
            <w:pPr>
              <w:pStyle w:val="ListParagraph"/>
              <w:numPr>
                <w:ilvl w:val="0"/>
                <w:numId w:val="2"/>
              </w:numPr>
              <w:rPr>
                <w:i/>
                <w:iCs/>
                <w:lang w:val="en-US"/>
              </w:rPr>
            </w:pPr>
            <w:r>
              <w:rPr>
                <w:i/>
                <w:iCs/>
                <w:lang w:val="en-US"/>
              </w:rPr>
              <w:t xml:space="preserve">Whether you reported the matter and if not, </w:t>
            </w:r>
            <w:proofErr w:type="gramStart"/>
            <w:r>
              <w:rPr>
                <w:i/>
                <w:iCs/>
                <w:lang w:val="en-US"/>
              </w:rPr>
              <w:t>why;</w:t>
            </w:r>
            <w:proofErr w:type="gramEnd"/>
          </w:p>
          <w:p w14:paraId="1818D2DE" w14:textId="77777777" w:rsidR="00D4553C" w:rsidRDefault="00D4553C" w:rsidP="00D4553C">
            <w:pPr>
              <w:pStyle w:val="ListParagraph"/>
              <w:numPr>
                <w:ilvl w:val="0"/>
                <w:numId w:val="2"/>
              </w:numPr>
              <w:rPr>
                <w:i/>
                <w:iCs/>
                <w:lang w:val="en-US"/>
              </w:rPr>
            </w:pPr>
            <w:r>
              <w:rPr>
                <w:i/>
                <w:iCs/>
                <w:lang w:val="en-US"/>
              </w:rPr>
              <w:t xml:space="preserve">To whom you reported the </w:t>
            </w:r>
            <w:proofErr w:type="gramStart"/>
            <w:r>
              <w:rPr>
                <w:i/>
                <w:iCs/>
                <w:lang w:val="en-US"/>
              </w:rPr>
              <w:t>matter;</w:t>
            </w:r>
            <w:proofErr w:type="gramEnd"/>
          </w:p>
          <w:p w14:paraId="0B5E5875" w14:textId="77777777" w:rsidR="00D4553C" w:rsidRDefault="00D4553C" w:rsidP="00D4553C">
            <w:pPr>
              <w:pStyle w:val="ListParagraph"/>
              <w:numPr>
                <w:ilvl w:val="0"/>
                <w:numId w:val="2"/>
              </w:numPr>
              <w:rPr>
                <w:i/>
                <w:iCs/>
                <w:lang w:val="en-US"/>
              </w:rPr>
            </w:pPr>
            <w:r>
              <w:rPr>
                <w:i/>
                <w:iCs/>
                <w:lang w:val="en-US"/>
              </w:rPr>
              <w:t xml:space="preserve">Whether, in your view, the matter was satisfactorily </w:t>
            </w:r>
            <w:proofErr w:type="gramStart"/>
            <w:r>
              <w:rPr>
                <w:i/>
                <w:iCs/>
                <w:lang w:val="en-US"/>
              </w:rPr>
              <w:t>resolved;</w:t>
            </w:r>
            <w:proofErr w:type="gramEnd"/>
          </w:p>
          <w:p w14:paraId="3D7430C2" w14:textId="77777777" w:rsidR="00D4553C" w:rsidRDefault="00D4553C" w:rsidP="00D4553C">
            <w:pPr>
              <w:pStyle w:val="ListParagraph"/>
              <w:numPr>
                <w:ilvl w:val="0"/>
                <w:numId w:val="2"/>
              </w:numPr>
              <w:rPr>
                <w:i/>
                <w:iCs/>
                <w:lang w:val="en-US"/>
              </w:rPr>
            </w:pPr>
            <w:r>
              <w:rPr>
                <w:i/>
                <w:iCs/>
                <w:lang w:val="en-US"/>
              </w:rPr>
              <w:t>Whether you would like to discuss the matter further, in confidence.</w:t>
            </w:r>
          </w:p>
          <w:p w14:paraId="2D7F5B6B" w14:textId="77777777" w:rsidR="00D4553C" w:rsidRPr="00E9632B" w:rsidRDefault="00D4553C" w:rsidP="009E599B">
            <w:pPr>
              <w:jc w:val="center"/>
              <w:rPr>
                <w:i/>
                <w:iCs/>
                <w:u w:val="single"/>
                <w:lang w:val="en-US"/>
              </w:rPr>
            </w:pPr>
            <w:r>
              <w:rPr>
                <w:i/>
                <w:iCs/>
                <w:u w:val="single"/>
                <w:lang w:val="en-US"/>
              </w:rPr>
              <w:t>Please ensure any outstanding issues are raised with either your line manager or Human Resources</w:t>
            </w:r>
          </w:p>
        </w:tc>
      </w:tr>
      <w:tr w:rsidR="00D4553C" w:rsidRPr="00284492" w14:paraId="7E892B65" w14:textId="77777777" w:rsidTr="00D4553C">
        <w:trPr>
          <w:trHeight w:val="580"/>
        </w:trPr>
        <w:tc>
          <w:tcPr>
            <w:tcW w:w="9498" w:type="dxa"/>
            <w:gridSpan w:val="10"/>
            <w:shd w:val="clear" w:color="auto" w:fill="auto"/>
            <w:tcMar>
              <w:top w:w="113" w:type="dxa"/>
              <w:bottom w:w="113" w:type="dxa"/>
            </w:tcMar>
            <w:vAlign w:val="center"/>
          </w:tcPr>
          <w:p w14:paraId="601DDEC8" w14:textId="77777777" w:rsidR="00D4553C" w:rsidRPr="00E9632B" w:rsidRDefault="00D4553C" w:rsidP="00D4553C">
            <w:pPr>
              <w:pStyle w:val="ListParagraph"/>
              <w:numPr>
                <w:ilvl w:val="0"/>
                <w:numId w:val="1"/>
              </w:numPr>
              <w:ind w:left="306"/>
              <w:rPr>
                <w:b/>
                <w:bCs/>
                <w:lang w:val="en-US"/>
              </w:rPr>
            </w:pPr>
            <w:r>
              <w:rPr>
                <w:b/>
                <w:bCs/>
                <w:lang w:val="en-US"/>
              </w:rPr>
              <w:t>Do you feel that the Blessed Edward Bamber Catholic Multi Academy Trust is a positive ‘Work-life-balance employer:</w:t>
            </w:r>
          </w:p>
        </w:tc>
        <w:tc>
          <w:tcPr>
            <w:tcW w:w="1134" w:type="dxa"/>
            <w:shd w:val="clear" w:color="auto" w:fill="auto"/>
            <w:vAlign w:val="center"/>
          </w:tcPr>
          <w:p w14:paraId="74F88EBF" w14:textId="77777777" w:rsidR="00D4553C" w:rsidRDefault="00D4553C" w:rsidP="009E599B">
            <w:pPr>
              <w:rPr>
                <w:i/>
                <w:iCs/>
                <w:lang w:val="en-US"/>
              </w:rPr>
            </w:pPr>
            <w:r>
              <w:rPr>
                <w:lang w:val="en-US"/>
              </w:rPr>
              <w:t>YES / NO</w:t>
            </w:r>
          </w:p>
        </w:tc>
      </w:tr>
      <w:tr w:rsidR="00D4553C" w:rsidRPr="00284492" w14:paraId="6DECEDCF" w14:textId="77777777" w:rsidTr="00D4553C">
        <w:trPr>
          <w:trHeight w:val="580"/>
        </w:trPr>
        <w:tc>
          <w:tcPr>
            <w:tcW w:w="9498" w:type="dxa"/>
            <w:gridSpan w:val="10"/>
            <w:shd w:val="clear" w:color="auto" w:fill="auto"/>
            <w:tcMar>
              <w:top w:w="113" w:type="dxa"/>
              <w:bottom w:w="113" w:type="dxa"/>
            </w:tcMar>
            <w:vAlign w:val="center"/>
          </w:tcPr>
          <w:p w14:paraId="6F52C530" w14:textId="77777777" w:rsidR="00D4553C" w:rsidRDefault="00D4553C" w:rsidP="00D4553C">
            <w:pPr>
              <w:pStyle w:val="ListParagraph"/>
              <w:numPr>
                <w:ilvl w:val="0"/>
                <w:numId w:val="1"/>
              </w:numPr>
              <w:ind w:left="306"/>
              <w:rPr>
                <w:b/>
                <w:bCs/>
                <w:lang w:val="en-US"/>
              </w:rPr>
            </w:pPr>
            <w:r>
              <w:rPr>
                <w:b/>
                <w:bCs/>
                <w:lang w:val="en-US"/>
              </w:rPr>
              <w:t>Would you consider working for the same school again in the future:</w:t>
            </w:r>
          </w:p>
        </w:tc>
        <w:tc>
          <w:tcPr>
            <w:tcW w:w="1134" w:type="dxa"/>
            <w:shd w:val="clear" w:color="auto" w:fill="auto"/>
            <w:vAlign w:val="center"/>
          </w:tcPr>
          <w:p w14:paraId="5563BA3F" w14:textId="77777777" w:rsidR="00D4553C" w:rsidRDefault="00D4553C" w:rsidP="009E599B">
            <w:pPr>
              <w:rPr>
                <w:lang w:val="en-US"/>
              </w:rPr>
            </w:pPr>
            <w:r>
              <w:rPr>
                <w:lang w:val="en-US"/>
              </w:rPr>
              <w:t>YES / NO</w:t>
            </w:r>
          </w:p>
        </w:tc>
      </w:tr>
      <w:tr w:rsidR="00D4553C" w:rsidRPr="00284492" w14:paraId="1D8A0935" w14:textId="77777777" w:rsidTr="00D4553C">
        <w:trPr>
          <w:trHeight w:val="580"/>
        </w:trPr>
        <w:tc>
          <w:tcPr>
            <w:tcW w:w="9498" w:type="dxa"/>
            <w:gridSpan w:val="10"/>
            <w:shd w:val="clear" w:color="auto" w:fill="auto"/>
            <w:tcMar>
              <w:top w:w="113" w:type="dxa"/>
              <w:bottom w:w="113" w:type="dxa"/>
            </w:tcMar>
            <w:vAlign w:val="center"/>
          </w:tcPr>
          <w:p w14:paraId="356BFFC2" w14:textId="77777777" w:rsidR="00D4553C" w:rsidRDefault="00D4553C" w:rsidP="00D4553C">
            <w:pPr>
              <w:pStyle w:val="ListParagraph"/>
              <w:numPr>
                <w:ilvl w:val="0"/>
                <w:numId w:val="1"/>
              </w:numPr>
              <w:ind w:left="306"/>
              <w:rPr>
                <w:b/>
                <w:bCs/>
                <w:lang w:val="en-US"/>
              </w:rPr>
            </w:pPr>
            <w:r>
              <w:rPr>
                <w:b/>
                <w:bCs/>
                <w:lang w:val="en-US"/>
              </w:rPr>
              <w:t>Would you consider working for the Blessed Edward Bamber Catholic Multi Academy Trust again in the future:</w:t>
            </w:r>
          </w:p>
        </w:tc>
        <w:tc>
          <w:tcPr>
            <w:tcW w:w="1134" w:type="dxa"/>
            <w:shd w:val="clear" w:color="auto" w:fill="auto"/>
            <w:vAlign w:val="center"/>
          </w:tcPr>
          <w:p w14:paraId="0B3F7C23" w14:textId="77777777" w:rsidR="00D4553C" w:rsidRDefault="00D4553C" w:rsidP="009E599B">
            <w:pPr>
              <w:rPr>
                <w:lang w:val="en-US"/>
              </w:rPr>
            </w:pPr>
            <w:r>
              <w:rPr>
                <w:lang w:val="en-US"/>
              </w:rPr>
              <w:t>YES / NO</w:t>
            </w:r>
          </w:p>
        </w:tc>
      </w:tr>
      <w:tr w:rsidR="00D4553C" w:rsidRPr="00284492" w14:paraId="55CEAFC3" w14:textId="77777777" w:rsidTr="00D4553C">
        <w:trPr>
          <w:trHeight w:val="1982"/>
        </w:trPr>
        <w:tc>
          <w:tcPr>
            <w:tcW w:w="10632" w:type="dxa"/>
            <w:gridSpan w:val="11"/>
            <w:shd w:val="clear" w:color="auto" w:fill="auto"/>
            <w:tcMar>
              <w:top w:w="113" w:type="dxa"/>
              <w:bottom w:w="113" w:type="dxa"/>
            </w:tcMar>
            <w:vAlign w:val="center"/>
          </w:tcPr>
          <w:p w14:paraId="538FFC76" w14:textId="77777777" w:rsidR="00D4553C" w:rsidRDefault="00D4553C" w:rsidP="00D4553C">
            <w:pPr>
              <w:pStyle w:val="ListParagraph"/>
              <w:numPr>
                <w:ilvl w:val="0"/>
                <w:numId w:val="1"/>
              </w:numPr>
              <w:ind w:left="306"/>
              <w:rPr>
                <w:lang w:val="en-US"/>
              </w:rPr>
            </w:pPr>
            <w:r>
              <w:rPr>
                <w:lang w:val="en-US"/>
              </w:rPr>
              <w:lastRenderedPageBreak/>
              <w:t>In terms of your experiences what three things would you like to see changes or improved within the Trust?</w:t>
            </w:r>
          </w:p>
          <w:p w14:paraId="55D51C46" w14:textId="77777777" w:rsidR="00D4553C" w:rsidRDefault="00D4553C" w:rsidP="009E599B">
            <w:pPr>
              <w:pStyle w:val="ListParagraph"/>
              <w:ind w:left="306"/>
              <w:rPr>
                <w:lang w:val="en-US"/>
              </w:rPr>
            </w:pPr>
            <w:r>
              <w:rPr>
                <w:lang w:val="en-US"/>
              </w:rPr>
              <w:t>1.</w:t>
            </w:r>
          </w:p>
          <w:p w14:paraId="6BAA885D" w14:textId="77777777" w:rsidR="00D4553C" w:rsidRDefault="00D4553C" w:rsidP="009E599B">
            <w:pPr>
              <w:pStyle w:val="ListParagraph"/>
              <w:ind w:left="306"/>
              <w:rPr>
                <w:lang w:val="en-US"/>
              </w:rPr>
            </w:pPr>
            <w:r>
              <w:rPr>
                <w:lang w:val="en-US"/>
              </w:rPr>
              <w:t>2.</w:t>
            </w:r>
          </w:p>
          <w:p w14:paraId="083E36F3" w14:textId="77777777" w:rsidR="00D4553C" w:rsidRPr="00E9632B" w:rsidRDefault="00D4553C" w:rsidP="009E599B">
            <w:pPr>
              <w:pStyle w:val="ListParagraph"/>
              <w:ind w:left="306"/>
              <w:rPr>
                <w:lang w:val="en-US"/>
              </w:rPr>
            </w:pPr>
            <w:r>
              <w:rPr>
                <w:lang w:val="en-US"/>
              </w:rPr>
              <w:t>3.</w:t>
            </w:r>
          </w:p>
        </w:tc>
      </w:tr>
      <w:tr w:rsidR="00D4553C" w:rsidRPr="00284492" w14:paraId="43C045E7" w14:textId="77777777" w:rsidTr="00D4553C">
        <w:trPr>
          <w:trHeight w:val="8301"/>
        </w:trPr>
        <w:tc>
          <w:tcPr>
            <w:tcW w:w="10632" w:type="dxa"/>
            <w:gridSpan w:val="11"/>
            <w:shd w:val="clear" w:color="auto" w:fill="auto"/>
            <w:tcMar>
              <w:top w:w="113" w:type="dxa"/>
              <w:bottom w:w="113" w:type="dxa"/>
            </w:tcMar>
          </w:tcPr>
          <w:p w14:paraId="7539C179" w14:textId="77777777" w:rsidR="00D4553C" w:rsidRPr="008A43DA" w:rsidRDefault="00D4553C" w:rsidP="009E599B">
            <w:pPr>
              <w:pStyle w:val="ListParagraph"/>
              <w:ind w:left="306"/>
              <w:jc w:val="center"/>
              <w:rPr>
                <w:b/>
                <w:bCs/>
              </w:rPr>
            </w:pPr>
            <w:r w:rsidRPr="00E9632B">
              <w:rPr>
                <w:b/>
                <w:bCs/>
                <w:lang w:val="en-US"/>
              </w:rPr>
              <w:t>COMMENTS</w:t>
            </w:r>
          </w:p>
        </w:tc>
      </w:tr>
      <w:tr w:rsidR="00D4553C" w:rsidRPr="00284492" w14:paraId="6C2C1B8A" w14:textId="77777777" w:rsidTr="00D4553C">
        <w:trPr>
          <w:trHeight w:val="1134"/>
        </w:trPr>
        <w:tc>
          <w:tcPr>
            <w:tcW w:w="10632" w:type="dxa"/>
            <w:gridSpan w:val="11"/>
            <w:shd w:val="clear" w:color="auto" w:fill="auto"/>
            <w:tcMar>
              <w:top w:w="113" w:type="dxa"/>
              <w:bottom w:w="113" w:type="dxa"/>
            </w:tcMar>
            <w:vAlign w:val="center"/>
          </w:tcPr>
          <w:p w14:paraId="42468E01" w14:textId="77777777" w:rsidR="00D4553C" w:rsidRDefault="00D4553C" w:rsidP="009E599B">
            <w:pPr>
              <w:ind w:left="164"/>
              <w:jc w:val="center"/>
              <w:rPr>
                <w:rFonts w:ascii="docs-Roboto" w:hAnsi="docs-Roboto"/>
                <w:b/>
                <w:bCs/>
                <w:i/>
                <w:iCs/>
                <w:color w:val="202124"/>
                <w:shd w:val="clear" w:color="auto" w:fill="FFFFFF"/>
              </w:rPr>
            </w:pPr>
            <w:r w:rsidRPr="0039076C">
              <w:rPr>
                <w:rFonts w:ascii="docs-Roboto" w:hAnsi="docs-Roboto"/>
                <w:b/>
                <w:bCs/>
                <w:i/>
                <w:iCs/>
                <w:color w:val="202124"/>
                <w:shd w:val="clear" w:color="auto" w:fill="FFFFFF"/>
              </w:rPr>
              <w:t>The information you provide will be treated in confidence. Your anonymised answers will be reviewed by the Trust to obtain valuable feedback whilst reviewing the schools and practices within the Trust.</w:t>
            </w:r>
          </w:p>
          <w:p w14:paraId="27C28319" w14:textId="77777777" w:rsidR="00D4553C" w:rsidRPr="008A43DA" w:rsidRDefault="00D4553C" w:rsidP="009E599B">
            <w:pPr>
              <w:ind w:left="164"/>
              <w:jc w:val="center"/>
              <w:rPr>
                <w:lang w:val="en-US"/>
              </w:rPr>
            </w:pPr>
            <w:r>
              <w:rPr>
                <w:rFonts w:ascii="docs-Roboto" w:hAnsi="docs-Roboto"/>
                <w:b/>
                <w:bCs/>
                <w:i/>
                <w:iCs/>
                <w:color w:val="202124"/>
                <w:shd w:val="clear" w:color="auto" w:fill="FFFFFF"/>
                <w:lang w:val="en-US"/>
              </w:rPr>
              <w:t xml:space="preserve">Please indicate if you are happy for this information to be shared with your school’s leaders: </w:t>
            </w:r>
            <w:r>
              <w:rPr>
                <w:lang w:val="en-US"/>
              </w:rPr>
              <w:t>YES / NO</w:t>
            </w:r>
          </w:p>
        </w:tc>
      </w:tr>
    </w:tbl>
    <w:p w14:paraId="2DCC8D79" w14:textId="77777777" w:rsidR="006F6363" w:rsidRDefault="006F6363" w:rsidP="00D4553C">
      <w:pPr>
        <w:jc w:val="center"/>
      </w:pPr>
    </w:p>
    <w:sectPr w:rsidR="006F6363" w:rsidSect="00D4553C">
      <w:headerReference w:type="default" r:id="rId9"/>
      <w:pgSz w:w="11906" w:h="16838"/>
      <w:pgMar w:top="1440" w:right="1440" w:bottom="284"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21EC9" w14:textId="77777777" w:rsidR="00F25A67" w:rsidRDefault="00F25A67">
      <w:pPr>
        <w:spacing w:after="0" w:line="240" w:lineRule="auto"/>
      </w:pPr>
      <w:r>
        <w:separator/>
      </w:r>
    </w:p>
  </w:endnote>
  <w:endnote w:type="continuationSeparator" w:id="0">
    <w:p w14:paraId="2BF5C8A1" w14:textId="77777777" w:rsidR="00F25A67" w:rsidRDefault="00F2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docs-Roboto">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C219E" w14:textId="77777777" w:rsidR="00F25A67" w:rsidRDefault="00F25A67">
      <w:pPr>
        <w:spacing w:after="0" w:line="240" w:lineRule="auto"/>
      </w:pPr>
      <w:r>
        <w:separator/>
      </w:r>
    </w:p>
  </w:footnote>
  <w:footnote w:type="continuationSeparator" w:id="0">
    <w:p w14:paraId="7DFEB908" w14:textId="77777777" w:rsidR="00F25A67" w:rsidRDefault="00F2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4C7B" w14:textId="77777777" w:rsidR="006F6363" w:rsidRDefault="00F25A67">
    <w:pPr>
      <w:widowControl w:val="0"/>
      <w:pBdr>
        <w:top w:val="nil"/>
        <w:left w:val="nil"/>
        <w:bottom w:val="nil"/>
        <w:right w:val="nil"/>
        <w:between w:val="nil"/>
      </w:pBdr>
      <w:spacing w:before="5" w:after="0" w:line="240" w:lineRule="auto"/>
      <w:jc w:val="right"/>
      <w:rPr>
        <w:rFonts w:ascii="Tahoma" w:eastAsia="Tahoma" w:hAnsi="Tahoma" w:cs="Tahoma"/>
        <w:color w:val="000000"/>
        <w:sz w:val="20"/>
        <w:szCs w:val="20"/>
      </w:rPr>
    </w:pPr>
    <w:bookmarkStart w:id="0" w:name="_heading=h.gjdgxs" w:colFirst="0" w:colLast="0"/>
    <w:bookmarkEnd w:id="0"/>
    <w:r>
      <w:rPr>
        <w:b/>
        <w:noProof/>
        <w:sz w:val="16"/>
        <w:szCs w:val="16"/>
      </w:rPr>
      <mc:AlternateContent>
        <mc:Choice Requires="wpg">
          <w:drawing>
            <wp:anchor distT="0" distB="0" distL="114300" distR="114300" simplePos="0" relativeHeight="251658240" behindDoc="0" locked="0" layoutInCell="1" hidden="0" allowOverlap="1" wp14:anchorId="48858871" wp14:editId="45D0335D">
              <wp:simplePos x="0" y="0"/>
              <wp:positionH relativeFrom="page">
                <wp:posOffset>228600</wp:posOffset>
              </wp:positionH>
              <wp:positionV relativeFrom="page">
                <wp:posOffset>-21589</wp:posOffset>
              </wp:positionV>
              <wp:extent cx="323850" cy="10696575"/>
              <wp:effectExtent l="0" t="0" r="0" b="0"/>
              <wp:wrapNone/>
              <wp:docPr id="223" name="Group 223"/>
              <wp:cNvGraphicFramePr/>
              <a:graphic xmlns:a="http://schemas.openxmlformats.org/drawingml/2006/main">
                <a:graphicData uri="http://schemas.microsoft.com/office/word/2010/wordprocessingGroup">
                  <wpg:wgp>
                    <wpg:cNvGrpSpPr/>
                    <wpg:grpSpPr>
                      <a:xfrm>
                        <a:off x="0" y="0"/>
                        <a:ext cx="323850" cy="10696575"/>
                        <a:chOff x="5184075" y="0"/>
                        <a:chExt cx="323850" cy="7560000"/>
                      </a:xfrm>
                    </wpg:grpSpPr>
                    <wpg:grpSp>
                      <wpg:cNvPr id="1143890666" name="Group 1143890666"/>
                      <wpg:cNvGrpSpPr/>
                      <wpg:grpSpPr>
                        <a:xfrm>
                          <a:off x="5184075" y="0"/>
                          <a:ext cx="323850" cy="7560000"/>
                          <a:chOff x="0" y="0"/>
                          <a:chExt cx="800" cy="16845"/>
                        </a:xfrm>
                      </wpg:grpSpPr>
                      <wps:wsp>
                        <wps:cNvPr id="1117466041" name="Rectangle 1117466041"/>
                        <wps:cNvSpPr/>
                        <wps:spPr>
                          <a:xfrm>
                            <a:off x="0" y="0"/>
                            <a:ext cx="800" cy="16825"/>
                          </a:xfrm>
                          <a:prstGeom prst="rect">
                            <a:avLst/>
                          </a:prstGeom>
                          <a:noFill/>
                          <a:ln>
                            <a:noFill/>
                          </a:ln>
                        </wps:spPr>
                        <wps:txbx>
                          <w:txbxContent>
                            <w:p w14:paraId="796C26C5" w14:textId="77777777" w:rsidR="006F6363" w:rsidRDefault="006F6363">
                              <w:pPr>
                                <w:spacing w:after="0" w:line="240" w:lineRule="auto"/>
                                <w:textDirection w:val="btLr"/>
                              </w:pPr>
                            </w:p>
                          </w:txbxContent>
                        </wps:txbx>
                        <wps:bodyPr spcFirstLastPara="1" wrap="square" lIns="91425" tIns="91425" rIns="91425" bIns="91425" anchor="ctr" anchorCtr="0">
                          <a:noAutofit/>
                        </wps:bodyPr>
                      </wps:wsp>
                      <wps:wsp>
                        <wps:cNvPr id="1621611740" name="Free-form: Shape 1621611740"/>
                        <wps:cNvSpPr/>
                        <wps:spPr>
                          <a:xfrm>
                            <a:off x="0" y="0"/>
                            <a:ext cx="800" cy="16845"/>
                          </a:xfrm>
                          <a:custGeom>
                            <a:avLst/>
                            <a:gdLst/>
                            <a:ahLst/>
                            <a:cxnLst/>
                            <a:rect l="l" t="t" r="r" b="b"/>
                            <a:pathLst>
                              <a:path w="800" h="16845" extrusionOk="0">
                                <a:moveTo>
                                  <a:pt x="800" y="0"/>
                                </a:moveTo>
                                <a:lnTo>
                                  <a:pt x="702" y="16845"/>
                                </a:lnTo>
                                <a:lnTo>
                                  <a:pt x="0" y="16845"/>
                                </a:lnTo>
                                <a:lnTo>
                                  <a:pt x="0" y="0"/>
                                </a:lnTo>
                                <a:lnTo>
                                  <a:pt x="800" y="0"/>
                                </a:lnTo>
                                <a:close/>
                              </a:path>
                            </a:pathLst>
                          </a:custGeom>
                          <a:solidFill>
                            <a:srgbClr val="00A7E6"/>
                          </a:solidFill>
                          <a:ln>
                            <a:noFill/>
                          </a:ln>
                        </wps:spPr>
                        <wps:bodyPr spcFirstLastPara="1" wrap="square" lIns="91425" tIns="91425" rIns="91425" bIns="91425" anchor="ctr" anchorCtr="0">
                          <a:noAutofit/>
                        </wps:bodyPr>
                      </wps:wsp>
                      <wps:wsp>
                        <wps:cNvPr id="245816328" name="Free-form: Shape 245816328"/>
                        <wps:cNvSpPr/>
                        <wps:spPr>
                          <a:xfrm>
                            <a:off x="0" y="0"/>
                            <a:ext cx="423" cy="16845"/>
                          </a:xfrm>
                          <a:custGeom>
                            <a:avLst/>
                            <a:gdLst/>
                            <a:ahLst/>
                            <a:cxnLst/>
                            <a:rect l="l" t="t" r="r" b="b"/>
                            <a:pathLst>
                              <a:path w="423" h="16845" extrusionOk="0">
                                <a:moveTo>
                                  <a:pt x="422" y="0"/>
                                </a:moveTo>
                                <a:lnTo>
                                  <a:pt x="324" y="16845"/>
                                </a:lnTo>
                                <a:lnTo>
                                  <a:pt x="0" y="16845"/>
                                </a:lnTo>
                                <a:lnTo>
                                  <a:pt x="0" y="0"/>
                                </a:lnTo>
                                <a:lnTo>
                                  <a:pt x="422" y="0"/>
                                </a:lnTo>
                                <a:close/>
                              </a:path>
                            </a:pathLst>
                          </a:custGeom>
                          <a:solidFill>
                            <a:srgbClr val="DBBE4F"/>
                          </a:solidFill>
                          <a:ln>
                            <a:noFill/>
                          </a:ln>
                        </wps:spPr>
                        <wps:bodyPr spcFirstLastPara="1" wrap="square" lIns="91425" tIns="91425" rIns="91425" bIns="91425" anchor="ctr" anchorCtr="0">
                          <a:noAutofit/>
                        </wps:bodyPr>
                      </wps:wsp>
                    </wpg:grpSp>
                  </wpg:wgp>
                </a:graphicData>
              </a:graphic>
            </wp:anchor>
          </w:drawing>
        </mc:Choice>
        <mc:Fallback>
          <w:pict>
            <v:group w14:anchorId="48858871" id="Group 223" o:spid="_x0000_s1026" style="position:absolute;left:0;text-align:left;margin-left:18pt;margin-top:-1.7pt;width:25.5pt;height:842.25pt;z-index:251658240;mso-position-horizontal-relative:page;mso-position-vertical-relative:page" coordorigin="51840" coordsize="3238,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">
              <v:group id="Group 1143890666" o:spid="_x0000_s1027" style="position:absolute;left:51840;width:3239;height:75600" coordsize="800,1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">
                <v:rect id="Rectangle 1117466041" o:spid="_x0000_s1028" style="position:absolute;width:800;height:16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" filled="f" stroked="f">
                  <v:textbox inset="2.53958mm,2.53958mm,2.53958mm,2.53958mm">
                    <w:txbxContent>
                      <w:p w14:paraId="796C26C5" w14:textId="77777777" w:rsidR="006F6363" w:rsidRDefault="006F6363">
                        <w:pPr>
                          <w:spacing w:after="0" w:line="240" w:lineRule="auto"/>
                          <w:textDirection w:val="btLr"/>
                        </w:pPr>
                      </w:p>
                    </w:txbxContent>
                  </v:textbox>
                </v:rect>
                <v:shape id="Free-form: Shape 1621611740" o:spid="_x0000_s1029" style="position:absolute;width:800;height:16845;visibility:visible;mso-wrap-style:square;v-text-anchor:middle" coordsize="800,1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" path="m800,l702,16845r-702,l,,800,xe" fillcolor="#00a7e6" stroked="f">
                  <v:path arrowok="t" o:extrusionok="f"/>
                </v:shape>
                <v:shape id="Free-form: Shape 245816328" o:spid="_x0000_s1030" style="position:absolute;width:423;height:16845;visibility:visible;mso-wrap-style:square;v-text-anchor:middle" coordsize="423,1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" path="m422,l324,16845r-324,l,,422,xe" fillcolor="#dbbe4f" stroked="f">
                  <v:path arrowok="t" o:extrusionok="f"/>
                </v:shape>
              </v:group>
              <w10:wrap anchorx="page" anchory="page"/>
            </v:group>
          </w:pict>
        </mc:Fallback>
      </mc:AlternateContent>
    </w:r>
    <w:r>
      <w:rPr>
        <w:rFonts w:ascii="Verdana" w:eastAsia="Verdana" w:hAnsi="Verdana" w:cs="Verdana"/>
        <w:color w:val="212831"/>
        <w:sz w:val="20"/>
        <w:szCs w:val="20"/>
      </w:rPr>
      <w:t>BELONG, ENGAGE, BECOME</w:t>
    </w:r>
    <w:r>
      <w:rPr>
        <w:rFonts w:ascii="Tahoma" w:eastAsia="Tahoma" w:hAnsi="Tahoma" w:cs="Tahoma"/>
        <w:color w:val="000000"/>
        <w:sz w:val="20"/>
        <w:szCs w:val="20"/>
      </w:rPr>
      <w:t xml:space="preserve"> </w:t>
    </w:r>
    <w:r>
      <w:rPr>
        <w:noProof/>
      </w:rPr>
      <w:drawing>
        <wp:anchor distT="0" distB="0" distL="114300" distR="114300" simplePos="0" relativeHeight="251659264" behindDoc="0" locked="0" layoutInCell="1" hidden="0" allowOverlap="1" wp14:anchorId="5F4F483B" wp14:editId="7F92EA47">
          <wp:simplePos x="0" y="0"/>
          <wp:positionH relativeFrom="column">
            <wp:posOffset>1</wp:posOffset>
          </wp:positionH>
          <wp:positionV relativeFrom="paragraph">
            <wp:posOffset>-198119</wp:posOffset>
          </wp:positionV>
          <wp:extent cx="1524000" cy="563880"/>
          <wp:effectExtent l="0" t="0" r="0" b="0"/>
          <wp:wrapSquare wrapText="bothSides" distT="0" distB="0" distL="114300" distR="114300"/>
          <wp:docPr id="184721380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857" b="1857"/>
                  <a:stretch>
                    <a:fillRect/>
                  </a:stretch>
                </pic:blipFill>
                <pic:spPr>
                  <a:xfrm>
                    <a:off x="0" y="0"/>
                    <a:ext cx="1524000" cy="563880"/>
                  </a:xfrm>
                  <a:prstGeom prst="rect">
                    <a:avLst/>
                  </a:prstGeom>
                  <a:ln/>
                </pic:spPr>
              </pic:pic>
            </a:graphicData>
          </a:graphic>
        </wp:anchor>
      </w:drawing>
    </w:r>
  </w:p>
  <w:p w14:paraId="3774C295" w14:textId="77777777" w:rsidR="006F6363" w:rsidRDefault="006F6363">
    <w:pPr>
      <w:widowControl w:val="0"/>
      <w:pBdr>
        <w:top w:val="nil"/>
        <w:left w:val="nil"/>
        <w:bottom w:val="nil"/>
        <w:right w:val="nil"/>
        <w:between w:val="nil"/>
      </w:pBdr>
      <w:spacing w:before="5" w:after="0" w:line="240" w:lineRule="auto"/>
      <w:jc w:val="right"/>
      <w:rPr>
        <w:rFonts w:ascii="Verdana" w:eastAsia="Verdana" w:hAnsi="Verdana" w:cs="Verdana"/>
        <w:color w:val="000000"/>
        <w:sz w:val="16"/>
        <w:szCs w:val="16"/>
      </w:rPr>
    </w:pPr>
  </w:p>
  <w:p w14:paraId="155994F0" w14:textId="77777777" w:rsidR="006F6363" w:rsidRDefault="006F6363">
    <w:pPr>
      <w:rPr>
        <w:sz w:val="16"/>
        <w:szCs w:val="16"/>
      </w:rPr>
    </w:pPr>
  </w:p>
  <w:p w14:paraId="28B3879E" w14:textId="0EC21C4F" w:rsidR="006F6363" w:rsidRDefault="00F25A67">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63360" behindDoc="0" locked="0" layoutInCell="1" allowOverlap="1" wp14:anchorId="47C4B799" wp14:editId="60C44B90">
              <wp:simplePos x="0" y="0"/>
              <wp:positionH relativeFrom="column">
                <wp:posOffset>0</wp:posOffset>
              </wp:positionH>
              <wp:positionV relativeFrom="paragraph">
                <wp:posOffset>0</wp:posOffset>
              </wp:positionV>
              <wp:extent cx="6252845" cy="1270"/>
              <wp:effectExtent l="0" t="0" r="0" b="0"/>
              <wp:wrapNone/>
              <wp:docPr id="58"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2845" cy="1270"/>
                      </a:xfrm>
                      <a:custGeom>
                        <a:avLst/>
                        <a:gdLst/>
                        <a:ahLst/>
                        <a:cxnLst/>
                        <a:rect l="l" t="t" r="r" b="b"/>
                        <a:pathLst>
                          <a:path w="6252845">
                            <a:moveTo>
                              <a:pt x="0" y="0"/>
                            </a:moveTo>
                            <a:lnTo>
                              <a:pt x="6252488" y="0"/>
                            </a:lnTo>
                          </a:path>
                        </a:pathLst>
                      </a:custGeom>
                      <a:ln w="28574">
                        <a:solidFill>
                          <a:srgbClr val="E8E8E8"/>
                        </a:solidFill>
                        <a:prstDash val="solid"/>
                      </a:ln>
                    </wps:spPr>
                    <wps:bodyPr vertOverflow="clip" horzOverflow="clip" wrap="square" lIns="0" tIns="0" rIns="0" bIns="0" rtlCol="0">
                      <a:prstTxWarp prst="textNoShape">
                        <a:avLst/>
                      </a:prstTxWarp>
                      <a:noAutofit/>
                    </wps:bodyPr>
                  </wps:wsp>
                </a:graphicData>
              </a:graphic>
            </wp:anchor>
          </w:drawing>
        </mc:Choice>
        <mc:Fallback>
          <w:pict>
            <v:shape w14:anchorId="6A62A017" id="Graphic 16" o:spid="_x0000_s1026" style="position:absolute;margin-left:0;margin-top:0;width:492.35pt;height:.1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6252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" path="m,l6252488,e" filled="f" strokecolor="#e8e8e8" strokeweight=".79372mm">
              <v:path arrowok="t"/>
            </v:shape>
          </w:pict>
        </mc:Fallback>
      </mc:AlternateContent>
    </w:r>
    <w:r>
      <w:rPr>
        <w:noProof/>
      </w:rPr>
      <mc:AlternateContent>
        <mc:Choice Requires="wps">
          <w:drawing>
            <wp:anchor distT="0" distB="0" distL="0" distR="0" simplePos="0" relativeHeight="251660288" behindDoc="0" locked="0" layoutInCell="1" hidden="0" allowOverlap="1" wp14:anchorId="4232A6BF" wp14:editId="2C33B817">
              <wp:simplePos x="0" y="0"/>
              <wp:positionH relativeFrom="column">
                <wp:posOffset>-12699</wp:posOffset>
              </wp:positionH>
              <wp:positionV relativeFrom="paragraph">
                <wp:posOffset>101600</wp:posOffset>
              </wp:positionV>
              <wp:extent cx="1270" cy="28550"/>
              <wp:effectExtent l="0" t="0" r="0" b="0"/>
              <wp:wrapNone/>
              <wp:docPr id="225" name="Free-form: Shape 225"/>
              <wp:cNvGraphicFramePr/>
              <a:graphic xmlns:a="http://schemas.openxmlformats.org/drawingml/2006/main">
                <a:graphicData uri="http://schemas.microsoft.com/office/word/2010/wordprocessingShape">
                  <wps:wsp>
                    <wps:cNvSpPr/>
                    <wps:spPr>
                      <a:xfrm>
                        <a:off x="2219578" y="3779365"/>
                        <a:ext cx="6252845" cy="1270"/>
                      </a:xfrm>
                      <a:custGeom>
                        <a:avLst/>
                        <a:gdLst/>
                        <a:ahLst/>
                        <a:cxnLst/>
                        <a:rect l="l" t="t" r="r" b="b"/>
                        <a:pathLst>
                          <a:path w="6252845" h="120000" extrusionOk="0">
                            <a:moveTo>
                              <a:pt x="0" y="0"/>
                            </a:moveTo>
                            <a:lnTo>
                              <a:pt x="6252488" y="0"/>
                            </a:lnTo>
                          </a:path>
                        </a:pathLst>
                      </a:custGeom>
                      <a:noFill/>
                      <a:ln w="28550" cap="flat" cmpd="sng">
                        <a:solidFill>
                          <a:srgbClr val="E8E8E8"/>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-12699</wp:posOffset>
              </wp:positionH>
              <wp:positionV relativeFrom="paragraph">
                <wp:posOffset>101600</wp:posOffset>
              </wp:positionV>
              <wp:extent cx="1270" cy="28550"/>
              <wp:effectExtent b="0" l="0" r="0" t="0"/>
              <wp:wrapNone/>
              <wp:docPr id="225"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270" cy="28550"/>
                      </a:xfrm>
                      <a:prstGeom prst="rect"/>
                      <a:ln/>
                    </pic:spPr>
                  </pic:pic>
                </a:graphicData>
              </a:graphic>
            </wp:anchor>
          </w:drawing>
        </mc:Fallback>
      </mc:AlternateContent>
    </w:r>
    <w:r>
      <w:rPr>
        <w:noProof/>
      </w:rPr>
      <mc:AlternateContent>
        <mc:Choice Requires="wps">
          <w:drawing>
            <wp:anchor distT="0" distB="0" distL="0" distR="0" simplePos="0" relativeHeight="251661312" behindDoc="0" locked="0" layoutInCell="1" hidden="0" allowOverlap="1" wp14:anchorId="572A27DD" wp14:editId="07483D81">
              <wp:simplePos x="0" y="0"/>
              <wp:positionH relativeFrom="column">
                <wp:posOffset>0</wp:posOffset>
              </wp:positionH>
              <wp:positionV relativeFrom="paragraph">
                <wp:posOffset>-12699</wp:posOffset>
              </wp:positionV>
              <wp:extent cx="1270" cy="28550"/>
              <wp:effectExtent l="0" t="0" r="0" b="0"/>
              <wp:wrapNone/>
              <wp:docPr id="224" name="Free-form: Shape 224"/>
              <wp:cNvGraphicFramePr/>
              <a:graphic xmlns:a="http://schemas.openxmlformats.org/drawingml/2006/main">
                <a:graphicData uri="http://schemas.microsoft.com/office/word/2010/wordprocessingShape">
                  <wps:wsp>
                    <wps:cNvSpPr/>
                    <wps:spPr>
                      <a:xfrm>
                        <a:off x="2219578" y="3779365"/>
                        <a:ext cx="6252845" cy="1270"/>
                      </a:xfrm>
                      <a:custGeom>
                        <a:avLst/>
                        <a:gdLst/>
                        <a:ahLst/>
                        <a:cxnLst/>
                        <a:rect l="l" t="t" r="r" b="b"/>
                        <a:pathLst>
                          <a:path w="6252845" h="120000" extrusionOk="0">
                            <a:moveTo>
                              <a:pt x="0" y="0"/>
                            </a:moveTo>
                            <a:lnTo>
                              <a:pt x="6252488" y="0"/>
                            </a:lnTo>
                          </a:path>
                        </a:pathLst>
                      </a:custGeom>
                      <a:noFill/>
                      <a:ln w="28550" cap="flat" cmpd="sng">
                        <a:solidFill>
                          <a:srgbClr val="E8E8E8"/>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0</wp:posOffset>
              </wp:positionH>
              <wp:positionV relativeFrom="paragraph">
                <wp:posOffset>-12699</wp:posOffset>
              </wp:positionV>
              <wp:extent cx="1270" cy="28550"/>
              <wp:effectExtent b="0" l="0" r="0" t="0"/>
              <wp:wrapNone/>
              <wp:docPr id="224"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1270" cy="285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60A69"/>
    <w:multiLevelType w:val="hybridMultilevel"/>
    <w:tmpl w:val="3F16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302046"/>
    <w:multiLevelType w:val="hybridMultilevel"/>
    <w:tmpl w:val="3516DCC6"/>
    <w:lvl w:ilvl="0" w:tplc="CB16B936">
      <w:start w:val="1"/>
      <w:numFmt w:val="decimal"/>
      <w:lvlText w:val="%1."/>
      <w:lvlJc w:val="left"/>
      <w:pPr>
        <w:ind w:left="720" w:hanging="360"/>
      </w:pPr>
      <w:rPr>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5534057">
    <w:abstractNumId w:val="1"/>
  </w:num>
  <w:num w:numId="2" w16cid:durableId="363211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363"/>
    <w:rsid w:val="006F6363"/>
    <w:rsid w:val="00D4553C"/>
    <w:rsid w:val="00F2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6297"/>
  <w15:docId w15:val="{E7EBF17B-FD4B-4420-B5B0-B176AFC5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187D"/>
    <w:pPr>
      <w:widowControl w:val="0"/>
      <w:autoSpaceDE w:val="0"/>
      <w:autoSpaceDN w:val="0"/>
      <w:spacing w:after="0" w:line="240" w:lineRule="auto"/>
      <w:ind w:left="1100" w:hanging="581"/>
      <w:outlineLvl w:val="0"/>
    </w:pPr>
    <w:rPr>
      <w:rFonts w:eastAsia="Arial" w:cs="Arial"/>
      <w:b/>
      <w:sz w:val="28"/>
      <w:szCs w:val="28"/>
      <w:lang w:val="en-US"/>
    </w:rPr>
  </w:style>
  <w:style w:type="paragraph" w:styleId="Heading2">
    <w:name w:val="heading 2"/>
    <w:basedOn w:val="Normal"/>
    <w:next w:val="Normal"/>
    <w:link w:val="Heading2Char"/>
    <w:uiPriority w:val="9"/>
    <w:semiHidden/>
    <w:unhideWhenUsed/>
    <w:qFormat/>
    <w:rsid w:val="00846EC6"/>
    <w:pPr>
      <w:keepNext/>
      <w:keepLines/>
      <w:spacing w:before="360" w:after="80" w:line="276" w:lineRule="auto"/>
      <w:outlineLvl w:val="1"/>
    </w:pPr>
    <w:rPr>
      <w:b/>
      <w:sz w:val="24"/>
      <w:szCs w:val="36"/>
      <w:lang w:eastAsia="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E187D"/>
    <w:rPr>
      <w:rFonts w:ascii="Calibri" w:eastAsia="Arial" w:hAnsi="Calibri" w:cs="Arial"/>
      <w:b/>
      <w:kern w:val="0"/>
      <w:sz w:val="28"/>
      <w:szCs w:val="28"/>
      <w:lang w:val="en-US"/>
    </w:rPr>
  </w:style>
  <w:style w:type="character" w:customStyle="1" w:styleId="Heading2Char">
    <w:name w:val="Heading 2 Char"/>
    <w:basedOn w:val="DefaultParagraphFont"/>
    <w:link w:val="Heading2"/>
    <w:rsid w:val="00846EC6"/>
    <w:rPr>
      <w:rFonts w:ascii="Calibri" w:eastAsia="Calibri" w:hAnsi="Calibri" w:cs="Calibri"/>
      <w:b/>
      <w:kern w:val="0"/>
      <w:sz w:val="24"/>
      <w:szCs w:val="36"/>
      <w:lang w:eastAsia="en-GB"/>
    </w:rPr>
  </w:style>
  <w:style w:type="paragraph" w:styleId="Header">
    <w:name w:val="header"/>
    <w:basedOn w:val="Normal"/>
    <w:link w:val="HeaderChar"/>
    <w:uiPriority w:val="99"/>
    <w:unhideWhenUsed/>
    <w:rsid w:val="00BD2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FAB"/>
  </w:style>
  <w:style w:type="paragraph" w:styleId="Footer">
    <w:name w:val="footer"/>
    <w:basedOn w:val="Normal"/>
    <w:link w:val="FooterChar"/>
    <w:uiPriority w:val="99"/>
    <w:unhideWhenUsed/>
    <w:rsid w:val="00BD2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FAB"/>
  </w:style>
  <w:style w:type="paragraph" w:styleId="Revision">
    <w:name w:val="Revision"/>
    <w:hidden/>
    <w:uiPriority w:val="99"/>
    <w:semiHidden/>
    <w:rsid w:val="000E2C04"/>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4553C"/>
    <w:rPr>
      <w:color w:val="0563C1" w:themeColor="hyperlink"/>
      <w:u w:val="single"/>
    </w:rPr>
  </w:style>
  <w:style w:type="paragraph" w:styleId="ListParagraph">
    <w:name w:val="List Paragraph"/>
    <w:basedOn w:val="Normal"/>
    <w:uiPriority w:val="34"/>
    <w:qFormat/>
    <w:rsid w:val="00D4553C"/>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R@bebcmat.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1" Type="http://schemas.openxmlformats.org/officeDocument/2006/relationships/image" Target="media/image1.jp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s6XxMqQ+bXv0nAi9hBapNSQ2Q==">CgMxLjAyCGguZ2pkZ3hzOAByITF6NGlfaEdMQWZBelhNaW5tMnRmT0x4MFprWE9Db0tGQQ==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588</Words>
  <Characters>3357</Characters>
  <Application>Microsoft Office Word</Application>
  <DocSecurity>0</DocSecurity>
  <Lines>27</Lines>
  <Paragraphs>7</Paragraphs>
  <ScaleCrop>false</ScaleCrop>
  <Company>BEBCMAT</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O'Neill</dc:creator>
  <cp:lastModifiedBy>Amber Fordham</cp:lastModifiedBy>
  <cp:revision>3</cp:revision>
  <dcterms:created xsi:type="dcterms:W3CDTF">2024-10-21T11:47:00Z</dcterms:created>
  <dcterms:modified xsi:type="dcterms:W3CDTF">2024-10-21T14:53:00Z</dcterms:modified>
</cp:coreProperties>
</file>