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EA5761" w:rsidR="00604F0C" w:rsidP="00AD110C" w:rsidRDefault="00AD110C" w14:paraId="00000007" w14:textId="67663030">
      <w:pPr>
        <w:widowControl w:val="0"/>
        <w:pBdr>
          <w:top w:val="nil"/>
          <w:left w:val="nil"/>
          <w:bottom w:val="nil"/>
          <w:right w:val="nil"/>
          <w:between w:val="nil"/>
        </w:pBdr>
        <w:rPr>
          <w:rFonts w:eastAsia="Calibri" w:asciiTheme="majorHAnsi" w:hAnsiTheme="majorHAnsi" w:cstheme="majorHAnsi"/>
          <w:b/>
          <w:u w:val="single"/>
        </w:rPr>
      </w:pPr>
      <w:r w:rsidRPr="00EA5761">
        <w:rPr>
          <w:rFonts w:eastAsia="Calibri" w:asciiTheme="majorHAnsi" w:hAnsiTheme="majorHAnsi" w:cstheme="majorHAnsi"/>
          <w:b/>
          <w:u w:val="single"/>
        </w:rPr>
        <w:t>Sensational Starter</w:t>
      </w:r>
    </w:p>
    <w:p w:rsidR="62EF4F99" w:rsidP="62EF4F99" w:rsidRDefault="00DF00B8" w14:paraId="2F0AB0A2" w14:textId="236B4760">
      <w:pPr>
        <w:widowControl w:val="0"/>
        <w:rPr>
          <w:rFonts w:eastAsia="Calibri" w:asciiTheme="majorHAnsi" w:hAnsiTheme="majorHAnsi" w:cstheme="majorHAnsi"/>
          <w:bCs/>
        </w:rPr>
      </w:pPr>
      <w:r>
        <w:rPr>
          <w:rFonts w:eastAsia="Calibri" w:asciiTheme="majorHAnsi" w:hAnsiTheme="majorHAnsi" w:cstheme="majorHAnsi"/>
          <w:bCs/>
        </w:rPr>
        <w:t>PE session based around drills</w:t>
      </w:r>
    </w:p>
    <w:p w:rsidR="008A3801" w:rsidP="62EF4F99" w:rsidRDefault="008A3801" w14:paraId="36C83C34" w14:textId="782BB3FA">
      <w:pPr>
        <w:widowControl w:val="0"/>
        <w:rPr>
          <w:rFonts w:eastAsia="Calibri" w:asciiTheme="majorHAnsi" w:hAnsiTheme="majorHAnsi" w:cstheme="majorHAnsi"/>
          <w:bCs/>
        </w:rPr>
      </w:pPr>
      <w:r>
        <w:rPr>
          <w:rFonts w:eastAsia="Calibri" w:asciiTheme="majorHAnsi" w:hAnsiTheme="majorHAnsi" w:cstheme="majorHAnsi"/>
          <w:bCs/>
        </w:rPr>
        <w:t>Food from the era</w:t>
      </w:r>
    </w:p>
    <w:p w:rsidRPr="00DF00B8" w:rsidR="00B842FC" w:rsidP="62EF4F99" w:rsidRDefault="00B842FC" w14:paraId="14FED5A2" w14:textId="69C8F025">
      <w:pPr>
        <w:widowControl w:val="0"/>
        <w:rPr>
          <w:rFonts w:eastAsia="Calibri" w:asciiTheme="majorHAnsi" w:hAnsiTheme="majorHAnsi" w:cstheme="majorHAnsi"/>
          <w:bCs/>
        </w:rPr>
      </w:pPr>
      <w:r>
        <w:rPr>
          <w:rFonts w:eastAsia="Calibri" w:asciiTheme="majorHAnsi" w:hAnsiTheme="majorHAnsi" w:cstheme="majorHAnsi"/>
          <w:bCs/>
        </w:rPr>
        <w:t>Fact trail around the school grounds</w:t>
      </w:r>
    </w:p>
    <w:p w:rsidRPr="00EA5761" w:rsidR="0083452C" w:rsidP="62EF4F99" w:rsidRDefault="0083452C" w14:paraId="32A8E3A8" w14:textId="77777777">
      <w:pPr>
        <w:widowControl w:val="0"/>
        <w:rPr>
          <w:rFonts w:eastAsia="Calibri" w:asciiTheme="majorHAnsi" w:hAnsiTheme="majorHAnsi" w:cstheme="majorHAnsi"/>
          <w:b/>
          <w:u w:val="single"/>
        </w:rPr>
      </w:pPr>
    </w:p>
    <w:p w:rsidR="00AD110C" w:rsidP="00AD110C" w:rsidRDefault="00AD110C" w14:paraId="68F7C73F" w14:textId="6ABFEE8F">
      <w:pPr>
        <w:widowControl w:val="0"/>
        <w:pBdr>
          <w:top w:val="nil"/>
          <w:left w:val="nil"/>
          <w:bottom w:val="nil"/>
          <w:right w:val="nil"/>
          <w:between w:val="nil"/>
        </w:pBdr>
        <w:rPr>
          <w:rFonts w:eastAsia="Calibri" w:asciiTheme="majorHAnsi" w:hAnsiTheme="majorHAnsi" w:cstheme="majorBidi"/>
          <w:b/>
          <w:u w:val="single"/>
        </w:rPr>
      </w:pPr>
      <w:r w:rsidRPr="471FD3F6">
        <w:rPr>
          <w:rFonts w:eastAsia="Calibri" w:asciiTheme="majorHAnsi" w:hAnsiTheme="majorHAnsi" w:cstheme="majorBidi"/>
          <w:b/>
          <w:u w:val="single"/>
        </w:rPr>
        <w:t>Fantastic Finish</w:t>
      </w:r>
    </w:p>
    <w:p w:rsidR="00806245" w:rsidP="17883332" w:rsidRDefault="00806245" w14:paraId="69D5A5E0" w14:textId="51FB3068">
      <w:pPr>
        <w:widowControl w:val="0"/>
        <w:rPr>
          <w:rFonts w:eastAsia="Calibri" w:asciiTheme="majorHAnsi" w:hAnsiTheme="majorHAnsi" w:cstheme="majorBidi"/>
        </w:rPr>
      </w:pPr>
      <w:r w:rsidRPr="471FD3F6">
        <w:rPr>
          <w:rFonts w:eastAsia="Calibri" w:asciiTheme="majorHAnsi" w:hAnsiTheme="majorHAnsi" w:cstheme="majorBidi"/>
        </w:rPr>
        <w:t>Send and receive coded messages in a blackout</w:t>
      </w:r>
    </w:p>
    <w:p w:rsidRPr="00806245" w:rsidR="00806245" w:rsidP="00AD110C" w:rsidRDefault="00263328" w14:paraId="14838EAA" w14:textId="7B1FDC6F">
      <w:pPr>
        <w:widowControl w:val="0"/>
        <w:pBdr>
          <w:top w:val="nil"/>
          <w:left w:val="nil"/>
          <w:bottom w:val="nil"/>
          <w:right w:val="nil"/>
          <w:between w:val="nil"/>
        </w:pBdr>
        <w:rPr>
          <w:rFonts w:eastAsia="Calibri" w:asciiTheme="majorHAnsi" w:hAnsiTheme="majorHAnsi" w:cstheme="majorBidi"/>
        </w:rPr>
      </w:pPr>
      <w:r>
        <w:rPr>
          <w:rFonts w:eastAsia="Calibri" w:asciiTheme="majorHAnsi" w:hAnsiTheme="majorHAnsi" w:cstheme="majorBidi"/>
        </w:rPr>
        <w:t>VE Day tea party</w:t>
      </w:r>
    </w:p>
    <w:p w:rsidR="17883332" w:rsidP="17883332" w:rsidRDefault="17883332" w14:paraId="17F6690F" w14:textId="5A23DFD3">
      <w:pPr>
        <w:widowControl w:val="0"/>
        <w:rPr>
          <w:rFonts w:eastAsia="Calibri" w:asciiTheme="majorHAnsi" w:hAnsiTheme="majorHAnsi" w:cstheme="majorBidi"/>
        </w:rPr>
      </w:pPr>
    </w:p>
    <w:p w:rsidR="17883332" w:rsidP="795575A8" w:rsidRDefault="17883332" w14:paraId="3D823EAC" w14:textId="4EB7D363">
      <w:pPr>
        <w:widowControl w:val="0"/>
        <w:rPr>
          <w:rFonts w:eastAsia="Calibri" w:asciiTheme="majorHAnsi" w:hAnsiTheme="majorHAnsi" w:cstheme="majorBidi"/>
          <w:b/>
          <w:bCs/>
          <w:u w:val="single"/>
        </w:rPr>
      </w:pPr>
      <w:r w:rsidRPr="795575A8">
        <w:rPr>
          <w:rFonts w:eastAsia="Calibri" w:asciiTheme="majorHAnsi" w:hAnsiTheme="majorHAnsi" w:cstheme="majorBidi"/>
          <w:b/>
          <w:bCs/>
          <w:u w:val="single"/>
        </w:rPr>
        <w:t>Key Dates</w:t>
      </w:r>
    </w:p>
    <w:p w:rsidR="795575A8" w:rsidP="795575A8" w:rsidRDefault="795575A8" w14:paraId="2FD070FD" w14:textId="41ADEA2F">
      <w:pPr>
        <w:rPr>
          <w:rFonts w:eastAsia="Calibri" w:asciiTheme="majorHAnsi" w:hAnsiTheme="majorHAnsi" w:cstheme="majorBidi"/>
        </w:rPr>
      </w:pPr>
      <w:r w:rsidRPr="795575A8">
        <w:rPr>
          <w:rFonts w:eastAsia="Calibri" w:asciiTheme="majorHAnsi" w:hAnsiTheme="majorHAnsi" w:cstheme="majorBidi"/>
        </w:rPr>
        <w:t>26</w:t>
      </w:r>
      <w:r w:rsidRPr="795575A8">
        <w:rPr>
          <w:rFonts w:eastAsia="Calibri" w:asciiTheme="majorHAnsi" w:hAnsiTheme="majorHAnsi" w:cstheme="majorBidi"/>
          <w:vertAlign w:val="superscript"/>
        </w:rPr>
        <w:t>th</w:t>
      </w:r>
      <w:r w:rsidRPr="795575A8">
        <w:rPr>
          <w:rFonts w:eastAsia="Calibri" w:asciiTheme="majorHAnsi" w:hAnsiTheme="majorHAnsi" w:cstheme="majorBidi"/>
        </w:rPr>
        <w:t xml:space="preserve"> April – Athlete in school</w:t>
      </w:r>
    </w:p>
    <w:p w:rsidR="17883332" w:rsidP="17883332" w:rsidRDefault="17883332" w14:paraId="458A37D7" w14:textId="4005F25A">
      <w:pPr>
        <w:widowControl w:val="0"/>
        <w:rPr>
          <w:rFonts w:eastAsia="Calibri" w:asciiTheme="majorHAnsi" w:hAnsiTheme="majorHAnsi" w:cstheme="majorBidi"/>
        </w:rPr>
      </w:pPr>
      <w:r w:rsidRPr="17883332">
        <w:rPr>
          <w:rFonts w:eastAsia="Calibri" w:asciiTheme="majorHAnsi" w:hAnsiTheme="majorHAnsi" w:cstheme="majorBidi"/>
        </w:rPr>
        <w:t>5</w:t>
      </w:r>
      <w:r w:rsidRPr="17883332">
        <w:rPr>
          <w:rFonts w:eastAsia="Calibri" w:asciiTheme="majorHAnsi" w:hAnsiTheme="majorHAnsi" w:cstheme="majorBidi"/>
          <w:vertAlign w:val="superscript"/>
        </w:rPr>
        <w:t>th</w:t>
      </w:r>
      <w:r w:rsidRPr="17883332">
        <w:rPr>
          <w:rFonts w:eastAsia="Calibri" w:asciiTheme="majorHAnsi" w:hAnsiTheme="majorHAnsi" w:cstheme="majorBidi"/>
        </w:rPr>
        <w:t xml:space="preserve"> May World Maths Day</w:t>
      </w:r>
    </w:p>
    <w:p w:rsidR="17883332" w:rsidP="17883332" w:rsidRDefault="17883332" w14:paraId="10E71760" w14:textId="1AE410E8">
      <w:pPr>
        <w:widowControl w:val="0"/>
        <w:rPr>
          <w:rFonts w:eastAsia="Calibri" w:asciiTheme="majorHAnsi" w:hAnsiTheme="majorHAnsi" w:cstheme="majorBidi"/>
        </w:rPr>
      </w:pPr>
      <w:r w:rsidRPr="17883332">
        <w:rPr>
          <w:rFonts w:eastAsia="Calibri" w:asciiTheme="majorHAnsi" w:hAnsiTheme="majorHAnsi" w:cstheme="majorBidi"/>
        </w:rPr>
        <w:t>WB 9</w:t>
      </w:r>
      <w:r w:rsidRPr="17883332">
        <w:rPr>
          <w:rFonts w:eastAsia="Calibri" w:asciiTheme="majorHAnsi" w:hAnsiTheme="majorHAnsi" w:cstheme="majorBidi"/>
          <w:vertAlign w:val="superscript"/>
        </w:rPr>
        <w:t>th</w:t>
      </w:r>
      <w:r w:rsidRPr="17883332">
        <w:rPr>
          <w:rFonts w:eastAsia="Calibri" w:asciiTheme="majorHAnsi" w:hAnsiTheme="majorHAnsi" w:cstheme="majorBidi"/>
        </w:rPr>
        <w:t xml:space="preserve"> May SATs week</w:t>
      </w:r>
    </w:p>
    <w:p w:rsidR="17883332" w:rsidP="795575A8" w:rsidRDefault="17883332" w14:paraId="46262429" w14:textId="72842888">
      <w:pPr>
        <w:widowControl w:val="0"/>
        <w:rPr>
          <w:rFonts w:eastAsia="Calibri" w:asciiTheme="majorHAnsi" w:hAnsiTheme="majorHAnsi" w:cstheme="majorBidi"/>
        </w:rPr>
      </w:pPr>
      <w:r w:rsidRPr="795575A8">
        <w:rPr>
          <w:rFonts w:eastAsia="Calibri" w:asciiTheme="majorHAnsi" w:hAnsiTheme="majorHAnsi" w:cstheme="majorBidi"/>
        </w:rPr>
        <w:t>Healthy Living Week 23</w:t>
      </w:r>
      <w:r w:rsidRPr="795575A8">
        <w:rPr>
          <w:rFonts w:eastAsia="Calibri" w:asciiTheme="majorHAnsi" w:hAnsiTheme="majorHAnsi" w:cstheme="majorBidi"/>
          <w:vertAlign w:val="superscript"/>
        </w:rPr>
        <w:t>rd</w:t>
      </w:r>
      <w:r w:rsidRPr="795575A8">
        <w:rPr>
          <w:rFonts w:eastAsia="Calibri" w:asciiTheme="majorHAnsi" w:hAnsiTheme="majorHAnsi" w:cstheme="majorBidi"/>
        </w:rPr>
        <w:t xml:space="preserve"> May and Sports Day</w:t>
      </w:r>
    </w:p>
    <w:p w:rsidR="795575A8" w:rsidP="795575A8" w:rsidRDefault="795575A8" w14:paraId="092C589A" w14:textId="2BFF7A01">
      <w:pPr>
        <w:widowControl w:val="0"/>
        <w:rPr>
          <w:rFonts w:eastAsia="Calibri" w:asciiTheme="majorHAnsi" w:hAnsiTheme="majorHAnsi" w:cstheme="majorBidi"/>
        </w:rPr>
      </w:pPr>
      <w:r w:rsidRPr="795575A8">
        <w:rPr>
          <w:rFonts w:eastAsia="Calibri" w:asciiTheme="majorHAnsi" w:hAnsiTheme="majorHAnsi" w:cstheme="majorBidi"/>
        </w:rPr>
        <w:t>21</w:t>
      </w:r>
      <w:r w:rsidRPr="795575A8">
        <w:rPr>
          <w:rFonts w:eastAsia="Calibri" w:asciiTheme="majorHAnsi" w:hAnsiTheme="majorHAnsi" w:cstheme="majorBidi"/>
          <w:vertAlign w:val="superscript"/>
        </w:rPr>
        <w:t>st</w:t>
      </w:r>
      <w:r w:rsidRPr="795575A8">
        <w:rPr>
          <w:rFonts w:eastAsia="Calibri" w:asciiTheme="majorHAnsi" w:hAnsiTheme="majorHAnsi" w:cstheme="majorBidi"/>
        </w:rPr>
        <w:t xml:space="preserve"> June – World Music Day</w:t>
      </w:r>
    </w:p>
    <w:p w:rsidR="795575A8" w:rsidP="795575A8" w:rsidRDefault="795575A8" w14:paraId="6F7276C9" w14:textId="6DFD7FDD">
      <w:pPr>
        <w:widowControl w:val="0"/>
        <w:rPr>
          <w:rFonts w:eastAsia="Calibri" w:asciiTheme="majorHAnsi" w:hAnsiTheme="majorHAnsi" w:cstheme="majorBidi"/>
        </w:rPr>
      </w:pPr>
      <w:r w:rsidRPr="795575A8">
        <w:rPr>
          <w:rFonts w:eastAsia="Calibri" w:asciiTheme="majorHAnsi" w:hAnsiTheme="majorHAnsi" w:cstheme="majorBidi"/>
        </w:rPr>
        <w:t>22</w:t>
      </w:r>
      <w:r w:rsidRPr="795575A8">
        <w:rPr>
          <w:rFonts w:eastAsia="Calibri" w:asciiTheme="majorHAnsi" w:hAnsiTheme="majorHAnsi" w:cstheme="majorBidi"/>
          <w:vertAlign w:val="superscript"/>
        </w:rPr>
        <w:t>nd</w:t>
      </w:r>
      <w:r w:rsidRPr="795575A8">
        <w:rPr>
          <w:rFonts w:eastAsia="Calibri" w:asciiTheme="majorHAnsi" w:hAnsiTheme="majorHAnsi" w:cstheme="majorBidi"/>
        </w:rPr>
        <w:t xml:space="preserve"> June – Olympic baton</w:t>
      </w:r>
    </w:p>
    <w:p w:rsidR="795575A8" w:rsidP="18F7E491" w:rsidRDefault="795575A8" w14:paraId="6D255C28" w14:textId="1F929706">
      <w:pPr>
        <w:widowControl w:val="0"/>
        <w:rPr>
          <w:rFonts w:ascii="Calibri" w:hAnsi="Calibri" w:eastAsia="Calibri" w:cs="Times New Roman" w:asciiTheme="majorAscii" w:hAnsiTheme="majorAscii" w:cstheme="majorBidi"/>
        </w:rPr>
      </w:pPr>
      <w:r w:rsidRPr="18F7E491" w:rsidR="795575A8">
        <w:rPr>
          <w:rFonts w:ascii="Calibri" w:hAnsi="Calibri" w:eastAsia="Calibri" w:cs="Times New Roman" w:asciiTheme="majorAscii" w:hAnsiTheme="majorAscii" w:cstheme="majorBidi"/>
        </w:rPr>
        <w:t>June – Queens Jubilee</w:t>
      </w:r>
    </w:p>
    <w:p w:rsidR="18F7E491" w:rsidP="18F7E491" w:rsidRDefault="18F7E491" w14:paraId="4C589D5F" w14:textId="7C316A25">
      <w:pPr>
        <w:pStyle w:val="Normal"/>
        <w:widowControl w:val="0"/>
        <w:rPr>
          <w:rFonts w:ascii="Times New Roman" w:hAnsi="Times New Roman" w:eastAsia="Times New Roman" w:cs="Times New Roman"/>
          <w:sz w:val="24"/>
          <w:szCs w:val="24"/>
        </w:rPr>
      </w:pPr>
      <w:r w:rsidRPr="18F7E491" w:rsidR="18F7E491">
        <w:rPr>
          <w:rFonts w:ascii="Calibri" w:hAnsi="Calibri" w:eastAsia="Calibri" w:cs="Times New Roman" w:asciiTheme="majorAscii" w:hAnsiTheme="majorAscii" w:cstheme="majorBidi"/>
          <w:sz w:val="24"/>
          <w:szCs w:val="24"/>
        </w:rPr>
        <w:t>27</w:t>
      </w:r>
      <w:r w:rsidRPr="18F7E491" w:rsidR="18F7E491">
        <w:rPr>
          <w:rFonts w:ascii="Calibri" w:hAnsi="Calibri" w:eastAsia="Calibri" w:cs="Times New Roman" w:asciiTheme="majorAscii" w:hAnsiTheme="majorAscii" w:cstheme="majorBidi"/>
          <w:sz w:val="24"/>
          <w:szCs w:val="24"/>
          <w:vertAlign w:val="superscript"/>
        </w:rPr>
        <w:t>th</w:t>
      </w:r>
      <w:r w:rsidRPr="18F7E491" w:rsidR="18F7E491">
        <w:rPr>
          <w:rFonts w:ascii="Calibri" w:hAnsi="Calibri" w:eastAsia="Calibri" w:cs="Times New Roman" w:asciiTheme="majorAscii" w:hAnsiTheme="majorAscii" w:cstheme="majorBidi"/>
          <w:sz w:val="24"/>
          <w:szCs w:val="24"/>
        </w:rPr>
        <w:t xml:space="preserve"> June – visit from ARP warden (1 hour sessions)</w:t>
      </w:r>
    </w:p>
    <w:p w:rsidR="17883332" w:rsidP="17883332" w:rsidRDefault="17883332" w14:paraId="45DE6EB9" w14:textId="52F6A5AD">
      <w:pPr>
        <w:widowControl w:val="0"/>
        <w:rPr>
          <w:rFonts w:eastAsia="Calibri" w:asciiTheme="majorHAnsi" w:hAnsiTheme="majorHAnsi" w:cstheme="majorBidi"/>
        </w:rPr>
      </w:pPr>
      <w:r w:rsidRPr="17883332">
        <w:rPr>
          <w:rFonts w:eastAsia="Calibri" w:asciiTheme="majorHAnsi" w:hAnsiTheme="majorHAnsi" w:cstheme="majorBidi"/>
        </w:rPr>
        <w:t>Transition 11</w:t>
      </w:r>
      <w:r w:rsidRPr="17883332">
        <w:rPr>
          <w:rFonts w:eastAsia="Calibri" w:asciiTheme="majorHAnsi" w:hAnsiTheme="majorHAnsi" w:cstheme="majorBidi"/>
          <w:vertAlign w:val="superscript"/>
        </w:rPr>
        <w:t>th</w:t>
      </w:r>
      <w:r w:rsidRPr="17883332">
        <w:rPr>
          <w:rFonts w:eastAsia="Calibri" w:asciiTheme="majorHAnsi" w:hAnsiTheme="majorHAnsi" w:cstheme="majorBidi"/>
        </w:rPr>
        <w:t xml:space="preserve"> – 20</w:t>
      </w:r>
      <w:r w:rsidRPr="17883332">
        <w:rPr>
          <w:rFonts w:eastAsia="Calibri" w:asciiTheme="majorHAnsi" w:hAnsiTheme="majorHAnsi" w:cstheme="majorBidi"/>
          <w:vertAlign w:val="superscript"/>
        </w:rPr>
        <w:t>th</w:t>
      </w:r>
      <w:r w:rsidRPr="17883332">
        <w:rPr>
          <w:rFonts w:eastAsia="Calibri" w:asciiTheme="majorHAnsi" w:hAnsiTheme="majorHAnsi" w:cstheme="majorBidi"/>
        </w:rPr>
        <w:t xml:space="preserve"> July (superheroes)</w:t>
      </w:r>
    </w:p>
    <w:p w:rsidR="17883332" w:rsidP="17883332" w:rsidRDefault="17883332" w14:paraId="7EC8E0F9" w14:textId="30378E15">
      <w:pPr>
        <w:widowControl w:val="0"/>
        <w:rPr>
          <w:rFonts w:eastAsia="Calibri" w:asciiTheme="majorHAnsi" w:hAnsiTheme="majorHAnsi" w:cstheme="majorBidi"/>
        </w:rPr>
      </w:pPr>
      <w:r w:rsidRPr="17883332">
        <w:rPr>
          <w:rFonts w:eastAsia="Calibri" w:asciiTheme="majorHAnsi" w:hAnsiTheme="majorHAnsi" w:cstheme="majorBidi"/>
        </w:rPr>
        <w:t>Water Park WB 11</w:t>
      </w:r>
      <w:r w:rsidRPr="17883332">
        <w:rPr>
          <w:rFonts w:eastAsia="Calibri" w:asciiTheme="majorHAnsi" w:hAnsiTheme="majorHAnsi" w:cstheme="majorBidi"/>
          <w:vertAlign w:val="superscript"/>
        </w:rPr>
        <w:t>th</w:t>
      </w:r>
      <w:r w:rsidRPr="17883332">
        <w:rPr>
          <w:rFonts w:eastAsia="Calibri" w:asciiTheme="majorHAnsi" w:hAnsiTheme="majorHAnsi" w:cstheme="majorBidi"/>
        </w:rPr>
        <w:t xml:space="preserve"> July</w:t>
      </w:r>
    </w:p>
    <w:p w:rsidR="17883332" w:rsidP="17883332" w:rsidRDefault="17883332" w14:paraId="3C5F6C06" w14:textId="3D362C31">
      <w:pPr>
        <w:widowControl w:val="0"/>
        <w:rPr>
          <w:rFonts w:eastAsia="Calibri" w:asciiTheme="majorHAnsi" w:hAnsiTheme="majorHAnsi" w:cstheme="majorBidi"/>
        </w:rPr>
      </w:pPr>
      <w:r w:rsidRPr="17883332">
        <w:rPr>
          <w:rFonts w:eastAsia="Calibri" w:asciiTheme="majorHAnsi" w:hAnsiTheme="majorHAnsi" w:cstheme="majorBidi"/>
        </w:rPr>
        <w:t>Puberty Talk Summer 2</w:t>
      </w:r>
    </w:p>
    <w:p w:rsidRPr="00EA5761" w:rsidR="00604F0C" w:rsidRDefault="00604F0C" w14:paraId="00000009" w14:textId="31F07697">
      <w:pPr>
        <w:widowControl w:val="0"/>
        <w:pBdr>
          <w:top w:val="nil"/>
          <w:left w:val="nil"/>
          <w:bottom w:val="nil"/>
          <w:right w:val="nil"/>
          <w:between w:val="nil"/>
        </w:pBdr>
        <w:rPr>
          <w:rFonts w:eastAsia="Calibri" w:asciiTheme="majorHAnsi" w:hAnsiTheme="majorHAnsi" w:cstheme="majorBidi"/>
        </w:rPr>
      </w:pPr>
    </w:p>
    <w:p w:rsidRPr="00EA5761" w:rsidR="00604F0C" w:rsidRDefault="00464E0B" w14:paraId="0000000A" w14:textId="77777777">
      <w:pPr>
        <w:rPr>
          <w:rFonts w:eastAsia="Calibri" w:asciiTheme="majorHAnsi" w:hAnsiTheme="majorHAnsi" w:cstheme="majorHAnsi"/>
          <w:b/>
          <w:u w:val="single"/>
        </w:rPr>
      </w:pPr>
      <w:r w:rsidRPr="00EA5761">
        <w:rPr>
          <w:rFonts w:eastAsia="Calibri" w:asciiTheme="majorHAnsi" w:hAnsiTheme="majorHAnsi" w:cstheme="majorHAnsi"/>
          <w:b/>
          <w:u w:val="single"/>
        </w:rPr>
        <w:t>English - cross curricular writing</w:t>
      </w:r>
    </w:p>
    <w:p w:rsidR="00263C15" w:rsidP="00AB37EC" w:rsidRDefault="0048695D" w14:paraId="56FE8AC7" w14:textId="17B04511">
      <w:pPr>
        <w:pStyle w:val="ListParagraph"/>
        <w:numPr>
          <w:ilvl w:val="0"/>
          <w:numId w:val="40"/>
        </w:numPr>
        <w:rPr>
          <w:rFonts w:eastAsia="Calibri" w:asciiTheme="majorHAnsi" w:hAnsiTheme="majorHAnsi" w:cstheme="majorHAnsi"/>
        </w:rPr>
      </w:pPr>
      <w:r>
        <w:rPr>
          <w:rFonts w:eastAsia="Calibri" w:asciiTheme="majorHAnsi" w:hAnsiTheme="majorHAnsi" w:cstheme="majorHAnsi"/>
        </w:rPr>
        <w:t>Hitler’s biography – link to History</w:t>
      </w:r>
    </w:p>
    <w:p w:rsidR="009570FB" w:rsidP="009570FB" w:rsidRDefault="009570FB" w14:paraId="0B49BD9A" w14:textId="40E7B867">
      <w:pPr>
        <w:pStyle w:val="ListParagraph"/>
        <w:numPr>
          <w:ilvl w:val="1"/>
          <w:numId w:val="40"/>
        </w:numPr>
        <w:rPr>
          <w:rFonts w:eastAsia="Calibri" w:asciiTheme="majorHAnsi" w:hAnsiTheme="majorHAnsi" w:cstheme="majorHAnsi"/>
        </w:rPr>
      </w:pPr>
      <w:r>
        <w:rPr>
          <w:rFonts w:eastAsia="Calibri" w:asciiTheme="majorHAnsi" w:hAnsiTheme="majorHAnsi" w:cstheme="majorHAnsi"/>
        </w:rPr>
        <w:t>Consistent verb tenses.</w:t>
      </w:r>
    </w:p>
    <w:p w:rsidR="009570FB" w:rsidP="009570FB" w:rsidRDefault="006555E0" w14:paraId="791465F9" w14:textId="67CDCF77">
      <w:pPr>
        <w:pStyle w:val="ListParagraph"/>
        <w:numPr>
          <w:ilvl w:val="1"/>
          <w:numId w:val="40"/>
        </w:numPr>
        <w:rPr>
          <w:rFonts w:eastAsia="Calibri" w:asciiTheme="majorHAnsi" w:hAnsiTheme="majorHAnsi" w:cstheme="majorHAnsi"/>
        </w:rPr>
      </w:pPr>
      <w:r>
        <w:rPr>
          <w:rFonts w:eastAsia="Calibri" w:asciiTheme="majorHAnsi" w:hAnsiTheme="majorHAnsi" w:cstheme="majorHAnsi"/>
        </w:rPr>
        <w:t>Cohesion within and across paragraphs.</w:t>
      </w:r>
    </w:p>
    <w:p w:rsidR="006563A4" w:rsidP="006563A4" w:rsidRDefault="006563A4" w14:paraId="2BBCF3FE" w14:textId="6BF3E908">
      <w:pPr>
        <w:pStyle w:val="ListParagraph"/>
        <w:numPr>
          <w:ilvl w:val="1"/>
          <w:numId w:val="40"/>
        </w:numPr>
        <w:rPr>
          <w:rFonts w:eastAsia="Calibri" w:asciiTheme="majorHAnsi" w:hAnsiTheme="majorHAnsi" w:cstheme="majorHAnsi"/>
        </w:rPr>
      </w:pPr>
      <w:r>
        <w:rPr>
          <w:rFonts w:eastAsia="Calibri" w:asciiTheme="majorHAnsi" w:hAnsiTheme="majorHAnsi" w:cstheme="majorHAnsi"/>
        </w:rPr>
        <w:t>Write effectively for a range of purposes (formal tone, facts, dates and technical vocabulary).</w:t>
      </w:r>
    </w:p>
    <w:p w:rsidR="006563A4" w:rsidP="006563A4" w:rsidRDefault="005A4799" w14:paraId="35CB8D82" w14:textId="766EE5BA">
      <w:pPr>
        <w:pStyle w:val="ListParagraph"/>
        <w:numPr>
          <w:ilvl w:val="1"/>
          <w:numId w:val="40"/>
        </w:numPr>
        <w:rPr>
          <w:rFonts w:eastAsia="Calibri" w:asciiTheme="majorHAnsi" w:hAnsiTheme="majorHAnsi" w:cstheme="majorHAnsi"/>
        </w:rPr>
      </w:pPr>
      <w:r>
        <w:rPr>
          <w:rFonts w:eastAsia="Calibri" w:asciiTheme="majorHAnsi" w:hAnsiTheme="majorHAnsi" w:cstheme="majorHAnsi"/>
        </w:rPr>
        <w:t xml:space="preserve">Opportunities for full range of punctuation </w:t>
      </w:r>
      <w:r w:rsidR="00E43DB3">
        <w:rPr>
          <w:rFonts w:eastAsia="Calibri" w:asciiTheme="majorHAnsi" w:hAnsiTheme="majorHAnsi" w:cstheme="majorHAnsi"/>
        </w:rPr>
        <w:t>(including GDS).</w:t>
      </w:r>
    </w:p>
    <w:p w:rsidR="00E43DB3" w:rsidP="00990C74" w:rsidRDefault="00E43DB3" w14:paraId="4090F5A4" w14:textId="77777777">
      <w:pPr>
        <w:rPr>
          <w:rFonts w:eastAsia="Calibri" w:asciiTheme="majorHAnsi" w:hAnsiTheme="majorHAnsi" w:cstheme="majorHAnsi"/>
        </w:rPr>
      </w:pPr>
    </w:p>
    <w:p w:rsidR="00990C74" w:rsidP="00990C74" w:rsidRDefault="006C17A2" w14:paraId="438C75C9" w14:textId="0A4D76B6">
      <w:pPr>
        <w:pStyle w:val="ListParagraph"/>
        <w:numPr>
          <w:ilvl w:val="0"/>
          <w:numId w:val="40"/>
        </w:numPr>
        <w:rPr>
          <w:rFonts w:eastAsia="Calibri" w:asciiTheme="majorHAnsi" w:hAnsiTheme="majorHAnsi" w:cstheme="majorHAnsi"/>
        </w:rPr>
      </w:pPr>
      <w:r>
        <w:rPr>
          <w:rFonts w:eastAsia="Calibri" w:asciiTheme="majorHAnsi" w:hAnsiTheme="majorHAnsi" w:cstheme="majorHAnsi"/>
        </w:rPr>
        <w:t xml:space="preserve">Hybrid Text </w:t>
      </w:r>
      <w:r w:rsidR="004A4536">
        <w:rPr>
          <w:rFonts w:eastAsia="Calibri" w:asciiTheme="majorHAnsi" w:hAnsiTheme="majorHAnsi" w:cstheme="majorHAnsi"/>
        </w:rPr>
        <w:t>– “</w:t>
      </w:r>
      <w:r>
        <w:rPr>
          <w:rFonts w:eastAsia="Calibri" w:asciiTheme="majorHAnsi" w:hAnsiTheme="majorHAnsi" w:cstheme="majorHAnsi"/>
        </w:rPr>
        <w:t>Air Raid!</w:t>
      </w:r>
      <w:r w:rsidR="004A4536">
        <w:rPr>
          <w:rFonts w:eastAsia="Calibri" w:asciiTheme="majorHAnsi" w:hAnsiTheme="majorHAnsi" w:cstheme="majorHAnsi"/>
        </w:rPr>
        <w:t>”</w:t>
      </w:r>
    </w:p>
    <w:p w:rsidR="004A4536" w:rsidP="004A4536" w:rsidRDefault="006C17A2" w14:paraId="2F1217D4" w14:textId="2450B736">
      <w:pPr>
        <w:pStyle w:val="ListParagraph"/>
        <w:numPr>
          <w:ilvl w:val="1"/>
          <w:numId w:val="40"/>
        </w:numPr>
        <w:rPr>
          <w:rFonts w:eastAsia="Calibri" w:asciiTheme="majorHAnsi" w:hAnsiTheme="majorHAnsi" w:cstheme="majorHAnsi"/>
        </w:rPr>
      </w:pPr>
      <w:r>
        <w:rPr>
          <w:rFonts w:eastAsia="Calibri" w:asciiTheme="majorHAnsi" w:hAnsiTheme="majorHAnsi" w:cstheme="majorHAnsi"/>
        </w:rPr>
        <w:t>Labelled diagrams of shelters.</w:t>
      </w:r>
    </w:p>
    <w:p w:rsidR="006C17A2" w:rsidP="004A4536" w:rsidRDefault="006C17A2" w14:paraId="2FB5C4CA" w14:textId="4B797C42">
      <w:pPr>
        <w:pStyle w:val="ListParagraph"/>
        <w:numPr>
          <w:ilvl w:val="1"/>
          <w:numId w:val="40"/>
        </w:numPr>
        <w:rPr>
          <w:rFonts w:eastAsia="Calibri" w:asciiTheme="majorHAnsi" w:hAnsiTheme="majorHAnsi" w:cstheme="majorHAnsi"/>
        </w:rPr>
      </w:pPr>
      <w:r>
        <w:rPr>
          <w:rFonts w:eastAsia="Calibri" w:asciiTheme="majorHAnsi" w:hAnsiTheme="majorHAnsi" w:cstheme="majorHAnsi"/>
        </w:rPr>
        <w:t>Timeline of blitz</w:t>
      </w:r>
    </w:p>
    <w:p w:rsidR="006C17A2" w:rsidP="004A4536" w:rsidRDefault="00D757C4" w14:paraId="47FB3927" w14:textId="005032EA">
      <w:pPr>
        <w:pStyle w:val="ListParagraph"/>
        <w:numPr>
          <w:ilvl w:val="1"/>
          <w:numId w:val="40"/>
        </w:numPr>
        <w:rPr>
          <w:rFonts w:eastAsia="Calibri" w:asciiTheme="majorHAnsi" w:hAnsiTheme="majorHAnsi" w:cstheme="majorHAnsi"/>
        </w:rPr>
      </w:pPr>
      <w:r>
        <w:rPr>
          <w:rFonts w:eastAsia="Calibri" w:asciiTheme="majorHAnsi" w:hAnsiTheme="majorHAnsi" w:cstheme="majorHAnsi"/>
        </w:rPr>
        <w:t>Short diary entry</w:t>
      </w:r>
    </w:p>
    <w:p w:rsidR="00D757C4" w:rsidP="004A4536" w:rsidRDefault="00BC7EA5" w14:paraId="54367F6F" w14:textId="218A4993">
      <w:pPr>
        <w:pStyle w:val="ListParagraph"/>
        <w:numPr>
          <w:ilvl w:val="1"/>
          <w:numId w:val="40"/>
        </w:numPr>
        <w:rPr>
          <w:rFonts w:eastAsia="Calibri" w:asciiTheme="majorHAnsi" w:hAnsiTheme="majorHAnsi" w:cstheme="majorHAnsi"/>
        </w:rPr>
      </w:pPr>
      <w:r>
        <w:rPr>
          <w:rFonts w:eastAsia="Calibri" w:asciiTheme="majorHAnsi" w:hAnsiTheme="majorHAnsi" w:cstheme="majorHAnsi"/>
        </w:rPr>
        <w:t>Top tips (bullet points)</w:t>
      </w:r>
    </w:p>
    <w:p w:rsidR="00E0380F" w:rsidP="004A4536" w:rsidRDefault="00E0380F" w14:paraId="1756EC39" w14:textId="210BFB16">
      <w:pPr>
        <w:pStyle w:val="ListParagraph"/>
        <w:numPr>
          <w:ilvl w:val="1"/>
          <w:numId w:val="40"/>
        </w:numPr>
        <w:rPr>
          <w:rFonts w:eastAsia="Calibri" w:asciiTheme="majorHAnsi" w:hAnsiTheme="majorHAnsi" w:cstheme="majorHAnsi"/>
        </w:rPr>
      </w:pPr>
      <w:r>
        <w:rPr>
          <w:rFonts w:eastAsia="Calibri" w:asciiTheme="majorHAnsi" w:hAnsiTheme="majorHAnsi" w:cstheme="majorHAnsi"/>
        </w:rPr>
        <w:t>Short single verse poem about blitz</w:t>
      </w:r>
    </w:p>
    <w:p w:rsidR="00EA57C7" w:rsidP="00EA57C7" w:rsidRDefault="00EA57C7" w14:paraId="27736E11" w14:textId="77777777">
      <w:pPr>
        <w:rPr>
          <w:rFonts w:eastAsia="Calibri" w:asciiTheme="majorHAnsi" w:hAnsiTheme="majorHAnsi" w:cstheme="majorHAnsi"/>
        </w:rPr>
      </w:pPr>
    </w:p>
    <w:p w:rsidR="00EA57C7" w:rsidP="00EA57C7" w:rsidRDefault="00EA57C7" w14:paraId="7E2ED889" w14:textId="4850EB51">
      <w:pPr>
        <w:pStyle w:val="ListParagraph"/>
        <w:numPr>
          <w:ilvl w:val="0"/>
          <w:numId w:val="41"/>
        </w:numPr>
        <w:rPr>
          <w:rFonts w:eastAsia="Calibri" w:asciiTheme="majorHAnsi" w:hAnsiTheme="majorHAnsi" w:cstheme="majorHAnsi"/>
        </w:rPr>
      </w:pPr>
      <w:r>
        <w:rPr>
          <w:rFonts w:eastAsia="Calibri" w:asciiTheme="majorHAnsi" w:hAnsiTheme="majorHAnsi" w:cstheme="majorHAnsi"/>
        </w:rPr>
        <w:t>Narrative – next chapter (Letters from the Lighthouse)</w:t>
      </w:r>
    </w:p>
    <w:p w:rsidR="00EA57C7" w:rsidP="00EA57C7" w:rsidRDefault="00EA57C7" w14:paraId="02DA4D37" w14:textId="21113BAE">
      <w:pPr>
        <w:pStyle w:val="ListParagraph"/>
        <w:numPr>
          <w:ilvl w:val="1"/>
          <w:numId w:val="41"/>
        </w:numPr>
        <w:rPr>
          <w:rFonts w:eastAsia="Calibri" w:asciiTheme="majorHAnsi" w:hAnsiTheme="majorHAnsi" w:cstheme="majorHAnsi"/>
        </w:rPr>
      </w:pPr>
      <w:r>
        <w:rPr>
          <w:rFonts w:eastAsia="Calibri" w:asciiTheme="majorHAnsi" w:hAnsiTheme="majorHAnsi" w:cstheme="majorHAnsi"/>
        </w:rPr>
        <w:t>Dialogue</w:t>
      </w:r>
      <w:r w:rsidR="00827CE2">
        <w:rPr>
          <w:rFonts w:eastAsia="Calibri" w:asciiTheme="majorHAnsi" w:hAnsiTheme="majorHAnsi" w:cstheme="majorHAnsi"/>
        </w:rPr>
        <w:t xml:space="preserve"> to convey character and advance the action</w:t>
      </w:r>
      <w:r w:rsidR="00E55EDF">
        <w:rPr>
          <w:rFonts w:eastAsia="Calibri" w:asciiTheme="majorHAnsi" w:hAnsiTheme="majorHAnsi" w:cstheme="majorHAnsi"/>
        </w:rPr>
        <w:t xml:space="preserve"> (paired with high quality verbs)</w:t>
      </w:r>
    </w:p>
    <w:p w:rsidR="004D2893" w:rsidP="004D2893" w:rsidRDefault="004D2893" w14:paraId="5A69CDDA" w14:textId="77777777">
      <w:pPr>
        <w:pStyle w:val="ListParagraph"/>
        <w:numPr>
          <w:ilvl w:val="1"/>
          <w:numId w:val="41"/>
        </w:numPr>
        <w:rPr>
          <w:rFonts w:eastAsia="Calibri" w:asciiTheme="majorHAnsi" w:hAnsiTheme="majorHAnsi" w:cstheme="majorHAnsi"/>
        </w:rPr>
      </w:pPr>
      <w:r>
        <w:rPr>
          <w:rFonts w:eastAsia="Calibri" w:asciiTheme="majorHAnsi" w:hAnsiTheme="majorHAnsi" w:cstheme="majorHAnsi"/>
        </w:rPr>
        <w:t>Cohesion within and across paragraphs.</w:t>
      </w:r>
    </w:p>
    <w:p w:rsidR="00EA57C7" w:rsidP="00EA57C7" w:rsidRDefault="00EA57C7" w14:paraId="0F2E53CE" w14:textId="351A0519">
      <w:pPr>
        <w:pStyle w:val="ListParagraph"/>
        <w:numPr>
          <w:ilvl w:val="1"/>
          <w:numId w:val="41"/>
        </w:numPr>
        <w:rPr>
          <w:rFonts w:eastAsia="Calibri" w:asciiTheme="majorHAnsi" w:hAnsiTheme="majorHAnsi" w:cstheme="majorHAnsi"/>
        </w:rPr>
      </w:pPr>
      <w:r>
        <w:rPr>
          <w:rFonts w:eastAsia="Calibri" w:asciiTheme="majorHAnsi" w:hAnsiTheme="majorHAnsi" w:cstheme="majorHAnsi"/>
        </w:rPr>
        <w:t>Developing settings, characters &amp; atmosphere</w:t>
      </w:r>
    </w:p>
    <w:p w:rsidR="00EA57C7" w:rsidP="00EA57C7" w:rsidRDefault="00EA57C7" w14:paraId="08756F31" w14:textId="48F333E0">
      <w:pPr>
        <w:pStyle w:val="ListParagraph"/>
        <w:numPr>
          <w:ilvl w:val="1"/>
          <w:numId w:val="41"/>
        </w:numPr>
        <w:rPr>
          <w:rFonts w:eastAsia="Calibri" w:asciiTheme="majorHAnsi" w:hAnsiTheme="majorHAnsi" w:cstheme="majorHAnsi"/>
        </w:rPr>
      </w:pPr>
      <w:r>
        <w:rPr>
          <w:rFonts w:eastAsia="Calibri" w:asciiTheme="majorHAnsi" w:hAnsiTheme="majorHAnsi" w:cstheme="majorHAnsi"/>
        </w:rPr>
        <w:t>Writing appropriately for purpose and audience</w:t>
      </w:r>
    </w:p>
    <w:p w:rsidR="004D2893" w:rsidP="004D2893" w:rsidRDefault="004D2893" w14:paraId="72AD7373" w14:textId="5354738D">
      <w:pPr>
        <w:pStyle w:val="ListParagraph"/>
        <w:numPr>
          <w:ilvl w:val="1"/>
          <w:numId w:val="41"/>
        </w:numPr>
        <w:rPr>
          <w:rFonts w:eastAsia="Calibri" w:asciiTheme="majorHAnsi" w:hAnsiTheme="majorHAnsi" w:cstheme="majorHAnsi"/>
        </w:rPr>
      </w:pPr>
      <w:r>
        <w:rPr>
          <w:rFonts w:eastAsia="Calibri" w:asciiTheme="majorHAnsi" w:hAnsiTheme="majorHAnsi" w:cstheme="majorHAnsi"/>
        </w:rPr>
        <w:t>Consistent verb tenses</w:t>
      </w:r>
    </w:p>
    <w:p w:rsidR="004D2893" w:rsidP="004D2893" w:rsidRDefault="001A20E1" w14:paraId="2AF6C8A0" w14:textId="7DDB9088">
      <w:pPr>
        <w:pStyle w:val="ListParagraph"/>
        <w:numPr>
          <w:ilvl w:val="1"/>
          <w:numId w:val="41"/>
        </w:numPr>
        <w:rPr>
          <w:rFonts w:eastAsia="Calibri" w:asciiTheme="majorHAnsi" w:hAnsiTheme="majorHAnsi" w:cstheme="majorHAnsi"/>
        </w:rPr>
      </w:pPr>
      <w:r>
        <w:rPr>
          <w:rFonts w:eastAsia="Calibri" w:asciiTheme="majorHAnsi" w:hAnsiTheme="majorHAnsi" w:cstheme="majorHAnsi"/>
        </w:rPr>
        <w:t>Writing in the passive voice</w:t>
      </w:r>
    </w:p>
    <w:p w:rsidR="00EA57C7" w:rsidP="00EA57C7" w:rsidRDefault="00A01499" w14:paraId="624AB5E9" w14:textId="67B6D5F9">
      <w:pPr>
        <w:pStyle w:val="ListParagraph"/>
        <w:numPr>
          <w:ilvl w:val="1"/>
          <w:numId w:val="41"/>
        </w:numPr>
        <w:rPr>
          <w:rFonts w:eastAsia="Calibri" w:asciiTheme="majorHAnsi" w:hAnsiTheme="majorHAnsi" w:cstheme="majorHAnsi"/>
        </w:rPr>
      </w:pPr>
      <w:r>
        <w:rPr>
          <w:rFonts w:eastAsia="Calibri" w:asciiTheme="majorHAnsi" w:hAnsiTheme="majorHAnsi" w:cstheme="majorHAnsi"/>
        </w:rPr>
        <w:t>Words from 5/6 word list</w:t>
      </w:r>
    </w:p>
    <w:p w:rsidR="00A77B8C" w:rsidP="00A77B8C" w:rsidRDefault="00A77B8C" w14:paraId="7AEA99A2" w14:textId="77777777">
      <w:pPr>
        <w:rPr>
          <w:rFonts w:eastAsia="Calibri" w:asciiTheme="majorHAnsi" w:hAnsiTheme="majorHAnsi" w:cstheme="majorHAnsi"/>
        </w:rPr>
      </w:pPr>
    </w:p>
    <w:p w:rsidR="00A77B8C" w:rsidP="00A77B8C" w:rsidRDefault="00A77B8C" w14:paraId="4D7A6AF3" w14:textId="2A32E968">
      <w:pPr>
        <w:pStyle w:val="ListParagraph"/>
        <w:numPr>
          <w:ilvl w:val="0"/>
          <w:numId w:val="41"/>
        </w:numPr>
        <w:rPr>
          <w:rFonts w:eastAsia="Calibri" w:asciiTheme="majorHAnsi" w:hAnsiTheme="majorHAnsi" w:cstheme="majorHAnsi"/>
        </w:rPr>
      </w:pPr>
      <w:r>
        <w:rPr>
          <w:rFonts w:eastAsia="Calibri" w:asciiTheme="majorHAnsi" w:hAnsiTheme="majorHAnsi" w:cstheme="majorHAnsi"/>
        </w:rPr>
        <w:t>Debate – conscription</w:t>
      </w:r>
    </w:p>
    <w:p w:rsidR="00A77B8C" w:rsidP="00A77B8C" w:rsidRDefault="00A77B8C" w14:paraId="7E30FD8A" w14:textId="77777777">
      <w:pPr>
        <w:pStyle w:val="ListParagraph"/>
        <w:numPr>
          <w:ilvl w:val="1"/>
          <w:numId w:val="41"/>
        </w:numPr>
        <w:rPr>
          <w:rFonts w:eastAsia="Calibri" w:asciiTheme="majorHAnsi" w:hAnsiTheme="majorHAnsi" w:cstheme="majorHAnsi"/>
        </w:rPr>
      </w:pPr>
      <w:r>
        <w:rPr>
          <w:rFonts w:eastAsia="Calibri" w:asciiTheme="majorHAnsi" w:hAnsiTheme="majorHAnsi" w:cstheme="majorHAnsi"/>
        </w:rPr>
        <w:t>Write effectively for a range of purposes (formal tone, facts, dates and technical vocabulary).</w:t>
      </w:r>
    </w:p>
    <w:p w:rsidR="004D2893" w:rsidP="004D2893" w:rsidRDefault="004D2893" w14:paraId="7B813A2B" w14:textId="77777777">
      <w:pPr>
        <w:pStyle w:val="ListParagraph"/>
        <w:numPr>
          <w:ilvl w:val="1"/>
          <w:numId w:val="41"/>
        </w:numPr>
        <w:rPr>
          <w:rFonts w:eastAsia="Calibri" w:asciiTheme="majorHAnsi" w:hAnsiTheme="majorHAnsi" w:cstheme="majorHAnsi"/>
        </w:rPr>
      </w:pPr>
      <w:r>
        <w:rPr>
          <w:rFonts w:eastAsia="Calibri" w:asciiTheme="majorHAnsi" w:hAnsiTheme="majorHAnsi" w:cstheme="majorHAnsi"/>
        </w:rPr>
        <w:t>Consistent verb tenses.</w:t>
      </w:r>
    </w:p>
    <w:p w:rsidR="00A77B8C" w:rsidP="002E7E32" w:rsidRDefault="002E7E32" w14:paraId="377075B1" w14:textId="46F737D5">
      <w:pPr>
        <w:pStyle w:val="ListParagraph"/>
        <w:numPr>
          <w:ilvl w:val="1"/>
          <w:numId w:val="41"/>
        </w:numPr>
        <w:rPr>
          <w:rFonts w:eastAsia="Calibri" w:asciiTheme="majorHAnsi" w:hAnsiTheme="majorHAnsi" w:cstheme="majorHAnsi"/>
        </w:rPr>
      </w:pPr>
      <w:r>
        <w:rPr>
          <w:rFonts w:eastAsia="Calibri" w:asciiTheme="majorHAnsi" w:hAnsiTheme="majorHAnsi" w:cstheme="majorHAnsi"/>
        </w:rPr>
        <w:t>Selecting language that shows good awareness of the reader (direct address in persuasive writing).</w:t>
      </w:r>
    </w:p>
    <w:p w:rsidR="00FD09D4" w:rsidP="00FD09D4" w:rsidRDefault="00FD09D4" w14:paraId="54AADD9F" w14:textId="77777777">
      <w:pPr>
        <w:pStyle w:val="ListParagraph"/>
        <w:numPr>
          <w:ilvl w:val="1"/>
          <w:numId w:val="41"/>
        </w:numPr>
        <w:rPr>
          <w:rFonts w:eastAsia="Calibri" w:asciiTheme="majorHAnsi" w:hAnsiTheme="majorHAnsi" w:cstheme="majorHAnsi"/>
        </w:rPr>
      </w:pPr>
      <w:r>
        <w:rPr>
          <w:rFonts w:eastAsia="Calibri" w:asciiTheme="majorHAnsi" w:hAnsiTheme="majorHAnsi" w:cstheme="majorHAnsi"/>
        </w:rPr>
        <w:t>Cohesion within and across paragraphs.</w:t>
      </w:r>
    </w:p>
    <w:p w:rsidR="002E7E32" w:rsidP="002E7E32" w:rsidRDefault="00FD09D4" w14:paraId="62690BBE" w14:textId="713A7BF3">
      <w:pPr>
        <w:pStyle w:val="ListParagraph"/>
        <w:numPr>
          <w:ilvl w:val="1"/>
          <w:numId w:val="41"/>
        </w:numPr>
        <w:rPr>
          <w:rFonts w:eastAsia="Calibri" w:asciiTheme="majorHAnsi" w:hAnsiTheme="majorHAnsi" w:cstheme="majorHAnsi"/>
        </w:rPr>
      </w:pPr>
      <w:r>
        <w:rPr>
          <w:rFonts w:eastAsia="Calibri" w:asciiTheme="majorHAnsi" w:hAnsiTheme="majorHAnsi" w:cstheme="majorHAnsi"/>
        </w:rPr>
        <w:t>Use of modal verbs to indicate degrees of possibility.</w:t>
      </w:r>
    </w:p>
    <w:p w:rsidR="001A24E5" w:rsidP="001A24E5" w:rsidRDefault="001A24E5" w14:paraId="6B86F8CC" w14:textId="77777777">
      <w:pPr>
        <w:rPr>
          <w:rFonts w:eastAsia="Calibri" w:asciiTheme="majorHAnsi" w:hAnsiTheme="majorHAnsi" w:cstheme="majorHAnsi"/>
        </w:rPr>
      </w:pPr>
    </w:p>
    <w:p w:rsidR="001A24E5" w:rsidP="001A24E5" w:rsidRDefault="00BF70EA" w14:paraId="267851BF" w14:textId="5BF32A25">
      <w:pPr>
        <w:pStyle w:val="ListParagraph"/>
        <w:numPr>
          <w:ilvl w:val="0"/>
          <w:numId w:val="41"/>
        </w:numPr>
        <w:rPr>
          <w:rFonts w:eastAsia="Calibri" w:asciiTheme="majorHAnsi" w:hAnsiTheme="majorHAnsi" w:cstheme="majorHAnsi"/>
        </w:rPr>
      </w:pPr>
      <w:r>
        <w:rPr>
          <w:rFonts w:eastAsia="Calibri" w:asciiTheme="majorHAnsi" w:hAnsiTheme="majorHAnsi" w:cstheme="majorHAnsi"/>
        </w:rPr>
        <w:t xml:space="preserve">Newspaper </w:t>
      </w:r>
      <w:r w:rsidR="00B35410">
        <w:rPr>
          <w:rFonts w:eastAsia="Calibri" w:asciiTheme="majorHAnsi" w:hAnsiTheme="majorHAnsi" w:cstheme="majorHAnsi"/>
        </w:rPr>
        <w:t>–</w:t>
      </w:r>
      <w:r>
        <w:rPr>
          <w:rFonts w:eastAsia="Calibri" w:asciiTheme="majorHAnsi" w:hAnsiTheme="majorHAnsi" w:cstheme="majorHAnsi"/>
        </w:rPr>
        <w:t xml:space="preserve"> B</w:t>
      </w:r>
      <w:r w:rsidR="00B35410">
        <w:rPr>
          <w:rFonts w:eastAsia="Calibri" w:asciiTheme="majorHAnsi" w:hAnsiTheme="majorHAnsi" w:cstheme="majorHAnsi"/>
        </w:rPr>
        <w:t>ased on Letters from the Lighthouse.</w:t>
      </w:r>
    </w:p>
    <w:p w:rsidR="00B35410" w:rsidP="00B35410" w:rsidRDefault="00B35410" w14:paraId="3ACEDA07" w14:textId="44D5EFA2">
      <w:pPr>
        <w:pStyle w:val="ListParagraph"/>
        <w:numPr>
          <w:ilvl w:val="1"/>
          <w:numId w:val="41"/>
        </w:numPr>
        <w:rPr>
          <w:rFonts w:eastAsia="Calibri" w:asciiTheme="majorHAnsi" w:hAnsiTheme="majorHAnsi" w:cstheme="majorHAnsi"/>
        </w:rPr>
      </w:pPr>
      <w:r>
        <w:rPr>
          <w:rFonts w:eastAsia="Calibri" w:asciiTheme="majorHAnsi" w:hAnsiTheme="majorHAnsi" w:cstheme="majorHAnsi"/>
        </w:rPr>
        <w:t>Direct and reported speech</w:t>
      </w:r>
    </w:p>
    <w:p w:rsidR="00B35410" w:rsidP="00B35410" w:rsidRDefault="006F5400" w14:paraId="4939FA30" w14:textId="79029CC8">
      <w:pPr>
        <w:pStyle w:val="ListParagraph"/>
        <w:numPr>
          <w:ilvl w:val="1"/>
          <w:numId w:val="41"/>
        </w:numPr>
        <w:rPr>
          <w:rFonts w:eastAsia="Calibri" w:asciiTheme="majorHAnsi" w:hAnsiTheme="majorHAnsi" w:cstheme="majorHAnsi"/>
        </w:rPr>
      </w:pPr>
      <w:r>
        <w:rPr>
          <w:rFonts w:eastAsia="Calibri" w:asciiTheme="majorHAnsi" w:hAnsiTheme="majorHAnsi" w:cstheme="majorHAnsi"/>
        </w:rPr>
        <w:t>Passive and active voice</w:t>
      </w:r>
    </w:p>
    <w:p w:rsidR="004A0024" w:rsidP="004A0024" w:rsidRDefault="004A0024" w14:paraId="2917C9FE" w14:textId="77777777">
      <w:pPr>
        <w:pStyle w:val="ListParagraph"/>
        <w:numPr>
          <w:ilvl w:val="1"/>
          <w:numId w:val="41"/>
        </w:numPr>
        <w:rPr>
          <w:rFonts w:eastAsia="Calibri" w:asciiTheme="majorHAnsi" w:hAnsiTheme="majorHAnsi" w:cstheme="majorHAnsi"/>
        </w:rPr>
      </w:pPr>
      <w:r>
        <w:rPr>
          <w:rFonts w:eastAsia="Calibri" w:asciiTheme="majorHAnsi" w:hAnsiTheme="majorHAnsi" w:cstheme="majorHAnsi"/>
        </w:rPr>
        <w:t>Cohesion within and across paragraphs.</w:t>
      </w:r>
    </w:p>
    <w:p w:rsidR="006F5400" w:rsidP="00B35410" w:rsidRDefault="00BF60C7" w14:paraId="2ED25DAC" w14:textId="3A8E4C58">
      <w:pPr>
        <w:pStyle w:val="ListParagraph"/>
        <w:numPr>
          <w:ilvl w:val="1"/>
          <w:numId w:val="41"/>
        </w:numPr>
        <w:rPr>
          <w:rFonts w:eastAsia="Calibri" w:asciiTheme="majorHAnsi" w:hAnsiTheme="majorHAnsi" w:cstheme="majorHAnsi"/>
        </w:rPr>
      </w:pPr>
      <w:r>
        <w:rPr>
          <w:rFonts w:eastAsia="Calibri" w:asciiTheme="majorHAnsi" w:hAnsiTheme="majorHAnsi" w:cstheme="majorHAnsi"/>
        </w:rPr>
        <w:t>Shifts in formality</w:t>
      </w:r>
    </w:p>
    <w:p w:rsidR="0067373C" w:rsidP="00B35410" w:rsidRDefault="0067373C" w14:paraId="62C511FC" w14:textId="452344B9">
      <w:pPr>
        <w:pStyle w:val="ListParagraph"/>
        <w:numPr>
          <w:ilvl w:val="1"/>
          <w:numId w:val="41"/>
        </w:numPr>
        <w:rPr>
          <w:rFonts w:eastAsia="Calibri" w:asciiTheme="majorHAnsi" w:hAnsiTheme="majorHAnsi" w:cstheme="majorHAnsi"/>
        </w:rPr>
      </w:pPr>
      <w:r>
        <w:rPr>
          <w:rFonts w:eastAsia="Calibri" w:asciiTheme="majorHAnsi" w:hAnsiTheme="majorHAnsi" w:cstheme="majorHAnsi"/>
        </w:rPr>
        <w:t>Apostrophes for omission (speech/dialect)</w:t>
      </w:r>
    </w:p>
    <w:p w:rsidR="00524D54" w:rsidP="00B35410" w:rsidRDefault="00524D54" w14:paraId="358160D0" w14:textId="60C9F9B9">
      <w:pPr>
        <w:pStyle w:val="ListParagraph"/>
        <w:numPr>
          <w:ilvl w:val="1"/>
          <w:numId w:val="41"/>
        </w:numPr>
        <w:rPr>
          <w:rFonts w:eastAsia="Calibri" w:asciiTheme="majorHAnsi" w:hAnsiTheme="majorHAnsi" w:cstheme="majorHAnsi"/>
        </w:rPr>
      </w:pPr>
      <w:r>
        <w:rPr>
          <w:rFonts w:eastAsia="Calibri" w:asciiTheme="majorHAnsi" w:hAnsiTheme="majorHAnsi" w:cstheme="majorHAnsi"/>
        </w:rPr>
        <w:t xml:space="preserve">Distinguish between </w:t>
      </w:r>
      <w:r w:rsidR="0067373C">
        <w:rPr>
          <w:rFonts w:eastAsia="Calibri" w:asciiTheme="majorHAnsi" w:hAnsiTheme="majorHAnsi" w:cstheme="majorHAnsi"/>
        </w:rPr>
        <w:t>the language of speech and writing.</w:t>
      </w:r>
    </w:p>
    <w:p w:rsidR="001644F5" w:rsidP="001644F5" w:rsidRDefault="001644F5" w14:paraId="327BF598" w14:textId="77777777">
      <w:pPr>
        <w:rPr>
          <w:rFonts w:eastAsia="Calibri" w:asciiTheme="majorHAnsi" w:hAnsiTheme="majorHAnsi" w:cstheme="majorHAnsi"/>
        </w:rPr>
      </w:pPr>
    </w:p>
    <w:p w:rsidR="001644F5" w:rsidP="001644F5" w:rsidRDefault="001644F5" w14:paraId="1D9A1934" w14:textId="1BD62099">
      <w:pPr>
        <w:pStyle w:val="ListParagraph"/>
        <w:numPr>
          <w:ilvl w:val="0"/>
          <w:numId w:val="41"/>
        </w:numPr>
        <w:rPr>
          <w:rFonts w:eastAsia="Calibri" w:asciiTheme="majorHAnsi" w:hAnsiTheme="majorHAnsi" w:cstheme="majorHAnsi"/>
        </w:rPr>
      </w:pPr>
      <w:r>
        <w:rPr>
          <w:rFonts w:eastAsia="Calibri" w:asciiTheme="majorHAnsi" w:hAnsiTheme="majorHAnsi" w:cstheme="majorHAnsi"/>
        </w:rPr>
        <w:t>Recount – Based on the trip</w:t>
      </w:r>
    </w:p>
    <w:p w:rsidR="004F69AD" w:rsidP="004F69AD" w:rsidRDefault="004F69AD" w14:paraId="7693E90E" w14:textId="77777777">
      <w:pPr>
        <w:pStyle w:val="ListParagraph"/>
        <w:numPr>
          <w:ilvl w:val="1"/>
          <w:numId w:val="41"/>
        </w:numPr>
        <w:rPr>
          <w:rFonts w:eastAsia="Calibri" w:asciiTheme="majorHAnsi" w:hAnsiTheme="majorHAnsi" w:cstheme="majorHAnsi"/>
        </w:rPr>
      </w:pPr>
      <w:r>
        <w:rPr>
          <w:rFonts w:eastAsia="Calibri" w:asciiTheme="majorHAnsi" w:hAnsiTheme="majorHAnsi" w:cstheme="majorHAnsi"/>
        </w:rPr>
        <w:t>Consistent verb tenses.</w:t>
      </w:r>
    </w:p>
    <w:p w:rsidR="004F69AD" w:rsidP="004F69AD" w:rsidRDefault="004F69AD" w14:paraId="100F6499" w14:textId="77777777">
      <w:pPr>
        <w:pStyle w:val="ListParagraph"/>
        <w:numPr>
          <w:ilvl w:val="1"/>
          <w:numId w:val="41"/>
        </w:numPr>
        <w:rPr>
          <w:rFonts w:eastAsia="Calibri" w:asciiTheme="majorHAnsi" w:hAnsiTheme="majorHAnsi" w:cstheme="majorHAnsi"/>
        </w:rPr>
      </w:pPr>
      <w:r>
        <w:rPr>
          <w:rFonts w:eastAsia="Calibri" w:asciiTheme="majorHAnsi" w:hAnsiTheme="majorHAnsi" w:cstheme="majorHAnsi"/>
        </w:rPr>
        <w:t>Cohesion within and across paragraphs.</w:t>
      </w:r>
    </w:p>
    <w:p w:rsidR="004F69AD" w:rsidP="004F69AD" w:rsidRDefault="004F69AD" w14:paraId="116FCAA9" w14:textId="77777777">
      <w:pPr>
        <w:pStyle w:val="ListParagraph"/>
        <w:numPr>
          <w:ilvl w:val="1"/>
          <w:numId w:val="41"/>
        </w:numPr>
        <w:rPr>
          <w:rFonts w:eastAsia="Calibri" w:asciiTheme="majorHAnsi" w:hAnsiTheme="majorHAnsi" w:cstheme="majorHAnsi"/>
        </w:rPr>
      </w:pPr>
      <w:r>
        <w:rPr>
          <w:rFonts w:eastAsia="Calibri" w:asciiTheme="majorHAnsi" w:hAnsiTheme="majorHAnsi" w:cstheme="majorHAnsi"/>
        </w:rPr>
        <w:t>Direct and reported speech</w:t>
      </w:r>
    </w:p>
    <w:p w:rsidR="004F69AD" w:rsidP="004F69AD" w:rsidRDefault="004F69AD" w14:paraId="6F7C3BE4" w14:textId="77777777">
      <w:pPr>
        <w:pStyle w:val="ListParagraph"/>
        <w:numPr>
          <w:ilvl w:val="1"/>
          <w:numId w:val="41"/>
        </w:numPr>
        <w:rPr>
          <w:rFonts w:eastAsia="Calibri" w:asciiTheme="majorHAnsi" w:hAnsiTheme="majorHAnsi" w:cstheme="majorHAnsi"/>
        </w:rPr>
      </w:pPr>
      <w:r>
        <w:rPr>
          <w:rFonts w:eastAsia="Calibri" w:asciiTheme="majorHAnsi" w:hAnsiTheme="majorHAnsi" w:cstheme="majorHAnsi"/>
        </w:rPr>
        <w:t>Apostrophes for omission (speech/dialect)</w:t>
      </w:r>
    </w:p>
    <w:p w:rsidRPr="00E8410D" w:rsidR="001644F5" w:rsidP="00E8410D" w:rsidRDefault="004F69AD" w14:paraId="149F6BDA" w14:textId="604E1B75">
      <w:pPr>
        <w:pStyle w:val="ListParagraph"/>
        <w:numPr>
          <w:ilvl w:val="1"/>
          <w:numId w:val="41"/>
        </w:numPr>
        <w:rPr>
          <w:rFonts w:eastAsia="Calibri" w:asciiTheme="majorHAnsi" w:hAnsiTheme="majorHAnsi" w:cstheme="majorHAnsi"/>
        </w:rPr>
      </w:pPr>
      <w:r>
        <w:rPr>
          <w:rFonts w:eastAsia="Calibri" w:asciiTheme="majorHAnsi" w:hAnsiTheme="majorHAnsi" w:cstheme="majorHAnsi"/>
        </w:rPr>
        <w:t>Distinguish between the language of speech and writing.</w:t>
      </w:r>
    </w:p>
    <w:p w:rsidRPr="00AB37EC" w:rsidR="00AB37EC" w:rsidP="00AB37EC" w:rsidRDefault="00AB37EC" w14:paraId="18A01A69" w14:textId="77777777">
      <w:pPr>
        <w:rPr>
          <w:rFonts w:eastAsia="Calibri" w:asciiTheme="majorHAnsi" w:hAnsiTheme="majorHAnsi" w:cstheme="majorHAnsi"/>
        </w:rPr>
      </w:pPr>
    </w:p>
    <w:tbl>
      <w:tblPr>
        <w:tblStyle w:val="TableGrid"/>
        <w:tblW w:w="13950" w:type="dxa"/>
        <w:tblLayout w:type="fixed"/>
        <w:tblLook w:val="06A0" w:firstRow="1" w:lastRow="0" w:firstColumn="1" w:lastColumn="0" w:noHBand="1" w:noVBand="1"/>
      </w:tblPr>
      <w:tblGrid>
        <w:gridCol w:w="13950"/>
      </w:tblGrid>
      <w:tr w:rsidR="001D353A" w:rsidTr="291BA326" w14:paraId="79B79D54" w14:textId="77777777">
        <w:tc>
          <w:tcPr>
            <w:tcW w:w="13950" w:type="dxa"/>
          </w:tcPr>
          <w:p w:rsidRPr="00EA5761" w:rsidR="001D353A" w:rsidP="291BA326" w:rsidRDefault="001D353A" w14:paraId="48121B8C" w14:textId="7B1CA376">
            <w:pPr>
              <w:rPr>
                <w:rFonts w:eastAsia="Calibri" w:asciiTheme="majorHAnsi" w:hAnsiTheme="majorHAnsi" w:cstheme="majorBidi"/>
                <w:b/>
                <w:bCs/>
              </w:rPr>
            </w:pPr>
            <w:r w:rsidRPr="291BA326">
              <w:rPr>
                <w:rFonts w:eastAsia="Calibri" w:asciiTheme="majorHAnsi" w:hAnsiTheme="majorHAnsi" w:cstheme="majorBidi"/>
                <w:b/>
                <w:bCs/>
              </w:rPr>
              <w:t>English –</w:t>
            </w:r>
            <w:r w:rsidRPr="291BA326" w:rsidR="00263C15">
              <w:rPr>
                <w:rFonts w:eastAsia="Calibri" w:asciiTheme="majorHAnsi" w:hAnsiTheme="majorHAnsi" w:cstheme="majorBidi"/>
                <w:b/>
                <w:bCs/>
              </w:rPr>
              <w:t xml:space="preserve"> Writing </w:t>
            </w:r>
            <w:r w:rsidRPr="291BA326">
              <w:rPr>
                <w:rFonts w:eastAsia="Calibri" w:asciiTheme="majorHAnsi" w:hAnsiTheme="majorHAnsi" w:cstheme="majorBidi"/>
                <w:b/>
                <w:bCs/>
              </w:rPr>
              <w:t>Objectives:</w:t>
            </w:r>
          </w:p>
        </w:tc>
      </w:tr>
      <w:tr w:rsidR="00287050" w:rsidTr="291BA326" w14:paraId="07C89E85" w14:textId="77777777">
        <w:tc>
          <w:tcPr>
            <w:tcW w:w="13950" w:type="dxa"/>
          </w:tcPr>
          <w:p w:rsidRPr="00654802" w:rsidR="00654802" w:rsidP="00654802" w:rsidRDefault="00287050" w14:paraId="5FF24A0F" w14:textId="535F2699">
            <w:pPr>
              <w:rPr>
                <w:rFonts w:asciiTheme="majorHAnsi" w:hAnsiTheme="majorHAnsi" w:eastAsiaTheme="majorEastAsia" w:cstheme="majorHAnsi"/>
                <w:b/>
                <w:color w:val="000000" w:themeColor="text1"/>
              </w:rPr>
            </w:pPr>
            <w:r w:rsidRPr="00EA5761">
              <w:rPr>
                <w:rFonts w:asciiTheme="majorHAnsi" w:hAnsiTheme="majorHAnsi" w:eastAsiaTheme="majorEastAsia" w:cstheme="majorHAnsi"/>
                <w:b/>
                <w:color w:val="000000" w:themeColor="text1"/>
              </w:rPr>
              <w:t>All</w:t>
            </w:r>
          </w:p>
          <w:p w:rsidR="00654802" w:rsidP="00654802" w:rsidRDefault="00654802" w14:paraId="6D101403"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 xml:space="preserve">Write effectively for a range of purposes and audiences, selecting language that shows good awareness of the reader (e.g. the use of the first person in a diary; direct address in instructions and persuasive writing). </w:t>
            </w:r>
          </w:p>
          <w:p w:rsidR="00654802" w:rsidP="00654802" w:rsidRDefault="00654802" w14:paraId="1CDCACE1"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In narratives, describe settings, characters and atmosphere.</w:t>
            </w:r>
          </w:p>
          <w:p w:rsidR="00654802" w:rsidP="00654802" w:rsidRDefault="00654802" w14:paraId="58E0FBE5"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Integrate dialogue in narratives to convey character and advance the action.</w:t>
            </w:r>
          </w:p>
          <w:p w:rsidR="00654802" w:rsidP="00654802" w:rsidRDefault="00654802" w14:paraId="4A2C56F5"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 xml:space="preserve">Use speech punctuation accurately.  </w:t>
            </w:r>
          </w:p>
          <w:p w:rsidR="00654802" w:rsidP="00654802" w:rsidRDefault="00654802" w14:paraId="2210DBE2"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Select vocabulary and grammatical structures that reflect what the writing requires, doing this mostly appropriately.</w:t>
            </w:r>
          </w:p>
          <w:p w:rsidR="00654802" w:rsidP="00654802" w:rsidRDefault="00654802" w14:paraId="7BD02FA2"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Use a range of devices to build cohesion (e.g. conjunctions, adverbials of time and place, pronouns, synonyms) within and across paragraphs.</w:t>
            </w:r>
          </w:p>
          <w:p w:rsidR="00654802" w:rsidP="00654802" w:rsidRDefault="00654802" w14:paraId="7CC06571"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 xml:space="preserve">Use verb tenses consistently and correctly throughout their writing </w:t>
            </w:r>
          </w:p>
          <w:p w:rsidR="00654802" w:rsidP="00654802" w:rsidRDefault="00654802" w14:paraId="7C00892C"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 xml:space="preserve">Maintain legibility in joined handwriting when writing at speed. </w:t>
            </w:r>
          </w:p>
          <w:p w:rsidRPr="00EA5761" w:rsidR="00287050" w:rsidP="00EF1BBC" w:rsidRDefault="00287050" w14:paraId="49A2DB6C" w14:textId="2405320E">
            <w:pPr>
              <w:rPr>
                <w:rFonts w:asciiTheme="majorHAnsi" w:hAnsiTheme="majorHAnsi" w:eastAsiaTheme="majorEastAsia" w:cstheme="majorHAnsi"/>
                <w:b/>
                <w:color w:val="000000" w:themeColor="text1"/>
              </w:rPr>
            </w:pPr>
          </w:p>
        </w:tc>
      </w:tr>
      <w:tr w:rsidR="00287050" w:rsidTr="291BA326" w14:paraId="18980EE1" w14:textId="77777777">
        <w:tc>
          <w:tcPr>
            <w:tcW w:w="13950" w:type="dxa"/>
          </w:tcPr>
          <w:p w:rsidRPr="00EA5761" w:rsidR="00287050" w:rsidP="00EF1BBC" w:rsidRDefault="00287050" w14:paraId="4962ECD8" w14:textId="77777777">
            <w:pPr>
              <w:rPr>
                <w:rFonts w:asciiTheme="majorHAnsi" w:hAnsiTheme="majorHAnsi" w:eastAsiaTheme="majorEastAsia" w:cstheme="majorHAnsi"/>
                <w:b/>
              </w:rPr>
            </w:pPr>
            <w:r w:rsidRPr="00EA5761">
              <w:rPr>
                <w:rFonts w:asciiTheme="majorHAnsi" w:hAnsiTheme="majorHAnsi" w:eastAsiaTheme="majorEastAsia" w:cstheme="majorHAnsi"/>
                <w:b/>
              </w:rPr>
              <w:t>Year 5</w:t>
            </w:r>
          </w:p>
          <w:p w:rsidR="00667652" w:rsidP="00667652" w:rsidRDefault="00667652" w14:paraId="0CB52350" w14:textId="77777777">
            <w:pPr>
              <w:rPr>
                <w:rFonts w:asciiTheme="majorHAnsi" w:hAnsiTheme="majorHAnsi" w:eastAsiaTheme="majorEastAsia" w:cstheme="majorBidi"/>
                <w:color w:val="000000" w:themeColor="text1"/>
                <w:sz w:val="20"/>
                <w:szCs w:val="20"/>
                <w:lang w:val="en-US"/>
              </w:rPr>
            </w:pPr>
            <w:r w:rsidRPr="00287050">
              <w:rPr>
                <w:rFonts w:asciiTheme="majorHAnsi" w:hAnsiTheme="majorHAnsi" w:eastAsiaTheme="majorEastAsia" w:cstheme="majorBidi"/>
                <w:color w:val="000000" w:themeColor="text1"/>
                <w:sz w:val="20"/>
                <w:szCs w:val="20"/>
                <w:lang w:val="en-US"/>
              </w:rPr>
              <w:t>Draft and write by: Blending action, dialogue and description within and across paragraphs.</w:t>
            </w:r>
          </w:p>
          <w:p w:rsidR="00667652" w:rsidP="00667652" w:rsidRDefault="00667652" w14:paraId="1C187674"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Draft and write by: USING ORGANISATION AND PRESENTATIONAL DEVICES E.G. HEADINGS, SUB HEADINGS, BULLET POINTS, DIAGRAMS, TEXT BOXES.</w:t>
            </w:r>
          </w:p>
          <w:p w:rsidR="00667652" w:rsidP="00667652" w:rsidRDefault="00667652" w14:paraId="7184F111"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Evaluate and edit by: Assessing the effectiveness of own and others’ writing in relation to audience and purpose.</w:t>
            </w:r>
          </w:p>
          <w:p w:rsidR="00667652" w:rsidP="00667652" w:rsidRDefault="00667652" w14:paraId="14210A78"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Evaluate and edit by: Proofreading for spelling and punctuation errors.</w:t>
            </w:r>
          </w:p>
          <w:p w:rsidR="00667652" w:rsidP="00667652" w:rsidRDefault="00667652" w14:paraId="529B69A5"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Evaluate and edit by: SUGGESTING CHANGES TO GRAMMAR, VOCABULARY AND PUNCTUATION TO ENHANCE EFFECTS AND CLARIFY MEANING.</w:t>
            </w:r>
          </w:p>
          <w:p w:rsidR="00667652" w:rsidP="00667652" w:rsidRDefault="00667652" w14:paraId="2F30C6CB"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Perform composition: Ensuring meaning is clear.</w:t>
            </w:r>
          </w:p>
          <w:p w:rsidR="00667652" w:rsidP="00667652" w:rsidRDefault="00667652" w14:paraId="7D472A24"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Perform composition: Using appropriate intonation and volume.</w:t>
            </w:r>
          </w:p>
          <w:p w:rsidR="00667652" w:rsidP="00667652" w:rsidRDefault="00667652" w14:paraId="2E28A376"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Plan their writing by: Drawing on reading and research.</w:t>
            </w:r>
          </w:p>
          <w:p w:rsidR="00667652" w:rsidP="00667652" w:rsidRDefault="00667652" w14:paraId="6813AD6C"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Plan their writing by: Using similar writing models.</w:t>
            </w:r>
          </w:p>
          <w:p w:rsidR="00667652" w:rsidP="00667652" w:rsidRDefault="00667652" w14:paraId="55F0F3FB"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Create and punctuate complex sentences using ed and ing openers.</w:t>
            </w:r>
          </w:p>
          <w:p w:rsidR="00667652" w:rsidP="00667652" w:rsidRDefault="00667652" w14:paraId="17CCC5AB"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Create and punctuate complex sentences using simile starters.</w:t>
            </w:r>
          </w:p>
          <w:p w:rsidR="00667652" w:rsidP="00667652" w:rsidRDefault="00667652" w14:paraId="25C7F0AA" w14:textId="77777777">
            <w:pPr>
              <w:rPr>
                <w:rFonts w:asciiTheme="majorHAnsi" w:hAnsiTheme="majorHAnsi" w:eastAsiaTheme="majorEastAsia" w:cstheme="majorBidi"/>
                <w:color w:val="000000" w:themeColor="text1"/>
                <w:sz w:val="20"/>
                <w:szCs w:val="20"/>
                <w:lang w:val="en-US"/>
              </w:rPr>
            </w:pPr>
            <w:r w:rsidRPr="00E73AC1">
              <w:rPr>
                <w:rFonts w:asciiTheme="majorHAnsi" w:hAnsiTheme="majorHAnsi" w:eastAsiaTheme="majorEastAsia" w:cstheme="majorBidi"/>
                <w:color w:val="000000" w:themeColor="text1"/>
                <w:sz w:val="20"/>
                <w:szCs w:val="20"/>
                <w:lang w:val="en-US"/>
              </w:rPr>
              <w:t>Demarcate complex sentences using commas and explore ambiguity of meaning.</w:t>
            </w:r>
          </w:p>
          <w:p w:rsidR="00667652" w:rsidP="00667652" w:rsidRDefault="00667652" w14:paraId="02685E70" w14:textId="77777777">
            <w:pPr>
              <w:rPr>
                <w:rFonts w:asciiTheme="majorHAnsi" w:hAnsiTheme="majorHAnsi" w:eastAsiaTheme="majorEastAsia" w:cstheme="majorBidi"/>
                <w:color w:val="000000" w:themeColor="text1"/>
                <w:sz w:val="20"/>
                <w:szCs w:val="20"/>
                <w:lang w:val="en-US"/>
              </w:rPr>
            </w:pPr>
            <w:r w:rsidRPr="00E73AC1">
              <w:rPr>
                <w:rFonts w:asciiTheme="majorHAnsi" w:hAnsiTheme="majorHAnsi" w:eastAsiaTheme="majorEastAsia" w:cstheme="majorBidi"/>
                <w:color w:val="000000" w:themeColor="text1"/>
                <w:sz w:val="20"/>
                <w:szCs w:val="20"/>
                <w:lang w:val="en-US"/>
              </w:rPr>
              <w:t>Identify and use brackets and dashes</w:t>
            </w:r>
          </w:p>
          <w:p w:rsidR="00667652" w:rsidP="00667652" w:rsidRDefault="00667652" w14:paraId="78FB9665" w14:textId="77777777">
            <w:pPr>
              <w:rPr>
                <w:rFonts w:asciiTheme="majorHAnsi" w:hAnsiTheme="majorHAnsi" w:eastAsiaTheme="majorEastAsia" w:cstheme="majorBidi"/>
                <w:color w:val="000000" w:themeColor="text1"/>
                <w:sz w:val="20"/>
                <w:szCs w:val="20"/>
                <w:lang w:val="en-US"/>
              </w:rPr>
            </w:pPr>
            <w:r w:rsidRPr="00E73AC1">
              <w:rPr>
                <w:rFonts w:asciiTheme="majorHAnsi" w:hAnsiTheme="majorHAnsi" w:eastAsiaTheme="majorEastAsia" w:cstheme="majorBidi"/>
                <w:color w:val="000000" w:themeColor="text1"/>
                <w:sz w:val="20"/>
                <w:szCs w:val="20"/>
                <w:lang w:val="en-US"/>
              </w:rPr>
              <w:t>LINK IDEAS ACROSS PARAGRAPHS USING ADVERBIALS FOR TIME, PLACE AND NUMBERS E.G. LATER, NEARBY, SECONDLY.</w:t>
            </w:r>
          </w:p>
          <w:p w:rsidR="00667652" w:rsidP="00667652" w:rsidRDefault="00667652" w14:paraId="66C5AB3C" w14:textId="77777777">
            <w:pPr>
              <w:rPr>
                <w:rFonts w:asciiTheme="majorHAnsi" w:hAnsiTheme="majorHAnsi" w:eastAsiaTheme="majorEastAsia" w:cstheme="majorBidi"/>
                <w:color w:val="000000" w:themeColor="text1"/>
                <w:sz w:val="20"/>
                <w:szCs w:val="20"/>
                <w:lang w:val="en-US"/>
              </w:rPr>
            </w:pPr>
            <w:r w:rsidRPr="00E73AC1">
              <w:rPr>
                <w:rFonts w:asciiTheme="majorHAnsi" w:hAnsiTheme="majorHAnsi" w:eastAsiaTheme="majorEastAsia" w:cstheme="majorBidi"/>
                <w:color w:val="000000" w:themeColor="text1"/>
                <w:sz w:val="20"/>
                <w:szCs w:val="20"/>
                <w:lang w:val="en-US"/>
              </w:rPr>
              <w:t>USE DEVICES TO BUILD COHESION WITHIN A PARAGRAPH E.G. FIRSTLY, THEN, PRESENTLY, SUBSEQUENTLY.</w:t>
            </w:r>
          </w:p>
          <w:p w:rsidRPr="00667652" w:rsidR="00E73AC1" w:rsidP="00287050" w:rsidRDefault="00667652" w14:paraId="34DCE05D" w14:textId="74A2B1FF">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CREATE COMPLEX SENTENCES BY USING RELATIVE CLAUSES WITH PRONOUNS WHO, WHICH, WHERE, WHOSE, WHEN, THAT</w:t>
            </w:r>
          </w:p>
        </w:tc>
      </w:tr>
      <w:tr w:rsidR="00F77242" w:rsidTr="291BA326" w14:paraId="71D03325" w14:textId="77777777">
        <w:tc>
          <w:tcPr>
            <w:tcW w:w="13950" w:type="dxa"/>
          </w:tcPr>
          <w:p w:rsidRPr="00EA5761" w:rsidR="00F77242" w:rsidP="00EF1BBC" w:rsidRDefault="00F77242" w14:paraId="034D3B42" w14:textId="77777777">
            <w:pPr>
              <w:rPr>
                <w:rFonts w:asciiTheme="majorHAnsi" w:hAnsiTheme="majorHAnsi" w:eastAsiaTheme="majorEastAsia" w:cstheme="majorHAnsi"/>
                <w:b/>
              </w:rPr>
            </w:pPr>
            <w:r w:rsidRPr="00EA5761">
              <w:rPr>
                <w:rFonts w:asciiTheme="majorHAnsi" w:hAnsiTheme="majorHAnsi" w:eastAsiaTheme="majorEastAsia" w:cstheme="majorHAnsi"/>
                <w:b/>
              </w:rPr>
              <w:t>Year 6</w:t>
            </w:r>
          </w:p>
          <w:p w:rsidR="00F95774" w:rsidP="00F95774" w:rsidRDefault="00F95774" w14:paraId="7FFB5D39" w14:textId="77777777">
            <w:pPr>
              <w:rPr>
                <w:rFonts w:asciiTheme="majorHAnsi" w:hAnsiTheme="majorHAnsi" w:eastAsiaTheme="majorEastAsia" w:cstheme="majorBidi"/>
                <w:sz w:val="20"/>
                <w:szCs w:val="20"/>
              </w:rPr>
            </w:pPr>
            <w:r w:rsidRPr="00F77242">
              <w:rPr>
                <w:rFonts w:asciiTheme="majorHAnsi" w:hAnsiTheme="majorHAnsi" w:eastAsiaTheme="majorEastAsia" w:cstheme="majorBidi"/>
                <w:sz w:val="20"/>
                <w:szCs w:val="20"/>
              </w:rPr>
              <w:t>Draft and write by: Deviating narrative from linear or chronological sequence e.g. flashbacks, simultaneous actions, time-shifts.</w:t>
            </w:r>
          </w:p>
          <w:p w:rsidR="00F95774" w:rsidP="00F95774" w:rsidRDefault="00F95774" w14:paraId="69344CDD" w14:textId="77777777">
            <w:pPr>
              <w:rPr>
                <w:rFonts w:asciiTheme="majorHAnsi" w:hAnsiTheme="majorHAnsi" w:eastAsiaTheme="majorEastAsia" w:cstheme="majorBidi"/>
                <w:sz w:val="20"/>
                <w:szCs w:val="20"/>
              </w:rPr>
            </w:pPr>
            <w:r w:rsidRPr="00F77242">
              <w:rPr>
                <w:rFonts w:asciiTheme="majorHAnsi" w:hAnsiTheme="majorHAnsi" w:eastAsiaTheme="majorEastAsia" w:cstheme="majorBidi"/>
                <w:sz w:val="20"/>
                <w:szCs w:val="20"/>
              </w:rPr>
              <w:t>Draft and write by: Introducing and developing characters through blending action, dialogue and description within sentences and paragraphs</w:t>
            </w:r>
            <w:r>
              <w:rPr>
                <w:rFonts w:asciiTheme="majorHAnsi" w:hAnsiTheme="majorHAnsi" w:eastAsiaTheme="majorEastAsia" w:cstheme="majorBidi"/>
                <w:sz w:val="20"/>
                <w:szCs w:val="20"/>
              </w:rPr>
              <w:t>.</w:t>
            </w:r>
          </w:p>
          <w:p w:rsidR="00F95774" w:rsidP="00F95774" w:rsidRDefault="00F95774" w14:paraId="1675AF8D" w14:textId="77777777">
            <w:pPr>
              <w:rPr>
                <w:rFonts w:asciiTheme="majorHAnsi" w:hAnsiTheme="majorHAnsi" w:eastAsiaTheme="majorEastAsia" w:cstheme="majorBidi"/>
                <w:sz w:val="20"/>
                <w:szCs w:val="20"/>
              </w:rPr>
            </w:pPr>
            <w:r w:rsidRPr="00F77242">
              <w:rPr>
                <w:rFonts w:asciiTheme="majorHAnsi" w:hAnsiTheme="majorHAnsi" w:eastAsiaTheme="majorEastAsia" w:cstheme="majorBidi"/>
                <w:sz w:val="20"/>
                <w:szCs w:val="20"/>
              </w:rPr>
              <w:t>Draft and write by: Using devices to build cohesion.</w:t>
            </w:r>
          </w:p>
          <w:p w:rsidR="00F95774" w:rsidP="00F95774" w:rsidRDefault="00F95774" w14:paraId="3BDC71F7"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Evaluate and edit by: Proofreading for grammatical, spelling and punctuation errors.</w:t>
            </w:r>
          </w:p>
          <w:p w:rsidR="00F95774" w:rsidP="00F95774" w:rsidRDefault="00F95774" w14:paraId="130CDDFC"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Evaluate and edit by: Reflecting upon the effectiveness of writing in relation to audience and purpose, suggesting and making changes to enhance effects and clarify meaning.</w:t>
            </w:r>
          </w:p>
          <w:p w:rsidR="00F95774" w:rsidP="00F95774" w:rsidRDefault="00F95774" w14:paraId="6FACCA6F"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EVALUATING, SELECTING AND USING A RANGE OF ORGANISATION AND PRESENTATIONAL DEVICES FOR DIFFERENT PURPOSES AND AUDIENCES.</w:t>
            </w:r>
          </w:p>
          <w:p w:rsidR="00F95774" w:rsidP="00F95774" w:rsidRDefault="00F95774" w14:paraId="52DF05E0"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Make conscious choices about techniques to engage the reader including appropriate tone and style e.g. rhetorical questions, direct address to the reader.</w:t>
            </w:r>
          </w:p>
          <w:p w:rsidR="00F95774" w:rsidP="00F95774" w:rsidRDefault="00F95774" w14:paraId="50F13E76"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Plan their writing by: Choose appropriate text-form and type for all writing.</w:t>
            </w:r>
          </w:p>
          <w:p w:rsidR="00F95774" w:rsidP="00F95774" w:rsidRDefault="00F95774" w14:paraId="51F617C6"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Plan their writing by: Drawing on similar writing models, reading and research.</w:t>
            </w:r>
          </w:p>
          <w:p w:rsidR="00F95774" w:rsidP="00F95774" w:rsidRDefault="00F95774" w14:paraId="68FAD7C6"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Plan their writing by: Using a range of planning approaches e.g. storyboard, story mountain, discussion group, post-it notes, ICT story planning.</w:t>
            </w:r>
          </w:p>
          <w:p w:rsidR="00F95774" w:rsidP="00F95774" w:rsidRDefault="00F95774" w14:paraId="7A34C6C1" w14:textId="77777777">
            <w:pPr>
              <w:rPr>
                <w:rFonts w:asciiTheme="majorHAnsi" w:hAnsiTheme="majorHAnsi" w:eastAsiaTheme="majorEastAsia" w:cstheme="majorBidi"/>
                <w:color w:val="000000" w:themeColor="text1"/>
                <w:sz w:val="20"/>
                <w:szCs w:val="20"/>
                <w:lang w:val="en-US"/>
              </w:rPr>
            </w:pPr>
            <w:r w:rsidRPr="00E73AC1">
              <w:rPr>
                <w:rFonts w:asciiTheme="majorHAnsi" w:hAnsiTheme="majorHAnsi" w:eastAsiaTheme="majorEastAsia" w:cstheme="majorBidi"/>
                <w:color w:val="000000" w:themeColor="text1"/>
                <w:sz w:val="20"/>
                <w:szCs w:val="20"/>
                <w:lang w:val="en-US"/>
              </w:rPr>
              <w:t>Explore and investigate active and passive e.g. I broke the window in the greenhouse versus the window in the greenhouse was broken.</w:t>
            </w:r>
          </w:p>
          <w:p w:rsidR="00F95774" w:rsidP="00F95774" w:rsidRDefault="00F95774" w14:paraId="55B9D5AB" w14:textId="77777777">
            <w:pPr>
              <w:rPr>
                <w:rFonts w:asciiTheme="majorHAnsi" w:hAnsiTheme="majorHAnsi" w:eastAsiaTheme="majorEastAsia" w:cstheme="majorBidi"/>
                <w:color w:val="000000" w:themeColor="text1"/>
                <w:sz w:val="20"/>
                <w:szCs w:val="20"/>
                <w:lang w:val="en-US"/>
              </w:rPr>
            </w:pPr>
            <w:r w:rsidRPr="00E73AC1">
              <w:rPr>
                <w:rFonts w:asciiTheme="majorHAnsi" w:hAnsiTheme="majorHAnsi" w:eastAsiaTheme="majorEastAsia" w:cstheme="majorBidi"/>
                <w:color w:val="000000" w:themeColor="text1"/>
                <w:sz w:val="20"/>
                <w:szCs w:val="20"/>
                <w:lang w:val="en-US"/>
              </w:rPr>
              <w:t>Explore how hyphens can be used to avoid ambiguity e.g. man eating shark versus man-eating shark.</w:t>
            </w:r>
          </w:p>
          <w:p w:rsidR="00F95774" w:rsidP="00F95774" w:rsidRDefault="00F95774" w14:paraId="5546EF31" w14:textId="77777777">
            <w:pPr>
              <w:rPr>
                <w:rFonts w:asciiTheme="majorHAnsi" w:hAnsiTheme="majorHAnsi" w:eastAsiaTheme="majorEastAsia" w:cstheme="majorBidi"/>
                <w:color w:val="000000" w:themeColor="text1"/>
                <w:sz w:val="20"/>
                <w:szCs w:val="20"/>
                <w:lang w:val="en-US"/>
              </w:rPr>
            </w:pPr>
            <w:r w:rsidRPr="002361D8">
              <w:rPr>
                <w:rFonts w:asciiTheme="majorHAnsi" w:hAnsiTheme="majorHAnsi" w:eastAsiaTheme="majorEastAsia" w:cstheme="majorBidi"/>
                <w:color w:val="000000" w:themeColor="text1"/>
                <w:sz w:val="20"/>
                <w:szCs w:val="20"/>
                <w:lang w:val="en-US"/>
              </w:rPr>
              <w:t>Identify and use colons to introduce a list</w:t>
            </w:r>
            <w:r>
              <w:rPr>
                <w:rFonts w:asciiTheme="majorHAnsi" w:hAnsiTheme="majorHAnsi" w:eastAsiaTheme="majorEastAsia" w:cstheme="majorBidi"/>
                <w:color w:val="000000" w:themeColor="text1"/>
                <w:sz w:val="20"/>
                <w:szCs w:val="20"/>
                <w:lang w:val="en-US"/>
              </w:rPr>
              <w:t>.</w:t>
            </w:r>
          </w:p>
          <w:p w:rsidR="00F95774" w:rsidP="00F95774" w:rsidRDefault="00F95774" w14:paraId="1D52FE20"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Punctuate bullet points consistently.</w:t>
            </w:r>
          </w:p>
          <w:p w:rsidR="00F95774" w:rsidP="00F95774" w:rsidRDefault="00F95774" w14:paraId="13EBC481"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Identify and use semi-colons to mark the boundary between independent clauses e.g. It is raining; I am fed up.</w:t>
            </w:r>
          </w:p>
          <w:p w:rsidR="00F95774" w:rsidP="00F95774" w:rsidRDefault="00F95774" w14:paraId="56DE4927"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Identify the subject and object of a sentence.</w:t>
            </w:r>
          </w:p>
          <w:p w:rsidR="00F95774" w:rsidP="00F95774" w:rsidRDefault="00F95774" w14:paraId="28A9312A"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Investigate and collect a range of synonyms and antonyms e.g. mischievous, wicked, evil, impish, spiteful, well-behaved.</w:t>
            </w:r>
          </w:p>
          <w:p w:rsidRPr="00F95774" w:rsidR="00F77242" w:rsidP="00EF1BBC" w:rsidRDefault="00F95774" w14:paraId="6A7A5307" w14:textId="62A855CE">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Use ellipsis to link ideas between paragraphs.</w:t>
            </w:r>
          </w:p>
        </w:tc>
      </w:tr>
    </w:tbl>
    <w:p w:rsidRPr="00EA5761" w:rsidR="001D353A" w:rsidRDefault="001D353A" w14:paraId="7C0605B7" w14:textId="0E164900">
      <w:pPr>
        <w:rPr>
          <w:rFonts w:eastAsia="Calibri" w:asciiTheme="majorHAnsi" w:hAnsiTheme="majorHAnsi" w:cstheme="majorHAnsi"/>
        </w:rPr>
      </w:pPr>
    </w:p>
    <w:p w:rsidRPr="00EA5761" w:rsidR="001D353A" w:rsidRDefault="00263C15" w14:paraId="07FB40DF" w14:textId="5A2E0B0E">
      <w:pPr>
        <w:rPr>
          <w:rFonts w:eastAsia="Calibri" w:asciiTheme="majorHAnsi" w:hAnsiTheme="majorHAnsi" w:cstheme="majorHAnsi"/>
          <w:b/>
        </w:rPr>
      </w:pPr>
      <w:r w:rsidRPr="00EA5761">
        <w:rPr>
          <w:rFonts w:eastAsia="Calibri" w:asciiTheme="majorHAnsi" w:hAnsiTheme="majorHAnsi" w:cstheme="majorHAnsi"/>
          <w:b/>
        </w:rPr>
        <w:t xml:space="preserve">Text - </w:t>
      </w:r>
    </w:p>
    <w:p w:rsidRPr="00EA5761" w:rsidR="001D353A" w:rsidRDefault="001D353A" w14:paraId="5AC4B9A0" w14:textId="77777777">
      <w:pPr>
        <w:rPr>
          <w:rFonts w:eastAsia="Calibri" w:asciiTheme="majorHAnsi" w:hAnsiTheme="majorHAnsi" w:cstheme="majorHAnsi"/>
        </w:rPr>
      </w:pPr>
    </w:p>
    <w:tbl>
      <w:tblPr>
        <w:tblStyle w:val="TableGrid"/>
        <w:tblW w:w="0" w:type="auto"/>
        <w:tblLayout w:type="fixed"/>
        <w:tblLook w:val="06A0" w:firstRow="1" w:lastRow="0" w:firstColumn="1" w:lastColumn="0" w:noHBand="1" w:noVBand="1"/>
      </w:tblPr>
      <w:tblGrid>
        <w:gridCol w:w="6975"/>
        <w:gridCol w:w="6975"/>
      </w:tblGrid>
      <w:tr w:rsidR="00E44E0E" w:rsidTr="07EA6090" w14:paraId="3E2A86A5" w14:textId="77777777">
        <w:tc>
          <w:tcPr>
            <w:tcW w:w="13950" w:type="dxa"/>
            <w:gridSpan w:val="2"/>
          </w:tcPr>
          <w:p w:rsidRPr="00EA5761" w:rsidR="00E44E0E" w:rsidP="00EF1BBC" w:rsidRDefault="00E44E0E" w14:paraId="2687ADFD" w14:textId="77777777">
            <w:pPr>
              <w:rPr>
                <w:rFonts w:eastAsia="Calibri" w:asciiTheme="majorHAnsi" w:hAnsiTheme="majorHAnsi" w:cstheme="majorHAnsi"/>
                <w:b/>
              </w:rPr>
            </w:pPr>
            <w:r w:rsidRPr="00EA5761">
              <w:rPr>
                <w:rFonts w:eastAsia="Calibri" w:asciiTheme="majorHAnsi" w:hAnsiTheme="majorHAnsi" w:cstheme="majorHAnsi"/>
                <w:b/>
              </w:rPr>
              <w:t>English – Reading Objectives:</w:t>
            </w:r>
          </w:p>
        </w:tc>
      </w:tr>
      <w:tr w:rsidR="00E44E0E" w:rsidTr="07EA6090" w14:paraId="0BA5D92B" w14:textId="77777777">
        <w:tc>
          <w:tcPr>
            <w:tcW w:w="6975" w:type="dxa"/>
          </w:tcPr>
          <w:p w:rsidRPr="00EA5761" w:rsidR="00E44E0E" w:rsidP="00EF1BBC" w:rsidRDefault="105CFAF1" w14:paraId="007C4994" w14:textId="77777777">
            <w:pPr>
              <w:rPr>
                <w:rFonts w:asciiTheme="majorHAnsi" w:hAnsiTheme="majorHAnsi" w:eastAsiaTheme="majorEastAsia" w:cstheme="majorHAnsi"/>
                <w:b/>
              </w:rPr>
            </w:pPr>
            <w:r w:rsidRPr="00EA5761">
              <w:rPr>
                <w:rFonts w:asciiTheme="majorHAnsi" w:hAnsiTheme="majorHAnsi" w:eastAsiaTheme="majorEastAsia" w:cstheme="majorHAnsi"/>
                <w:b/>
              </w:rPr>
              <w:t>Year 5</w:t>
            </w:r>
          </w:p>
          <w:p w:rsidR="00C62FEF" w:rsidP="00C62FEF" w:rsidRDefault="00C62FEF" w14:paraId="61D1832A"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Analysing the conventions of different types of writing.</w:t>
            </w:r>
          </w:p>
          <w:p w:rsidR="00C62FEF" w:rsidP="00C62FEF" w:rsidRDefault="00C62FEF" w14:paraId="3DA1C4F0"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CHECKING THAT THE BOOK MAKES SENSE TO THEM AND DEMONSTRATING UNDERSTANDING E.G. THROUGH DISCUSSION, USE OF READING JOURNALS.</w:t>
            </w:r>
          </w:p>
          <w:p w:rsidR="00C62FEF" w:rsidP="00C62FEF" w:rsidRDefault="00C62FEF" w14:paraId="020D0D7F"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DEMONSTRATING ACTIVE READING STRATEGIES E.G. GENERATING QUESTIONS TO REFINE THINKING, NOTING THOUGHTS IN A READING JOURNAL.</w:t>
            </w:r>
          </w:p>
          <w:p w:rsidR="00C62FEF" w:rsidP="00C62FEF" w:rsidRDefault="00C62FEF" w14:paraId="49CB809A"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Discuss and evaluate how authors use language including figurative language, considering the impact on the reader</w:t>
            </w:r>
          </w:p>
          <w:p w:rsidR="00C62FEF" w:rsidP="00C62FEF" w:rsidRDefault="00C62FEF" w14:paraId="1F116805"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Explaining the effect on the reader of the authors’ choice of language.</w:t>
            </w:r>
          </w:p>
          <w:p w:rsidR="00C62FEF" w:rsidP="00C62FEF" w:rsidRDefault="00C62FEF" w14:paraId="79D04AA6"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Exploring meaning of words in context.</w:t>
            </w:r>
          </w:p>
          <w:p w:rsidR="00C62FEF" w:rsidP="00C62FEF" w:rsidRDefault="00C62FEF" w14:paraId="46CCC368"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Exploring themes within and across texts e.g. loss, heroism, friendship.</w:t>
            </w:r>
          </w:p>
          <w:p w:rsidR="00C62FEF" w:rsidP="00C62FEF" w:rsidRDefault="00C62FEF" w14:paraId="3871456C"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Exploring, recognising and using the terms metaphor, simile, imagery.</w:t>
            </w:r>
          </w:p>
          <w:p w:rsidR="00C62FEF" w:rsidP="00C62FEF" w:rsidRDefault="00C62FEF" w14:paraId="6C811580"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INFERRING CHARACTERS FEELINGS, THOUGHTS AND MOTIVES FROM THEIR ACTIONS AND JUSTIFYING INFERENCES WITH EVIDENCE.</w:t>
            </w:r>
          </w:p>
          <w:p w:rsidR="00C62FEF" w:rsidP="00C62FEF" w:rsidRDefault="00C62FEF" w14:paraId="2F22C477"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JUSTIFYING OPINIONS AND ELABORATING BY REFERRING TO THE TEXT. (POINT + EVIDENCE + EXPLANATION).</w:t>
            </w:r>
          </w:p>
          <w:p w:rsidR="00C62FEF" w:rsidP="00C62FEF" w:rsidRDefault="00C62FEF" w14:paraId="63D7D189"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Learning a wider range of poems by heart.</w:t>
            </w:r>
          </w:p>
          <w:p w:rsidR="00C62FEF" w:rsidP="00C62FEF" w:rsidRDefault="00C62FEF" w14:paraId="698E5979"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Listening to and discussing a range of fiction/poetry/non-fiction which they might not choose to read themselves.</w:t>
            </w:r>
          </w:p>
          <w:p w:rsidR="00C62FEF" w:rsidP="00C62FEF" w:rsidRDefault="00C62FEF" w14:paraId="150B5598"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Making comparisons within a text e.g. characters’ viewpoints of same events.</w:t>
            </w:r>
          </w:p>
          <w:p w:rsidR="00C62FEF" w:rsidP="00C62FEF" w:rsidRDefault="00C62FEF" w14:paraId="6EDF6B80"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Participate in discussions about books that are read to them and those they can read for themselves, building on their own and others ideas and challenging views courteously.</w:t>
            </w:r>
          </w:p>
          <w:p w:rsidR="00C62FEF" w:rsidP="00C62FEF" w:rsidRDefault="00C62FEF" w14:paraId="0C2C120D"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PREDICTING WHAT MIGHT HAPPEN FROM INFORMATION STATED AND IMPLIED.</w:t>
            </w:r>
          </w:p>
          <w:p w:rsidR="00C62FEF" w:rsidP="00C62FEF" w:rsidRDefault="00C62FEF" w14:paraId="11BD3CA4"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Preparing poems and playscripts to read aloud and perform, showing understanding through intonation, tone, volume and action so the meaning is clear to an audience.</w:t>
            </w:r>
          </w:p>
          <w:p w:rsidR="00C62FEF" w:rsidP="00C62FEF" w:rsidRDefault="00C62FEF" w14:paraId="23CC10BC"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RE-READ AND READS AHEAD TO LOCATE CLUES TO SUPPORT UNDERSTANDING.</w:t>
            </w:r>
          </w:p>
          <w:p w:rsidR="00C62FEF" w:rsidP="00C62FEF" w:rsidRDefault="00C62FEF" w14:paraId="66AAB5C4"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Reading books and texts that are structured in different ways for a range of purposes.</w:t>
            </w:r>
          </w:p>
          <w:p w:rsidR="00C62FEF" w:rsidP="00C62FEF" w:rsidRDefault="00C62FEF" w14:paraId="3E0C0642"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Recommending books to their peers with reasons for choices.</w:t>
            </w:r>
          </w:p>
          <w:p w:rsidR="00C62FEF" w:rsidP="00C62FEF" w:rsidRDefault="00C62FEF" w14:paraId="6E58D496"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Regularly listening to whole novels read aloud by the teacher from an increasing range of authors.</w:t>
            </w:r>
          </w:p>
          <w:p w:rsidR="00C62FEF" w:rsidP="00C62FEF" w:rsidRDefault="00C62FEF" w14:paraId="60E06AB0"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SCANNING FOR KEY WORDS AND TEXT MARKING TO LOCATE KEY INFORMATION.</w:t>
            </w:r>
          </w:p>
          <w:p w:rsidR="00C62FEF" w:rsidP="00C62FEF" w:rsidRDefault="00C62FEF" w14:paraId="1C69C6DE"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Summarising main ideas drawn from more than one paragraph and identifying key details which support this.</w:t>
            </w:r>
          </w:p>
          <w:p w:rsidR="00C62FEF" w:rsidP="00C62FEF" w:rsidRDefault="00C62FEF" w14:paraId="20FEFFD4"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Apply knowledge of prefixes to understand meaning of new words.</w:t>
            </w:r>
          </w:p>
          <w:p w:rsidR="00C62FEF" w:rsidP="00C62FEF" w:rsidRDefault="00C62FEF" w14:paraId="71A91EEF"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Read the words on Y5/6 word list.</w:t>
            </w:r>
          </w:p>
          <w:p w:rsidR="00C62FEF" w:rsidP="00C62FEF" w:rsidRDefault="00C62FEF" w14:paraId="0014BC80"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Understand the meaning of the words from the Y5/6 list.</w:t>
            </w:r>
          </w:p>
          <w:p w:rsidR="00C62FEF" w:rsidP="00C62FEF" w:rsidRDefault="00C62FEF" w14:paraId="36902FC6"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Use knowledge of root words to understand meanings of words.</w:t>
            </w:r>
          </w:p>
          <w:p w:rsidR="00C62FEF" w:rsidP="00C62FEF" w:rsidRDefault="00C62FEF" w14:paraId="54859E64"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USE PUNCTUATION TO DETERMINE INTONATION AND EXPRESSION WHEN READING ALOUD TO A RANGE OF AUDIENCES.</w:t>
            </w:r>
          </w:p>
          <w:p w:rsidRPr="00EA5761" w:rsidR="00E44E0E" w:rsidP="00EF1BBC" w:rsidRDefault="00E44E0E" w14:paraId="0C9936BE" w14:textId="77777777">
            <w:pPr>
              <w:rPr>
                <w:rFonts w:asciiTheme="majorHAnsi" w:hAnsiTheme="majorHAnsi" w:cstheme="majorHAnsi"/>
                <w:color w:val="666666"/>
                <w:lang w:val="en-US"/>
              </w:rPr>
            </w:pPr>
          </w:p>
        </w:tc>
        <w:tc>
          <w:tcPr>
            <w:tcW w:w="6975" w:type="dxa"/>
          </w:tcPr>
          <w:p w:rsidRPr="00EA5761" w:rsidR="00E44E0E" w:rsidP="00EF1BBC" w:rsidRDefault="00E44E0E" w14:paraId="6CD5DA15" w14:textId="77777777">
            <w:pPr>
              <w:rPr>
                <w:rFonts w:asciiTheme="majorHAnsi" w:hAnsiTheme="majorHAnsi" w:eastAsiaTheme="majorEastAsia" w:cstheme="majorHAnsi"/>
                <w:b/>
                <w:color w:val="000000" w:themeColor="text1"/>
              </w:rPr>
            </w:pPr>
            <w:r w:rsidRPr="00EA5761">
              <w:rPr>
                <w:rFonts w:asciiTheme="majorHAnsi" w:hAnsiTheme="majorHAnsi" w:eastAsiaTheme="majorEastAsia" w:cstheme="majorHAnsi"/>
                <w:b/>
                <w:color w:val="000000" w:themeColor="text1"/>
              </w:rPr>
              <w:t>Year 6</w:t>
            </w:r>
          </w:p>
          <w:p w:rsidR="006F0D45" w:rsidP="006F0D45" w:rsidRDefault="006F0D45" w14:paraId="1CA1F3E7"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Analysing the conventions of different types of writing e.g. use of dialogue to indicate geographical and/or historical settings for a story.</w:t>
            </w:r>
          </w:p>
          <w:p w:rsidR="006F0D45" w:rsidP="006F0D45" w:rsidRDefault="006F0D45" w14:paraId="0C16AD4D"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DEMONSTRATING ACTIVE READING STRATEGIES E.G. CHALLENGING PEERS WITH QUESTIONS, JUSTIFYING OPINIONS, RESPONDING TO DIFFERENT VIEWPOINTS WITHIN A GROUP.</w:t>
            </w:r>
          </w:p>
          <w:p w:rsidR="006F0D45" w:rsidP="006F0D45" w:rsidRDefault="006F0D45" w14:paraId="5D032848"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Discuss / evaluate how authors use language including figurative language, considering the impact on the reader</w:t>
            </w:r>
          </w:p>
          <w:p w:rsidR="006F0D45" w:rsidP="006F0D45" w:rsidRDefault="006F0D45" w14:paraId="5D2D2CAB"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EXPLAINING THE EFFECT ON THE READER OF THE AUTHORS’ CHOICE OF LANGUAGE AND REASONS WHY THE AUTHOR MAY HAVE SELECTED THESE.</w:t>
            </w:r>
          </w:p>
          <w:p w:rsidR="006F0D45" w:rsidP="006F0D45" w:rsidRDefault="006F0D45" w14:paraId="29178625"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EXPLORING NEW VOCABULARY IN CONTEXT.</w:t>
            </w:r>
          </w:p>
          <w:p w:rsidR="006F0D45" w:rsidP="006F0D45" w:rsidRDefault="006F0D45" w14:paraId="0682141C"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Exploring texts in groups and deepening comprehension through discussion.</w:t>
            </w:r>
          </w:p>
          <w:p w:rsidR="006F0D45" w:rsidP="006F0D45" w:rsidRDefault="006F0D45" w14:paraId="474A2168"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Exploring, recognising and using the terms personification, analogy, style and effect.</w:t>
            </w:r>
          </w:p>
          <w:p w:rsidR="006F0D45" w:rsidP="006F0D45" w:rsidRDefault="006F0D45" w14:paraId="01F06535"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Identifying how language, structure and presentation contribute to meaning e.g. persuasive leaflet, balanced argument.</w:t>
            </w:r>
          </w:p>
          <w:p w:rsidR="006F0D45" w:rsidP="006F0D45" w:rsidRDefault="006F0D45" w14:paraId="7E674E3C"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Inferring characters feelings, thoughts and motives from their actions, justifying inferences with evidence e.g. Point;Evidence;Explanation.</w:t>
            </w:r>
          </w:p>
          <w:p w:rsidR="006F0D45" w:rsidP="006F0D45" w:rsidRDefault="006F0D45" w14:paraId="5C31458A"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JUSTIFYING OPINIONS AND ELABORATING BY REFERRING TO THE TEXT E.G. POINT;EVIDENCE;EXPLANATION.</w:t>
            </w:r>
          </w:p>
          <w:p w:rsidR="006F0D45" w:rsidP="006F0D45" w:rsidRDefault="006F0D45" w14:paraId="6945A5B5"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Learning a wider range of poems by heart.</w:t>
            </w:r>
          </w:p>
          <w:p w:rsidR="006F0D45" w:rsidP="006F0D45" w:rsidRDefault="006F0D45" w14:paraId="2FF30425"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Listening to, reading and discussing an increasingly wide range of fiction, poetry, plays and non-fiction.</w:t>
            </w:r>
          </w:p>
          <w:p w:rsidR="006F0D45" w:rsidP="006F0D45" w:rsidRDefault="006F0D45" w14:paraId="18F2CECB"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Participate in discussions about books building on their own and others’ ideas and challenging views courteously.</w:t>
            </w:r>
          </w:p>
          <w:p w:rsidR="006F0D45" w:rsidP="006F0D45" w:rsidRDefault="006F0D45" w14:paraId="35F402EF"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Predicting what might happen from information stated and implied.</w:t>
            </w:r>
          </w:p>
          <w:p w:rsidR="006F0D45" w:rsidP="006F0D45" w:rsidRDefault="006F0D45" w14:paraId="6D2165B6"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Preparing poems and playscripts to read aloud and perform using dramatic effects.</w:t>
            </w:r>
          </w:p>
          <w:p w:rsidR="006F0D45" w:rsidP="006F0D45" w:rsidRDefault="006F0D45" w14:paraId="3547DD9F"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PROVIDE REASONED JUSTIFICATIONS FOR THEIR VIEWS</w:t>
            </w:r>
          </w:p>
          <w:p w:rsidR="006F0D45" w:rsidP="006F0D45" w:rsidRDefault="006F0D45" w14:paraId="210DE2D2"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RE-READ AND READS AHEAD TO LOCATE CLUES TO SUPPORT UNDERSTANDING AND JUSTIFYING WITH EVIDENCE FROM THE TEXT.</w:t>
            </w:r>
          </w:p>
          <w:p w:rsidR="006F0D45" w:rsidP="006F0D45" w:rsidRDefault="006F0D45" w14:paraId="2CC365C3"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Recognising themes within and across texts e.g. hope, peace, fortune, survival.</w:t>
            </w:r>
          </w:p>
          <w:p w:rsidR="006F0D45" w:rsidP="006F0D45" w:rsidRDefault="006F0D45" w14:paraId="5F23AAA7"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Regularly listening to novels read aloud by the teacher from an increasing range of authors, which they may not choose themselves.</w:t>
            </w:r>
          </w:p>
          <w:p w:rsidR="006F0D45" w:rsidP="006F0D45" w:rsidRDefault="006F0D45" w14:paraId="7656A713"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SCANNING FOR KEY INFORMATION E.G. LOOKING FOR DESCRIPTIVE WORDS ASSOCIATED WITH A SETTING.</w:t>
            </w:r>
          </w:p>
          <w:p w:rsidR="006F0D45" w:rsidP="006F0D45" w:rsidRDefault="006F0D45" w14:paraId="75547F02"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SKIMMING FOR GIST.</w:t>
            </w:r>
          </w:p>
          <w:p w:rsidR="006F0D45" w:rsidP="006F0D45" w:rsidRDefault="006F0D45" w14:paraId="45995A59"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USING A COMBINATION OF SKIMMING, SCANNING AND CLOSE READING ACROSS A TEXT TO LOCATE SPECIFIC DETAIL.</w:t>
            </w:r>
          </w:p>
          <w:p w:rsidR="006F0D45" w:rsidP="006F0D45" w:rsidRDefault="006F0D45" w14:paraId="272BF475"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Using a reading journal to record on-going reflections and responses to personal reading.</w:t>
            </w:r>
          </w:p>
          <w:p w:rsidR="006F0D45" w:rsidP="006F0D45" w:rsidRDefault="006F0D45" w14:paraId="5C4DE419"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Employ dramatic effect to engage listeners whilst reading aloud.</w:t>
            </w:r>
          </w:p>
          <w:p w:rsidR="006F0D45" w:rsidP="006F0D45" w:rsidRDefault="006F0D45" w14:paraId="33348ABE"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Recognise authors’ techniques to influence and manipulate the reader</w:t>
            </w:r>
          </w:p>
          <w:p w:rsidR="006F0D45" w:rsidP="006F0D45" w:rsidRDefault="006F0D45" w14:paraId="01BB77F0"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Understand the structures writers use to achieve coherence; (headings; links within and between paragraphs; connectives).</w:t>
            </w:r>
          </w:p>
          <w:p w:rsidR="006F0D45" w:rsidP="006F0D45" w:rsidRDefault="006F0D45" w14:paraId="0FF4EEA8"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Understand underlying themes, causes and consequences within whole texts.</w:t>
            </w:r>
          </w:p>
          <w:p w:rsidR="006F0D45" w:rsidP="006F0D45" w:rsidRDefault="006F0D45" w14:paraId="42746CEA" w14:textId="77777777">
            <w:pPr>
              <w:rPr>
                <w:rFonts w:asciiTheme="majorHAnsi" w:hAnsiTheme="majorHAnsi" w:eastAsiaTheme="majorEastAsia" w:cstheme="majorBidi"/>
                <w:color w:val="000000" w:themeColor="text1"/>
                <w:sz w:val="20"/>
                <w:szCs w:val="20"/>
                <w:lang w:val="en-US"/>
              </w:rPr>
            </w:pPr>
            <w:r w:rsidRPr="28AA80F5">
              <w:rPr>
                <w:rFonts w:asciiTheme="majorHAnsi" w:hAnsiTheme="majorHAnsi" w:eastAsiaTheme="majorEastAsia" w:cstheme="majorBidi"/>
                <w:color w:val="000000" w:themeColor="text1"/>
                <w:sz w:val="20"/>
                <w:szCs w:val="20"/>
                <w:lang w:val="en-US"/>
              </w:rPr>
              <w:t>Use knowledge of root words, prefixes and suffixes to investigate how the meanings of words change e.g. un+happy+ness, dis+repute+able, dis+respect+ful, re+engage+ment.</w:t>
            </w:r>
          </w:p>
          <w:p w:rsidRPr="00EA5761" w:rsidR="00E44E0E" w:rsidP="006F0D45" w:rsidRDefault="006F0D45" w14:paraId="496A3CA8" w14:textId="07831B3D">
            <w:pPr>
              <w:rPr>
                <w:rFonts w:asciiTheme="majorHAnsi" w:hAnsiTheme="majorHAnsi" w:eastAsiaTheme="majorEastAsia" w:cstheme="majorHAnsi"/>
                <w:color w:val="000000" w:themeColor="text1"/>
                <w:lang w:val="en-US"/>
              </w:rPr>
            </w:pPr>
            <w:r w:rsidRPr="28AA80F5">
              <w:rPr>
                <w:rFonts w:asciiTheme="majorHAnsi" w:hAnsiTheme="majorHAnsi" w:eastAsiaTheme="majorEastAsia" w:cstheme="majorBidi"/>
                <w:color w:val="000000" w:themeColor="text1"/>
                <w:sz w:val="20"/>
                <w:szCs w:val="20"/>
                <w:lang w:val="en-US"/>
              </w:rPr>
              <w:t>Use suffixes to understand meanings e.g. –cious, -tious, -tial, -cial.</w:t>
            </w:r>
          </w:p>
        </w:tc>
      </w:tr>
    </w:tbl>
    <w:p w:rsidRPr="00EA5761" w:rsidR="00604F0C" w:rsidRDefault="00604F0C" w14:paraId="00000014" w14:textId="0C28D9C0">
      <w:pPr>
        <w:rPr>
          <w:rFonts w:eastAsia="Calibri" w:asciiTheme="majorHAnsi" w:hAnsiTheme="majorHAnsi" w:cstheme="majorHAnsi"/>
        </w:rPr>
      </w:pPr>
    </w:p>
    <w:p w:rsidRPr="00EA5761" w:rsidR="001D353A" w:rsidRDefault="001D353A" w14:paraId="671F3356" w14:textId="30B121BB">
      <w:pPr>
        <w:rPr>
          <w:rFonts w:eastAsia="Calibri" w:asciiTheme="majorHAnsi" w:hAnsiTheme="majorHAnsi" w:cstheme="majorHAnsi"/>
        </w:rPr>
      </w:pPr>
    </w:p>
    <w:p w:rsidRPr="00EA5761" w:rsidR="001D353A" w:rsidRDefault="001D353A" w14:paraId="1667D1FC" w14:textId="77777777">
      <w:pPr>
        <w:rPr>
          <w:rFonts w:eastAsia="Calibri" w:asciiTheme="majorHAnsi" w:hAnsiTheme="majorHAnsi" w:cstheme="majorHAnsi"/>
        </w:rPr>
      </w:pPr>
    </w:p>
    <w:tbl>
      <w:tblPr>
        <w:tblStyle w:val="TableGrid"/>
        <w:tblW w:w="0" w:type="auto"/>
        <w:tblLayout w:type="fixed"/>
        <w:tblLook w:val="06A0" w:firstRow="1" w:lastRow="0" w:firstColumn="1" w:lastColumn="0" w:noHBand="1" w:noVBand="1"/>
      </w:tblPr>
      <w:tblGrid>
        <w:gridCol w:w="6975"/>
        <w:gridCol w:w="6975"/>
      </w:tblGrid>
      <w:tr w:rsidR="001D353A" w:rsidTr="291BA326" w14:paraId="5E3754D1" w14:textId="77777777">
        <w:tc>
          <w:tcPr>
            <w:tcW w:w="13950" w:type="dxa"/>
            <w:gridSpan w:val="2"/>
          </w:tcPr>
          <w:p w:rsidRPr="00EA5761" w:rsidR="001D353A" w:rsidP="00EF1BBC" w:rsidRDefault="001D353A" w14:paraId="782C7FFF" w14:textId="77777777">
            <w:pPr>
              <w:rPr>
                <w:rFonts w:eastAsia="Calibri" w:asciiTheme="majorHAnsi" w:hAnsiTheme="majorHAnsi" w:cstheme="majorHAnsi"/>
                <w:b/>
              </w:rPr>
            </w:pPr>
            <w:r w:rsidRPr="00EA5761">
              <w:rPr>
                <w:rFonts w:eastAsia="Calibri" w:asciiTheme="majorHAnsi" w:hAnsiTheme="majorHAnsi" w:cstheme="majorHAnsi"/>
                <w:b/>
              </w:rPr>
              <w:t>Maths Objectives:</w:t>
            </w:r>
          </w:p>
        </w:tc>
      </w:tr>
      <w:tr w:rsidR="001D353A" w:rsidTr="291BA326" w14:paraId="73800844" w14:textId="77777777">
        <w:tc>
          <w:tcPr>
            <w:tcW w:w="6975" w:type="dxa"/>
          </w:tcPr>
          <w:p w:rsidRPr="00EA5761" w:rsidR="001D353A" w:rsidP="291BA326" w:rsidRDefault="001D353A" w14:paraId="66670918" w14:textId="235D245C">
            <w:pPr>
              <w:rPr>
                <w:rFonts w:asciiTheme="majorHAnsi" w:hAnsiTheme="majorHAnsi" w:eastAsiaTheme="majorEastAsia" w:cstheme="majorBidi"/>
                <w:b/>
                <w:bCs/>
              </w:rPr>
            </w:pPr>
            <w:r w:rsidRPr="291BA326">
              <w:rPr>
                <w:rFonts w:asciiTheme="majorHAnsi" w:hAnsiTheme="majorHAnsi" w:eastAsiaTheme="majorEastAsia" w:cstheme="majorBidi"/>
                <w:b/>
                <w:bCs/>
              </w:rPr>
              <w:t xml:space="preserve">Year 5: </w:t>
            </w:r>
          </w:p>
          <w:p w:rsidR="291BA326" w:rsidP="291BA326" w:rsidRDefault="291BA326" w14:paraId="794A0546" w14:textId="322AD7DD">
            <w:pPr>
              <w:rPr>
                <w:rFonts w:asciiTheme="majorHAnsi" w:hAnsiTheme="majorHAnsi" w:eastAsiaTheme="majorEastAsia" w:cstheme="majorBidi"/>
                <w:b/>
                <w:bCs/>
              </w:rPr>
            </w:pPr>
            <w:r w:rsidRPr="291BA326">
              <w:rPr>
                <w:rFonts w:asciiTheme="majorHAnsi" w:hAnsiTheme="majorHAnsi" w:eastAsiaTheme="majorEastAsia" w:cstheme="majorBidi"/>
                <w:b/>
                <w:bCs/>
              </w:rPr>
              <w:t>Statistics</w:t>
            </w:r>
          </w:p>
          <w:p w:rsidR="112AE761" w:rsidP="4916971A" w:rsidRDefault="4916971A" w14:paraId="79B4D1DB" w14:textId="4C05727F">
            <w:pPr>
              <w:rPr>
                <w:rFonts w:ascii="Roboto" w:hAnsi="Roboto" w:eastAsia="Roboto" w:cs="Roboto"/>
                <w:color w:val="495057"/>
                <w:sz w:val="19"/>
                <w:szCs w:val="19"/>
              </w:rPr>
            </w:pPr>
            <w:r w:rsidRPr="291BA326">
              <w:rPr>
                <w:rFonts w:ascii="Roboto" w:hAnsi="Roboto" w:eastAsia="Roboto" w:cs="Roboto"/>
                <w:color w:val="495057"/>
                <w:sz w:val="19"/>
                <w:szCs w:val="19"/>
              </w:rPr>
              <w:t>Solve comparison, sum and difference problems using information presented in a line graph.</w:t>
            </w:r>
          </w:p>
          <w:p w:rsidR="4916971A" w:rsidP="4916971A" w:rsidRDefault="4916971A" w14:paraId="60CA60AF" w14:textId="2CABA7BC">
            <w:pPr>
              <w:rPr>
                <w:rFonts w:ascii="Roboto" w:hAnsi="Roboto" w:eastAsia="Roboto" w:cs="Roboto"/>
                <w:color w:val="495057"/>
                <w:sz w:val="19"/>
                <w:szCs w:val="19"/>
              </w:rPr>
            </w:pPr>
            <w:r w:rsidRPr="291BA326">
              <w:rPr>
                <w:rFonts w:ascii="Roboto" w:hAnsi="Roboto" w:eastAsia="Roboto" w:cs="Roboto"/>
                <w:color w:val="495057"/>
                <w:sz w:val="19"/>
                <w:szCs w:val="19"/>
              </w:rPr>
              <w:t>Complete, read and interpret information in tables, including timetables.</w:t>
            </w:r>
          </w:p>
          <w:p w:rsidR="291BA326" w:rsidP="291BA326" w:rsidRDefault="291BA326" w14:paraId="37DECD1B" w14:textId="3A418A65">
            <w:pPr>
              <w:rPr>
                <w:rFonts w:ascii="Roboto" w:hAnsi="Roboto" w:eastAsia="Roboto" w:cs="Roboto"/>
                <w:b/>
                <w:bCs/>
                <w:sz w:val="19"/>
                <w:szCs w:val="19"/>
              </w:rPr>
            </w:pPr>
            <w:r w:rsidRPr="291BA326">
              <w:rPr>
                <w:rFonts w:ascii="Roboto" w:hAnsi="Roboto" w:eastAsia="Roboto" w:cs="Roboto"/>
                <w:b/>
                <w:bCs/>
                <w:sz w:val="19"/>
                <w:szCs w:val="19"/>
              </w:rPr>
              <w:t>Geometry</w:t>
            </w:r>
          </w:p>
          <w:p w:rsidR="291BA326" w:rsidRDefault="291BA326" w14:paraId="63039BF5" w14:textId="1EBB1BA7">
            <w:r w:rsidRPr="291BA326">
              <w:rPr>
                <w:rFonts w:ascii="Roboto" w:hAnsi="Roboto" w:eastAsia="Roboto" w:cs="Roboto"/>
                <w:sz w:val="19"/>
                <w:szCs w:val="19"/>
              </w:rPr>
              <w:t>Identify 3-D shapes, including cubes and other cuboids, from 2-D representations.</w:t>
            </w:r>
          </w:p>
          <w:p w:rsidR="291BA326" w:rsidP="291BA326" w:rsidRDefault="291BA326" w14:paraId="31A26644" w14:textId="78DCF183">
            <w:pPr>
              <w:rPr>
                <w:rFonts w:ascii="Roboto" w:hAnsi="Roboto" w:eastAsia="Roboto" w:cs="Roboto"/>
                <w:color w:val="495057"/>
                <w:sz w:val="19"/>
                <w:szCs w:val="19"/>
              </w:rPr>
            </w:pPr>
            <w:r w:rsidRPr="291BA326">
              <w:rPr>
                <w:rFonts w:ascii="Roboto" w:hAnsi="Roboto" w:eastAsia="Roboto" w:cs="Roboto"/>
                <w:color w:val="495057"/>
                <w:sz w:val="19"/>
                <w:szCs w:val="19"/>
              </w:rPr>
              <w:t>Know angles are measured in degrees: estimate and compare acute, obtuse and reflex angles.</w:t>
            </w:r>
          </w:p>
          <w:p w:rsidR="291BA326" w:rsidRDefault="291BA326" w14:paraId="04AE1F85" w14:textId="1751287C">
            <w:r w:rsidRPr="291BA326">
              <w:rPr>
                <w:rFonts w:ascii="Roboto" w:hAnsi="Roboto" w:eastAsia="Roboto" w:cs="Roboto"/>
                <w:sz w:val="19"/>
                <w:szCs w:val="19"/>
              </w:rPr>
              <w:t>Draw given angles, and measure them in degrees (°)</w:t>
            </w:r>
          </w:p>
          <w:p w:rsidR="291BA326" w:rsidP="291BA326" w:rsidRDefault="291BA326" w14:paraId="046E46B1" w14:textId="409012BB">
            <w:pPr>
              <w:rPr>
                <w:rFonts w:ascii="Roboto" w:hAnsi="Roboto" w:eastAsia="Roboto" w:cs="Roboto"/>
                <w:color w:val="495057"/>
                <w:sz w:val="19"/>
                <w:szCs w:val="19"/>
              </w:rPr>
            </w:pPr>
            <w:r w:rsidRPr="291BA326">
              <w:rPr>
                <w:rFonts w:ascii="Roboto" w:hAnsi="Roboto" w:eastAsia="Roboto" w:cs="Roboto"/>
                <w:color w:val="495057"/>
                <w:sz w:val="19"/>
                <w:szCs w:val="19"/>
              </w:rPr>
              <w:t>Identify angles at a point and 1 whole turn (total 360°).</w:t>
            </w:r>
          </w:p>
          <w:p w:rsidR="291BA326" w:rsidP="291BA326" w:rsidRDefault="291BA326" w14:paraId="5A7D96C0" w14:textId="41EA6C77">
            <w:pPr>
              <w:rPr>
                <w:rFonts w:ascii="Roboto" w:hAnsi="Roboto" w:eastAsia="Roboto" w:cs="Roboto"/>
                <w:color w:val="495057"/>
                <w:sz w:val="19"/>
                <w:szCs w:val="19"/>
              </w:rPr>
            </w:pPr>
            <w:r w:rsidRPr="291BA326">
              <w:rPr>
                <w:rFonts w:ascii="Roboto" w:hAnsi="Roboto" w:eastAsia="Roboto" w:cs="Roboto"/>
                <w:color w:val="495057"/>
                <w:sz w:val="19"/>
                <w:szCs w:val="19"/>
              </w:rPr>
              <w:t>Identify angles at a point on a straight line and half a turn (total 180°).</w:t>
            </w:r>
          </w:p>
          <w:p w:rsidR="291BA326" w:rsidRDefault="291BA326" w14:paraId="5052C20F" w14:textId="0845E354">
            <w:r w:rsidRPr="291BA326">
              <w:rPr>
                <w:rFonts w:ascii="Roboto" w:hAnsi="Roboto" w:eastAsia="Roboto" w:cs="Roboto"/>
                <w:sz w:val="19"/>
                <w:szCs w:val="19"/>
              </w:rPr>
              <w:t>Identify other multiples of 90°.</w:t>
            </w:r>
          </w:p>
          <w:p w:rsidR="291BA326" w:rsidP="291BA326" w:rsidRDefault="291BA326" w14:paraId="21A1008B" w14:textId="52D4726A">
            <w:pPr>
              <w:rPr>
                <w:rFonts w:ascii="Roboto" w:hAnsi="Roboto" w:eastAsia="Roboto" w:cs="Roboto"/>
                <w:color w:val="495057"/>
                <w:sz w:val="19"/>
                <w:szCs w:val="19"/>
              </w:rPr>
            </w:pPr>
            <w:r w:rsidRPr="291BA326">
              <w:rPr>
                <w:rFonts w:ascii="Roboto" w:hAnsi="Roboto" w:eastAsia="Roboto" w:cs="Roboto"/>
                <w:color w:val="495057"/>
                <w:sz w:val="19"/>
                <w:szCs w:val="19"/>
              </w:rPr>
              <w:t>Use the properties of rectangles to deduce related facts and find missing lengths and angles.</w:t>
            </w:r>
          </w:p>
          <w:p w:rsidR="291BA326" w:rsidP="291BA326" w:rsidRDefault="291BA326" w14:paraId="27836CAD" w14:textId="1F95C34D">
            <w:pPr>
              <w:rPr>
                <w:rFonts w:ascii="Roboto" w:hAnsi="Roboto" w:eastAsia="Roboto" w:cs="Roboto"/>
                <w:color w:val="495057"/>
                <w:sz w:val="19"/>
                <w:szCs w:val="19"/>
              </w:rPr>
            </w:pPr>
            <w:r w:rsidRPr="291BA326">
              <w:rPr>
                <w:rFonts w:ascii="Roboto" w:hAnsi="Roboto" w:eastAsia="Roboto" w:cs="Roboto"/>
                <w:color w:val="495057"/>
                <w:sz w:val="19"/>
                <w:szCs w:val="19"/>
              </w:rPr>
              <w:t>Distinguish between regular and irregular polygons based on reasoning about equal sides and angles.</w:t>
            </w:r>
          </w:p>
          <w:p w:rsidR="291BA326" w:rsidP="291BA326" w:rsidRDefault="291BA326" w14:paraId="5FE90EE6" w14:textId="000BB5ED">
            <w:pPr>
              <w:rPr>
                <w:rFonts w:ascii="Roboto" w:hAnsi="Roboto" w:eastAsia="Roboto" w:cs="Roboto"/>
                <w:color w:val="495057"/>
                <w:sz w:val="19"/>
                <w:szCs w:val="19"/>
              </w:rPr>
            </w:pPr>
            <w:r w:rsidRPr="291BA326">
              <w:rPr>
                <w:rFonts w:ascii="Roboto" w:hAnsi="Roboto" w:eastAsia="Roboto" w:cs="Roboto"/>
                <w:color w:val="495057"/>
                <w:sz w:val="19"/>
                <w:szCs w:val="19"/>
              </w:rPr>
              <w:t>Identify, describe and represent the position of a shape following a reflection or translation, using the appropriate language, and know that the shape has not changed.</w:t>
            </w:r>
          </w:p>
          <w:p w:rsidR="291BA326" w:rsidRDefault="291BA326" w14:paraId="1C90A55F" w14:textId="491FF28B"/>
          <w:p w:rsidR="291BA326" w:rsidRDefault="291BA326" w14:paraId="799E7D84" w14:textId="22D6396D">
            <w:r>
              <w:t>Consolidation</w:t>
            </w:r>
            <w:r>
              <w:br/>
            </w:r>
          </w:p>
          <w:p w:rsidR="291BA326" w:rsidP="291BA326" w:rsidRDefault="291BA326" w14:paraId="1296819C" w14:textId="35607CA9">
            <w:pPr>
              <w:rPr>
                <w:rFonts w:ascii="Roboto" w:hAnsi="Roboto" w:eastAsia="Roboto" w:cs="Roboto"/>
                <w:color w:val="495057"/>
                <w:sz w:val="19"/>
                <w:szCs w:val="19"/>
              </w:rPr>
            </w:pPr>
          </w:p>
          <w:p w:rsidR="291BA326" w:rsidRDefault="291BA326" w14:paraId="60600014" w14:textId="59F2C672">
            <w:r>
              <w:br/>
            </w:r>
          </w:p>
          <w:p w:rsidR="291BA326" w:rsidP="291BA326" w:rsidRDefault="291BA326" w14:paraId="566EB403" w14:textId="56A26CCC">
            <w:pPr>
              <w:rPr>
                <w:rFonts w:ascii="Roboto" w:hAnsi="Roboto" w:eastAsia="Roboto" w:cs="Roboto"/>
                <w:color w:val="495057"/>
                <w:sz w:val="19"/>
                <w:szCs w:val="19"/>
              </w:rPr>
            </w:pPr>
          </w:p>
          <w:p w:rsidR="112AE761" w:rsidP="112AE761" w:rsidRDefault="112AE761" w14:paraId="144FE318" w14:textId="18FA050C">
            <w:pPr>
              <w:rPr>
                <w:rFonts w:asciiTheme="majorHAnsi" w:hAnsiTheme="majorHAnsi" w:eastAsiaTheme="majorEastAsia" w:cstheme="majorBidi"/>
                <w:b/>
                <w:bCs/>
              </w:rPr>
            </w:pPr>
          </w:p>
          <w:p w:rsidRPr="00EA5761" w:rsidR="001D353A" w:rsidP="53EEE167" w:rsidRDefault="001D353A" w14:paraId="7B790422" w14:textId="361BF166">
            <w:pPr>
              <w:rPr>
                <w:rFonts w:asciiTheme="majorHAnsi" w:hAnsiTheme="majorHAnsi" w:eastAsiaTheme="majorEastAsia" w:cstheme="majorHAnsi"/>
              </w:rPr>
            </w:pPr>
          </w:p>
          <w:p w:rsidRPr="00EA5761" w:rsidR="001D353A" w:rsidP="53EEE167" w:rsidRDefault="001D353A" w14:paraId="6A80A5AF" w14:textId="7B1A8AD6">
            <w:pPr>
              <w:rPr>
                <w:rFonts w:asciiTheme="majorHAnsi" w:hAnsiTheme="majorHAnsi" w:eastAsiaTheme="majorEastAsia" w:cstheme="majorHAnsi"/>
              </w:rPr>
            </w:pPr>
          </w:p>
        </w:tc>
        <w:tc>
          <w:tcPr>
            <w:tcW w:w="6975" w:type="dxa"/>
          </w:tcPr>
          <w:p w:rsidR="001D353A" w:rsidP="00D22718" w:rsidRDefault="001D353A" w14:paraId="469F7A08" w14:textId="77777777">
            <w:pPr>
              <w:rPr>
                <w:rFonts w:asciiTheme="majorHAnsi" w:hAnsiTheme="majorHAnsi" w:eastAsiaTheme="majorEastAsia" w:cstheme="majorHAnsi"/>
                <w:b/>
              </w:rPr>
            </w:pPr>
            <w:r w:rsidRPr="00EA5761">
              <w:rPr>
                <w:rFonts w:asciiTheme="majorHAnsi" w:hAnsiTheme="majorHAnsi" w:eastAsiaTheme="majorEastAsia" w:cstheme="majorHAnsi"/>
                <w:b/>
              </w:rPr>
              <w:t xml:space="preserve">Year 6: </w:t>
            </w:r>
          </w:p>
          <w:p w:rsidR="00185945" w:rsidP="00D22718" w:rsidRDefault="00185945" w14:paraId="6BC230BB" w14:textId="77777777">
            <w:pPr>
              <w:rPr>
                <w:rFonts w:asciiTheme="majorHAnsi" w:hAnsiTheme="majorHAnsi" w:eastAsiaTheme="majorEastAsia" w:cstheme="majorHAnsi"/>
                <w:b/>
              </w:rPr>
            </w:pPr>
            <w:r>
              <w:rPr>
                <w:rFonts w:asciiTheme="majorHAnsi" w:hAnsiTheme="majorHAnsi" w:eastAsiaTheme="majorEastAsia" w:cstheme="majorHAnsi"/>
                <w:b/>
              </w:rPr>
              <w:t>Statistics</w:t>
            </w:r>
          </w:p>
          <w:p w:rsidRPr="000A08AB" w:rsidR="00A5549C" w:rsidP="000A08AB" w:rsidRDefault="00E33111" w14:paraId="6D1BA74A" w14:textId="77777777">
            <w:pPr>
              <w:pStyle w:val="ListParagraph"/>
              <w:numPr>
                <w:ilvl w:val="0"/>
                <w:numId w:val="42"/>
              </w:numPr>
              <w:rPr>
                <w:rFonts w:asciiTheme="majorHAnsi" w:hAnsiTheme="majorHAnsi" w:eastAsiaTheme="majorEastAsia" w:cstheme="majorHAnsi"/>
                <w:bCs/>
                <w:lang w:val="en-US"/>
              </w:rPr>
            </w:pPr>
            <w:r w:rsidRPr="000A08AB">
              <w:rPr>
                <w:rFonts w:asciiTheme="majorHAnsi" w:hAnsiTheme="majorHAnsi" w:eastAsiaTheme="majorEastAsia" w:cstheme="majorHAnsi"/>
                <w:bCs/>
                <w:lang w:val="en-US"/>
              </w:rPr>
              <w:t>Interpret and construct pie charts and line graphs and use these to solve problems</w:t>
            </w:r>
          </w:p>
          <w:p w:rsidRPr="000A08AB" w:rsidR="0042027B" w:rsidP="000A08AB" w:rsidRDefault="009A74D6" w14:paraId="62F4C043" w14:textId="77777777">
            <w:pPr>
              <w:pStyle w:val="ListParagraph"/>
              <w:numPr>
                <w:ilvl w:val="0"/>
                <w:numId w:val="42"/>
              </w:numPr>
              <w:rPr>
                <w:rFonts w:asciiTheme="majorHAnsi" w:hAnsiTheme="majorHAnsi" w:eastAsiaTheme="majorEastAsia" w:cstheme="majorHAnsi"/>
                <w:bCs/>
                <w:lang w:val="en-US"/>
              </w:rPr>
            </w:pPr>
            <w:r w:rsidRPr="000A08AB">
              <w:rPr>
                <w:rFonts w:asciiTheme="majorHAnsi" w:hAnsiTheme="majorHAnsi" w:eastAsiaTheme="majorEastAsia" w:cstheme="majorHAnsi"/>
                <w:bCs/>
                <w:lang w:val="en-US"/>
              </w:rPr>
              <w:t>Calculate and interpret the mean as an average</w:t>
            </w:r>
          </w:p>
          <w:p w:rsidR="009A74D6" w:rsidP="00D22718" w:rsidRDefault="009A74D6" w14:paraId="09F12DF2" w14:textId="77777777">
            <w:pPr>
              <w:rPr>
                <w:rFonts w:asciiTheme="majorHAnsi" w:hAnsiTheme="majorHAnsi" w:eastAsiaTheme="majorEastAsia" w:cstheme="majorHAnsi"/>
                <w:bCs/>
                <w:lang w:val="en-US"/>
              </w:rPr>
            </w:pPr>
          </w:p>
          <w:p w:rsidR="0087083D" w:rsidP="00D22718" w:rsidRDefault="0087083D" w14:paraId="7FF2DEC7" w14:textId="77777777">
            <w:pPr>
              <w:rPr>
                <w:rFonts w:asciiTheme="majorHAnsi" w:hAnsiTheme="majorHAnsi" w:eastAsiaTheme="majorEastAsia" w:cstheme="majorHAnsi"/>
                <w:b/>
                <w:lang w:val="en-US"/>
              </w:rPr>
            </w:pPr>
            <w:r>
              <w:rPr>
                <w:rFonts w:asciiTheme="majorHAnsi" w:hAnsiTheme="majorHAnsi" w:eastAsiaTheme="majorEastAsia" w:cstheme="majorHAnsi"/>
                <w:b/>
                <w:lang w:val="en-US"/>
              </w:rPr>
              <w:t>Geometry</w:t>
            </w:r>
          </w:p>
          <w:p w:rsidRPr="000A08AB" w:rsidR="0087083D" w:rsidP="000A08AB" w:rsidRDefault="0087083D" w14:paraId="08CBB7E3" w14:textId="77777777">
            <w:pPr>
              <w:pStyle w:val="ListParagraph"/>
              <w:numPr>
                <w:ilvl w:val="0"/>
                <w:numId w:val="43"/>
              </w:numPr>
              <w:rPr>
                <w:rFonts w:asciiTheme="majorHAnsi" w:hAnsiTheme="majorHAnsi" w:eastAsiaTheme="majorEastAsia" w:cstheme="majorHAnsi"/>
                <w:bCs/>
                <w:lang w:val="en-US"/>
              </w:rPr>
            </w:pPr>
            <w:r w:rsidRPr="000A08AB">
              <w:rPr>
                <w:rFonts w:asciiTheme="majorHAnsi" w:hAnsiTheme="majorHAnsi" w:eastAsiaTheme="majorEastAsia" w:cstheme="majorHAnsi"/>
                <w:bCs/>
                <w:lang w:val="en-US"/>
              </w:rPr>
              <w:t>Draw 2-D shapes using given dimensions and angles</w:t>
            </w:r>
          </w:p>
          <w:p w:rsidRPr="000A08AB" w:rsidR="0087083D" w:rsidP="000A08AB" w:rsidRDefault="005A04D8" w14:paraId="431C5967" w14:textId="77777777">
            <w:pPr>
              <w:pStyle w:val="ListParagraph"/>
              <w:numPr>
                <w:ilvl w:val="0"/>
                <w:numId w:val="43"/>
              </w:numPr>
              <w:rPr>
                <w:rFonts w:asciiTheme="majorHAnsi" w:hAnsiTheme="majorHAnsi" w:eastAsiaTheme="majorEastAsia" w:cstheme="majorHAnsi"/>
                <w:bCs/>
                <w:lang w:val="en-US"/>
              </w:rPr>
            </w:pPr>
            <w:r w:rsidRPr="000A08AB">
              <w:rPr>
                <w:rFonts w:asciiTheme="majorHAnsi" w:hAnsiTheme="majorHAnsi" w:eastAsiaTheme="majorEastAsia" w:cstheme="majorHAnsi"/>
                <w:bCs/>
                <w:lang w:val="en-US"/>
              </w:rPr>
              <w:t>Recognise, describe and build simple 3-D shapes, including making nets</w:t>
            </w:r>
          </w:p>
          <w:p w:rsidR="005A04D8" w:rsidP="000A08AB" w:rsidRDefault="00161105" w14:paraId="06169F6A" w14:textId="77777777">
            <w:pPr>
              <w:pStyle w:val="ListParagraph"/>
              <w:numPr>
                <w:ilvl w:val="0"/>
                <w:numId w:val="43"/>
              </w:numPr>
              <w:rPr>
                <w:rFonts w:asciiTheme="majorHAnsi" w:hAnsiTheme="majorHAnsi" w:eastAsiaTheme="majorEastAsia" w:cstheme="majorHAnsi"/>
                <w:bCs/>
                <w:lang w:val="en-US"/>
              </w:rPr>
            </w:pPr>
            <w:r w:rsidRPr="000A08AB">
              <w:rPr>
                <w:rFonts w:asciiTheme="majorHAnsi" w:hAnsiTheme="majorHAnsi" w:eastAsiaTheme="majorEastAsia" w:cstheme="majorHAnsi"/>
                <w:bCs/>
                <w:lang w:val="en-US"/>
              </w:rPr>
              <w:t>Compare and classify geometric shapes based on their properties and sizes and find unknown angles in any triangles, quadrilaterals, and regular polygons</w:t>
            </w:r>
          </w:p>
          <w:p w:rsidR="000A08AB" w:rsidP="000A08AB" w:rsidRDefault="0051263D" w14:paraId="2194BEDD" w14:textId="77777777">
            <w:pPr>
              <w:pStyle w:val="ListParagraph"/>
              <w:numPr>
                <w:ilvl w:val="0"/>
                <w:numId w:val="43"/>
              </w:numPr>
              <w:rPr>
                <w:rFonts w:asciiTheme="majorHAnsi" w:hAnsiTheme="majorHAnsi" w:eastAsiaTheme="majorEastAsia" w:cstheme="majorHAnsi"/>
                <w:bCs/>
                <w:lang w:val="en-US"/>
              </w:rPr>
            </w:pPr>
            <w:r w:rsidRPr="0051263D">
              <w:rPr>
                <w:rFonts w:asciiTheme="majorHAnsi" w:hAnsiTheme="majorHAnsi" w:eastAsiaTheme="majorEastAsia" w:cstheme="majorHAnsi"/>
                <w:bCs/>
                <w:lang w:val="en-US"/>
              </w:rPr>
              <w:t>Illustrate and name parts of circles, including radius, diameter and circumference and know that the diameter is twice the radius</w:t>
            </w:r>
          </w:p>
          <w:p w:rsidR="0051263D" w:rsidP="000A08AB" w:rsidRDefault="00081E4F" w14:paraId="7A41E46D" w14:textId="77777777">
            <w:pPr>
              <w:pStyle w:val="ListParagraph"/>
              <w:numPr>
                <w:ilvl w:val="0"/>
                <w:numId w:val="43"/>
              </w:numPr>
              <w:rPr>
                <w:rFonts w:asciiTheme="majorHAnsi" w:hAnsiTheme="majorHAnsi" w:eastAsiaTheme="majorEastAsia" w:cstheme="majorHAnsi"/>
                <w:bCs/>
                <w:lang w:val="en-US"/>
              </w:rPr>
            </w:pPr>
            <w:r w:rsidRPr="00081E4F">
              <w:rPr>
                <w:rFonts w:asciiTheme="majorHAnsi" w:hAnsiTheme="majorHAnsi" w:eastAsiaTheme="majorEastAsia" w:cstheme="majorHAnsi"/>
                <w:bCs/>
                <w:lang w:val="en-US"/>
              </w:rPr>
              <w:t>Recognise angles where they meet at a point, are on a straight line, or are vertically opposite, and find missing angles</w:t>
            </w:r>
          </w:p>
          <w:p w:rsidR="00B157C2" w:rsidP="000A08AB" w:rsidRDefault="00AE3397" w14:paraId="3A8873B1" w14:textId="77777777">
            <w:pPr>
              <w:pStyle w:val="ListParagraph"/>
              <w:numPr>
                <w:ilvl w:val="0"/>
                <w:numId w:val="43"/>
              </w:numPr>
              <w:rPr>
                <w:rFonts w:asciiTheme="majorHAnsi" w:hAnsiTheme="majorHAnsi" w:eastAsiaTheme="majorEastAsia" w:cstheme="majorHAnsi"/>
                <w:bCs/>
                <w:lang w:val="en-US"/>
              </w:rPr>
            </w:pPr>
            <w:r w:rsidRPr="00AE3397">
              <w:rPr>
                <w:rFonts w:asciiTheme="majorHAnsi" w:hAnsiTheme="majorHAnsi" w:eastAsiaTheme="majorEastAsia" w:cstheme="majorHAnsi"/>
                <w:bCs/>
                <w:lang w:val="en-US"/>
              </w:rPr>
              <w:t>Describe positions on the full coordinate grid (all 4 quadrants)</w:t>
            </w:r>
          </w:p>
          <w:p w:rsidR="00A453D1" w:rsidP="000A08AB" w:rsidRDefault="00BC22EF" w14:paraId="052F8AFA" w14:textId="77777777">
            <w:pPr>
              <w:pStyle w:val="ListParagraph"/>
              <w:numPr>
                <w:ilvl w:val="0"/>
                <w:numId w:val="43"/>
              </w:numPr>
              <w:rPr>
                <w:rFonts w:asciiTheme="majorHAnsi" w:hAnsiTheme="majorHAnsi" w:eastAsiaTheme="majorEastAsia" w:cstheme="majorHAnsi"/>
                <w:bCs/>
                <w:lang w:val="en-US"/>
              </w:rPr>
            </w:pPr>
            <w:r w:rsidRPr="00BC22EF">
              <w:rPr>
                <w:rFonts w:asciiTheme="majorHAnsi" w:hAnsiTheme="majorHAnsi" w:eastAsiaTheme="majorEastAsia" w:cstheme="majorHAnsi"/>
                <w:bCs/>
                <w:lang w:val="en-US"/>
              </w:rPr>
              <w:t>Draw and translate simple shapes on the coordinate plane, and reflect them in the axes</w:t>
            </w:r>
          </w:p>
          <w:p w:rsidR="00403B9E" w:rsidP="00403B9E" w:rsidRDefault="00403B9E" w14:paraId="68016BC3" w14:textId="77777777">
            <w:pPr>
              <w:rPr>
                <w:rFonts w:asciiTheme="majorHAnsi" w:hAnsiTheme="majorHAnsi" w:eastAsiaTheme="majorEastAsia" w:cstheme="majorHAnsi"/>
                <w:bCs/>
                <w:lang w:val="en-US"/>
              </w:rPr>
            </w:pPr>
          </w:p>
          <w:p w:rsidRPr="00403B9E" w:rsidR="00403B9E" w:rsidP="00403B9E" w:rsidRDefault="00403B9E" w14:paraId="1AD4DF1C" w14:textId="30353399">
            <w:pPr>
              <w:rPr>
                <w:rFonts w:asciiTheme="majorHAnsi" w:hAnsiTheme="majorHAnsi" w:eastAsiaTheme="majorEastAsia" w:cstheme="majorHAnsi"/>
                <w:b/>
                <w:lang w:val="en-US"/>
              </w:rPr>
            </w:pPr>
            <w:r>
              <w:rPr>
                <w:rFonts w:asciiTheme="majorHAnsi" w:hAnsiTheme="majorHAnsi" w:eastAsiaTheme="majorEastAsia" w:cstheme="majorHAnsi"/>
                <w:b/>
                <w:lang w:val="en-US"/>
              </w:rPr>
              <w:t>Consolidation</w:t>
            </w:r>
          </w:p>
        </w:tc>
      </w:tr>
    </w:tbl>
    <w:p w:rsidRPr="00EA5761" w:rsidR="00951AA7" w:rsidRDefault="00951AA7" w14:paraId="519400BA" w14:textId="6368C313">
      <w:pPr>
        <w:rPr>
          <w:rFonts w:eastAsia="Calibri" w:asciiTheme="majorHAnsi" w:hAnsiTheme="majorHAnsi" w:cstheme="majorHAnsi"/>
        </w:rPr>
      </w:pPr>
    </w:p>
    <w:p w:rsidRPr="00EA5761" w:rsidR="53EEE167" w:rsidP="53EEE167" w:rsidRDefault="53EEE167" w14:paraId="75E23021" w14:textId="631B3132">
      <w:pPr>
        <w:rPr>
          <w:rFonts w:eastAsia="Calibri" w:asciiTheme="majorHAnsi" w:hAnsiTheme="majorHAnsi" w:cstheme="majorHAnsi"/>
        </w:rPr>
      </w:pPr>
    </w:p>
    <w:p w:rsidRPr="00EA5761" w:rsidR="00951AA7" w:rsidRDefault="00951AA7" w14:paraId="3FC4512A" w14:textId="77777777">
      <w:pPr>
        <w:rPr>
          <w:rFonts w:eastAsia="Calibri" w:asciiTheme="majorHAnsi" w:hAnsiTheme="majorHAnsi" w:cstheme="majorHAnsi"/>
        </w:rPr>
      </w:pPr>
    </w:p>
    <w:p w:rsidRPr="00EA5761" w:rsidR="00604F0C" w:rsidRDefault="00604F0C" w14:paraId="00000017" w14:textId="77777777">
      <w:pPr>
        <w:rPr>
          <w:rFonts w:eastAsia="Calibri" w:asciiTheme="majorHAnsi" w:hAnsiTheme="majorHAnsi" w:cstheme="majorHAnsi"/>
        </w:rPr>
      </w:pPr>
    </w:p>
    <w:p w:rsidRPr="00EA5761" w:rsidR="00604F0C" w:rsidRDefault="00604F0C" w14:paraId="00000018" w14:textId="04168662">
      <w:pPr>
        <w:rPr>
          <w:rFonts w:eastAsia="Calibri" w:asciiTheme="majorHAnsi" w:hAnsiTheme="majorHAnsi" w:cstheme="majorHAnsi"/>
        </w:rPr>
      </w:pPr>
    </w:p>
    <w:p w:rsidRPr="00EA5761" w:rsidR="00F55877" w:rsidRDefault="00F55877" w14:paraId="23B483E2" w14:textId="5F343E61">
      <w:pPr>
        <w:rPr>
          <w:rFonts w:eastAsia="Calibri" w:asciiTheme="majorHAnsi" w:hAnsiTheme="majorHAnsi" w:cstheme="majorHAnsi"/>
        </w:rPr>
      </w:pPr>
    </w:p>
    <w:p w:rsidRPr="00EA5761" w:rsidR="00F55877" w:rsidRDefault="00F55877" w14:paraId="724A01CD" w14:textId="77777777">
      <w:pPr>
        <w:rPr>
          <w:rFonts w:eastAsia="Calibri" w:asciiTheme="majorHAnsi" w:hAnsiTheme="majorHAnsi" w:cstheme="majorHAnsi"/>
        </w:rPr>
      </w:pPr>
    </w:p>
    <w:tbl>
      <w:tblPr>
        <w:tblW w:w="13960" w:type="dxa"/>
        <w:tblInd w:w="1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930"/>
        <w:gridCol w:w="13030"/>
      </w:tblGrid>
      <w:tr w:rsidR="00BF236F" w:rsidTr="66B5C79C" w14:paraId="3C6842E3" w14:textId="77777777">
        <w:trPr>
          <w:trHeight w:val="420"/>
        </w:trPr>
        <w:tc>
          <w:tcPr>
            <w:tcW w:w="13960" w:type="dxa"/>
            <w:gridSpan w:val="2"/>
            <w:shd w:val="clear" w:color="auto" w:fill="auto"/>
            <w:tcMar>
              <w:top w:w="0" w:type="dxa"/>
              <w:left w:w="0" w:type="dxa"/>
              <w:bottom w:w="0" w:type="dxa"/>
              <w:right w:w="0" w:type="dxa"/>
            </w:tcMar>
          </w:tcPr>
          <w:p w:rsidRPr="00EA5761" w:rsidR="00BF236F" w:rsidP="4E78C937" w:rsidRDefault="00F55877" w14:paraId="3AE9F4FC" w14:textId="2A39AD47">
            <w:pPr>
              <w:widowControl w:val="0"/>
              <w:spacing w:line="259" w:lineRule="auto"/>
              <w:jc w:val="center"/>
              <w:rPr>
                <w:rFonts w:eastAsia="Calibri" w:asciiTheme="majorHAnsi" w:hAnsiTheme="majorHAnsi" w:cstheme="majorHAnsi"/>
              </w:rPr>
            </w:pPr>
            <w:r w:rsidRPr="00EA5761">
              <w:rPr>
                <w:rFonts w:eastAsia="Calibri" w:asciiTheme="majorHAnsi" w:hAnsiTheme="majorHAnsi" w:cstheme="majorHAnsi"/>
                <w:b/>
              </w:rPr>
              <w:t>Science</w:t>
            </w:r>
            <w:r w:rsidRPr="00EA5761" w:rsidR="00BF236F">
              <w:rPr>
                <w:rFonts w:eastAsia="Calibri" w:asciiTheme="majorHAnsi" w:hAnsiTheme="majorHAnsi" w:cstheme="majorHAnsi"/>
                <w:b/>
              </w:rPr>
              <w:t xml:space="preserve"> - Topic Objectives</w:t>
            </w:r>
          </w:p>
        </w:tc>
      </w:tr>
      <w:tr w:rsidR="00BF236F" w:rsidTr="66B5C79C" w14:paraId="162C6BCA" w14:textId="77777777">
        <w:trPr>
          <w:trHeight w:val="1120"/>
        </w:trPr>
        <w:tc>
          <w:tcPr>
            <w:tcW w:w="13960" w:type="dxa"/>
            <w:gridSpan w:val="2"/>
            <w:shd w:val="clear" w:color="auto" w:fill="A4FFFA"/>
            <w:tcMar>
              <w:top w:w="0" w:type="dxa"/>
              <w:left w:w="0" w:type="dxa"/>
              <w:bottom w:w="0" w:type="dxa"/>
              <w:right w:w="0" w:type="dxa"/>
            </w:tcMar>
          </w:tcPr>
          <w:p w:rsidRPr="00EA5761" w:rsidR="00F57C54" w:rsidP="00EF1BBC" w:rsidRDefault="00F57C54" w14:paraId="57D451E6" w14:textId="52343274">
            <w:pPr>
              <w:rPr>
                <w:rFonts w:eastAsia="Calibri" w:asciiTheme="majorHAnsi" w:hAnsiTheme="majorHAnsi" w:cstheme="majorHAnsi"/>
                <w:b/>
                <w:u w:val="single"/>
              </w:rPr>
            </w:pPr>
            <w:r w:rsidRPr="00EA5761">
              <w:rPr>
                <w:rFonts w:eastAsia="Calibri" w:asciiTheme="majorHAnsi" w:hAnsiTheme="majorHAnsi" w:cstheme="majorHAnsi"/>
                <w:b/>
                <w:u w:val="single"/>
              </w:rPr>
              <w:t>KNOWLEDGE &amp; UNDERSTANDING</w:t>
            </w:r>
          </w:p>
          <w:p w:rsidRPr="00EA5761" w:rsidR="00BF236F" w:rsidP="00EF1BBC" w:rsidRDefault="2D82B503" w14:paraId="06DAC20E" w14:textId="1297862D">
            <w:pPr>
              <w:rPr>
                <w:rFonts w:eastAsia="Calibri" w:asciiTheme="majorHAnsi" w:hAnsiTheme="majorHAnsi" w:cstheme="majorBidi"/>
                <w:b/>
                <w:u w:val="single"/>
              </w:rPr>
            </w:pPr>
            <w:r w:rsidRPr="3B1BA25E">
              <w:rPr>
                <w:rFonts w:eastAsia="Calibri" w:asciiTheme="majorHAnsi" w:hAnsiTheme="majorHAnsi" w:cstheme="majorBidi"/>
                <w:b/>
                <w:u w:val="single"/>
              </w:rPr>
              <w:t>Year 5</w:t>
            </w:r>
            <w:r w:rsidRPr="3B1BA25E" w:rsidR="3837B22F">
              <w:rPr>
                <w:rFonts w:eastAsia="Calibri" w:asciiTheme="majorHAnsi" w:hAnsiTheme="majorHAnsi" w:cstheme="majorBidi"/>
                <w:b/>
                <w:u w:val="single"/>
              </w:rPr>
              <w:t>/6</w:t>
            </w:r>
          </w:p>
          <w:p w:rsidR="3B1BA25E" w:rsidP="3B1BA25E" w:rsidRDefault="3B1BA25E" w14:paraId="6FAD7C41" w14:textId="661D5E6C">
            <w:pPr>
              <w:rPr>
                <w:rFonts w:ascii="Roboto" w:hAnsi="Roboto" w:eastAsia="Roboto" w:cs="Roboto"/>
                <w:color w:val="495057"/>
                <w:sz w:val="19"/>
                <w:szCs w:val="19"/>
              </w:rPr>
            </w:pPr>
            <w:r w:rsidRPr="3B1BA25E">
              <w:rPr>
                <w:rFonts w:ascii="Roboto" w:hAnsi="Roboto" w:eastAsia="Roboto" w:cs="Roboto"/>
                <w:color w:val="495057"/>
                <w:sz w:val="19"/>
                <w:szCs w:val="19"/>
              </w:rPr>
              <w:t>Describe the changes as humans develop to old age.</w:t>
            </w:r>
          </w:p>
          <w:p w:rsidR="3B1BA25E" w:rsidP="3B1BA25E" w:rsidRDefault="3B1BA25E" w14:paraId="562AF86C" w14:textId="588E78F6">
            <w:pPr>
              <w:rPr>
                <w:rFonts w:ascii="Roboto" w:hAnsi="Roboto" w:eastAsia="Roboto" w:cs="Roboto"/>
                <w:color w:val="495057"/>
                <w:sz w:val="19"/>
                <w:szCs w:val="19"/>
              </w:rPr>
            </w:pPr>
            <w:r w:rsidRPr="3B1BA25E">
              <w:rPr>
                <w:rFonts w:ascii="Roboto" w:hAnsi="Roboto" w:eastAsia="Roboto" w:cs="Roboto"/>
                <w:color w:val="495057"/>
                <w:sz w:val="19"/>
                <w:szCs w:val="19"/>
              </w:rPr>
              <w:t xml:space="preserve">Describe contrasting lifecycles. </w:t>
            </w:r>
          </w:p>
          <w:p w:rsidRPr="00EA5761" w:rsidR="00F57C54" w:rsidP="00AF1791" w:rsidRDefault="00F57C54" w14:paraId="47FBE6DE" w14:textId="759A5A95">
            <w:pPr>
              <w:rPr>
                <w:rFonts w:eastAsia="Calibri" w:asciiTheme="majorHAnsi" w:hAnsiTheme="majorHAnsi" w:cstheme="majorBidi"/>
                <w:b/>
                <w:u w:val="single"/>
              </w:rPr>
            </w:pPr>
            <w:r w:rsidRPr="3B1BA25E">
              <w:rPr>
                <w:rFonts w:eastAsia="Calibri" w:asciiTheme="majorHAnsi" w:hAnsiTheme="majorHAnsi" w:cstheme="majorBidi"/>
                <w:b/>
                <w:u w:val="single"/>
              </w:rPr>
              <w:t>WORKING SCIENTIFICALLY</w:t>
            </w:r>
          </w:p>
          <w:p w:rsidRPr="00EA5761" w:rsidR="00AF1791" w:rsidP="00AF1791" w:rsidRDefault="00AF1791" w14:paraId="5F3EA5AF" w14:textId="3244B68C">
            <w:pPr>
              <w:rPr>
                <w:rFonts w:eastAsia="Calibri" w:asciiTheme="majorHAnsi" w:hAnsiTheme="majorHAnsi" w:cstheme="majorBidi"/>
                <w:b/>
                <w:u w:val="single"/>
              </w:rPr>
            </w:pPr>
            <w:r w:rsidRPr="3B1BA25E">
              <w:rPr>
                <w:rFonts w:eastAsia="Calibri" w:asciiTheme="majorHAnsi" w:hAnsiTheme="majorHAnsi" w:cstheme="majorBidi"/>
                <w:b/>
                <w:u w:val="single"/>
              </w:rPr>
              <w:t>Year 5</w:t>
            </w:r>
          </w:p>
          <w:p w:rsidRPr="00EA5761" w:rsidR="00F25866" w:rsidP="3B1BA25E" w:rsidRDefault="3B1BA25E" w14:paraId="2ADFD684" w14:textId="2197E165">
            <w:pPr>
              <w:rPr>
                <w:rFonts w:ascii="Roboto" w:hAnsi="Roboto" w:eastAsia="Roboto" w:cs="Roboto"/>
                <w:color w:val="495057"/>
                <w:sz w:val="19"/>
                <w:szCs w:val="19"/>
              </w:rPr>
            </w:pPr>
            <w:r w:rsidRPr="3B1BA25E">
              <w:rPr>
                <w:rFonts w:ascii="Roboto" w:hAnsi="Roboto" w:eastAsia="Roboto" w:cs="Roboto"/>
                <w:color w:val="495057"/>
                <w:sz w:val="19"/>
                <w:szCs w:val="19"/>
              </w:rPr>
              <w:t>Use test results to make predictions to set up further tests (comparative/fair).</w:t>
            </w:r>
          </w:p>
          <w:p w:rsidRPr="00EA5761" w:rsidR="00F25866" w:rsidP="3B1BA25E" w:rsidRDefault="3B1BA25E" w14:paraId="2AE19E55" w14:textId="227B84B7">
            <w:pPr>
              <w:rPr>
                <w:rFonts w:ascii="Roboto" w:hAnsi="Roboto" w:eastAsia="Roboto" w:cs="Roboto"/>
                <w:color w:val="495057"/>
                <w:sz w:val="19"/>
                <w:szCs w:val="19"/>
              </w:rPr>
            </w:pPr>
            <w:r w:rsidRPr="3B1BA25E">
              <w:rPr>
                <w:rFonts w:ascii="Roboto" w:hAnsi="Roboto" w:eastAsia="Roboto" w:cs="Roboto"/>
                <w:color w:val="495057"/>
                <w:sz w:val="19"/>
                <w:szCs w:val="19"/>
              </w:rPr>
              <w:t>Identify scientific evidence that has been used to support/refute arguments.</w:t>
            </w:r>
          </w:p>
          <w:p w:rsidRPr="00EA5761" w:rsidR="00F25866" w:rsidP="3B1BA25E" w:rsidRDefault="3B1BA25E" w14:paraId="6618A9B9" w14:textId="70682502">
            <w:pPr>
              <w:rPr>
                <w:rFonts w:ascii="Roboto" w:hAnsi="Roboto" w:eastAsia="Roboto" w:cs="Roboto"/>
                <w:color w:val="495057"/>
                <w:sz w:val="19"/>
                <w:szCs w:val="19"/>
              </w:rPr>
            </w:pPr>
            <w:r w:rsidRPr="3B1BA25E">
              <w:rPr>
                <w:rFonts w:ascii="Roboto" w:hAnsi="Roboto" w:eastAsia="Roboto" w:cs="Roboto"/>
                <w:color w:val="495057"/>
                <w:sz w:val="19"/>
                <w:szCs w:val="19"/>
              </w:rPr>
              <w:t>Use science experiences to plan different types of enquiry.</w:t>
            </w:r>
          </w:p>
          <w:p w:rsidRPr="00EA5761" w:rsidR="00F25866" w:rsidP="3B1BA25E" w:rsidRDefault="3B1BA25E" w14:paraId="78B232FE" w14:textId="3F968ACF">
            <w:pPr>
              <w:rPr>
                <w:rFonts w:ascii="Roboto" w:hAnsi="Roboto" w:eastAsia="Roboto" w:cs="Roboto"/>
                <w:color w:val="495057"/>
                <w:sz w:val="19"/>
                <w:szCs w:val="19"/>
              </w:rPr>
            </w:pPr>
            <w:r w:rsidRPr="3B1BA25E">
              <w:rPr>
                <w:rFonts w:ascii="Roboto" w:hAnsi="Roboto" w:eastAsia="Roboto" w:cs="Roboto"/>
                <w:color w:val="495057"/>
                <w:sz w:val="19"/>
                <w:szCs w:val="19"/>
              </w:rPr>
              <w:t>Record data/results of increasing complexity using diagrams, classification keys, tables, bar and line graphs.</w:t>
            </w:r>
          </w:p>
          <w:p w:rsidRPr="00EA5761" w:rsidR="00F25866" w:rsidP="3B1BA25E" w:rsidRDefault="3B1BA25E" w14:paraId="15C43AB6" w14:textId="20AC9DC4">
            <w:pPr>
              <w:rPr>
                <w:rFonts w:ascii="Roboto" w:hAnsi="Roboto" w:eastAsia="Roboto" w:cs="Roboto"/>
                <w:color w:val="495057"/>
                <w:sz w:val="19"/>
                <w:szCs w:val="19"/>
              </w:rPr>
            </w:pPr>
            <w:r w:rsidRPr="3B1BA25E">
              <w:rPr>
                <w:rFonts w:ascii="Roboto" w:hAnsi="Roboto" w:eastAsia="Roboto" w:cs="Roboto"/>
                <w:color w:val="495057"/>
                <w:sz w:val="19"/>
                <w:szCs w:val="19"/>
              </w:rPr>
              <w:t>Report and present findings from enquiries, examining causal relationships and reliability of results.</w:t>
            </w:r>
          </w:p>
          <w:p w:rsidRPr="00EA5761" w:rsidR="00F25866" w:rsidP="3B1BA25E" w:rsidRDefault="3B1BA25E" w14:paraId="79F21D0D" w14:textId="08AB259B">
            <w:pPr>
              <w:rPr>
                <w:rFonts w:ascii="Roboto" w:hAnsi="Roboto" w:eastAsia="Roboto" w:cs="Roboto"/>
                <w:color w:val="495057"/>
                <w:sz w:val="19"/>
                <w:szCs w:val="19"/>
              </w:rPr>
            </w:pPr>
            <w:r w:rsidRPr="3B1BA25E">
              <w:rPr>
                <w:rFonts w:ascii="Roboto" w:hAnsi="Roboto" w:eastAsia="Roboto" w:cs="Roboto"/>
                <w:color w:val="495057"/>
                <w:sz w:val="19"/>
                <w:szCs w:val="19"/>
              </w:rPr>
              <w:t>Independently decide which observations to make.</w:t>
            </w:r>
          </w:p>
          <w:p w:rsidRPr="00EA5761" w:rsidR="00F25866" w:rsidP="3B1BA25E" w:rsidRDefault="3B1BA25E" w14:paraId="3C1FD487" w14:textId="34B17AE8">
            <w:pPr>
              <w:rPr>
                <w:rFonts w:ascii="Roboto" w:hAnsi="Roboto" w:eastAsia="Roboto" w:cs="Roboto"/>
                <w:color w:val="495057"/>
                <w:sz w:val="19"/>
                <w:szCs w:val="19"/>
              </w:rPr>
            </w:pPr>
            <w:r w:rsidRPr="3B1BA25E">
              <w:rPr>
                <w:rFonts w:ascii="Roboto" w:hAnsi="Roboto" w:eastAsia="Roboto" w:cs="Roboto"/>
                <w:color w:val="495057"/>
                <w:sz w:val="19"/>
                <w:szCs w:val="19"/>
              </w:rPr>
              <w:t>Recognise and control variables where necessary.</w:t>
            </w:r>
          </w:p>
          <w:p w:rsidRPr="00EA5761" w:rsidR="00F25866" w:rsidP="3B1BA25E" w:rsidRDefault="3B1BA25E" w14:paraId="4A07EF84" w14:textId="2E18D1E2">
            <w:pPr>
              <w:rPr>
                <w:rFonts w:ascii="Roboto" w:hAnsi="Roboto" w:eastAsia="Roboto" w:cs="Roboto"/>
                <w:color w:val="495057"/>
                <w:sz w:val="19"/>
                <w:szCs w:val="19"/>
              </w:rPr>
            </w:pPr>
            <w:r w:rsidRPr="3B1BA25E">
              <w:rPr>
                <w:rFonts w:ascii="Roboto" w:hAnsi="Roboto" w:eastAsia="Roboto" w:cs="Roboto"/>
                <w:color w:val="495057"/>
                <w:sz w:val="19"/>
                <w:szCs w:val="19"/>
              </w:rPr>
              <w:t>Take measurements using a range of scientific equipment with accuracy and precision.</w:t>
            </w:r>
          </w:p>
          <w:p w:rsidRPr="00EA5761" w:rsidR="001C3B96" w:rsidP="00007B6A" w:rsidRDefault="001C3B96" w14:paraId="3AC9CD21" w14:textId="1A524151">
            <w:pPr>
              <w:rPr>
                <w:rFonts w:eastAsia="Calibri" w:asciiTheme="majorHAnsi" w:hAnsiTheme="majorHAnsi" w:cstheme="majorBidi"/>
                <w:b/>
                <w:u w:val="single"/>
              </w:rPr>
            </w:pPr>
            <w:r w:rsidRPr="3B1BA25E">
              <w:rPr>
                <w:rFonts w:eastAsia="Calibri" w:asciiTheme="majorHAnsi" w:hAnsiTheme="majorHAnsi" w:cstheme="majorBidi"/>
                <w:b/>
                <w:u w:val="single"/>
              </w:rPr>
              <w:t>Year 6</w:t>
            </w:r>
          </w:p>
          <w:p w:rsidRPr="00EA5761" w:rsidR="00F25866" w:rsidP="3B1BA25E" w:rsidRDefault="3B1BA25E" w14:paraId="4E42A1E7" w14:textId="709A16BB">
            <w:pPr>
              <w:rPr>
                <w:rFonts w:ascii="Roboto" w:hAnsi="Roboto" w:eastAsia="Roboto" w:cs="Roboto"/>
                <w:color w:val="495057"/>
                <w:sz w:val="19"/>
                <w:szCs w:val="19"/>
              </w:rPr>
            </w:pPr>
            <w:r w:rsidRPr="3B1BA25E">
              <w:rPr>
                <w:rFonts w:ascii="Roboto" w:hAnsi="Roboto" w:eastAsia="Roboto" w:cs="Roboto"/>
                <w:color w:val="495057"/>
                <w:sz w:val="19"/>
                <w:szCs w:val="19"/>
              </w:rPr>
              <w:t>Use test results to make predictions to set up further tests (comparative/fair) and explain reasoning.</w:t>
            </w:r>
          </w:p>
          <w:p w:rsidRPr="00EA5761" w:rsidR="00F25866" w:rsidP="3B1BA25E" w:rsidRDefault="3B1BA25E" w14:paraId="48C98C67" w14:textId="06697F8F">
            <w:pPr>
              <w:rPr>
                <w:rFonts w:ascii="Roboto" w:hAnsi="Roboto" w:eastAsia="Roboto" w:cs="Roboto"/>
                <w:color w:val="495057"/>
                <w:sz w:val="19"/>
                <w:szCs w:val="19"/>
              </w:rPr>
            </w:pPr>
            <w:r w:rsidRPr="3B1BA25E">
              <w:rPr>
                <w:rFonts w:ascii="Roboto" w:hAnsi="Roboto" w:eastAsia="Roboto" w:cs="Roboto"/>
                <w:color w:val="495057"/>
                <w:sz w:val="19"/>
                <w:szCs w:val="19"/>
              </w:rPr>
              <w:t>Interpret scientific evidence that has been used to support/refute arguments.</w:t>
            </w:r>
          </w:p>
          <w:p w:rsidRPr="00EA5761" w:rsidR="00F25866" w:rsidP="3B1BA25E" w:rsidRDefault="3B1BA25E" w14:paraId="2DE482D4" w14:textId="7A39A6A5">
            <w:pPr>
              <w:rPr>
                <w:rFonts w:ascii="Roboto" w:hAnsi="Roboto" w:eastAsia="Roboto" w:cs="Roboto"/>
                <w:color w:val="495057"/>
                <w:sz w:val="19"/>
                <w:szCs w:val="19"/>
              </w:rPr>
            </w:pPr>
            <w:r w:rsidRPr="3B1BA25E">
              <w:rPr>
                <w:rFonts w:ascii="Roboto" w:hAnsi="Roboto" w:eastAsia="Roboto" w:cs="Roboto"/>
                <w:color w:val="495057"/>
                <w:sz w:val="19"/>
                <w:szCs w:val="19"/>
              </w:rPr>
              <w:t>Plan different types of scientific enquiry in order to answer questions.</w:t>
            </w:r>
          </w:p>
          <w:p w:rsidRPr="00EA5761" w:rsidR="00F25866" w:rsidP="3B1BA25E" w:rsidRDefault="3B1BA25E" w14:paraId="387549F8" w14:textId="7D497CD9">
            <w:pPr>
              <w:rPr>
                <w:rFonts w:ascii="Roboto" w:hAnsi="Roboto" w:eastAsia="Roboto" w:cs="Roboto"/>
                <w:color w:val="495057"/>
                <w:sz w:val="19"/>
                <w:szCs w:val="19"/>
              </w:rPr>
            </w:pPr>
            <w:r w:rsidRPr="3B1BA25E">
              <w:rPr>
                <w:rFonts w:ascii="Roboto" w:hAnsi="Roboto" w:eastAsia="Roboto" w:cs="Roboto"/>
                <w:color w:val="495057"/>
                <w:sz w:val="19"/>
                <w:szCs w:val="19"/>
              </w:rPr>
              <w:t>Use science experiences to explore ideas and raise different types of question.</w:t>
            </w:r>
          </w:p>
          <w:p w:rsidRPr="00EA5761" w:rsidR="00F25866" w:rsidP="3B1BA25E" w:rsidRDefault="3B1BA25E" w14:paraId="685C5F03" w14:textId="052D3247">
            <w:pPr>
              <w:rPr>
                <w:rFonts w:ascii="Roboto" w:hAnsi="Roboto" w:eastAsia="Roboto" w:cs="Roboto"/>
                <w:color w:val="495057"/>
                <w:sz w:val="19"/>
                <w:szCs w:val="19"/>
              </w:rPr>
            </w:pPr>
            <w:r w:rsidRPr="3B1BA25E">
              <w:rPr>
                <w:rFonts w:ascii="Roboto" w:hAnsi="Roboto" w:eastAsia="Roboto" w:cs="Roboto"/>
                <w:color w:val="495057"/>
                <w:sz w:val="19"/>
                <w:szCs w:val="19"/>
              </w:rPr>
              <w:t>Independently decide which observations to make.</w:t>
            </w:r>
          </w:p>
          <w:p w:rsidRPr="00EA5761" w:rsidR="00F25866" w:rsidP="3B1BA25E" w:rsidRDefault="3B1BA25E" w14:paraId="71C4C91E" w14:textId="37ECEE6E">
            <w:pPr>
              <w:rPr>
                <w:rFonts w:ascii="Roboto" w:hAnsi="Roboto" w:eastAsia="Roboto" w:cs="Roboto"/>
                <w:color w:val="495057"/>
                <w:sz w:val="19"/>
                <w:szCs w:val="19"/>
              </w:rPr>
            </w:pPr>
            <w:r w:rsidRPr="3B1BA25E">
              <w:rPr>
                <w:rFonts w:ascii="Roboto" w:hAnsi="Roboto" w:eastAsia="Roboto" w:cs="Roboto"/>
                <w:color w:val="495057"/>
                <w:sz w:val="19"/>
                <w:szCs w:val="19"/>
              </w:rPr>
              <w:t>Recognise and control variables where necessary.</w:t>
            </w:r>
          </w:p>
          <w:p w:rsidRPr="00EA5761" w:rsidR="00F25866" w:rsidP="3B1BA25E" w:rsidRDefault="3B1BA25E" w14:paraId="7CEFB4F2" w14:textId="5B38E11C">
            <w:r w:rsidRPr="3B1BA25E">
              <w:rPr>
                <w:rFonts w:ascii="Roboto" w:hAnsi="Roboto" w:eastAsia="Roboto" w:cs="Roboto"/>
                <w:sz w:val="19"/>
                <w:szCs w:val="19"/>
              </w:rPr>
              <w:t>Decide how to record data/results of increasing complexity using diagrams, classification keys, tables, scatter graphs, bar and line graphs</w:t>
            </w:r>
          </w:p>
          <w:p w:rsidRPr="00EA5761" w:rsidR="00F25866" w:rsidP="3B1BA25E" w:rsidRDefault="3B1BA25E" w14:paraId="60BA2121" w14:textId="18183014">
            <w:r w:rsidRPr="3B1BA25E">
              <w:rPr>
                <w:rFonts w:ascii="Roboto" w:hAnsi="Roboto" w:eastAsia="Roboto" w:cs="Roboto"/>
                <w:sz w:val="19"/>
                <w:szCs w:val="19"/>
              </w:rPr>
              <w:t>Report and present findings from enquiries, examining causal relationships and reliability of results.</w:t>
            </w:r>
          </w:p>
          <w:p w:rsidRPr="00EA5761" w:rsidR="00F25866" w:rsidP="3B1BA25E" w:rsidRDefault="3B1BA25E" w14:paraId="1FF1D0BA" w14:textId="7C7BB653">
            <w:pPr>
              <w:rPr>
                <w:rFonts w:ascii="Roboto" w:hAnsi="Roboto" w:eastAsia="Roboto" w:cs="Roboto"/>
                <w:color w:val="495057"/>
                <w:sz w:val="19"/>
                <w:szCs w:val="19"/>
              </w:rPr>
            </w:pPr>
            <w:r w:rsidRPr="3B1BA25E">
              <w:rPr>
                <w:rFonts w:ascii="Roboto" w:hAnsi="Roboto" w:eastAsia="Roboto" w:cs="Roboto"/>
                <w:color w:val="495057"/>
                <w:sz w:val="19"/>
                <w:szCs w:val="19"/>
              </w:rPr>
              <w:t>Explain which variables need to be controlled and why.</w:t>
            </w:r>
          </w:p>
          <w:p w:rsidRPr="00EA5761" w:rsidR="00F25866" w:rsidP="3B1BA25E" w:rsidRDefault="3B1BA25E" w14:paraId="0E3158E8" w14:textId="1224538C">
            <w:pPr>
              <w:rPr>
                <w:rFonts w:ascii="Roboto" w:hAnsi="Roboto" w:eastAsia="Roboto" w:cs="Roboto"/>
                <w:color w:val="495057"/>
                <w:sz w:val="19"/>
                <w:szCs w:val="19"/>
              </w:rPr>
            </w:pPr>
            <w:r w:rsidRPr="3B1BA25E">
              <w:rPr>
                <w:rFonts w:ascii="Roboto" w:hAnsi="Roboto" w:eastAsia="Roboto" w:cs="Roboto"/>
                <w:color w:val="495057"/>
                <w:sz w:val="19"/>
                <w:szCs w:val="19"/>
              </w:rPr>
              <w:t>Take measurements using a range of scientific equipment with accuracy and precision, taking repeat readings where appropriate.</w:t>
            </w:r>
          </w:p>
        </w:tc>
      </w:tr>
      <w:tr w:rsidR="00BF236F" w:rsidTr="66B5C79C" w14:paraId="646499FD" w14:textId="77777777">
        <w:trPr>
          <w:trHeight w:val="420"/>
        </w:trPr>
        <w:tc>
          <w:tcPr>
            <w:tcW w:w="13960" w:type="dxa"/>
            <w:gridSpan w:val="2"/>
            <w:shd w:val="clear" w:color="auto" w:fill="auto"/>
            <w:tcMar>
              <w:top w:w="0" w:type="dxa"/>
              <w:left w:w="0" w:type="dxa"/>
              <w:bottom w:w="0" w:type="dxa"/>
              <w:right w:w="0" w:type="dxa"/>
            </w:tcMar>
          </w:tcPr>
          <w:p w:rsidRPr="00EA5761" w:rsidR="00BF236F" w:rsidP="00EF1BBC" w:rsidRDefault="00BF236F" w14:paraId="549FCBA7" w14:textId="11549C10">
            <w:pPr>
              <w:widowControl w:val="0"/>
              <w:pBdr>
                <w:top w:val="nil"/>
                <w:left w:val="nil"/>
                <w:bottom w:val="nil"/>
                <w:right w:val="nil"/>
                <w:between w:val="nil"/>
              </w:pBdr>
              <w:rPr>
                <w:rFonts w:eastAsia="Calibri" w:asciiTheme="majorHAnsi" w:hAnsiTheme="majorHAnsi" w:cstheme="majorHAnsi"/>
                <w:b/>
                <w:u w:val="single"/>
              </w:rPr>
            </w:pPr>
            <w:r w:rsidRPr="00EA5761">
              <w:rPr>
                <w:rFonts w:eastAsia="Calibri" w:asciiTheme="majorHAnsi" w:hAnsiTheme="majorHAnsi" w:cstheme="majorHAnsi"/>
                <w:b/>
                <w:u w:val="single"/>
              </w:rPr>
              <w:t>Intended Outcomes</w:t>
            </w:r>
          </w:p>
          <w:p w:rsidRPr="00EA5761" w:rsidR="00862726" w:rsidP="00862726" w:rsidRDefault="00862726" w14:paraId="38380D9C"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Children will be able to:</w:t>
            </w:r>
          </w:p>
          <w:p w:rsidRPr="00EA5761" w:rsidR="00862726" w:rsidP="00862726" w:rsidRDefault="00862726" w14:paraId="596EE1AD"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 xml:space="preserve">Explain changes during puberty and then again during menopause. </w:t>
            </w:r>
          </w:p>
          <w:p w:rsidRPr="00EA5761" w:rsidR="00862726" w:rsidP="00862726" w:rsidRDefault="00862726" w14:paraId="0DD4990B"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 xml:space="preserve">Define sexual reproduction. </w:t>
            </w:r>
          </w:p>
          <w:p w:rsidRPr="00EA5761" w:rsidR="00862726" w:rsidP="00862726" w:rsidRDefault="00862726" w14:paraId="300003C1"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 xml:space="preserve">Explain the rapid growth and development of babies. </w:t>
            </w:r>
          </w:p>
          <w:p w:rsidRPr="00EA5761" w:rsidR="00862726" w:rsidP="00862726" w:rsidRDefault="00862726" w14:paraId="0B9CC4E7"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 xml:space="preserve">Compare at least two contrasting lifecycles. </w:t>
            </w:r>
          </w:p>
          <w:p w:rsidRPr="00EA5761" w:rsidR="003F3F88" w:rsidP="00007B6A" w:rsidRDefault="003F3F88" w14:paraId="412FDE01" w14:textId="571F7FAD">
            <w:pPr>
              <w:widowControl w:val="0"/>
              <w:pBdr>
                <w:top w:val="nil"/>
                <w:left w:val="nil"/>
                <w:bottom w:val="nil"/>
                <w:right w:val="nil"/>
                <w:between w:val="nil"/>
              </w:pBdr>
              <w:ind w:left="720"/>
              <w:rPr>
                <w:rFonts w:eastAsia="Calibri" w:asciiTheme="majorHAnsi" w:hAnsiTheme="majorHAnsi" w:cstheme="majorHAnsi"/>
                <w:b/>
              </w:rPr>
            </w:pPr>
          </w:p>
        </w:tc>
      </w:tr>
      <w:tr w:rsidR="65A16D4D" w:rsidTr="66B5C79C" w14:paraId="18DC68F3" w14:textId="77777777">
        <w:trPr>
          <w:trHeight w:val="420"/>
        </w:trPr>
        <w:tc>
          <w:tcPr>
            <w:tcW w:w="930" w:type="dxa"/>
            <w:vMerge w:val="restart"/>
            <w:shd w:val="clear" w:color="auto" w:fill="auto"/>
            <w:tcMar>
              <w:top w:w="0" w:type="dxa"/>
              <w:left w:w="0" w:type="dxa"/>
              <w:bottom w:w="0" w:type="dxa"/>
              <w:right w:w="0" w:type="dxa"/>
            </w:tcMar>
          </w:tcPr>
          <w:p w:rsidRPr="00EA5761" w:rsidR="6F0A7F2B" w:rsidP="65A16D4D" w:rsidRDefault="6F0A7F2B" w14:paraId="4314B49E" w14:textId="0226CB8F">
            <w:pPr>
              <w:jc w:val="center"/>
              <w:rPr>
                <w:rFonts w:eastAsia="Calibri" w:asciiTheme="majorHAnsi" w:hAnsiTheme="majorHAnsi" w:cstheme="majorHAnsi"/>
              </w:rPr>
            </w:pPr>
            <w:r w:rsidRPr="00EA5761">
              <w:rPr>
                <w:rFonts w:eastAsia="Calibri" w:asciiTheme="majorHAnsi" w:hAnsiTheme="majorHAnsi" w:cstheme="majorHAnsi"/>
              </w:rPr>
              <w:t>1</w:t>
            </w:r>
          </w:p>
        </w:tc>
        <w:tc>
          <w:tcPr>
            <w:tcW w:w="13030" w:type="dxa"/>
            <w:shd w:val="clear" w:color="auto" w:fill="auto"/>
            <w:tcMar>
              <w:top w:w="0" w:type="dxa"/>
              <w:left w:w="0" w:type="dxa"/>
              <w:bottom w:w="0" w:type="dxa"/>
              <w:right w:w="0" w:type="dxa"/>
            </w:tcMar>
          </w:tcPr>
          <w:p w:rsidRPr="00EA5761" w:rsidR="4ECAAB01" w:rsidP="65A16D4D" w:rsidRDefault="00862726" w14:paraId="151D69DF" w14:textId="255BE213">
            <w:pPr>
              <w:rPr>
                <w:rFonts w:eastAsia="Calibri" w:asciiTheme="majorHAnsi" w:hAnsiTheme="majorHAnsi" w:cstheme="majorHAnsi"/>
                <w:b/>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Children will be presented with images of</w:t>
            </w:r>
            <w:r w:rsidRPr="00EA5761">
              <w:rPr>
                <w:rFonts w:eastAsia="Calibri" w:asciiTheme="majorHAnsi" w:hAnsiTheme="majorHAnsi" w:cstheme="majorHAnsi"/>
                <w:b/>
              </w:rPr>
              <w:t xml:space="preserve"> </w:t>
            </w:r>
            <w:r w:rsidRPr="00EA5761">
              <w:rPr>
                <w:rFonts w:eastAsia="Calibri" w:asciiTheme="majorHAnsi" w:hAnsiTheme="majorHAnsi" w:cstheme="majorHAnsi"/>
              </w:rPr>
              <w:t>babies at month interval and will discuss the obvious changes in appearance and average weight.</w:t>
            </w:r>
            <w:r w:rsidRPr="00EA5761">
              <w:rPr>
                <w:rFonts w:eastAsia="Calibri" w:asciiTheme="majorHAnsi" w:hAnsiTheme="majorHAnsi" w:cstheme="majorHAnsi"/>
                <w:b/>
              </w:rPr>
              <w:t xml:space="preserve"> </w:t>
            </w:r>
            <w:r w:rsidRPr="00EA5761">
              <w:rPr>
                <w:rFonts w:eastAsia="Calibri" w:asciiTheme="majorHAnsi" w:hAnsiTheme="majorHAnsi" w:cstheme="majorHAnsi"/>
              </w:rPr>
              <w:t xml:space="preserve">Children will then create a mind map around the image of a baby detailing in what ways they are reliant on their parents. Look at a document that details the expected development of a babies development in relation to milestones and write down how that are supported to achieve their milestones by their parents. Consider the importance of repetition and perseverance in the development of new skills and compare to their own learning. </w:t>
            </w:r>
          </w:p>
        </w:tc>
      </w:tr>
      <w:tr w:rsidR="65A16D4D" w:rsidTr="66B5C79C" w14:paraId="1537EDFB" w14:textId="77777777">
        <w:trPr>
          <w:trHeight w:val="420"/>
        </w:trPr>
        <w:tc>
          <w:tcPr>
            <w:tcW w:w="930" w:type="dxa"/>
            <w:vMerge/>
            <w:tcMar>
              <w:top w:w="0" w:type="dxa"/>
              <w:left w:w="0" w:type="dxa"/>
              <w:bottom w:w="0" w:type="dxa"/>
              <w:right w:w="0" w:type="dxa"/>
            </w:tcMar>
          </w:tcPr>
          <w:p w:rsidRPr="00EA5761" w:rsidR="00C60391" w:rsidRDefault="00C60391" w14:paraId="0999D33A" w14:textId="77777777">
            <w:pPr>
              <w:rPr>
                <w:rFonts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0C086C0F" w14:textId="77777777">
            <w:pPr>
              <w:pStyle w:val="paragraph"/>
              <w:numPr>
                <w:ilvl w:val="0"/>
                <w:numId w:val="37"/>
              </w:numPr>
              <w:spacing w:before="0" w:beforeAutospacing="0" w:after="0" w:afterAutospacing="0"/>
              <w:ind w:left="-360" w:firstLine="0"/>
              <w:textAlignment w:val="baseline"/>
              <w:rPr>
                <w:rFonts w:eastAsia="Calibri" w:asciiTheme="majorHAnsi" w:hAnsiTheme="majorHAnsi" w:cstheme="majorHAnsi"/>
                <w:sz w:val="22"/>
                <w:szCs w:val="22"/>
              </w:rPr>
            </w:pPr>
            <w:r w:rsidRPr="00EA5761">
              <w:rPr>
                <w:rFonts w:asciiTheme="majorHAnsi" w:hAnsiTheme="majorHAnsi" w:cstheme="majorHAnsi"/>
                <w:sz w:val="22"/>
                <w:szCs w:val="22"/>
              </w:rPr>
              <w:t xml:space="preserve">I understand that when babies are young, they grow rapidly. </w:t>
            </w:r>
          </w:p>
          <w:p w:rsidRPr="00EA5761" w:rsidR="00862726" w:rsidP="00862726" w:rsidRDefault="00862726" w14:paraId="3A26227D" w14:textId="77777777">
            <w:pPr>
              <w:pStyle w:val="paragraph"/>
              <w:numPr>
                <w:ilvl w:val="0"/>
                <w:numId w:val="37"/>
              </w:numPr>
              <w:spacing w:before="0" w:beforeAutospacing="0" w:after="0" w:afterAutospacing="0"/>
              <w:ind w:left="-360" w:firstLine="0"/>
              <w:textAlignment w:val="baseline"/>
              <w:rPr>
                <w:rFonts w:eastAsia="Calibri" w:asciiTheme="majorHAnsi" w:hAnsiTheme="majorHAnsi" w:cstheme="majorHAnsi"/>
                <w:sz w:val="22"/>
                <w:szCs w:val="22"/>
              </w:rPr>
            </w:pPr>
            <w:r w:rsidRPr="00EA5761">
              <w:rPr>
                <w:rFonts w:asciiTheme="majorHAnsi" w:hAnsiTheme="majorHAnsi" w:cstheme="majorHAnsi"/>
                <w:sz w:val="22"/>
                <w:szCs w:val="22"/>
              </w:rPr>
              <w:t xml:space="preserve">I can explain in what ways babies are very dependent on their parents. </w:t>
            </w:r>
          </w:p>
          <w:p w:rsidRPr="00EA5761" w:rsidR="00862726" w:rsidP="00862726" w:rsidRDefault="00862726" w14:paraId="6405E13C" w14:textId="77777777">
            <w:pPr>
              <w:pStyle w:val="paragraph"/>
              <w:numPr>
                <w:ilvl w:val="0"/>
                <w:numId w:val="37"/>
              </w:numPr>
              <w:spacing w:before="0" w:beforeAutospacing="0" w:after="0" w:afterAutospacing="0"/>
              <w:ind w:left="-360" w:firstLine="0"/>
              <w:textAlignment w:val="baseline"/>
              <w:rPr>
                <w:rFonts w:eastAsia="Calibri" w:asciiTheme="majorHAnsi" w:hAnsiTheme="majorHAnsi" w:cstheme="majorHAnsi"/>
                <w:sz w:val="22"/>
                <w:szCs w:val="22"/>
              </w:rPr>
            </w:pPr>
            <w:r w:rsidRPr="00EA5761">
              <w:rPr>
                <w:rFonts w:asciiTheme="majorHAnsi" w:hAnsiTheme="majorHAnsi" w:cstheme="majorHAnsi"/>
                <w:sz w:val="22"/>
                <w:szCs w:val="22"/>
              </w:rPr>
              <w:t xml:space="preserve">I can explain how as babies and children develop, they learn many skills. </w:t>
            </w:r>
          </w:p>
          <w:p w:rsidRPr="00EA5761" w:rsidR="27FB1BCC" w:rsidP="65A16D4D" w:rsidRDefault="27FB1BCC" w14:paraId="33130F21" w14:textId="50FCC46D">
            <w:pPr>
              <w:rPr>
                <w:rFonts w:eastAsia="Calibri" w:asciiTheme="majorHAnsi" w:hAnsiTheme="majorHAnsi" w:cstheme="majorHAnsi"/>
              </w:rPr>
            </w:pPr>
          </w:p>
        </w:tc>
      </w:tr>
      <w:tr w:rsidR="00BF236F" w:rsidTr="66B5C79C" w14:paraId="41420991" w14:textId="77777777">
        <w:trPr>
          <w:trHeight w:val="420"/>
        </w:trPr>
        <w:tc>
          <w:tcPr>
            <w:tcW w:w="930" w:type="dxa"/>
            <w:vMerge w:val="restart"/>
            <w:shd w:val="clear" w:color="auto" w:fill="auto"/>
            <w:tcMar>
              <w:top w:w="0" w:type="dxa"/>
              <w:left w:w="0" w:type="dxa"/>
              <w:bottom w:w="0" w:type="dxa"/>
              <w:right w:w="0" w:type="dxa"/>
            </w:tcMar>
          </w:tcPr>
          <w:p w:rsidRPr="00EA5761" w:rsidR="00BF236F" w:rsidP="00EF1BBC" w:rsidRDefault="6F0A7F2B" w14:paraId="02745FA6" w14:textId="73704C91">
            <w:pPr>
              <w:widowControl w:val="0"/>
              <w:jc w:val="center"/>
              <w:rPr>
                <w:rFonts w:eastAsia="Calibri" w:asciiTheme="majorHAnsi" w:hAnsiTheme="majorHAnsi" w:cstheme="majorHAnsi"/>
              </w:rPr>
            </w:pPr>
            <w:r w:rsidRPr="00EA5761">
              <w:rPr>
                <w:rFonts w:eastAsia="Calibri" w:asciiTheme="majorHAnsi" w:hAnsiTheme="majorHAnsi" w:cstheme="majorHAnsi"/>
              </w:rPr>
              <w:t>2</w:t>
            </w:r>
          </w:p>
        </w:tc>
        <w:tc>
          <w:tcPr>
            <w:tcW w:w="13030" w:type="dxa"/>
            <w:shd w:val="clear" w:color="auto" w:fill="auto"/>
            <w:tcMar>
              <w:top w:w="0" w:type="dxa"/>
              <w:left w:w="0" w:type="dxa"/>
              <w:bottom w:w="0" w:type="dxa"/>
              <w:right w:w="0" w:type="dxa"/>
            </w:tcMar>
          </w:tcPr>
          <w:p w:rsidRPr="00EA5761" w:rsidR="00BF236F" w:rsidP="66B5C79C" w:rsidRDefault="00862726" w14:paraId="45860386" w14:textId="775DC243">
            <w:pPr>
              <w:widowControl w:val="0"/>
              <w:pBdr>
                <w:top w:val="nil"/>
                <w:left w:val="nil"/>
                <w:bottom w:val="nil"/>
                <w:right w:val="nil"/>
                <w:between w:val="nil"/>
              </w:pBdr>
              <w:rPr>
                <w:rFonts w:ascii="Calibri" w:hAnsi="Calibri" w:eastAsia="Calibri" w:cs="Calibri" w:asciiTheme="majorAscii" w:hAnsiTheme="majorAscii" w:cstheme="majorAscii"/>
                <w:b w:val="1"/>
                <w:bCs w:val="1"/>
              </w:rPr>
            </w:pPr>
            <w:r w:rsidRPr="66B5C79C" w:rsidR="00862726">
              <w:rPr>
                <w:rFonts w:ascii="Calibri" w:hAnsi="Calibri" w:eastAsia="Calibri" w:cs="Calibri" w:asciiTheme="majorAscii" w:hAnsiTheme="majorAscii" w:cstheme="majorAscii"/>
                <w:b w:val="1"/>
                <w:bCs w:val="1"/>
              </w:rPr>
              <w:t xml:space="preserve">Lesson Overview – </w:t>
            </w:r>
            <w:r w:rsidRPr="66B5C79C" w:rsidR="00862726">
              <w:rPr>
                <w:rFonts w:ascii="Calibri" w:hAnsi="Calibri" w:cs="Calibri" w:asciiTheme="majorAscii" w:hAnsiTheme="majorAscii" w:cstheme="majorAscii"/>
              </w:rPr>
              <w:t xml:space="preserve">Children are to read the descriptions of the life cycles of two similar animals from different environments. They are then to highlight similarities in one colour, and differences in another. Next, children should write a description of the differences between the life cycles of the two animals, giving reasons for those differences such as environmental factors. Finally, children could research a third animal from another environment and compare its life cycle to the other two. The children need to compare contrasting lifecycles </w:t>
            </w:r>
            <w:proofErr w:type="spellStart"/>
            <w:r w:rsidRPr="66B5C79C" w:rsidR="00862726">
              <w:rPr>
                <w:rFonts w:ascii="Calibri" w:hAnsi="Calibri" w:cs="Calibri" w:asciiTheme="majorAscii" w:hAnsiTheme="majorAscii" w:cstheme="majorAscii"/>
              </w:rPr>
              <w:t>eg</w:t>
            </w:r>
            <w:proofErr w:type="spellEnd"/>
            <w:r w:rsidRPr="66B5C79C" w:rsidR="00862726">
              <w:rPr>
                <w:rFonts w:ascii="Calibri" w:hAnsi="Calibri" w:cs="Calibri" w:asciiTheme="majorAscii" w:hAnsiTheme="majorAscii" w:cstheme="majorAscii"/>
              </w:rPr>
              <w:t xml:space="preserve"> mammals, amphibians and birds. </w:t>
            </w:r>
          </w:p>
        </w:tc>
      </w:tr>
      <w:tr w:rsidR="00BF236F" w:rsidTr="66B5C79C" w14:paraId="3D04EF75" w14:textId="77777777">
        <w:trPr>
          <w:trHeight w:val="420"/>
        </w:trPr>
        <w:tc>
          <w:tcPr>
            <w:tcW w:w="930" w:type="dxa"/>
            <w:vMerge/>
            <w:tcMar>
              <w:top w:w="0" w:type="dxa"/>
              <w:left w:w="0" w:type="dxa"/>
              <w:bottom w:w="0" w:type="dxa"/>
              <w:right w:w="0" w:type="dxa"/>
            </w:tcMar>
          </w:tcPr>
          <w:p w:rsidRPr="00EA5761" w:rsidR="00BF236F" w:rsidP="00EF1BBC" w:rsidRDefault="00BF236F" w14:paraId="1D75E103"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BF236F" w:rsidP="65A16D4D" w:rsidRDefault="00862726" w14:paraId="69F02694" w14:textId="4D5D739F">
            <w:pPr>
              <w:pBdr>
                <w:top w:val="nil"/>
                <w:left w:val="nil"/>
                <w:bottom w:val="nil"/>
                <w:right w:val="nil"/>
                <w:between w:val="nil"/>
              </w:pBdr>
              <w:jc w:val="both"/>
              <w:rPr>
                <w:rFonts w:eastAsia="Calibri" w:asciiTheme="majorHAnsi" w:hAnsiTheme="majorHAnsi" w:cstheme="majorHAnsi"/>
              </w:rPr>
            </w:pPr>
            <w:r w:rsidRPr="00EA5761">
              <w:rPr>
                <w:rFonts w:asciiTheme="majorHAnsi" w:hAnsiTheme="majorHAnsi" w:cstheme="majorHAnsi"/>
              </w:rPr>
              <w:t>I can observe and compare the life cycles of animals including mammals, amphibians, insects and birds.</w:t>
            </w:r>
          </w:p>
        </w:tc>
      </w:tr>
      <w:tr w:rsidR="00007B6A" w:rsidTr="66B5C79C" w14:paraId="12BF9596" w14:textId="77777777">
        <w:trPr>
          <w:trHeight w:val="420"/>
        </w:trPr>
        <w:tc>
          <w:tcPr>
            <w:tcW w:w="930" w:type="dxa"/>
            <w:vMerge w:val="restart"/>
            <w:shd w:val="clear" w:color="auto" w:fill="auto"/>
            <w:tcMar>
              <w:top w:w="0" w:type="dxa"/>
              <w:left w:w="0" w:type="dxa"/>
              <w:bottom w:w="0" w:type="dxa"/>
              <w:right w:w="0" w:type="dxa"/>
            </w:tcMar>
          </w:tcPr>
          <w:p w:rsidRPr="00EA5761" w:rsidR="00007B6A" w:rsidP="00007B6A" w:rsidRDefault="5BD48B4E" w14:paraId="0163205E" w14:textId="721A8D3C">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3</w:t>
            </w:r>
            <w:r w:rsidRPr="00EA5761" w:rsidR="00862726">
              <w:rPr>
                <w:rFonts w:eastAsia="Calibri" w:asciiTheme="majorHAnsi" w:hAnsiTheme="majorHAnsi" w:cstheme="majorHAnsi"/>
              </w:rPr>
              <w:t xml:space="preserve"> </w:t>
            </w:r>
          </w:p>
        </w:tc>
        <w:tc>
          <w:tcPr>
            <w:tcW w:w="13030" w:type="dxa"/>
            <w:shd w:val="clear" w:color="auto" w:fill="auto"/>
            <w:tcMar>
              <w:top w:w="0" w:type="dxa"/>
              <w:left w:w="0" w:type="dxa"/>
              <w:bottom w:w="0" w:type="dxa"/>
              <w:right w:w="0" w:type="dxa"/>
            </w:tcMar>
          </w:tcPr>
          <w:p w:rsidRPr="00EA5761" w:rsidR="00007B6A" w:rsidP="65A16D4D" w:rsidRDefault="00862726" w14:paraId="52DD66DA" w14:textId="7FA936D9">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Lesson Overview –</w:t>
            </w:r>
            <w:r w:rsidRPr="00EA5761">
              <w:rPr>
                <w:rFonts w:asciiTheme="majorHAnsi" w:hAnsiTheme="majorHAnsi" w:cstheme="majorHAnsi"/>
              </w:rPr>
              <w:t xml:space="preserve"> Children to discuss their understanding of sexual reproduction based on the learning from last lesson. Define sexual reproduction. Explain the two main ways in which fertilisation occurs in animals showing the ways in which internal and external fertilisation occurs in mammals and fish. Describe how birds and reptiles reproduce internally, but lay eggs in which embryos develop. Question children about how the environment in which a species lives affects the way in which it reproduces giving children time to discuss. Briefly explain that some species, called hermaphrodites, can produce both female and male sex cells. Explain that today we will be comparing and sorting different species of animal according to how they reproduce and writing an explanation paragraph about this. </w:t>
            </w:r>
          </w:p>
        </w:tc>
      </w:tr>
      <w:tr w:rsidR="00007B6A" w:rsidTr="66B5C79C" w14:paraId="536D12F1" w14:textId="77777777">
        <w:trPr>
          <w:trHeight w:val="420"/>
        </w:trPr>
        <w:tc>
          <w:tcPr>
            <w:tcW w:w="930" w:type="dxa"/>
            <w:vMerge/>
            <w:tcMar>
              <w:top w:w="0" w:type="dxa"/>
              <w:left w:w="0" w:type="dxa"/>
              <w:bottom w:w="0" w:type="dxa"/>
              <w:right w:w="0" w:type="dxa"/>
            </w:tcMar>
          </w:tcPr>
          <w:p w:rsidRPr="00EA5761" w:rsidR="00007B6A" w:rsidP="00007B6A" w:rsidRDefault="00007B6A" w14:paraId="5ADA5902"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19AA0D02" w14:textId="77777777">
            <w:pPr>
              <w:pBdr>
                <w:top w:val="nil"/>
                <w:left w:val="nil"/>
                <w:bottom w:val="nil"/>
                <w:right w:val="nil"/>
                <w:between w:val="nil"/>
              </w:pBdr>
              <w:rPr>
                <w:rFonts w:asciiTheme="majorHAnsi" w:hAnsiTheme="majorHAnsi" w:cstheme="majorHAnsi"/>
              </w:rPr>
            </w:pPr>
            <w:r w:rsidRPr="00EA5761">
              <w:rPr>
                <w:rFonts w:asciiTheme="majorHAnsi" w:hAnsiTheme="majorHAnsi" w:cstheme="majorHAnsi"/>
              </w:rPr>
              <w:t xml:space="preserve">           </w:t>
            </w:r>
          </w:p>
          <w:p w:rsidRPr="00EA5761" w:rsidR="00007B6A" w:rsidP="00007B6A" w:rsidRDefault="00862726" w14:paraId="05958071" w14:textId="2BC1C80A">
            <w:pPr>
              <w:widowControl w:val="0"/>
              <w:rPr>
                <w:rFonts w:eastAsia="Calibri" w:asciiTheme="majorHAnsi" w:hAnsiTheme="majorHAnsi" w:cstheme="majorHAnsi"/>
              </w:rPr>
            </w:pPr>
            <w:r w:rsidRPr="00EA5761">
              <w:rPr>
                <w:rFonts w:eastAsia="Calibri" w:asciiTheme="majorHAnsi" w:hAnsiTheme="majorHAnsi" w:cstheme="majorHAnsi"/>
              </w:rPr>
              <w:t xml:space="preserve">              I can describe the process of sexual reproduction in animals.</w:t>
            </w:r>
          </w:p>
        </w:tc>
      </w:tr>
      <w:tr w:rsidR="00007B6A" w:rsidTr="66B5C79C" w14:paraId="558C360F" w14:textId="77777777">
        <w:trPr>
          <w:trHeight w:val="420"/>
        </w:trPr>
        <w:tc>
          <w:tcPr>
            <w:tcW w:w="930" w:type="dxa"/>
            <w:vMerge w:val="restart"/>
            <w:shd w:val="clear" w:color="auto" w:fill="auto"/>
            <w:tcMar>
              <w:top w:w="0" w:type="dxa"/>
              <w:left w:w="0" w:type="dxa"/>
              <w:bottom w:w="0" w:type="dxa"/>
              <w:right w:w="0" w:type="dxa"/>
            </w:tcMar>
          </w:tcPr>
          <w:p w:rsidRPr="00EA5761" w:rsidR="00007B6A" w:rsidP="7FBF79C8" w:rsidRDefault="00DB6AEF" w14:paraId="1A7C819E" w14:textId="32EC410E">
            <w:pPr>
              <w:jc w:val="center"/>
              <w:rPr>
                <w:rFonts w:eastAsia="Calibri" w:asciiTheme="majorHAnsi" w:hAnsiTheme="majorHAnsi" w:cstheme="majorHAnsi"/>
              </w:rPr>
            </w:pPr>
            <w:r w:rsidRPr="00EA5761">
              <w:rPr>
                <w:rFonts w:eastAsia="Calibri" w:asciiTheme="majorHAnsi" w:hAnsiTheme="majorHAnsi" w:cstheme="majorHAnsi"/>
              </w:rPr>
              <w:t>4</w:t>
            </w:r>
          </w:p>
        </w:tc>
        <w:tc>
          <w:tcPr>
            <w:tcW w:w="13030" w:type="dxa"/>
            <w:shd w:val="clear" w:color="auto" w:fill="auto"/>
            <w:tcMar>
              <w:top w:w="0" w:type="dxa"/>
              <w:left w:w="0" w:type="dxa"/>
              <w:bottom w:w="0" w:type="dxa"/>
              <w:right w:w="0" w:type="dxa"/>
            </w:tcMar>
          </w:tcPr>
          <w:p w:rsidRPr="00EA5761" w:rsidR="00007B6A" w:rsidP="65A16D4D" w:rsidRDefault="00862726" w14:paraId="35854A9D" w14:textId="2C8881C4">
            <w:pPr>
              <w:rPr>
                <w:rFonts w:eastAsia="Calibri" w:asciiTheme="majorHAnsi" w:hAnsiTheme="majorHAnsi" w:cstheme="majorHAnsi"/>
                <w:b/>
              </w:rPr>
            </w:pPr>
            <w:r w:rsidRPr="00EA5761">
              <w:rPr>
                <w:rFonts w:asciiTheme="majorHAnsi" w:hAnsiTheme="majorHAnsi" w:cstheme="majorHAnsi"/>
                <w:b/>
                <w:color w:val="222222"/>
                <w:highlight w:val="white"/>
              </w:rPr>
              <w:t xml:space="preserve">Lesson Overview – </w:t>
            </w:r>
            <w:r w:rsidRPr="00EA5761">
              <w:rPr>
                <w:rFonts w:asciiTheme="majorHAnsi" w:hAnsiTheme="majorHAnsi" w:cstheme="majorHAnsi"/>
              </w:rPr>
              <w:t>Explain that during sexual reproduction in mammals, egg cells are fertilised by internal fertilisation. Do you remember what ‘internal fertilisation’ means? Children to discuss. Recap the definition of internal fertilisation. Describe the typical life cycle of mammals, then show the different gestation periods of a variety of mammals. Can children see a pattern? Explain that gestation period and size of mammal are interdependent. Describe the life cycles of a reptile and an insect. After each description is shared, children are to discuss the differences and similarities with the life cycle of mammals. Do you remember what ‘external fertilisation’ means? Children to discuss their ideas. Recap the definition of external fertilisation. Describe the life cycle of a fish. Again, children are to think, pair, share ways in which this life cycle is similar and different to that of other animals. Explain that today we will be looking closely at the ways in which some animals reproduce, the way their offspring grow and develop, and how their life cycles differ.</w:t>
            </w:r>
          </w:p>
        </w:tc>
      </w:tr>
      <w:tr w:rsidR="00007B6A" w:rsidTr="66B5C79C" w14:paraId="00CFF775" w14:textId="77777777">
        <w:trPr>
          <w:trHeight w:val="420"/>
        </w:trPr>
        <w:tc>
          <w:tcPr>
            <w:tcW w:w="930" w:type="dxa"/>
            <w:vMerge/>
            <w:tcMar>
              <w:top w:w="0" w:type="dxa"/>
              <w:left w:w="0" w:type="dxa"/>
              <w:bottom w:w="0" w:type="dxa"/>
              <w:right w:w="0" w:type="dxa"/>
            </w:tcMar>
          </w:tcPr>
          <w:p w:rsidRPr="00EA5761" w:rsidR="00007B6A" w:rsidP="00007B6A" w:rsidRDefault="00007B6A" w14:paraId="7F02D328"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007B6A" w:rsidP="65A16D4D" w:rsidRDefault="00862726" w14:paraId="2A6BB372" w14:textId="3826599F">
            <w:pPr>
              <w:widowControl w:val="0"/>
              <w:rPr>
                <w:rFonts w:eastAsia="Calibri" w:asciiTheme="majorHAnsi" w:hAnsiTheme="majorHAnsi" w:cstheme="majorHAnsi"/>
              </w:rPr>
            </w:pPr>
            <w:r w:rsidRPr="00EA5761">
              <w:rPr>
                <w:rFonts w:eastAsia="Calibri" w:asciiTheme="majorHAnsi" w:hAnsiTheme="majorHAnsi" w:cstheme="majorHAnsi"/>
              </w:rPr>
              <w:t xml:space="preserve">I can compare how different animals reproduce and grow. </w:t>
            </w:r>
          </w:p>
        </w:tc>
      </w:tr>
      <w:tr w:rsidR="00007B6A" w:rsidTr="66B5C79C" w14:paraId="0AF7E195" w14:textId="77777777">
        <w:trPr>
          <w:trHeight w:val="420"/>
        </w:trPr>
        <w:tc>
          <w:tcPr>
            <w:tcW w:w="930" w:type="dxa"/>
            <w:vMerge w:val="restart"/>
            <w:shd w:val="clear" w:color="auto" w:fill="auto"/>
            <w:tcMar>
              <w:top w:w="0" w:type="dxa"/>
              <w:left w:w="0" w:type="dxa"/>
              <w:bottom w:w="0" w:type="dxa"/>
              <w:right w:w="0" w:type="dxa"/>
            </w:tcMar>
          </w:tcPr>
          <w:p w:rsidRPr="00EA5761" w:rsidR="00007B6A" w:rsidP="00007B6A" w:rsidRDefault="00DB6AEF" w14:paraId="4554EB37" w14:textId="351B2972">
            <w:pPr>
              <w:widowControl w:val="0"/>
              <w:jc w:val="center"/>
              <w:rPr>
                <w:rFonts w:eastAsia="Calibri" w:asciiTheme="majorHAnsi" w:hAnsiTheme="majorHAnsi" w:cstheme="majorHAnsi"/>
              </w:rPr>
            </w:pPr>
            <w:r w:rsidRPr="00EA5761">
              <w:rPr>
                <w:rFonts w:eastAsia="Calibri" w:asciiTheme="majorHAnsi" w:hAnsiTheme="majorHAnsi" w:cstheme="majorHAnsi"/>
              </w:rPr>
              <w:t>5</w:t>
            </w:r>
          </w:p>
        </w:tc>
        <w:tc>
          <w:tcPr>
            <w:tcW w:w="13030" w:type="dxa"/>
            <w:shd w:val="clear" w:color="auto" w:fill="auto"/>
            <w:tcMar>
              <w:top w:w="0" w:type="dxa"/>
              <w:left w:w="0" w:type="dxa"/>
              <w:bottom w:w="0" w:type="dxa"/>
              <w:right w:w="0" w:type="dxa"/>
            </w:tcMar>
          </w:tcPr>
          <w:p w:rsidRPr="00EA5761" w:rsidR="00007B6A" w:rsidP="65A16D4D" w:rsidRDefault="00862726" w14:paraId="65D08129" w14:textId="6E11DA18">
            <w:pPr>
              <w:rPr>
                <w:rFonts w:eastAsia="Calibri" w:asciiTheme="majorHAnsi" w:hAnsiTheme="majorHAnsi" w:cstheme="majorHAnsi"/>
                <w:b/>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Puberty talk using same resources/videos as last year.</w:t>
            </w:r>
            <w:r w:rsidRPr="00EA5761">
              <w:rPr>
                <w:rFonts w:eastAsia="Calibri" w:asciiTheme="majorHAnsi" w:hAnsiTheme="majorHAnsi" w:cstheme="majorHAnsi"/>
                <w:b/>
              </w:rPr>
              <w:t xml:space="preserve"> </w:t>
            </w:r>
            <w:r w:rsidRPr="00EA5761">
              <w:rPr>
                <w:rFonts w:eastAsia="Calibri" w:asciiTheme="majorHAnsi" w:hAnsiTheme="majorHAnsi" w:cstheme="majorHAnsi"/>
              </w:rPr>
              <w:t>Children to detail the changes during puberty on body maps.</w:t>
            </w:r>
            <w:r w:rsidRPr="00EA5761">
              <w:rPr>
                <w:rFonts w:eastAsia="Calibri" w:asciiTheme="majorHAnsi" w:hAnsiTheme="majorHAnsi" w:cstheme="majorHAnsi"/>
                <w:b/>
              </w:rPr>
              <w:t xml:space="preserve"> </w:t>
            </w:r>
          </w:p>
        </w:tc>
      </w:tr>
      <w:tr w:rsidR="00007B6A" w:rsidTr="66B5C79C" w14:paraId="1DE3D617" w14:textId="77777777">
        <w:trPr>
          <w:trHeight w:val="420"/>
        </w:trPr>
        <w:tc>
          <w:tcPr>
            <w:tcW w:w="930" w:type="dxa"/>
            <w:vMerge/>
            <w:tcMar>
              <w:top w:w="0" w:type="dxa"/>
              <w:left w:w="0" w:type="dxa"/>
              <w:bottom w:w="0" w:type="dxa"/>
              <w:right w:w="0" w:type="dxa"/>
            </w:tcMar>
          </w:tcPr>
          <w:p w:rsidRPr="00EA5761" w:rsidR="00007B6A" w:rsidP="00007B6A" w:rsidRDefault="00007B6A" w14:paraId="6295C2E1"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267B7462" w14:textId="77777777">
            <w:pPr>
              <w:pStyle w:val="paragraph"/>
              <w:numPr>
                <w:ilvl w:val="0"/>
                <w:numId w:val="37"/>
              </w:numPr>
              <w:spacing w:before="0" w:beforeAutospacing="0" w:after="0" w:afterAutospacing="0"/>
              <w:ind w:left="-360" w:firstLine="0"/>
              <w:textAlignment w:val="baseline"/>
              <w:rPr>
                <w:rFonts w:eastAsia="Calibri" w:asciiTheme="majorHAnsi" w:hAnsiTheme="majorHAnsi" w:cstheme="majorHAnsi"/>
                <w:sz w:val="22"/>
                <w:szCs w:val="22"/>
              </w:rPr>
            </w:pPr>
            <w:r w:rsidRPr="00EA5761">
              <w:rPr>
                <w:rFonts w:asciiTheme="majorHAnsi" w:hAnsiTheme="majorHAnsi" w:cstheme="majorHAnsi"/>
                <w:sz w:val="22"/>
                <w:szCs w:val="22"/>
              </w:rPr>
              <w:t xml:space="preserve">I can explain how male and female bodies change at puberty. </w:t>
            </w:r>
          </w:p>
          <w:p w:rsidRPr="00EA5761" w:rsidR="00862726" w:rsidP="00862726" w:rsidRDefault="00862726" w14:paraId="692C98AF" w14:textId="77777777">
            <w:pPr>
              <w:pStyle w:val="paragraph"/>
              <w:spacing w:before="0" w:beforeAutospacing="0" w:after="0" w:afterAutospacing="0"/>
              <w:textAlignment w:val="baseline"/>
              <w:rPr>
                <w:rFonts w:eastAsia="Calibri" w:asciiTheme="majorHAnsi" w:hAnsiTheme="majorHAnsi" w:cstheme="majorHAnsi"/>
                <w:sz w:val="22"/>
                <w:szCs w:val="22"/>
              </w:rPr>
            </w:pPr>
            <w:r w:rsidRPr="00EA5761">
              <w:rPr>
                <w:rFonts w:eastAsia="Calibri" w:asciiTheme="majorHAnsi" w:hAnsiTheme="majorHAnsi" w:cstheme="majorHAnsi"/>
                <w:sz w:val="22"/>
                <w:szCs w:val="22"/>
              </w:rPr>
              <w:t xml:space="preserve">               </w:t>
            </w:r>
            <w:r w:rsidRPr="00EA5761">
              <w:rPr>
                <w:rFonts w:asciiTheme="majorHAnsi" w:hAnsiTheme="majorHAnsi" w:cstheme="majorHAnsi"/>
                <w:sz w:val="22"/>
                <w:szCs w:val="22"/>
              </w:rPr>
              <w:t xml:space="preserve">I can explain how child’s body changes and develops primary and secondary sexual characteristics. </w:t>
            </w:r>
          </w:p>
          <w:p w:rsidRPr="00EA5761" w:rsidR="00007B6A" w:rsidP="65A16D4D" w:rsidRDefault="00862726" w14:paraId="266222F5" w14:textId="6EEA5D8B">
            <w:pPr>
              <w:widowControl w:val="0"/>
              <w:rPr>
                <w:rFonts w:eastAsia="Calibri" w:asciiTheme="majorHAnsi" w:hAnsiTheme="majorHAnsi" w:cstheme="majorHAnsi"/>
              </w:rPr>
            </w:pPr>
            <w:r w:rsidRPr="00EA5761">
              <w:rPr>
                <w:rFonts w:asciiTheme="majorHAnsi" w:hAnsiTheme="majorHAnsi" w:cstheme="majorHAnsi"/>
              </w:rPr>
              <w:t xml:space="preserve">               I can explain how the changes in a child’s body during puberty enables the adult to reproduce.</w:t>
            </w:r>
          </w:p>
        </w:tc>
      </w:tr>
      <w:tr w:rsidR="00007B6A" w:rsidTr="66B5C79C" w14:paraId="198EC9A8" w14:textId="77777777">
        <w:trPr>
          <w:trHeight w:val="420"/>
        </w:trPr>
        <w:tc>
          <w:tcPr>
            <w:tcW w:w="930" w:type="dxa"/>
            <w:vMerge w:val="restart"/>
            <w:shd w:val="clear" w:color="auto" w:fill="auto"/>
            <w:tcMar>
              <w:top w:w="0" w:type="dxa"/>
              <w:left w:w="0" w:type="dxa"/>
              <w:bottom w:w="0" w:type="dxa"/>
              <w:right w:w="0" w:type="dxa"/>
            </w:tcMar>
          </w:tcPr>
          <w:p w:rsidRPr="00EA5761" w:rsidR="00007B6A" w:rsidP="7FBF79C8" w:rsidRDefault="00182849" w14:paraId="4898F5F7" w14:textId="7A1D1EA3">
            <w:pPr>
              <w:jc w:val="center"/>
              <w:rPr>
                <w:rFonts w:eastAsia="Calibri" w:asciiTheme="majorHAnsi" w:hAnsiTheme="majorHAnsi" w:cstheme="majorHAnsi"/>
              </w:rPr>
            </w:pPr>
            <w:r w:rsidRPr="00EA5761">
              <w:rPr>
                <w:rFonts w:eastAsia="Calibri" w:asciiTheme="majorHAnsi" w:hAnsiTheme="majorHAnsi" w:cstheme="majorHAnsi"/>
              </w:rPr>
              <w:t>6</w:t>
            </w:r>
          </w:p>
        </w:tc>
        <w:tc>
          <w:tcPr>
            <w:tcW w:w="13030" w:type="dxa"/>
            <w:shd w:val="clear" w:color="auto" w:fill="auto"/>
            <w:tcMar>
              <w:top w:w="0" w:type="dxa"/>
              <w:left w:w="0" w:type="dxa"/>
              <w:bottom w:w="0" w:type="dxa"/>
              <w:right w:w="0" w:type="dxa"/>
            </w:tcMar>
          </w:tcPr>
          <w:p w:rsidRPr="00EA5761" w:rsidR="00007B6A" w:rsidP="65A16D4D" w:rsidRDefault="00862726" w14:paraId="2F20D4C1" w14:textId="4A2D55BD">
            <w:pPr>
              <w:widowControl w:val="0"/>
              <w:rPr>
                <w:rFonts w:eastAsia="Calibri" w:asciiTheme="majorHAnsi" w:hAnsiTheme="majorHAnsi" w:cstheme="majorHAnsi"/>
              </w:rPr>
            </w:pPr>
            <w:r w:rsidRPr="00EA5761">
              <w:rPr>
                <w:rFonts w:eastAsia="Calibri" w:asciiTheme="majorHAnsi" w:hAnsiTheme="majorHAnsi" w:cstheme="majorHAnsi"/>
                <w:b/>
              </w:rPr>
              <w:t xml:space="preserve">        Lesson Overview – </w:t>
            </w:r>
            <w:r w:rsidRPr="00EA5761">
              <w:rPr>
                <w:rFonts w:eastAsia="Calibri" w:asciiTheme="majorHAnsi" w:hAnsiTheme="majorHAnsi" w:cstheme="majorHAnsi"/>
              </w:rPr>
              <w:t>Children consider how humans develop from puberty onwards including menopause in women.</w:t>
            </w:r>
            <w:r w:rsidRPr="00EA5761">
              <w:rPr>
                <w:rFonts w:eastAsia="Calibri" w:asciiTheme="majorHAnsi" w:hAnsiTheme="majorHAnsi" w:cstheme="majorHAnsi"/>
                <w:b/>
              </w:rPr>
              <w:t xml:space="preserve"> </w:t>
            </w:r>
          </w:p>
        </w:tc>
      </w:tr>
      <w:tr w:rsidR="00007B6A" w:rsidTr="66B5C79C" w14:paraId="3AA88C8E" w14:textId="77777777">
        <w:trPr>
          <w:trHeight w:val="420"/>
        </w:trPr>
        <w:tc>
          <w:tcPr>
            <w:tcW w:w="930" w:type="dxa"/>
            <w:vMerge/>
            <w:tcMar>
              <w:top w:w="0" w:type="dxa"/>
              <w:left w:w="0" w:type="dxa"/>
              <w:bottom w:w="0" w:type="dxa"/>
              <w:right w:w="0" w:type="dxa"/>
            </w:tcMar>
          </w:tcPr>
          <w:p w:rsidRPr="00EA5761" w:rsidR="00007B6A" w:rsidP="00007B6A" w:rsidRDefault="00007B6A" w14:paraId="15DAE7D5"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38629D3D" w14:textId="77777777">
            <w:pPr>
              <w:pStyle w:val="paragraph"/>
              <w:numPr>
                <w:ilvl w:val="0"/>
                <w:numId w:val="37"/>
              </w:numPr>
              <w:spacing w:before="0" w:beforeAutospacing="0" w:after="0" w:afterAutospacing="0"/>
              <w:ind w:left="-360" w:firstLine="0"/>
              <w:textAlignment w:val="baseline"/>
              <w:rPr>
                <w:rFonts w:eastAsia="Calibri" w:asciiTheme="majorHAnsi" w:hAnsiTheme="majorHAnsi" w:cstheme="majorHAnsi"/>
                <w:sz w:val="22"/>
                <w:szCs w:val="22"/>
              </w:rPr>
            </w:pPr>
            <w:r w:rsidRPr="00EA5761">
              <w:rPr>
                <w:rFonts w:eastAsia="Calibri" w:asciiTheme="majorHAnsi" w:hAnsiTheme="majorHAnsi" w:cstheme="majorHAnsi"/>
                <w:sz w:val="22"/>
                <w:szCs w:val="22"/>
              </w:rPr>
              <w:t xml:space="preserve">I can describe the changes as humans develop to old age. </w:t>
            </w:r>
          </w:p>
          <w:p w:rsidRPr="00EA5761" w:rsidR="00007B6A" w:rsidP="65A16D4D" w:rsidRDefault="00007B6A" w14:paraId="09FC99E5" w14:textId="483F1DAF">
            <w:pPr>
              <w:widowControl w:val="0"/>
              <w:rPr>
                <w:rFonts w:eastAsia="Calibri" w:asciiTheme="majorHAnsi" w:hAnsiTheme="majorHAnsi" w:cstheme="majorHAnsi"/>
              </w:rPr>
            </w:pPr>
          </w:p>
        </w:tc>
      </w:tr>
      <w:tr w:rsidRPr="00EA5761" w:rsidR="00862726" w:rsidTr="66B5C79C" w14:paraId="204530A2" w14:textId="77777777">
        <w:trPr>
          <w:trHeight w:val="420"/>
        </w:trPr>
        <w:tc>
          <w:tcPr>
            <w:tcW w:w="13960" w:type="dxa"/>
            <w:gridSpan w:val="2"/>
            <w:tcMar>
              <w:top w:w="0" w:type="dxa"/>
              <w:left w:w="0" w:type="dxa"/>
              <w:bottom w:w="0" w:type="dxa"/>
              <w:right w:w="0" w:type="dxa"/>
            </w:tcMar>
          </w:tcPr>
          <w:p w:rsidRPr="00EA5761" w:rsidR="00862726" w:rsidP="0951E924" w:rsidRDefault="00862726" w14:paraId="26F91ED9" w14:textId="77777777">
            <w:pPr>
              <w:rPr>
                <w:rFonts w:asciiTheme="majorHAnsi" w:hAnsiTheme="majorHAnsi" w:eastAsiaTheme="majorEastAsia" w:cstheme="majorBidi"/>
                <w:b/>
                <w:bCs/>
                <w:u w:val="single"/>
              </w:rPr>
            </w:pPr>
            <w:r w:rsidRPr="0951E924">
              <w:rPr>
                <w:rFonts w:asciiTheme="majorHAnsi" w:hAnsiTheme="majorHAnsi" w:eastAsiaTheme="majorEastAsia" w:cstheme="majorBidi"/>
                <w:b/>
                <w:bCs/>
                <w:u w:val="single"/>
              </w:rPr>
              <w:t>KNOWLEDGE &amp; UNDERSTANDING</w:t>
            </w:r>
          </w:p>
          <w:p w:rsidR="00862726" w:rsidP="0951E924" w:rsidRDefault="00862726" w14:paraId="0C8168AC" w14:textId="1C861437">
            <w:pPr>
              <w:rPr>
                <w:rFonts w:asciiTheme="majorHAnsi" w:hAnsiTheme="majorHAnsi" w:eastAsiaTheme="majorEastAsia" w:cstheme="majorBidi"/>
                <w:b/>
                <w:bCs/>
                <w:u w:val="single"/>
              </w:rPr>
            </w:pPr>
            <w:r w:rsidRPr="0951E924">
              <w:rPr>
                <w:rFonts w:asciiTheme="majorHAnsi" w:hAnsiTheme="majorHAnsi" w:eastAsiaTheme="majorEastAsia" w:cstheme="majorBidi"/>
                <w:b/>
                <w:bCs/>
                <w:u w:val="single"/>
              </w:rPr>
              <w:t>Year 5/6</w:t>
            </w:r>
          </w:p>
          <w:p w:rsidRPr="00EA5761" w:rsidR="00862726" w:rsidP="0951E924" w:rsidRDefault="0951E924" w14:paraId="60AF7927" w14:textId="45ABA77B">
            <w:pPr>
              <w:pStyle w:val="paragraph"/>
              <w:numPr>
                <w:ilvl w:val="0"/>
                <w:numId w:val="37"/>
              </w:numPr>
              <w:spacing w:before="0" w:beforeAutospacing="0" w:after="0" w:afterAutospacing="0"/>
              <w:textAlignment w:val="baseline"/>
              <w:rPr>
                <w:rFonts w:asciiTheme="majorHAnsi" w:hAnsiTheme="majorHAnsi" w:eastAsiaTheme="majorEastAsia" w:cstheme="majorBidi"/>
                <w:sz w:val="22"/>
                <w:szCs w:val="22"/>
              </w:rPr>
            </w:pPr>
            <w:r w:rsidRPr="0951E924">
              <w:rPr>
                <w:rFonts w:asciiTheme="majorHAnsi" w:hAnsiTheme="majorHAnsi" w:eastAsiaTheme="majorEastAsia" w:cstheme="majorBidi"/>
                <w:sz w:val="22"/>
                <w:szCs w:val="22"/>
              </w:rPr>
              <w:t xml:space="preserve">Adding more cells to a complete circuit will make a bulb brighter, a motor spin faster or a buzzer make a louder sound. </w:t>
            </w:r>
          </w:p>
          <w:p w:rsidRPr="00EA5761" w:rsidR="00862726" w:rsidP="0951E924" w:rsidRDefault="0951E924" w14:paraId="7223CA0F" w14:textId="46365DF5">
            <w:pPr>
              <w:pStyle w:val="ListParagraph"/>
              <w:numPr>
                <w:ilvl w:val="0"/>
                <w:numId w:val="37"/>
              </w:numPr>
              <w:textAlignment w:val="baseline"/>
              <w:rPr>
                <w:rFonts w:asciiTheme="majorHAnsi" w:hAnsiTheme="majorHAnsi" w:eastAsiaTheme="majorEastAsia" w:cstheme="majorBidi"/>
              </w:rPr>
            </w:pPr>
            <w:r w:rsidRPr="0951E924">
              <w:rPr>
                <w:rFonts w:asciiTheme="majorHAnsi" w:hAnsiTheme="majorHAnsi" w:eastAsiaTheme="majorEastAsia" w:cstheme="majorBidi"/>
              </w:rPr>
              <w:t xml:space="preserve">If you use a battery with a higher voltage, the same thing happens. </w:t>
            </w:r>
          </w:p>
          <w:p w:rsidRPr="00EA5761" w:rsidR="00862726" w:rsidP="0951E924" w:rsidRDefault="0951E924" w14:paraId="7C4C86F1" w14:textId="1DBA0A13">
            <w:pPr>
              <w:pStyle w:val="ListParagraph"/>
              <w:numPr>
                <w:ilvl w:val="0"/>
                <w:numId w:val="37"/>
              </w:numPr>
              <w:textAlignment w:val="baseline"/>
              <w:rPr>
                <w:rFonts w:asciiTheme="majorHAnsi" w:hAnsiTheme="majorHAnsi" w:eastAsiaTheme="majorEastAsia" w:cstheme="majorBidi"/>
              </w:rPr>
            </w:pPr>
            <w:r w:rsidRPr="0951E924">
              <w:rPr>
                <w:rFonts w:asciiTheme="majorHAnsi" w:hAnsiTheme="majorHAnsi" w:eastAsiaTheme="majorEastAsia" w:cstheme="majorBidi"/>
              </w:rPr>
              <w:t xml:space="preserve">Adding more bulbs to a circuit will make each bulb less bright. </w:t>
            </w:r>
          </w:p>
          <w:p w:rsidRPr="00EA5761" w:rsidR="00862726" w:rsidP="0951E924" w:rsidRDefault="0951E924" w14:paraId="37F1E5ED" w14:textId="60784F4E">
            <w:pPr>
              <w:pStyle w:val="ListParagraph"/>
              <w:numPr>
                <w:ilvl w:val="0"/>
                <w:numId w:val="37"/>
              </w:numPr>
              <w:textAlignment w:val="baseline"/>
              <w:rPr>
                <w:rFonts w:asciiTheme="majorHAnsi" w:hAnsiTheme="majorHAnsi" w:eastAsiaTheme="majorEastAsia" w:cstheme="majorBidi"/>
              </w:rPr>
            </w:pPr>
            <w:r w:rsidRPr="0951E924">
              <w:rPr>
                <w:rFonts w:asciiTheme="majorHAnsi" w:hAnsiTheme="majorHAnsi" w:eastAsiaTheme="majorEastAsia" w:cstheme="majorBidi"/>
              </w:rPr>
              <w:t xml:space="preserve">Using more motors or buzzers, each motor will spin more slowly and each buzzer will be quieter. </w:t>
            </w:r>
          </w:p>
          <w:p w:rsidRPr="00EA5761" w:rsidR="00862726" w:rsidP="0951E924" w:rsidRDefault="0951E924" w14:paraId="4A2C7F04" w14:textId="67001773">
            <w:pPr>
              <w:pStyle w:val="ListParagraph"/>
              <w:numPr>
                <w:ilvl w:val="0"/>
                <w:numId w:val="37"/>
              </w:numPr>
              <w:textAlignment w:val="baseline"/>
              <w:rPr>
                <w:rFonts w:asciiTheme="majorHAnsi" w:hAnsiTheme="majorHAnsi" w:eastAsiaTheme="majorEastAsia" w:cstheme="majorBidi"/>
              </w:rPr>
            </w:pPr>
            <w:r w:rsidRPr="0951E924">
              <w:rPr>
                <w:rFonts w:asciiTheme="majorHAnsi" w:hAnsiTheme="majorHAnsi" w:eastAsiaTheme="majorEastAsia" w:cstheme="majorBidi"/>
              </w:rPr>
              <w:t>Turning a switch off (open) breaks a circuit so the circuit is not complete and electricity cannot flow. Any bulbs, motors or buzzers will then turn off as well.</w:t>
            </w:r>
          </w:p>
          <w:p w:rsidRPr="00EA5761" w:rsidR="00862726" w:rsidP="2349E31F" w:rsidRDefault="0951E924" w14:paraId="44447AC2" w14:textId="3FAD9722">
            <w:pPr>
              <w:pStyle w:val="ListParagraph"/>
              <w:numPr>
                <w:ilvl w:val="0"/>
                <w:numId w:val="37"/>
              </w:numPr>
              <w:textAlignment w:val="baseline"/>
              <w:rPr>
                <w:rFonts w:asciiTheme="majorHAnsi" w:hAnsiTheme="majorHAnsi" w:eastAsiaTheme="majorEastAsia" w:cstheme="majorBidi"/>
              </w:rPr>
            </w:pPr>
            <w:r w:rsidRPr="2349E31F">
              <w:rPr>
                <w:rFonts w:asciiTheme="majorHAnsi" w:hAnsiTheme="majorHAnsi" w:eastAsiaTheme="majorEastAsia" w:cstheme="majorBidi"/>
              </w:rPr>
              <w:t>You can use recognised circuit symbols to draw simple circuit diagrams.</w:t>
            </w:r>
          </w:p>
          <w:p w:rsidRPr="00EA5761" w:rsidR="00862726" w:rsidP="2349E31F" w:rsidRDefault="2349E31F" w14:paraId="5E5AB3E4" w14:textId="4BB127DB">
            <w:pPr>
              <w:textAlignment w:val="baseline"/>
              <w:rPr>
                <w:rFonts w:asciiTheme="majorHAnsi" w:hAnsiTheme="majorHAnsi" w:eastAsiaTheme="majorEastAsia" w:cstheme="majorBidi"/>
                <w:b/>
                <w:bCs/>
                <w:u w:val="single"/>
              </w:rPr>
            </w:pPr>
            <w:r w:rsidRPr="2349E31F">
              <w:rPr>
                <w:rFonts w:asciiTheme="majorHAnsi" w:hAnsiTheme="majorHAnsi" w:eastAsiaTheme="majorEastAsia" w:cstheme="majorBidi"/>
                <w:b/>
                <w:bCs/>
                <w:u w:val="single"/>
              </w:rPr>
              <w:t>WORKING SCIENTIFICALLY</w:t>
            </w:r>
          </w:p>
          <w:p w:rsidRPr="00EA5761" w:rsidR="00862726" w:rsidP="2349E31F" w:rsidRDefault="2349E31F" w14:paraId="611FB0EB" w14:textId="666B7DF5">
            <w:pPr>
              <w:pStyle w:val="ListParagraph"/>
              <w:numPr>
                <w:ilvl w:val="0"/>
                <w:numId w:val="34"/>
              </w:numPr>
              <w:textAlignment w:val="baseline"/>
              <w:rPr>
                <w:rFonts w:asciiTheme="majorHAnsi" w:hAnsiTheme="majorHAnsi" w:eastAsiaTheme="majorEastAsia" w:cstheme="majorBidi"/>
                <w:b/>
                <w:bCs/>
              </w:rPr>
            </w:pPr>
            <w:r w:rsidRPr="2349E31F">
              <w:rPr>
                <w:rFonts w:asciiTheme="majorHAnsi" w:hAnsiTheme="majorHAnsi" w:eastAsiaTheme="majorEastAsia" w:cstheme="majorBidi"/>
              </w:rPr>
              <w:t>Select from a range of practical resources to gather evidence to answer their questions. They carry out fair tests, recognising and controlling variables. They decide what observations or measurements to make over time and for how long. They look for patterns and relationships using a suitable sample.</w:t>
            </w:r>
          </w:p>
          <w:p w:rsidRPr="00EA5761" w:rsidR="00862726" w:rsidP="2349E31F" w:rsidRDefault="2349E31F" w14:paraId="6D9B6C30" w14:textId="1EF708E1">
            <w:pPr>
              <w:pStyle w:val="ListParagraph"/>
              <w:numPr>
                <w:ilvl w:val="0"/>
                <w:numId w:val="34"/>
              </w:numPr>
              <w:textAlignment w:val="baseline"/>
              <w:rPr>
                <w:rFonts w:asciiTheme="majorHAnsi" w:hAnsiTheme="majorHAnsi" w:eastAsiaTheme="majorEastAsia" w:cstheme="majorBidi"/>
              </w:rPr>
            </w:pPr>
            <w:r w:rsidRPr="2349E31F">
              <w:rPr>
                <w:rFonts w:asciiTheme="majorHAnsi" w:hAnsiTheme="majorHAnsi" w:eastAsiaTheme="majorEastAsia" w:cstheme="majorBidi"/>
              </w:rPr>
              <w:t>Select measuring equipment to give the most precise results e.g. ruler, tape measure or trundle wheel, force meter with a suitable scale.</w:t>
            </w:r>
          </w:p>
          <w:p w:rsidRPr="00EA5761" w:rsidR="00862726" w:rsidP="2349E31F" w:rsidRDefault="2349E31F" w14:paraId="1377C0A5" w14:textId="05204088">
            <w:pPr>
              <w:pStyle w:val="ListParagraph"/>
              <w:numPr>
                <w:ilvl w:val="0"/>
                <w:numId w:val="34"/>
              </w:numPr>
              <w:textAlignment w:val="baseline"/>
            </w:pPr>
            <w:r w:rsidRPr="2349E31F">
              <w:rPr>
                <w:rFonts w:asciiTheme="majorHAnsi" w:hAnsiTheme="majorHAnsi" w:eastAsiaTheme="majorEastAsia" w:cstheme="majorBidi"/>
              </w:rPr>
              <w:t>Decide how to record and present evidence and measurements.</w:t>
            </w:r>
          </w:p>
          <w:p w:rsidRPr="00EA5761" w:rsidR="00862726" w:rsidP="2349E31F" w:rsidRDefault="2349E31F" w14:paraId="579E952A" w14:textId="361A6A9D">
            <w:pPr>
              <w:pStyle w:val="ListParagraph"/>
              <w:numPr>
                <w:ilvl w:val="0"/>
                <w:numId w:val="34"/>
              </w:numPr>
              <w:textAlignment w:val="baseline"/>
            </w:pPr>
            <w:r w:rsidRPr="2349E31F">
              <w:rPr>
                <w:rFonts w:asciiTheme="majorHAnsi" w:hAnsiTheme="majorHAnsi" w:eastAsiaTheme="majorEastAsia" w:cstheme="majorBidi"/>
              </w:rPr>
              <w:t>Answer their own and others’ questions based on observations they have made, measurements they have taken or information they have gained from secondary sources.</w:t>
            </w:r>
          </w:p>
          <w:p w:rsidRPr="00EA5761" w:rsidR="00862726" w:rsidP="2349E31F" w:rsidRDefault="2349E31F" w14:paraId="033841E9" w14:textId="52558E46">
            <w:pPr>
              <w:pStyle w:val="ListParagraph"/>
              <w:numPr>
                <w:ilvl w:val="0"/>
                <w:numId w:val="34"/>
              </w:numPr>
              <w:textAlignment w:val="baseline"/>
              <w:rPr>
                <w:rFonts w:asciiTheme="majorHAnsi" w:hAnsiTheme="majorHAnsi" w:eastAsiaTheme="majorEastAsia" w:cstheme="majorBidi"/>
              </w:rPr>
            </w:pPr>
            <w:r w:rsidRPr="2349E31F">
              <w:rPr>
                <w:rFonts w:asciiTheme="majorHAnsi" w:hAnsiTheme="majorHAnsi" w:eastAsiaTheme="majorEastAsia" w:cstheme="majorBidi"/>
              </w:rPr>
              <w:t>In conclusions, identify causal relationships and patterns in the natural world from their evidence; identify results that do not fit the overall pattern; and explain their findings using their subject knowledge.</w:t>
            </w:r>
          </w:p>
        </w:tc>
      </w:tr>
      <w:tr w:rsidRPr="00EA5761" w:rsidR="00862726" w:rsidTr="66B5C79C" w14:paraId="7F880C33" w14:textId="77777777">
        <w:trPr>
          <w:trHeight w:val="420"/>
        </w:trPr>
        <w:tc>
          <w:tcPr>
            <w:tcW w:w="13960" w:type="dxa"/>
            <w:gridSpan w:val="2"/>
            <w:tcMar>
              <w:top w:w="0" w:type="dxa"/>
              <w:left w:w="0" w:type="dxa"/>
              <w:bottom w:w="0" w:type="dxa"/>
              <w:right w:w="0" w:type="dxa"/>
            </w:tcMar>
          </w:tcPr>
          <w:p w:rsidRPr="00EA5761" w:rsidR="00862726" w:rsidP="0951E924" w:rsidRDefault="00862726" w14:paraId="3BE36B9C" w14:textId="1EA40B34">
            <w:pPr>
              <w:widowControl w:val="0"/>
              <w:pBdr>
                <w:top w:val="nil"/>
                <w:left w:val="nil"/>
                <w:bottom w:val="nil"/>
                <w:right w:val="nil"/>
                <w:between w:val="nil"/>
              </w:pBdr>
              <w:rPr>
                <w:rFonts w:asciiTheme="majorHAnsi" w:hAnsiTheme="majorHAnsi" w:eastAsiaTheme="majorEastAsia" w:cstheme="majorBidi"/>
                <w:b/>
                <w:bCs/>
                <w:u w:val="single"/>
              </w:rPr>
            </w:pPr>
            <w:r w:rsidRPr="0951E924">
              <w:rPr>
                <w:rFonts w:asciiTheme="majorHAnsi" w:hAnsiTheme="majorHAnsi" w:eastAsiaTheme="majorEastAsia" w:cstheme="majorBidi"/>
                <w:b/>
                <w:bCs/>
                <w:u w:val="single"/>
              </w:rPr>
              <w:t>Intended Outcomes</w:t>
            </w:r>
          </w:p>
          <w:p w:rsidRPr="00EA5761" w:rsidR="00862726" w:rsidP="0951E924" w:rsidRDefault="0951E924" w14:paraId="61D90DE7" w14:textId="13E5BD38">
            <w:pPr>
              <w:pStyle w:val="paragraph"/>
              <w:numPr>
                <w:ilvl w:val="0"/>
                <w:numId w:val="35"/>
              </w:numPr>
              <w:tabs>
                <w:tab w:val="left" w:pos="7935"/>
              </w:tabs>
              <w:spacing w:before="0" w:beforeAutospacing="0" w:after="0" w:afterAutospacing="0"/>
              <w:textAlignment w:val="baseline"/>
              <w:rPr>
                <w:rFonts w:asciiTheme="majorHAnsi" w:hAnsiTheme="majorHAnsi" w:eastAsiaTheme="majorEastAsia" w:cstheme="majorBidi"/>
                <w:sz w:val="22"/>
                <w:szCs w:val="22"/>
              </w:rPr>
            </w:pPr>
            <w:r w:rsidRPr="0951E924">
              <w:rPr>
                <w:rFonts w:asciiTheme="majorHAnsi" w:hAnsiTheme="majorHAnsi" w:eastAsiaTheme="majorEastAsia" w:cstheme="majorBidi"/>
                <w:sz w:val="22"/>
                <w:szCs w:val="22"/>
              </w:rPr>
              <w:t>I can make electric circuits and demonstrate how variation in the working of particular components, such as the brightness of bulbs, can be changed by increasing or decreasing the number of cells or using cells of different voltages.</w:t>
            </w:r>
          </w:p>
          <w:p w:rsidRPr="00EA5761" w:rsidR="00862726" w:rsidP="0951E924" w:rsidRDefault="0951E924" w14:paraId="710DA313" w14:textId="2945B210">
            <w:pPr>
              <w:pStyle w:val="ListParagraph"/>
              <w:numPr>
                <w:ilvl w:val="0"/>
                <w:numId w:val="35"/>
              </w:numPr>
              <w:textAlignment w:val="baseline"/>
              <w:rPr>
                <w:rFonts w:asciiTheme="majorHAnsi" w:hAnsiTheme="majorHAnsi" w:eastAsiaTheme="majorEastAsia" w:cstheme="majorBidi"/>
              </w:rPr>
            </w:pPr>
            <w:r w:rsidRPr="0951E924">
              <w:rPr>
                <w:rFonts w:asciiTheme="majorHAnsi" w:hAnsiTheme="majorHAnsi" w:eastAsiaTheme="majorEastAsia" w:cstheme="majorBidi"/>
              </w:rPr>
              <w:t>I can draw circuit diagrams of a range of simple series circuits using recognised symbols.</w:t>
            </w:r>
          </w:p>
          <w:p w:rsidRPr="00EA5761" w:rsidR="00862726" w:rsidP="0951E924" w:rsidRDefault="0951E924" w14:paraId="5DE59D1F" w14:textId="7DF871B9">
            <w:pPr>
              <w:pStyle w:val="ListParagraph"/>
              <w:numPr>
                <w:ilvl w:val="0"/>
                <w:numId w:val="35"/>
              </w:numPr>
              <w:textAlignment w:val="baseline"/>
              <w:rPr>
                <w:rFonts w:asciiTheme="majorHAnsi" w:hAnsiTheme="majorHAnsi" w:eastAsiaTheme="majorEastAsia" w:cstheme="majorBidi"/>
              </w:rPr>
            </w:pPr>
            <w:r w:rsidRPr="0951E924">
              <w:rPr>
                <w:rFonts w:asciiTheme="majorHAnsi" w:hAnsiTheme="majorHAnsi" w:eastAsiaTheme="majorEastAsia" w:cstheme="majorBidi"/>
              </w:rPr>
              <w:t>I can associate the brightness of a lamp or the volume of a buzzer with the number and voltage of cells used in the circuit.</w:t>
            </w:r>
          </w:p>
          <w:p w:rsidRPr="00EA5761" w:rsidR="00862726" w:rsidP="0951E924" w:rsidRDefault="0951E924" w14:paraId="34C5D8E4" w14:textId="0E45E156">
            <w:pPr>
              <w:pStyle w:val="ListParagraph"/>
              <w:numPr>
                <w:ilvl w:val="0"/>
                <w:numId w:val="35"/>
              </w:numPr>
              <w:textAlignment w:val="baseline"/>
              <w:rPr>
                <w:rFonts w:asciiTheme="majorHAnsi" w:hAnsiTheme="majorHAnsi" w:eastAsiaTheme="majorEastAsia" w:cstheme="majorBidi"/>
              </w:rPr>
            </w:pPr>
            <w:r w:rsidRPr="0951E924">
              <w:rPr>
                <w:rFonts w:asciiTheme="majorHAnsi" w:hAnsiTheme="majorHAnsi" w:eastAsiaTheme="majorEastAsia" w:cstheme="majorBidi"/>
              </w:rPr>
              <w:t>I can incorporate a switch into a circuit to turn it on and off.</w:t>
            </w:r>
          </w:p>
          <w:p w:rsidRPr="00EA5761" w:rsidR="00862726" w:rsidP="0951E924" w:rsidRDefault="0951E924" w14:paraId="7C4938A1" w14:textId="114430A4">
            <w:pPr>
              <w:pStyle w:val="ListParagraph"/>
              <w:numPr>
                <w:ilvl w:val="0"/>
                <w:numId w:val="35"/>
              </w:numPr>
              <w:textAlignment w:val="baseline"/>
              <w:rPr>
                <w:rFonts w:asciiTheme="majorHAnsi" w:hAnsiTheme="majorHAnsi" w:eastAsiaTheme="majorEastAsia" w:cstheme="majorBidi"/>
              </w:rPr>
            </w:pPr>
            <w:r w:rsidRPr="0951E924">
              <w:rPr>
                <w:rFonts w:asciiTheme="majorHAnsi" w:hAnsiTheme="majorHAnsi" w:eastAsiaTheme="majorEastAsia" w:cstheme="majorBidi"/>
              </w:rPr>
              <w:t>I can change cells and components in a circuit to achieve a specific effect.</w:t>
            </w:r>
          </w:p>
          <w:p w:rsidRPr="00EA5761" w:rsidR="00862726" w:rsidP="0951E924" w:rsidRDefault="0951E924" w14:paraId="566C1978" w14:textId="678EFD17">
            <w:pPr>
              <w:pStyle w:val="ListParagraph"/>
              <w:numPr>
                <w:ilvl w:val="0"/>
                <w:numId w:val="35"/>
              </w:numPr>
              <w:textAlignment w:val="baseline"/>
              <w:rPr>
                <w:rFonts w:asciiTheme="majorHAnsi" w:hAnsiTheme="majorHAnsi" w:eastAsiaTheme="majorEastAsia" w:cstheme="majorBidi"/>
              </w:rPr>
            </w:pPr>
            <w:r w:rsidRPr="0951E924">
              <w:rPr>
                <w:rFonts w:asciiTheme="majorHAnsi" w:hAnsiTheme="majorHAnsi" w:eastAsiaTheme="majorEastAsia" w:cstheme="majorBidi"/>
              </w:rPr>
              <w:t>I can communicate structures of circuits using circuit diagrams with recognised symbols.</w:t>
            </w:r>
          </w:p>
          <w:p w:rsidRPr="00EA5761" w:rsidR="00862726" w:rsidP="0951E924" w:rsidRDefault="0951E924" w14:paraId="4E64E674" w14:textId="64DAD161">
            <w:pPr>
              <w:pStyle w:val="ListParagraph"/>
              <w:numPr>
                <w:ilvl w:val="0"/>
                <w:numId w:val="35"/>
              </w:numPr>
              <w:textAlignment w:val="baseline"/>
              <w:rPr>
                <w:rFonts w:asciiTheme="majorHAnsi" w:hAnsiTheme="majorHAnsi" w:eastAsiaTheme="majorEastAsia" w:cstheme="majorBidi"/>
              </w:rPr>
            </w:pPr>
            <w:r w:rsidRPr="0951E924">
              <w:rPr>
                <w:rFonts w:asciiTheme="majorHAnsi" w:hAnsiTheme="majorHAnsi" w:eastAsiaTheme="majorEastAsia" w:cstheme="majorBidi"/>
              </w:rPr>
              <w:t>I can devise ways to measure brightness of bulbs, speed of motors, volume of a buzzer during a fair test.</w:t>
            </w:r>
          </w:p>
          <w:p w:rsidRPr="00EA5761" w:rsidR="00862726" w:rsidP="0951E924" w:rsidRDefault="0951E924" w14:paraId="4D7E40C8" w14:textId="4908E597">
            <w:pPr>
              <w:pStyle w:val="ListParagraph"/>
              <w:numPr>
                <w:ilvl w:val="0"/>
                <w:numId w:val="35"/>
              </w:numPr>
              <w:textAlignment w:val="baseline"/>
              <w:rPr>
                <w:rFonts w:asciiTheme="majorHAnsi" w:hAnsiTheme="majorHAnsi" w:eastAsiaTheme="majorEastAsia" w:cstheme="majorBidi"/>
              </w:rPr>
            </w:pPr>
            <w:r w:rsidRPr="0951E924">
              <w:rPr>
                <w:rFonts w:asciiTheme="majorHAnsi" w:hAnsiTheme="majorHAnsi" w:eastAsiaTheme="majorEastAsia" w:cstheme="majorBidi"/>
              </w:rPr>
              <w:t>I can predict results and answer questions by drawing on evidence gathered.</w:t>
            </w:r>
          </w:p>
        </w:tc>
      </w:tr>
      <w:tr w:rsidR="00007B6A" w:rsidTr="66B5C79C" w14:paraId="64C0168B" w14:textId="77777777">
        <w:trPr>
          <w:trHeight w:val="420"/>
        </w:trPr>
        <w:tc>
          <w:tcPr>
            <w:tcW w:w="930" w:type="dxa"/>
            <w:vMerge w:val="restart"/>
            <w:shd w:val="clear" w:color="auto" w:fill="auto"/>
            <w:tcMar>
              <w:top w:w="0" w:type="dxa"/>
              <w:left w:w="0" w:type="dxa"/>
              <w:bottom w:w="0" w:type="dxa"/>
              <w:right w:w="0" w:type="dxa"/>
            </w:tcMar>
          </w:tcPr>
          <w:p w:rsidRPr="00EA5761" w:rsidR="00007B6A" w:rsidP="7FBF79C8" w:rsidRDefault="00182849" w14:paraId="6F24FD6C" w14:textId="7A4E3931">
            <w:pPr>
              <w:jc w:val="center"/>
              <w:rPr>
                <w:rFonts w:eastAsia="Calibri" w:asciiTheme="majorHAnsi" w:hAnsiTheme="majorHAnsi" w:cstheme="majorHAnsi"/>
              </w:rPr>
            </w:pPr>
            <w:r w:rsidRPr="00EA5761">
              <w:rPr>
                <w:rFonts w:eastAsia="Calibri" w:asciiTheme="majorHAnsi" w:hAnsiTheme="majorHAnsi" w:cstheme="majorHAnsi"/>
              </w:rPr>
              <w:t>7</w:t>
            </w:r>
          </w:p>
        </w:tc>
        <w:tc>
          <w:tcPr>
            <w:tcW w:w="13030" w:type="dxa"/>
            <w:shd w:val="clear" w:color="auto" w:fill="auto"/>
            <w:tcMar>
              <w:top w:w="0" w:type="dxa"/>
              <w:left w:w="0" w:type="dxa"/>
              <w:bottom w:w="0" w:type="dxa"/>
              <w:right w:w="0" w:type="dxa"/>
            </w:tcMar>
          </w:tcPr>
          <w:p w:rsidR="0951E924" w:rsidP="0951E924" w:rsidRDefault="0951E924" w14:paraId="53378CE6" w14:textId="48AA2C1C">
            <w:pPr>
              <w:widowControl w:val="0"/>
              <w:rPr>
                <w:rFonts w:eastAsia="Calibri" w:asciiTheme="majorHAnsi" w:hAnsiTheme="majorHAnsi" w:cstheme="majorBidi"/>
              </w:rPr>
            </w:pPr>
            <w:r w:rsidRPr="0951E924">
              <w:rPr>
                <w:rFonts w:eastAsia="Calibri" w:asciiTheme="majorHAnsi" w:hAnsiTheme="majorHAnsi" w:cstheme="majorBidi"/>
              </w:rPr>
              <w:t>Lesson Overview – Use recognised symbols when representing a simple circuit in a diagram by recognising and drawing scientific circuit symbols accurately. Label parts of a circuit and then convert circuit diagrams using informal pictures into a circuit diagram using scientific circuit symbols.</w:t>
            </w:r>
          </w:p>
          <w:p w:rsidRPr="00EA5761" w:rsidR="00007B6A" w:rsidP="65A16D4D" w:rsidRDefault="00007B6A" w14:paraId="1E4C009C" w14:textId="5F16998D">
            <w:pPr>
              <w:widowControl w:val="0"/>
              <w:rPr>
                <w:rFonts w:eastAsia="Calibri" w:asciiTheme="majorHAnsi" w:hAnsiTheme="majorHAnsi" w:cstheme="majorHAnsi"/>
              </w:rPr>
            </w:pPr>
          </w:p>
        </w:tc>
      </w:tr>
      <w:tr w:rsidR="00007B6A" w:rsidTr="66B5C79C" w14:paraId="2A8756D5" w14:textId="77777777">
        <w:trPr>
          <w:trHeight w:val="420"/>
        </w:trPr>
        <w:tc>
          <w:tcPr>
            <w:tcW w:w="930" w:type="dxa"/>
            <w:vMerge/>
            <w:tcMar>
              <w:top w:w="0" w:type="dxa"/>
              <w:left w:w="0" w:type="dxa"/>
              <w:bottom w:w="0" w:type="dxa"/>
              <w:right w:w="0" w:type="dxa"/>
            </w:tcMar>
          </w:tcPr>
          <w:p w:rsidRPr="00EA5761" w:rsidR="00007B6A" w:rsidP="00007B6A" w:rsidRDefault="00007B6A" w14:paraId="382DC357"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007B6A" w:rsidP="0951E924" w:rsidRDefault="00007B6A" w14:paraId="503E8C57" w14:textId="2D197AAA">
            <w:pPr>
              <w:widowControl w:val="0"/>
              <w:rPr>
                <w:rFonts w:eastAsia="Calibri" w:asciiTheme="majorHAnsi" w:hAnsiTheme="majorHAnsi" w:cstheme="majorBidi"/>
              </w:rPr>
            </w:pPr>
            <w:r w:rsidRPr="0951E924">
              <w:rPr>
                <w:rFonts w:eastAsia="Calibri" w:asciiTheme="majorHAnsi" w:hAnsiTheme="majorHAnsi" w:cstheme="majorBidi"/>
              </w:rPr>
              <w:t>LO:</w:t>
            </w:r>
            <w:r w:rsidRPr="0951E924" w:rsidR="0951E924">
              <w:rPr>
                <w:rFonts w:eastAsia="Calibri" w:asciiTheme="majorHAnsi" w:hAnsiTheme="majorHAnsi" w:cstheme="majorBidi"/>
                <w:color w:val="222222"/>
                <w:highlight w:val="white"/>
              </w:rPr>
              <w:t xml:space="preserve"> I can recognise and draw scientific circuit symbols.</w:t>
            </w:r>
          </w:p>
          <w:p w:rsidRPr="00EA5761" w:rsidR="00007B6A" w:rsidP="65A16D4D" w:rsidRDefault="00007B6A" w14:paraId="4EABA936" w14:textId="470457B7">
            <w:pPr>
              <w:widowControl w:val="0"/>
              <w:rPr>
                <w:rFonts w:eastAsia="Calibri" w:asciiTheme="majorHAnsi" w:hAnsiTheme="majorHAnsi" w:cstheme="majorBidi"/>
                <w:color w:val="222222"/>
                <w:highlight w:val="white"/>
              </w:rPr>
            </w:pPr>
          </w:p>
        </w:tc>
      </w:tr>
      <w:tr w:rsidR="00007B6A" w:rsidTr="66B5C79C" w14:paraId="497198A4" w14:textId="77777777">
        <w:trPr>
          <w:trHeight w:val="420"/>
        </w:trPr>
        <w:tc>
          <w:tcPr>
            <w:tcW w:w="930" w:type="dxa"/>
            <w:vMerge w:val="restart"/>
            <w:shd w:val="clear" w:color="auto" w:fill="auto"/>
            <w:tcMar>
              <w:top w:w="0" w:type="dxa"/>
              <w:left w:w="0" w:type="dxa"/>
              <w:bottom w:w="0" w:type="dxa"/>
              <w:right w:w="0" w:type="dxa"/>
            </w:tcMar>
          </w:tcPr>
          <w:p w:rsidRPr="00EA5761" w:rsidR="00007B6A" w:rsidP="7E01E2F1" w:rsidRDefault="00182849" w14:paraId="405DBE50" w14:textId="61CADBEA">
            <w:pPr>
              <w:jc w:val="center"/>
              <w:rPr>
                <w:rFonts w:eastAsia="Calibri" w:asciiTheme="majorHAnsi" w:hAnsiTheme="majorHAnsi" w:cstheme="majorBidi"/>
              </w:rPr>
            </w:pPr>
            <w:r w:rsidRPr="7E01E2F1">
              <w:rPr>
                <w:rFonts w:eastAsia="Calibri" w:asciiTheme="majorHAnsi" w:hAnsiTheme="majorHAnsi" w:cstheme="majorBidi"/>
              </w:rPr>
              <w:t>8</w:t>
            </w:r>
          </w:p>
          <w:p w:rsidRPr="00EA5761" w:rsidR="00007B6A" w:rsidP="7FBF79C8" w:rsidRDefault="4DB865CC" w14:paraId="57CFAE95" w14:textId="218A1133">
            <w:pPr>
              <w:jc w:val="center"/>
              <w:rPr>
                <w:rFonts w:eastAsia="Calibri" w:asciiTheme="majorHAnsi" w:hAnsiTheme="majorHAnsi" w:cstheme="majorBidi"/>
                <w:b/>
              </w:rPr>
            </w:pPr>
            <w:r w:rsidRPr="18356FFF">
              <w:rPr>
                <w:rFonts w:eastAsia="Calibri" w:asciiTheme="majorHAnsi" w:hAnsiTheme="majorHAnsi" w:cstheme="majorBidi"/>
                <w:b/>
                <w:bCs/>
              </w:rPr>
              <w:t xml:space="preserve">DT </w:t>
            </w:r>
            <w:r w:rsidRPr="18356FFF" w:rsidR="6534054B">
              <w:rPr>
                <w:rFonts w:eastAsia="Calibri" w:asciiTheme="majorHAnsi" w:hAnsiTheme="majorHAnsi" w:cstheme="majorBidi"/>
                <w:b/>
                <w:bCs/>
              </w:rPr>
              <w:t xml:space="preserve">LINK MORSE CODE </w:t>
            </w:r>
            <w:r w:rsidRPr="471FD3F6" w:rsidR="6534054B">
              <w:rPr>
                <w:rFonts w:eastAsia="Calibri" w:asciiTheme="majorHAnsi" w:hAnsiTheme="majorHAnsi" w:cstheme="majorBidi"/>
                <w:b/>
                <w:bCs/>
              </w:rPr>
              <w:t>MACHINE</w:t>
            </w:r>
          </w:p>
        </w:tc>
        <w:tc>
          <w:tcPr>
            <w:tcW w:w="13030" w:type="dxa"/>
            <w:shd w:val="clear" w:color="auto" w:fill="auto"/>
            <w:tcMar>
              <w:top w:w="0" w:type="dxa"/>
              <w:left w:w="0" w:type="dxa"/>
              <w:bottom w:w="0" w:type="dxa"/>
              <w:right w:w="0" w:type="dxa"/>
            </w:tcMar>
          </w:tcPr>
          <w:p w:rsidRPr="00EA5761" w:rsidR="00007B6A" w:rsidP="0951E924" w:rsidRDefault="0951E924" w14:paraId="093A081B" w14:textId="70F833B0">
            <w:pPr>
              <w:widowControl w:val="0"/>
              <w:rPr>
                <w:rFonts w:eastAsia="Calibri" w:asciiTheme="majorHAnsi" w:hAnsiTheme="majorHAnsi" w:cstheme="majorBidi"/>
              </w:rPr>
            </w:pPr>
            <w:r w:rsidRPr="0951E924">
              <w:rPr>
                <w:rFonts w:eastAsia="Calibri" w:asciiTheme="majorHAnsi" w:hAnsiTheme="majorHAnsi" w:cstheme="majorBidi"/>
              </w:rPr>
              <w:t>Lesson Overview – Associate the brightness of a lamp or the volume of a buzzer with the number and voltage of cells used in the circuit by observing and explaining the effect of different voltages in a circuit. Make predictions together about what will happen to a bulb, motor or buzzer depending on the voltage of the cell or battery. Discuss what difference they would expect.</w:t>
            </w:r>
          </w:p>
          <w:p w:rsidRPr="00EA5761" w:rsidR="00007B6A" w:rsidP="00FD7265" w:rsidRDefault="00007B6A" w14:paraId="5569731A" w14:textId="713489E3">
            <w:pPr>
              <w:widowControl w:val="0"/>
              <w:rPr>
                <w:rFonts w:eastAsia="Calibri" w:asciiTheme="majorHAnsi" w:hAnsiTheme="majorHAnsi" w:cstheme="majorBidi"/>
                <w:b/>
              </w:rPr>
            </w:pPr>
          </w:p>
        </w:tc>
      </w:tr>
      <w:tr w:rsidR="00007B6A" w:rsidTr="66B5C79C" w14:paraId="3881A4B4" w14:textId="77777777">
        <w:trPr>
          <w:trHeight w:val="420"/>
        </w:trPr>
        <w:tc>
          <w:tcPr>
            <w:tcW w:w="930" w:type="dxa"/>
            <w:vMerge/>
            <w:tcMar>
              <w:top w:w="0" w:type="dxa"/>
              <w:left w:w="0" w:type="dxa"/>
              <w:bottom w:w="0" w:type="dxa"/>
              <w:right w:w="0" w:type="dxa"/>
            </w:tcMar>
          </w:tcPr>
          <w:p w:rsidRPr="00EA5761" w:rsidR="00007B6A" w:rsidP="00007B6A" w:rsidRDefault="00007B6A" w14:paraId="25F9B082"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007B6A" w:rsidP="0951E924" w:rsidRDefault="00007B6A" w14:paraId="0D08E192" w14:textId="18E3B38F">
            <w:pPr>
              <w:widowControl w:val="0"/>
              <w:rPr>
                <w:rFonts w:eastAsia="Calibri" w:asciiTheme="majorHAnsi" w:hAnsiTheme="majorHAnsi" w:cstheme="majorBidi"/>
              </w:rPr>
            </w:pPr>
            <w:r w:rsidRPr="0951E924">
              <w:rPr>
                <w:rFonts w:eastAsia="Calibri" w:asciiTheme="majorHAnsi" w:hAnsiTheme="majorHAnsi" w:cstheme="majorBidi"/>
              </w:rPr>
              <w:t>LO:</w:t>
            </w:r>
            <w:r w:rsidRPr="0951E924" w:rsidR="0EF0A2AE">
              <w:rPr>
                <w:rFonts w:eastAsia="Calibri" w:asciiTheme="majorHAnsi" w:hAnsiTheme="majorHAnsi" w:cstheme="majorBidi"/>
              </w:rPr>
              <w:t xml:space="preserve"> </w:t>
            </w:r>
            <w:r w:rsidRPr="0951E924" w:rsidR="0951E924">
              <w:rPr>
                <w:rFonts w:eastAsia="Calibri" w:asciiTheme="majorHAnsi" w:hAnsiTheme="majorHAnsi" w:cstheme="majorBidi"/>
              </w:rPr>
              <w:t>I can observe and explain the effects of differing voltages in a circuit.</w:t>
            </w:r>
          </w:p>
          <w:p w:rsidRPr="00EA5761" w:rsidR="00007B6A" w:rsidP="65A16D4D" w:rsidRDefault="00007B6A" w14:paraId="76F53866" w14:textId="4F616004">
            <w:pPr>
              <w:widowControl w:val="0"/>
              <w:rPr>
                <w:rFonts w:eastAsia="Calibri" w:asciiTheme="majorHAnsi" w:hAnsiTheme="majorHAnsi" w:cstheme="majorBidi"/>
              </w:rPr>
            </w:pPr>
          </w:p>
        </w:tc>
      </w:tr>
      <w:tr w:rsidRPr="00EA5761" w:rsidR="00862726" w:rsidTr="66B5C79C" w14:paraId="4663D627" w14:textId="77777777">
        <w:trPr>
          <w:trHeight w:val="420"/>
        </w:trPr>
        <w:tc>
          <w:tcPr>
            <w:tcW w:w="930" w:type="dxa"/>
            <w:vMerge w:val="restart"/>
            <w:tcMar>
              <w:top w:w="0" w:type="dxa"/>
              <w:left w:w="0" w:type="dxa"/>
              <w:bottom w:w="0" w:type="dxa"/>
              <w:right w:w="0" w:type="dxa"/>
            </w:tcMar>
          </w:tcPr>
          <w:p w:rsidRPr="00EA5761" w:rsidR="00862726" w:rsidP="6C7F1757" w:rsidRDefault="00862726" w14:paraId="411637F7" w14:textId="5BA67745">
            <w:pPr>
              <w:widowControl w:val="0"/>
              <w:pBdr>
                <w:top w:val="nil"/>
                <w:left w:val="nil"/>
                <w:bottom w:val="nil"/>
                <w:right w:val="nil"/>
                <w:between w:val="nil"/>
              </w:pBdr>
              <w:jc w:val="center"/>
              <w:rPr>
                <w:rFonts w:eastAsia="Calibri" w:asciiTheme="majorHAnsi" w:hAnsiTheme="majorHAnsi" w:cstheme="majorBidi"/>
              </w:rPr>
            </w:pPr>
            <w:r w:rsidRPr="6C7F1757">
              <w:rPr>
                <w:rFonts w:eastAsia="Calibri" w:asciiTheme="majorHAnsi" w:hAnsiTheme="majorHAnsi" w:cstheme="majorBidi"/>
              </w:rPr>
              <w:t>9</w:t>
            </w:r>
          </w:p>
          <w:p w:rsidRPr="00EA5761" w:rsidR="00862726" w:rsidP="6C7F1757" w:rsidRDefault="00862726" w14:paraId="553B6CF3" w14:textId="6F7DEFBC">
            <w:pPr>
              <w:widowControl w:val="0"/>
              <w:pBdr>
                <w:top w:val="nil"/>
                <w:left w:val="nil"/>
                <w:bottom w:val="nil"/>
                <w:right w:val="nil"/>
                <w:between w:val="nil"/>
              </w:pBdr>
              <w:jc w:val="center"/>
              <w:rPr>
                <w:rFonts w:eastAsia="Calibri" w:asciiTheme="majorHAnsi" w:hAnsiTheme="majorHAnsi" w:cstheme="majorBidi"/>
              </w:rPr>
            </w:pPr>
          </w:p>
          <w:p w:rsidRPr="00EA5761" w:rsidR="00862726" w:rsidP="6C7F1757" w:rsidRDefault="6C7F1757" w14:paraId="1D9EF964" w14:textId="48095BF1">
            <w:pPr>
              <w:widowControl w:val="0"/>
              <w:pBdr>
                <w:top w:val="nil"/>
                <w:left w:val="nil"/>
                <w:bottom w:val="nil"/>
                <w:right w:val="nil"/>
                <w:between w:val="nil"/>
              </w:pBdr>
              <w:jc w:val="center"/>
              <w:rPr>
                <w:rFonts w:eastAsia="Calibri" w:asciiTheme="majorHAnsi" w:hAnsiTheme="majorHAnsi" w:cstheme="majorBidi"/>
                <w:b/>
                <w:bCs/>
              </w:rPr>
            </w:pPr>
            <w:r w:rsidRPr="6C7F1757">
              <w:rPr>
                <w:rFonts w:eastAsia="Calibri" w:asciiTheme="majorHAnsi" w:hAnsiTheme="majorHAnsi" w:cstheme="majorBidi"/>
                <w:b/>
                <w:bCs/>
              </w:rPr>
              <w:t>DT LINK</w:t>
            </w:r>
            <w:r w:rsidRPr="24AA8394">
              <w:rPr>
                <w:rFonts w:eastAsia="Calibri" w:asciiTheme="majorHAnsi" w:hAnsiTheme="majorHAnsi" w:cstheme="majorBidi"/>
                <w:b/>
                <w:bCs/>
              </w:rPr>
              <w:t xml:space="preserve"> MORSE </w:t>
            </w:r>
            <w:r w:rsidRPr="47FC999B">
              <w:rPr>
                <w:rFonts w:eastAsia="Calibri" w:asciiTheme="majorHAnsi" w:hAnsiTheme="majorHAnsi" w:cstheme="majorBidi"/>
                <w:b/>
                <w:bCs/>
              </w:rPr>
              <w:t>CODE MACHINE</w:t>
            </w:r>
          </w:p>
          <w:p w:rsidRPr="00EA5761" w:rsidR="00862726" w:rsidP="00007B6A" w:rsidRDefault="00862726" w14:paraId="5B52607C" w14:textId="3A1EC6AC">
            <w:pPr>
              <w:widowControl w:val="0"/>
              <w:pBdr>
                <w:top w:val="nil"/>
                <w:left w:val="nil"/>
                <w:bottom w:val="nil"/>
                <w:right w:val="nil"/>
                <w:between w:val="nil"/>
              </w:pBdr>
              <w:jc w:val="center"/>
              <w:rPr>
                <w:rFonts w:eastAsia="Calibri" w:asciiTheme="majorHAnsi" w:hAnsiTheme="majorHAnsi" w:cstheme="majorBidi"/>
              </w:rPr>
            </w:pPr>
          </w:p>
        </w:tc>
        <w:tc>
          <w:tcPr>
            <w:tcW w:w="13030" w:type="dxa"/>
            <w:shd w:val="clear" w:color="auto" w:fill="auto"/>
            <w:tcMar>
              <w:top w:w="0" w:type="dxa"/>
              <w:left w:w="0" w:type="dxa"/>
              <w:bottom w:w="0" w:type="dxa"/>
              <w:right w:w="0" w:type="dxa"/>
            </w:tcMar>
          </w:tcPr>
          <w:p w:rsidRPr="00EA5761" w:rsidR="00862726" w:rsidP="0951E924" w:rsidRDefault="0951E924" w14:paraId="16A0344A" w14:textId="0B46E165">
            <w:pPr>
              <w:widowControl w:val="0"/>
              <w:rPr>
                <w:rFonts w:eastAsia="Calibri" w:asciiTheme="majorHAnsi" w:hAnsiTheme="majorHAnsi" w:cstheme="majorBidi"/>
              </w:rPr>
            </w:pPr>
            <w:r w:rsidRPr="0951E924">
              <w:rPr>
                <w:rFonts w:eastAsia="Calibri" w:asciiTheme="majorHAnsi" w:hAnsiTheme="majorHAnsi" w:cstheme="majorBidi"/>
              </w:rPr>
              <w:t>Lesson Overview – Compare and give reasons for variations in how components function, including the brightness of bulbs, the loudness of buzzers and the on/off position of switches. Plan different types of scientific enquiries to answer questions, including recognising and controlling variables where necessary by investigating the relationship between wire length and the brightness of bulbs or the loudness of buzzers.</w:t>
            </w:r>
          </w:p>
          <w:p w:rsidRPr="00EA5761" w:rsidR="00862726" w:rsidP="0951E924" w:rsidRDefault="00862726" w14:paraId="024C5BA1" w14:textId="684946CD">
            <w:pPr>
              <w:widowControl w:val="0"/>
              <w:rPr>
                <w:rFonts w:eastAsia="Calibri" w:asciiTheme="majorHAnsi" w:hAnsiTheme="majorHAnsi" w:cstheme="majorBidi"/>
              </w:rPr>
            </w:pPr>
          </w:p>
        </w:tc>
      </w:tr>
      <w:tr w:rsidRPr="00EA5761" w:rsidR="00862726" w:rsidTr="66B5C79C" w14:paraId="63E05ECF" w14:textId="77777777">
        <w:trPr>
          <w:trHeight w:val="420"/>
        </w:trPr>
        <w:tc>
          <w:tcPr>
            <w:tcW w:w="930" w:type="dxa"/>
            <w:vMerge/>
            <w:tcMar>
              <w:top w:w="0" w:type="dxa"/>
              <w:left w:w="0" w:type="dxa"/>
              <w:bottom w:w="0" w:type="dxa"/>
              <w:right w:w="0" w:type="dxa"/>
            </w:tcMar>
          </w:tcPr>
          <w:p w:rsidRPr="00EA5761" w:rsidR="00862726" w:rsidP="00007B6A" w:rsidRDefault="00862726" w14:paraId="347F8820"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951E924" w:rsidRDefault="0951E924" w14:paraId="2E6EE0BB" w14:textId="4BCB5361">
            <w:pPr>
              <w:widowControl w:val="0"/>
              <w:rPr>
                <w:rFonts w:eastAsia="Calibri" w:asciiTheme="majorHAnsi" w:hAnsiTheme="majorHAnsi" w:cstheme="majorBidi"/>
              </w:rPr>
            </w:pPr>
            <w:r w:rsidRPr="0951E924">
              <w:rPr>
                <w:rFonts w:eastAsia="Calibri" w:asciiTheme="majorHAnsi" w:hAnsiTheme="majorHAnsi" w:cstheme="majorBidi"/>
              </w:rPr>
              <w:t>LO: I can plan an investigation and understand variations in how components function.</w:t>
            </w:r>
          </w:p>
          <w:p w:rsidRPr="00EA5761" w:rsidR="00862726" w:rsidP="0951E924" w:rsidRDefault="00862726" w14:paraId="1B95FB8F" w14:textId="7867559B">
            <w:pPr>
              <w:widowControl w:val="0"/>
              <w:rPr>
                <w:rFonts w:eastAsia="Calibri" w:asciiTheme="majorHAnsi" w:hAnsiTheme="majorHAnsi" w:cstheme="majorBidi"/>
              </w:rPr>
            </w:pPr>
          </w:p>
        </w:tc>
      </w:tr>
      <w:tr w:rsidRPr="00EA5761" w:rsidR="00862726" w:rsidTr="66B5C79C" w14:paraId="7775EB35" w14:textId="77777777">
        <w:trPr>
          <w:trHeight w:val="420"/>
        </w:trPr>
        <w:tc>
          <w:tcPr>
            <w:tcW w:w="930" w:type="dxa"/>
            <w:vMerge w:val="restart"/>
            <w:tcMar>
              <w:top w:w="0" w:type="dxa"/>
              <w:left w:w="0" w:type="dxa"/>
              <w:bottom w:w="0" w:type="dxa"/>
              <w:right w:w="0" w:type="dxa"/>
            </w:tcMar>
          </w:tcPr>
          <w:p w:rsidRPr="00EA5761" w:rsidR="00862726" w:rsidP="00007B6A" w:rsidRDefault="00862726" w14:paraId="64DCEE21" w14:textId="53FB9813">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10</w:t>
            </w:r>
          </w:p>
        </w:tc>
        <w:tc>
          <w:tcPr>
            <w:tcW w:w="13030" w:type="dxa"/>
            <w:shd w:val="clear" w:color="auto" w:fill="auto"/>
            <w:tcMar>
              <w:top w:w="0" w:type="dxa"/>
              <w:left w:w="0" w:type="dxa"/>
              <w:bottom w:w="0" w:type="dxa"/>
              <w:right w:w="0" w:type="dxa"/>
            </w:tcMar>
          </w:tcPr>
          <w:p w:rsidRPr="00EA5761" w:rsidR="00862726" w:rsidP="0951E924" w:rsidRDefault="0951E924" w14:paraId="0C4CB04F" w14:textId="47A6AB36">
            <w:pPr>
              <w:widowControl w:val="0"/>
              <w:rPr>
                <w:rFonts w:eastAsia="Calibri" w:asciiTheme="majorHAnsi" w:hAnsiTheme="majorHAnsi" w:cstheme="majorBidi"/>
              </w:rPr>
            </w:pPr>
            <w:r w:rsidRPr="0951E924">
              <w:rPr>
                <w:rFonts w:eastAsia="Calibri" w:asciiTheme="majorHAnsi" w:hAnsiTheme="majorHAnsi" w:cstheme="majorBidi"/>
              </w:rPr>
              <w:t>Lesson Overview – Reporting and presenting findings from enquiries, including conclusions, causal relationships and explanations of and degree of trust in results by conducting an investigation, presenting and report findings on the effect of wire length on the brightness of bulbs or the loudness of buzzers.</w:t>
            </w:r>
          </w:p>
          <w:p w:rsidRPr="00EA5761" w:rsidR="00862726" w:rsidP="0951E924" w:rsidRDefault="00862726" w14:paraId="0AA85949" w14:textId="2B6DD6D5">
            <w:pPr>
              <w:widowControl w:val="0"/>
              <w:rPr>
                <w:rFonts w:eastAsia="Calibri" w:asciiTheme="majorHAnsi" w:hAnsiTheme="majorHAnsi" w:cstheme="majorBidi"/>
              </w:rPr>
            </w:pPr>
          </w:p>
        </w:tc>
      </w:tr>
      <w:tr w:rsidRPr="00EA5761" w:rsidR="00862726" w:rsidTr="66B5C79C" w14:paraId="154BBF00" w14:textId="77777777">
        <w:trPr>
          <w:trHeight w:val="420"/>
        </w:trPr>
        <w:tc>
          <w:tcPr>
            <w:tcW w:w="930" w:type="dxa"/>
            <w:vMerge/>
            <w:tcMar>
              <w:top w:w="0" w:type="dxa"/>
              <w:left w:w="0" w:type="dxa"/>
              <w:bottom w:w="0" w:type="dxa"/>
              <w:right w:w="0" w:type="dxa"/>
            </w:tcMar>
          </w:tcPr>
          <w:p w:rsidRPr="00EA5761" w:rsidR="00862726" w:rsidP="00007B6A" w:rsidRDefault="00862726" w14:paraId="255B6B04"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951E924" w:rsidRDefault="0951E924" w14:paraId="350CDCBF" w14:textId="4A42A412">
            <w:pPr>
              <w:widowControl w:val="0"/>
              <w:rPr>
                <w:rFonts w:eastAsia="Calibri" w:asciiTheme="majorHAnsi" w:hAnsiTheme="majorHAnsi" w:cstheme="majorBidi"/>
              </w:rPr>
            </w:pPr>
            <w:r w:rsidRPr="0951E924">
              <w:rPr>
                <w:rFonts w:eastAsia="Calibri" w:asciiTheme="majorHAnsi" w:hAnsiTheme="majorHAnsi" w:cstheme="majorBidi"/>
              </w:rPr>
              <w:t>LO: I can conduct an investigation, record my data and report my findings.</w:t>
            </w:r>
          </w:p>
          <w:p w:rsidRPr="00EA5761" w:rsidR="00862726" w:rsidP="0951E924" w:rsidRDefault="00862726" w14:paraId="3F254EC5" w14:textId="7D87DE49">
            <w:pPr>
              <w:widowControl w:val="0"/>
              <w:rPr>
                <w:rFonts w:eastAsia="Calibri" w:asciiTheme="majorHAnsi" w:hAnsiTheme="majorHAnsi" w:cstheme="majorBidi"/>
              </w:rPr>
            </w:pPr>
          </w:p>
        </w:tc>
      </w:tr>
      <w:tr w:rsidRPr="00EA5761" w:rsidR="00862726" w:rsidTr="66B5C79C" w14:paraId="6C1D00A8" w14:textId="77777777">
        <w:trPr>
          <w:trHeight w:val="420"/>
        </w:trPr>
        <w:tc>
          <w:tcPr>
            <w:tcW w:w="930" w:type="dxa"/>
            <w:vMerge w:val="restart"/>
            <w:tcMar>
              <w:top w:w="0" w:type="dxa"/>
              <w:left w:w="0" w:type="dxa"/>
              <w:bottom w:w="0" w:type="dxa"/>
              <w:right w:w="0" w:type="dxa"/>
            </w:tcMar>
          </w:tcPr>
          <w:p w:rsidRPr="00EA5761" w:rsidR="00862726" w:rsidP="00007B6A" w:rsidRDefault="00862726" w14:paraId="093C1D3B" w14:textId="68DB34C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11</w:t>
            </w:r>
          </w:p>
        </w:tc>
        <w:tc>
          <w:tcPr>
            <w:tcW w:w="13030" w:type="dxa"/>
            <w:shd w:val="clear" w:color="auto" w:fill="auto"/>
            <w:tcMar>
              <w:top w:w="0" w:type="dxa"/>
              <w:left w:w="0" w:type="dxa"/>
              <w:bottom w:w="0" w:type="dxa"/>
              <w:right w:w="0" w:type="dxa"/>
            </w:tcMar>
          </w:tcPr>
          <w:p w:rsidRPr="00EA5761" w:rsidR="00862726" w:rsidP="0951E924" w:rsidRDefault="0951E924" w14:paraId="762FD39D" w14:textId="2BAC36EF">
            <w:pPr>
              <w:widowControl w:val="0"/>
              <w:rPr>
                <w:rFonts w:eastAsia="Calibri" w:asciiTheme="majorHAnsi" w:hAnsiTheme="majorHAnsi" w:cstheme="majorBidi"/>
              </w:rPr>
            </w:pPr>
            <w:r w:rsidRPr="0951E924">
              <w:rPr>
                <w:rFonts w:eastAsia="Calibri" w:asciiTheme="majorHAnsi" w:hAnsiTheme="majorHAnsi" w:cstheme="majorBidi"/>
              </w:rPr>
              <w:t>Lesson Overview – Children reflect on their investigation from last week and feedback their ideas to the whole class. What changes could be made? Explore reasons why. How can you conduct a different investigation in order to further investigate your results? Make predictions from results. Show how to make a further prediction based on their test results. What did your results show? How will you investigate further? What will your new prediction be? Children need to create a new question, make new predictions, explain how they are related to their results, and add the variables and equipment. Children conduct their new investigation.</w:t>
            </w:r>
          </w:p>
          <w:p w:rsidRPr="00EA5761" w:rsidR="00862726" w:rsidP="0951E924" w:rsidRDefault="00862726" w14:paraId="623A27FD" w14:textId="5DFF6A5E">
            <w:pPr>
              <w:widowControl w:val="0"/>
              <w:rPr>
                <w:rFonts w:eastAsia="Calibri" w:asciiTheme="majorHAnsi" w:hAnsiTheme="majorHAnsi" w:cstheme="majorBidi"/>
              </w:rPr>
            </w:pPr>
          </w:p>
        </w:tc>
      </w:tr>
      <w:tr w:rsidRPr="00EA5761" w:rsidR="00862726" w:rsidTr="66B5C79C" w14:paraId="54BEC399" w14:textId="77777777">
        <w:trPr>
          <w:trHeight w:val="420"/>
        </w:trPr>
        <w:tc>
          <w:tcPr>
            <w:tcW w:w="930" w:type="dxa"/>
            <w:vMerge/>
            <w:tcMar>
              <w:top w:w="0" w:type="dxa"/>
              <w:left w:w="0" w:type="dxa"/>
              <w:bottom w:w="0" w:type="dxa"/>
              <w:right w:w="0" w:type="dxa"/>
            </w:tcMar>
          </w:tcPr>
          <w:p w:rsidRPr="00EA5761" w:rsidR="00862726" w:rsidP="00007B6A" w:rsidRDefault="00862726" w14:paraId="69C5A5AE"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951E924" w:rsidRDefault="0951E924" w14:paraId="41C5E8C7" w14:textId="1E692E39">
            <w:pPr>
              <w:widowControl w:val="0"/>
              <w:rPr>
                <w:rFonts w:eastAsia="Calibri" w:asciiTheme="majorHAnsi" w:hAnsiTheme="majorHAnsi" w:cstheme="majorBidi"/>
              </w:rPr>
            </w:pPr>
            <w:r w:rsidRPr="0951E924">
              <w:rPr>
                <w:rFonts w:eastAsia="Calibri" w:asciiTheme="majorHAnsi" w:hAnsiTheme="majorHAnsi" w:cstheme="majorBidi"/>
              </w:rPr>
              <w:t>LO: I can use test results to make predictions to set up further comparative and fair tests by planning and conducting a further investigation.</w:t>
            </w:r>
          </w:p>
          <w:p w:rsidRPr="00EA5761" w:rsidR="00862726" w:rsidP="0951E924" w:rsidRDefault="00862726" w14:paraId="5E71F487" w14:textId="7240F565">
            <w:pPr>
              <w:widowControl w:val="0"/>
              <w:rPr>
                <w:rFonts w:eastAsia="Calibri" w:asciiTheme="majorHAnsi" w:hAnsiTheme="majorHAnsi" w:cstheme="majorBidi"/>
              </w:rPr>
            </w:pPr>
          </w:p>
        </w:tc>
      </w:tr>
    </w:tbl>
    <w:p w:rsidRPr="00EA5761" w:rsidR="00604F0C" w:rsidRDefault="00604F0C" w14:paraId="00000019" w14:textId="77777777">
      <w:pPr>
        <w:rPr>
          <w:rFonts w:eastAsia="Calibri" w:asciiTheme="majorHAnsi" w:hAnsiTheme="majorHAnsi" w:cstheme="majorHAnsi"/>
        </w:rPr>
      </w:pPr>
    </w:p>
    <w:p w:rsidRPr="00EA5761" w:rsidR="00604F0C" w:rsidRDefault="00604F0C" w14:paraId="0000001A" w14:textId="77777777">
      <w:pPr>
        <w:rPr>
          <w:rFonts w:eastAsia="Calibri" w:asciiTheme="majorHAnsi" w:hAnsiTheme="majorHAnsi" w:cstheme="majorHAnsi"/>
        </w:rPr>
      </w:pPr>
    </w:p>
    <w:p w:rsidRPr="00EA5761" w:rsidR="00604F0C" w:rsidP="00F55877" w:rsidRDefault="00604F0C" w14:paraId="00000024" w14:textId="77777777">
      <w:pPr>
        <w:widowControl w:val="0"/>
        <w:pBdr>
          <w:top w:val="nil"/>
          <w:left w:val="nil"/>
          <w:bottom w:val="nil"/>
          <w:right w:val="nil"/>
          <w:between w:val="nil"/>
        </w:pBdr>
        <w:rPr>
          <w:rFonts w:eastAsia="Calibri" w:asciiTheme="majorHAnsi" w:hAnsiTheme="majorHAnsi" w:cstheme="majorHAnsi"/>
        </w:rPr>
      </w:pPr>
    </w:p>
    <w:tbl>
      <w:tblPr>
        <w:tblW w:w="13960" w:type="dxa"/>
        <w:tblInd w:w="1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930"/>
        <w:gridCol w:w="13030"/>
      </w:tblGrid>
      <w:tr w:rsidR="00604F0C" w:rsidTr="3EF9B4A1" w14:paraId="55206A44" w14:textId="77777777">
        <w:trPr>
          <w:trHeight w:val="420"/>
        </w:trPr>
        <w:tc>
          <w:tcPr>
            <w:tcW w:w="13960" w:type="dxa"/>
            <w:gridSpan w:val="2"/>
            <w:shd w:val="clear" w:color="auto" w:fill="auto"/>
            <w:tcMar>
              <w:top w:w="0" w:type="dxa"/>
              <w:left w:w="0" w:type="dxa"/>
              <w:bottom w:w="0" w:type="dxa"/>
              <w:right w:w="0" w:type="dxa"/>
            </w:tcMar>
          </w:tcPr>
          <w:p w:rsidRPr="00EA5761" w:rsidR="00604F0C" w:rsidP="4E78C937" w:rsidRDefault="00464E0B" w14:paraId="00000025" w14:textId="09500136">
            <w:pPr>
              <w:widowControl w:val="0"/>
              <w:spacing w:line="259" w:lineRule="auto"/>
              <w:jc w:val="center"/>
              <w:rPr>
                <w:rFonts w:eastAsia="Calibri" w:asciiTheme="majorHAnsi" w:hAnsiTheme="majorHAnsi" w:cstheme="majorHAnsi"/>
              </w:rPr>
            </w:pPr>
            <w:r w:rsidRPr="00EA5761">
              <w:rPr>
                <w:rFonts w:eastAsia="Calibri" w:asciiTheme="majorHAnsi" w:hAnsiTheme="majorHAnsi" w:cstheme="majorHAnsi"/>
                <w:b/>
              </w:rPr>
              <w:t>History</w:t>
            </w:r>
            <w:r w:rsidRPr="00EA5761" w:rsidR="4A20C297">
              <w:rPr>
                <w:rFonts w:eastAsia="Calibri" w:asciiTheme="majorHAnsi" w:hAnsiTheme="majorHAnsi" w:cstheme="majorHAnsi"/>
                <w:b/>
              </w:rPr>
              <w:t xml:space="preserve"> -</w:t>
            </w:r>
            <w:r w:rsidRPr="00EA5761">
              <w:rPr>
                <w:rFonts w:eastAsia="Calibri" w:asciiTheme="majorHAnsi" w:hAnsiTheme="majorHAnsi" w:cstheme="majorHAnsi"/>
                <w:b/>
              </w:rPr>
              <w:t xml:space="preserve"> </w:t>
            </w:r>
            <w:r w:rsidRPr="00EA5761" w:rsidR="4A20C297">
              <w:rPr>
                <w:rFonts w:eastAsia="Calibri" w:asciiTheme="majorHAnsi" w:hAnsiTheme="majorHAnsi" w:cstheme="majorHAnsi"/>
                <w:b/>
              </w:rPr>
              <w:t>T</w:t>
            </w:r>
            <w:r w:rsidRPr="00EA5761">
              <w:rPr>
                <w:rFonts w:eastAsia="Calibri" w:asciiTheme="majorHAnsi" w:hAnsiTheme="majorHAnsi" w:cstheme="majorHAnsi"/>
                <w:b/>
              </w:rPr>
              <w:t xml:space="preserve">opic </w:t>
            </w:r>
            <w:r w:rsidRPr="00EA5761" w:rsidR="4A20C297">
              <w:rPr>
                <w:rFonts w:eastAsia="Calibri" w:asciiTheme="majorHAnsi" w:hAnsiTheme="majorHAnsi" w:cstheme="majorHAnsi"/>
                <w:b/>
              </w:rPr>
              <w:t>O</w:t>
            </w:r>
            <w:r w:rsidRPr="00EA5761">
              <w:rPr>
                <w:rFonts w:eastAsia="Calibri" w:asciiTheme="majorHAnsi" w:hAnsiTheme="majorHAnsi" w:cstheme="majorHAnsi"/>
                <w:b/>
              </w:rPr>
              <w:t>bjectives</w:t>
            </w:r>
            <w:r w:rsidRPr="00EA5761" w:rsidR="3D3017D1">
              <w:rPr>
                <w:rFonts w:eastAsia="Calibri" w:asciiTheme="majorHAnsi" w:hAnsiTheme="majorHAnsi" w:cstheme="majorHAnsi"/>
                <w:b/>
              </w:rPr>
              <w:t xml:space="preserve"> </w:t>
            </w:r>
            <w:r w:rsidRPr="00EA5761" w:rsidR="3D3017D1">
              <w:rPr>
                <w:rFonts w:eastAsia="Calibri" w:asciiTheme="majorHAnsi" w:hAnsiTheme="majorHAnsi" w:cstheme="majorHAnsi"/>
              </w:rPr>
              <w:t>(</w:t>
            </w:r>
            <w:r w:rsidRPr="00EA5761" w:rsidR="00182849">
              <w:rPr>
                <w:rFonts w:eastAsia="Calibri" w:asciiTheme="majorHAnsi" w:hAnsiTheme="majorHAnsi" w:cstheme="majorHAnsi"/>
                <w:color w:val="000000" w:themeColor="text1"/>
              </w:rPr>
              <w:t>World War II</w:t>
            </w:r>
            <w:r w:rsidRPr="00EA5761" w:rsidR="1266A5EC">
              <w:rPr>
                <w:rFonts w:eastAsia="Calibri" w:asciiTheme="majorHAnsi" w:hAnsiTheme="majorHAnsi" w:cstheme="majorHAnsi"/>
                <w:color w:val="000000" w:themeColor="text1"/>
              </w:rPr>
              <w:t>)</w:t>
            </w:r>
          </w:p>
        </w:tc>
      </w:tr>
      <w:tr w:rsidR="00604F0C" w:rsidTr="3EF9B4A1" w14:paraId="5799942F" w14:textId="77777777">
        <w:trPr>
          <w:trHeight w:val="1120"/>
        </w:trPr>
        <w:tc>
          <w:tcPr>
            <w:tcW w:w="13960" w:type="dxa"/>
            <w:gridSpan w:val="2"/>
            <w:shd w:val="clear" w:color="auto" w:fill="A4FFFA"/>
            <w:tcMar>
              <w:top w:w="0" w:type="dxa"/>
              <w:left w:w="0" w:type="dxa"/>
              <w:bottom w:w="0" w:type="dxa"/>
              <w:right w:w="0" w:type="dxa"/>
            </w:tcMar>
          </w:tcPr>
          <w:p w:rsidRPr="00EA5761" w:rsidR="62FC0187" w:rsidP="00182849" w:rsidRDefault="00464E0B" w14:paraId="14596B8B" w14:textId="5B34BD58">
            <w:pPr>
              <w:rPr>
                <w:rFonts w:eastAsia="Calibri" w:asciiTheme="majorHAnsi" w:hAnsiTheme="majorHAnsi" w:cstheme="majorHAnsi"/>
                <w:b/>
              </w:rPr>
            </w:pPr>
            <w:r w:rsidRPr="00EA5761">
              <w:rPr>
                <w:rFonts w:eastAsia="Calibri" w:asciiTheme="majorHAnsi" w:hAnsiTheme="majorHAnsi" w:cstheme="majorHAnsi"/>
                <w:b/>
              </w:rPr>
              <w:t>Year 5</w:t>
            </w:r>
          </w:p>
          <w:p w:rsidRPr="00EA5761" w:rsidR="65A16D4D" w:rsidP="65A16D4D" w:rsidRDefault="004967B1" w14:paraId="07E8D9E1" w14:textId="4FEE160D">
            <w:pPr>
              <w:rPr>
                <w:rFonts w:eastAsia="Calibri" w:asciiTheme="majorHAnsi" w:hAnsiTheme="majorHAnsi" w:cstheme="majorHAnsi"/>
              </w:rPr>
            </w:pPr>
            <w:r w:rsidRPr="004967B1">
              <w:rPr>
                <w:rFonts w:eastAsia="Calibri" w:asciiTheme="majorHAnsi" w:hAnsiTheme="majorHAnsi" w:cstheme="majorHAnsi"/>
              </w:rPr>
              <w:t>Choose relevant sources of evidence to support particular lines of enquiry.</w:t>
            </w:r>
          </w:p>
          <w:p w:rsidR="004967B1" w:rsidP="65A16D4D" w:rsidRDefault="00F148F6" w14:paraId="68620510" w14:textId="643E219C">
            <w:pPr>
              <w:rPr>
                <w:rFonts w:eastAsia="Calibri" w:asciiTheme="majorHAnsi" w:hAnsiTheme="majorHAnsi" w:cstheme="majorHAnsi"/>
              </w:rPr>
            </w:pPr>
            <w:r w:rsidRPr="00F148F6">
              <w:rPr>
                <w:rFonts w:eastAsia="Calibri" w:asciiTheme="majorHAnsi" w:hAnsiTheme="majorHAnsi" w:cstheme="majorHAnsi"/>
              </w:rPr>
              <w:t>Choose relevant ways to communicate historical findings.</w:t>
            </w:r>
          </w:p>
          <w:p w:rsidR="00F148F6" w:rsidP="65A16D4D" w:rsidRDefault="00F148F6" w14:paraId="1F261BA4" w14:textId="4E5C4F4B">
            <w:pPr>
              <w:rPr>
                <w:rFonts w:eastAsia="Calibri" w:asciiTheme="majorHAnsi" w:hAnsiTheme="majorHAnsi" w:cstheme="majorHAnsi"/>
              </w:rPr>
            </w:pPr>
            <w:r w:rsidRPr="00F148F6">
              <w:rPr>
                <w:rFonts w:eastAsia="Calibri" w:asciiTheme="majorHAnsi" w:hAnsiTheme="majorHAnsi" w:cstheme="majorHAnsi"/>
              </w:rPr>
              <w:t>Describe links and contrasts within and across different periods of time including short-term and long-term time scales.</w:t>
            </w:r>
          </w:p>
          <w:p w:rsidR="00F148F6" w:rsidP="65A16D4D" w:rsidRDefault="008350AA" w14:paraId="15BEEBB2" w14:textId="71FD36B7">
            <w:pPr>
              <w:rPr>
                <w:rFonts w:eastAsia="Calibri" w:asciiTheme="majorHAnsi" w:hAnsiTheme="majorHAnsi" w:cstheme="majorHAnsi"/>
              </w:rPr>
            </w:pPr>
            <w:r w:rsidRPr="008350AA">
              <w:rPr>
                <w:rFonts w:eastAsia="Calibri" w:asciiTheme="majorHAnsi" w:hAnsiTheme="majorHAnsi" w:cstheme="majorHAnsi"/>
              </w:rPr>
              <w:t>Discuss and debate historical issues.</w:t>
            </w:r>
          </w:p>
          <w:p w:rsidR="00F52870" w:rsidP="65A16D4D" w:rsidRDefault="00F52870" w14:paraId="226F1D1B" w14:textId="59B6AF18">
            <w:pPr>
              <w:rPr>
                <w:rFonts w:eastAsia="Calibri" w:asciiTheme="majorHAnsi" w:hAnsiTheme="majorHAnsi" w:cstheme="majorHAnsi"/>
              </w:rPr>
            </w:pPr>
            <w:r w:rsidRPr="00F52870">
              <w:rPr>
                <w:rFonts w:eastAsia="Calibri" w:asciiTheme="majorHAnsi" w:hAnsiTheme="majorHAnsi" w:cstheme="majorHAnsi"/>
              </w:rPr>
              <w:t>Recognise how our knowledge of the past is constructed from a range of sources.</w:t>
            </w:r>
          </w:p>
          <w:p w:rsidR="008350AA" w:rsidP="65A16D4D" w:rsidRDefault="008350AA" w14:paraId="300E2A01" w14:textId="0FDD138F">
            <w:pPr>
              <w:rPr>
                <w:rFonts w:eastAsia="Calibri" w:asciiTheme="majorHAnsi" w:hAnsiTheme="majorHAnsi" w:cstheme="majorHAnsi"/>
              </w:rPr>
            </w:pPr>
            <w:r w:rsidRPr="008350AA">
              <w:rPr>
                <w:rFonts w:eastAsia="Calibri" w:asciiTheme="majorHAnsi" w:hAnsiTheme="majorHAnsi" w:cstheme="majorHAnsi"/>
              </w:rPr>
              <w:t>Identify where people, places and periods of time fit into a chronological framework.</w:t>
            </w:r>
          </w:p>
          <w:p w:rsidR="008350AA" w:rsidP="65A16D4D" w:rsidRDefault="008350AA" w14:paraId="0CCBBAB6" w14:textId="219C9E13">
            <w:pPr>
              <w:rPr>
                <w:rFonts w:eastAsia="Calibri" w:asciiTheme="majorHAnsi" w:hAnsiTheme="majorHAnsi" w:cstheme="majorHAnsi"/>
              </w:rPr>
            </w:pPr>
            <w:r w:rsidRPr="008350AA">
              <w:rPr>
                <w:rFonts w:eastAsia="Calibri" w:asciiTheme="majorHAnsi" w:hAnsiTheme="majorHAnsi" w:cstheme="majorHAnsi"/>
              </w:rPr>
              <w:t>Use dates and appropriate historical terms to sequence events and periods of time.</w:t>
            </w:r>
          </w:p>
          <w:p w:rsidRPr="00EA5761" w:rsidR="00F52870" w:rsidP="65A16D4D" w:rsidRDefault="00F52870" w14:paraId="6A4EB6D9" w14:textId="191299B6">
            <w:pPr>
              <w:rPr>
                <w:rFonts w:eastAsia="Calibri" w:asciiTheme="majorHAnsi" w:hAnsiTheme="majorHAnsi" w:cstheme="majorHAnsi"/>
              </w:rPr>
            </w:pPr>
            <w:r w:rsidRPr="00F52870">
              <w:rPr>
                <w:rFonts w:eastAsia="Calibri" w:asciiTheme="majorHAnsi" w:hAnsiTheme="majorHAnsi" w:cstheme="majorHAnsi"/>
              </w:rPr>
              <w:t>Use appropriate vocabulary when discussing and describing historical events.</w:t>
            </w:r>
          </w:p>
          <w:p w:rsidRPr="00EA5761" w:rsidR="00154E9B" w:rsidP="00154E9B" w:rsidRDefault="00154E9B" w14:paraId="53F23097" w14:textId="77777777">
            <w:pPr>
              <w:contextualSpacing/>
              <w:rPr>
                <w:rFonts w:eastAsia="Calibri" w:asciiTheme="majorHAnsi" w:hAnsiTheme="majorHAnsi" w:cstheme="majorHAnsi"/>
                <w:b/>
              </w:rPr>
            </w:pPr>
            <w:r w:rsidRPr="00EA5761">
              <w:rPr>
                <w:rFonts w:eastAsia="Calibri" w:asciiTheme="majorHAnsi" w:hAnsiTheme="majorHAnsi" w:cstheme="majorHAnsi"/>
                <w:b/>
              </w:rPr>
              <w:t>Year 6</w:t>
            </w:r>
          </w:p>
          <w:p w:rsidR="00F52870" w:rsidP="00154E9B" w:rsidRDefault="00EE261C" w14:paraId="3F587E37" w14:textId="733EA65F">
            <w:pPr>
              <w:contextualSpacing/>
              <w:rPr>
                <w:rFonts w:eastAsia="Calibri" w:asciiTheme="majorHAnsi" w:hAnsiTheme="majorHAnsi" w:cstheme="majorHAnsi"/>
                <w:bCs/>
              </w:rPr>
            </w:pPr>
            <w:r w:rsidRPr="00EE261C">
              <w:rPr>
                <w:rFonts w:eastAsia="Calibri" w:asciiTheme="majorHAnsi" w:hAnsiTheme="majorHAnsi" w:cstheme="majorHAnsi"/>
                <w:bCs/>
              </w:rPr>
              <w:t>Acknowledge contrasting evidence and opinions when discussing and debating historical issues.</w:t>
            </w:r>
          </w:p>
          <w:p w:rsidR="00EE261C" w:rsidP="00154E9B" w:rsidRDefault="00EE261C" w14:paraId="57B16EAD" w14:textId="5786DB8E">
            <w:pPr>
              <w:contextualSpacing/>
              <w:rPr>
                <w:rFonts w:eastAsia="Calibri" w:asciiTheme="majorHAnsi" w:hAnsiTheme="majorHAnsi" w:cstheme="majorHAnsi"/>
                <w:bCs/>
              </w:rPr>
            </w:pPr>
            <w:r w:rsidRPr="00EE261C">
              <w:rPr>
                <w:rFonts w:eastAsia="Calibri" w:asciiTheme="majorHAnsi" w:hAnsiTheme="majorHAnsi" w:cstheme="majorHAnsi"/>
                <w:bCs/>
              </w:rPr>
              <w:t>Construct informed responses to historical questions and hypotheses that involve thoughtful selection and organisation of relevant historical information including appropriate dates and terms.</w:t>
            </w:r>
          </w:p>
          <w:p w:rsidR="00044131" w:rsidP="00044131" w:rsidRDefault="00044131" w14:paraId="2E376569" w14:textId="77777777">
            <w:pPr>
              <w:rPr>
                <w:rFonts w:eastAsia="Calibri" w:asciiTheme="majorHAnsi" w:hAnsiTheme="majorHAnsi" w:cstheme="majorHAnsi"/>
              </w:rPr>
            </w:pPr>
            <w:r w:rsidRPr="00F148F6">
              <w:rPr>
                <w:rFonts w:eastAsia="Calibri" w:asciiTheme="majorHAnsi" w:hAnsiTheme="majorHAnsi" w:cstheme="majorHAnsi"/>
              </w:rPr>
              <w:t>Choose relevant ways to communicate historical findings.</w:t>
            </w:r>
          </w:p>
          <w:p w:rsidR="00044131" w:rsidP="00044131" w:rsidRDefault="00044131" w14:paraId="1E3A317B" w14:textId="77777777">
            <w:pPr>
              <w:rPr>
                <w:rFonts w:eastAsia="Calibri" w:asciiTheme="majorHAnsi" w:hAnsiTheme="majorHAnsi" w:cstheme="majorHAnsi"/>
              </w:rPr>
            </w:pPr>
            <w:r w:rsidRPr="00F148F6">
              <w:rPr>
                <w:rFonts w:eastAsia="Calibri" w:asciiTheme="majorHAnsi" w:hAnsiTheme="majorHAnsi" w:cstheme="majorHAnsi"/>
              </w:rPr>
              <w:t>Describe links and contrasts within and across different periods of time including short-term and long-term time scales.</w:t>
            </w:r>
          </w:p>
          <w:p w:rsidRPr="00EE261C" w:rsidR="00044131" w:rsidP="00154E9B" w:rsidRDefault="00044131" w14:paraId="205D1690" w14:textId="1F19F9FD">
            <w:pPr>
              <w:contextualSpacing/>
              <w:rPr>
                <w:rFonts w:eastAsia="Calibri" w:asciiTheme="majorHAnsi" w:hAnsiTheme="majorHAnsi" w:cstheme="majorHAnsi"/>
                <w:bCs/>
              </w:rPr>
            </w:pPr>
            <w:r w:rsidRPr="00044131">
              <w:rPr>
                <w:rFonts w:eastAsia="Calibri" w:asciiTheme="majorHAnsi" w:hAnsiTheme="majorHAnsi" w:cstheme="majorHAnsi"/>
                <w:bCs/>
              </w:rPr>
              <w:t>Demonstrate knowledge of an aspect or theme in British history that extends their chronological knowledge beyond 1066.</w:t>
            </w:r>
          </w:p>
          <w:p w:rsidR="00EE261C" w:rsidP="00154E9B" w:rsidRDefault="008A0FE5" w14:paraId="068AC3B0" w14:textId="61525571">
            <w:pPr>
              <w:contextualSpacing/>
              <w:rPr>
                <w:rFonts w:eastAsia="Calibri" w:asciiTheme="majorHAnsi" w:hAnsiTheme="majorHAnsi" w:cstheme="majorHAnsi"/>
                <w:bCs/>
              </w:rPr>
            </w:pPr>
            <w:r w:rsidRPr="008A0FE5">
              <w:rPr>
                <w:rFonts w:eastAsia="Calibri" w:asciiTheme="majorHAnsi" w:hAnsiTheme="majorHAnsi" w:cstheme="majorHAnsi"/>
                <w:bCs/>
              </w:rPr>
              <w:t>Develop chronologically secure knowledge of the events and periods of time studied.</w:t>
            </w:r>
          </w:p>
          <w:p w:rsidR="008A0FE5" w:rsidP="00154E9B" w:rsidRDefault="008A0FE5" w14:paraId="4B3BBCB9" w14:textId="1FD1F999">
            <w:pPr>
              <w:contextualSpacing/>
              <w:rPr>
                <w:rFonts w:eastAsia="Calibri" w:asciiTheme="majorHAnsi" w:hAnsiTheme="majorHAnsi" w:cstheme="majorHAnsi"/>
                <w:bCs/>
              </w:rPr>
            </w:pPr>
            <w:r w:rsidRPr="008A0FE5">
              <w:rPr>
                <w:rFonts w:eastAsia="Calibri" w:asciiTheme="majorHAnsi" w:hAnsiTheme="majorHAnsi" w:cstheme="majorHAnsi"/>
                <w:bCs/>
              </w:rPr>
              <w:t>Regularly address and sometimes devise historically valid questions and hypotheses.</w:t>
            </w:r>
          </w:p>
          <w:p w:rsidR="008A0FE5" w:rsidP="00154E9B" w:rsidRDefault="002E40CE" w14:paraId="40C241F3" w14:textId="0C9C38BF">
            <w:pPr>
              <w:contextualSpacing/>
              <w:rPr>
                <w:rFonts w:eastAsia="Calibri" w:asciiTheme="majorHAnsi" w:hAnsiTheme="majorHAnsi" w:cstheme="majorHAnsi"/>
                <w:bCs/>
              </w:rPr>
            </w:pPr>
            <w:r w:rsidRPr="002E40CE">
              <w:rPr>
                <w:rFonts w:eastAsia="Calibri" w:asciiTheme="majorHAnsi" w:hAnsiTheme="majorHAnsi" w:cstheme="majorHAnsi"/>
                <w:bCs/>
              </w:rPr>
              <w:t>Use appropriate vocabulary when discussing, describing and explaining historical events.</w:t>
            </w:r>
          </w:p>
          <w:p w:rsidRPr="008A0FE5" w:rsidR="002E40CE" w:rsidP="00154E9B" w:rsidRDefault="002E40CE" w14:paraId="14F002A5" w14:textId="3DAAC2D3">
            <w:pPr>
              <w:contextualSpacing/>
              <w:rPr>
                <w:rFonts w:eastAsia="Calibri" w:asciiTheme="majorHAnsi" w:hAnsiTheme="majorHAnsi" w:cstheme="majorHAnsi"/>
                <w:bCs/>
              </w:rPr>
            </w:pPr>
            <w:r w:rsidRPr="002E40CE">
              <w:rPr>
                <w:rFonts w:eastAsia="Calibri" w:asciiTheme="majorHAnsi" w:hAnsiTheme="majorHAnsi" w:cstheme="majorHAnsi"/>
                <w:bCs/>
              </w:rPr>
              <w:t>Use dates and a wide range of historical terms when sequencing events and periods of time.</w:t>
            </w:r>
          </w:p>
          <w:p w:rsidRPr="00EA5761" w:rsidR="00154E9B" w:rsidP="00182849" w:rsidRDefault="00154E9B" w14:paraId="0000002F" w14:textId="47766955">
            <w:pPr>
              <w:rPr>
                <w:rFonts w:eastAsia="Calibri" w:asciiTheme="majorHAnsi" w:hAnsiTheme="majorHAnsi" w:cstheme="majorHAnsi"/>
              </w:rPr>
            </w:pPr>
          </w:p>
        </w:tc>
      </w:tr>
      <w:tr w:rsidR="00AD110C" w:rsidTr="3EF9B4A1" w14:paraId="4326D6FB" w14:textId="77777777">
        <w:trPr>
          <w:trHeight w:val="420"/>
        </w:trPr>
        <w:tc>
          <w:tcPr>
            <w:tcW w:w="13960" w:type="dxa"/>
            <w:gridSpan w:val="2"/>
            <w:shd w:val="clear" w:color="auto" w:fill="auto"/>
            <w:tcMar>
              <w:top w:w="0" w:type="dxa"/>
              <w:left w:w="0" w:type="dxa"/>
              <w:bottom w:w="0" w:type="dxa"/>
              <w:right w:w="0" w:type="dxa"/>
            </w:tcMar>
          </w:tcPr>
          <w:p w:rsidRPr="00EA5761" w:rsidR="00AD110C" w:rsidP="65A16D4D" w:rsidRDefault="00AD110C" w14:paraId="5BFD5DDD" w14:textId="57587C90">
            <w:pPr>
              <w:widowControl w:val="0"/>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Intended Outcomes</w:t>
            </w:r>
            <w:r w:rsidRPr="00EA5761" w:rsidR="33594616">
              <w:rPr>
                <w:rFonts w:eastAsia="Calibri" w:asciiTheme="majorHAnsi" w:hAnsiTheme="majorHAnsi" w:cstheme="majorHAnsi"/>
                <w:b/>
              </w:rPr>
              <w:t>: By the end of this unit pupils will be able to:</w:t>
            </w:r>
          </w:p>
          <w:p w:rsidR="00AD110C" w:rsidP="00182849" w:rsidRDefault="00C64863" w14:paraId="6ED4AA59" w14:textId="7D20B07C">
            <w:pPr>
              <w:pStyle w:val="ListParagraph"/>
              <w:widowControl w:val="0"/>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Explain who Hitler was and some of his ideas.</w:t>
            </w:r>
          </w:p>
          <w:p w:rsidR="00C64863" w:rsidP="00182849" w:rsidRDefault="00C64863" w14:paraId="61DE54C3" w14:textId="77777777">
            <w:pPr>
              <w:pStyle w:val="ListParagraph"/>
              <w:widowControl w:val="0"/>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Explain some causes of WW2 (beyond Germany’s invasion of Poland).</w:t>
            </w:r>
          </w:p>
          <w:p w:rsidR="00F8168E" w:rsidP="00182849" w:rsidRDefault="00D67A0C" w14:paraId="032F9292" w14:textId="2DCFB7FA">
            <w:pPr>
              <w:pStyle w:val="ListParagraph"/>
              <w:widowControl w:val="0"/>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E</w:t>
            </w:r>
            <w:r w:rsidR="00F028C5">
              <w:rPr>
                <w:rFonts w:asciiTheme="majorHAnsi" w:hAnsiTheme="majorHAnsi" w:cstheme="majorHAnsi"/>
              </w:rPr>
              <w:t xml:space="preserve">xplain what the Blitz was and how the British people </w:t>
            </w:r>
            <w:r>
              <w:rPr>
                <w:rFonts w:asciiTheme="majorHAnsi" w:hAnsiTheme="majorHAnsi" w:cstheme="majorHAnsi"/>
              </w:rPr>
              <w:t>adapted their lives.</w:t>
            </w:r>
          </w:p>
          <w:p w:rsidR="00D67A0C" w:rsidP="00182849" w:rsidRDefault="00D67A0C" w14:paraId="300E0A98" w14:textId="77777777">
            <w:pPr>
              <w:pStyle w:val="ListParagraph"/>
              <w:widowControl w:val="0"/>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Discuss the roles of women during the war.</w:t>
            </w:r>
          </w:p>
          <w:p w:rsidRPr="00EA5761" w:rsidR="00AD110C" w:rsidP="00182849" w:rsidRDefault="00491909" w14:paraId="518A568A" w14:textId="441BF859">
            <w:pPr>
              <w:pStyle w:val="ListParagraph"/>
              <w:widowControl w:val="0"/>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Express an opinion about conscription.</w:t>
            </w:r>
          </w:p>
        </w:tc>
      </w:tr>
      <w:tr w:rsidR="00604F0C" w:rsidTr="3EF9B4A1" w14:paraId="39D6B4FA" w14:textId="77777777">
        <w:trPr>
          <w:trHeight w:val="420"/>
        </w:trPr>
        <w:tc>
          <w:tcPr>
            <w:tcW w:w="930" w:type="dxa"/>
            <w:vMerge w:val="restart"/>
            <w:shd w:val="clear" w:color="auto" w:fill="auto"/>
            <w:tcMar>
              <w:top w:w="0" w:type="dxa"/>
              <w:left w:w="0" w:type="dxa"/>
              <w:bottom w:w="0" w:type="dxa"/>
              <w:right w:w="0" w:type="dxa"/>
            </w:tcMar>
          </w:tcPr>
          <w:p w:rsidR="00604F0C" w:rsidP="002E1762" w:rsidRDefault="002E1762" w14:paraId="4069B3FF"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1</w:t>
            </w:r>
          </w:p>
          <w:p w:rsidRPr="00EA5761" w:rsidR="00604F0C" w:rsidP="002E1762" w:rsidRDefault="006F4747" w14:paraId="00000034" w14:textId="63451B63">
            <w:pPr>
              <w:widowControl w:val="0"/>
              <w:jc w:val="center"/>
              <w:rPr>
                <w:rFonts w:eastAsia="Calibri" w:asciiTheme="majorHAnsi" w:hAnsiTheme="majorHAnsi" w:cstheme="majorHAnsi"/>
              </w:rPr>
            </w:pPr>
            <w:r>
              <w:rPr>
                <w:rFonts w:eastAsia="Calibri" w:asciiTheme="majorHAnsi" w:hAnsiTheme="majorHAnsi" w:cstheme="majorHAnsi"/>
              </w:rPr>
              <w:t>LINKED WITH ENGLISH</w:t>
            </w:r>
            <w:r>
              <w:rPr>
                <w:rFonts w:eastAsia="Calibri" w:asciiTheme="majorHAnsi" w:hAnsiTheme="majorHAnsi" w:cstheme="majorHAnsi"/>
              </w:rPr>
              <w:br/>
            </w:r>
            <w:r>
              <w:rPr>
                <w:rFonts w:eastAsia="Calibri" w:asciiTheme="majorHAnsi" w:hAnsiTheme="majorHAnsi" w:cstheme="majorHAnsi"/>
              </w:rPr>
              <w:t>(BIO)</w:t>
            </w:r>
          </w:p>
        </w:tc>
        <w:tc>
          <w:tcPr>
            <w:tcW w:w="13030" w:type="dxa"/>
            <w:shd w:val="clear" w:color="auto" w:fill="auto"/>
            <w:tcMar>
              <w:top w:w="0" w:type="dxa"/>
              <w:left w:w="0" w:type="dxa"/>
              <w:bottom w:w="0" w:type="dxa"/>
              <w:right w:w="0" w:type="dxa"/>
            </w:tcMar>
          </w:tcPr>
          <w:p w:rsidR="00604F0C" w:rsidP="4E78C937" w:rsidRDefault="00AD110C" w14:paraId="565220A0"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Lesson Overview</w:t>
            </w:r>
            <w:r w:rsidRPr="00EA5761" w:rsidR="1B07CEDA">
              <w:rPr>
                <w:rFonts w:eastAsia="Calibri" w:asciiTheme="majorHAnsi" w:hAnsiTheme="majorHAnsi" w:cstheme="majorHAnsi"/>
                <w:b/>
              </w:rPr>
              <w:t xml:space="preserve">: </w:t>
            </w:r>
            <w:r w:rsidR="006F4747">
              <w:rPr>
                <w:rFonts w:eastAsia="Calibri" w:asciiTheme="majorHAnsi" w:hAnsiTheme="majorHAnsi" w:cstheme="majorHAnsi"/>
                <w:b/>
              </w:rPr>
              <w:t>Children will learn about Hitler</w:t>
            </w:r>
            <w:r w:rsidR="00270D90">
              <w:rPr>
                <w:rFonts w:eastAsia="Calibri" w:asciiTheme="majorHAnsi" w:hAnsiTheme="majorHAnsi" w:cstheme="majorHAnsi"/>
                <w:b/>
              </w:rPr>
              <w:t>’s early life and the events that shaped him to become the person that he was.</w:t>
            </w:r>
          </w:p>
          <w:p w:rsidRPr="00EA5761" w:rsidR="00604F0C" w:rsidP="4E78C937" w:rsidRDefault="00270D90" w14:paraId="00000037" w14:textId="5E0DF9E6">
            <w:pPr>
              <w:widowControl w:val="0"/>
              <w:pBdr>
                <w:top w:val="nil"/>
                <w:left w:val="nil"/>
                <w:bottom w:val="nil"/>
                <w:right w:val="nil"/>
                <w:between w:val="nil"/>
              </w:pBdr>
              <w:rPr>
                <w:rFonts w:eastAsia="Calibri" w:asciiTheme="majorHAnsi" w:hAnsiTheme="majorHAnsi" w:cstheme="majorHAnsi"/>
                <w:b/>
              </w:rPr>
            </w:pPr>
            <w:r>
              <w:rPr>
                <w:rFonts w:eastAsia="Calibri" w:asciiTheme="majorHAnsi" w:hAnsiTheme="majorHAnsi" w:cstheme="majorHAnsi"/>
                <w:b/>
              </w:rPr>
              <w:t xml:space="preserve">“How did Hitler’s life experiences shape </w:t>
            </w:r>
            <w:r w:rsidR="002B3AB4">
              <w:rPr>
                <w:rFonts w:eastAsia="Calibri" w:asciiTheme="majorHAnsi" w:hAnsiTheme="majorHAnsi" w:cstheme="majorHAnsi"/>
                <w:b/>
              </w:rPr>
              <w:t>h</w:t>
            </w:r>
            <w:r>
              <w:rPr>
                <w:rFonts w:eastAsia="Calibri" w:asciiTheme="majorHAnsi" w:hAnsiTheme="majorHAnsi" w:cstheme="majorHAnsi"/>
                <w:b/>
              </w:rPr>
              <w:t>is ideas?”</w:t>
            </w:r>
            <w:r w:rsidR="00522F1B">
              <w:rPr>
                <w:rFonts w:eastAsia="Calibri" w:asciiTheme="majorHAnsi" w:hAnsiTheme="majorHAnsi" w:cstheme="majorHAnsi"/>
                <w:b/>
              </w:rPr>
              <w:t xml:space="preserve"> (Curriculum objective </w:t>
            </w:r>
            <w:r w:rsidR="00931487">
              <w:rPr>
                <w:rFonts w:eastAsia="Calibri" w:asciiTheme="majorHAnsi" w:hAnsiTheme="majorHAnsi" w:cstheme="majorHAnsi"/>
                <w:b/>
              </w:rPr>
              <w:t>–</w:t>
            </w:r>
            <w:r w:rsidR="00522F1B">
              <w:rPr>
                <w:rFonts w:eastAsia="Calibri" w:asciiTheme="majorHAnsi" w:hAnsiTheme="majorHAnsi" w:cstheme="majorHAnsi"/>
                <w:b/>
              </w:rPr>
              <w:t xml:space="preserve"> </w:t>
            </w:r>
            <w:r w:rsidR="00931487">
              <w:rPr>
                <w:rFonts w:eastAsia="Calibri" w:asciiTheme="majorHAnsi" w:hAnsiTheme="majorHAnsi" w:cstheme="majorHAnsi"/>
                <w:b/>
              </w:rPr>
              <w:t>significant figure that has impacted history</w:t>
            </w:r>
            <w:r w:rsidR="00522F1B">
              <w:rPr>
                <w:rFonts w:eastAsia="Calibri" w:asciiTheme="majorHAnsi" w:hAnsiTheme="majorHAnsi" w:cstheme="majorHAnsi"/>
                <w:b/>
              </w:rPr>
              <w:t>)</w:t>
            </w:r>
          </w:p>
        </w:tc>
      </w:tr>
      <w:tr w:rsidR="00AD110C" w:rsidTr="3EF9B4A1" w14:paraId="7CE9B5DB" w14:textId="77777777">
        <w:trPr>
          <w:trHeight w:val="420"/>
        </w:trPr>
        <w:tc>
          <w:tcPr>
            <w:tcW w:w="930" w:type="dxa"/>
            <w:vMerge/>
            <w:tcMar>
              <w:top w:w="0" w:type="dxa"/>
              <w:left w:w="0" w:type="dxa"/>
              <w:bottom w:w="0" w:type="dxa"/>
              <w:right w:w="0" w:type="dxa"/>
            </w:tcMar>
          </w:tcPr>
          <w:p w:rsidRPr="00EA5761" w:rsidR="00AD110C" w:rsidRDefault="00AD110C" w14:paraId="0000003B"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002E40CE" w:rsidP="002E40CE" w:rsidRDefault="00007B6A" w14:paraId="379501A0" w14:textId="75CB5FB3">
            <w:pPr>
              <w:rPr>
                <w:rFonts w:eastAsia="Calibri" w:asciiTheme="majorHAnsi" w:hAnsiTheme="majorHAnsi" w:cstheme="majorHAnsi"/>
              </w:rPr>
            </w:pPr>
            <w:r w:rsidRPr="00EA5761">
              <w:rPr>
                <w:rFonts w:eastAsia="Calibri" w:asciiTheme="majorHAnsi" w:hAnsiTheme="majorHAnsi" w:cstheme="majorHAnsi"/>
              </w:rPr>
              <w:t>LO:</w:t>
            </w:r>
            <w:r w:rsidRPr="00EA5761" w:rsidR="24684EED">
              <w:rPr>
                <w:rFonts w:eastAsia="Calibri" w:asciiTheme="majorHAnsi" w:hAnsiTheme="majorHAnsi" w:cstheme="majorHAnsi"/>
              </w:rPr>
              <w:t xml:space="preserve"> </w:t>
            </w:r>
            <w:r w:rsidR="002E40CE">
              <w:rPr>
                <w:rFonts w:eastAsia="Calibri" w:asciiTheme="majorHAnsi" w:hAnsiTheme="majorHAnsi" w:cstheme="majorHAnsi"/>
              </w:rPr>
              <w:t>I can i</w:t>
            </w:r>
            <w:r w:rsidRPr="008350AA" w:rsidR="002E40CE">
              <w:rPr>
                <w:rFonts w:eastAsia="Calibri" w:asciiTheme="majorHAnsi" w:hAnsiTheme="majorHAnsi" w:cstheme="majorHAnsi"/>
              </w:rPr>
              <w:t>dentify where people, places and periods of time fit into a chronological framework.</w:t>
            </w:r>
          </w:p>
          <w:p w:rsidR="002E40CE" w:rsidP="002E40CE" w:rsidRDefault="002E40CE" w14:paraId="300396A8" w14:textId="4C9CEEEC">
            <w:pPr>
              <w:contextualSpacing/>
              <w:rPr>
                <w:rFonts w:eastAsia="Calibri" w:asciiTheme="majorHAnsi" w:hAnsiTheme="majorHAnsi" w:cstheme="majorHAnsi"/>
              </w:rPr>
            </w:pPr>
            <w:r>
              <w:rPr>
                <w:rFonts w:eastAsia="Calibri" w:asciiTheme="majorHAnsi" w:hAnsiTheme="majorHAnsi" w:cstheme="majorHAnsi"/>
              </w:rPr>
              <w:t>LO:</w:t>
            </w:r>
            <w:r w:rsidR="00A822D7">
              <w:rPr>
                <w:rFonts w:eastAsia="Calibri" w:asciiTheme="majorHAnsi" w:hAnsiTheme="majorHAnsi" w:cstheme="majorHAnsi"/>
              </w:rPr>
              <w:t xml:space="preserve"> </w:t>
            </w:r>
            <w:r w:rsidR="00A822D7">
              <w:rPr>
                <w:rFonts w:eastAsia="Calibri" w:asciiTheme="majorHAnsi" w:hAnsiTheme="majorHAnsi" w:cstheme="majorHAnsi"/>
                <w:bCs/>
              </w:rPr>
              <w:t xml:space="preserve">I can </w:t>
            </w:r>
            <w:r w:rsidRPr="008A0FE5" w:rsidR="00734453">
              <w:rPr>
                <w:rFonts w:eastAsia="Calibri" w:asciiTheme="majorHAnsi" w:hAnsiTheme="majorHAnsi" w:cstheme="majorHAnsi"/>
                <w:bCs/>
              </w:rPr>
              <w:t>address and sometimes devise historically valid questions and hypotheses.</w:t>
            </w:r>
          </w:p>
          <w:p w:rsidRPr="00EA5761" w:rsidR="00182849" w:rsidP="00182849" w:rsidRDefault="00182849" w14:paraId="00000045" w14:textId="6A6C29C5">
            <w:pPr>
              <w:pBdr>
                <w:top w:val="nil"/>
                <w:left w:val="nil"/>
                <w:bottom w:val="nil"/>
                <w:right w:val="nil"/>
                <w:between w:val="nil"/>
              </w:pBdr>
              <w:rPr>
                <w:rFonts w:eastAsia="Calibri" w:asciiTheme="majorHAnsi" w:hAnsiTheme="majorHAnsi" w:cstheme="majorHAnsi"/>
              </w:rPr>
            </w:pPr>
          </w:p>
          <w:p w:rsidRPr="00EA5761" w:rsidR="00AD110C" w:rsidP="65A16D4D" w:rsidRDefault="00AD110C" w14:paraId="00000046" w14:textId="6EE68B1F">
            <w:pPr>
              <w:pBdr>
                <w:top w:val="nil"/>
                <w:left w:val="nil"/>
                <w:bottom w:val="nil"/>
                <w:right w:val="nil"/>
                <w:between w:val="nil"/>
              </w:pBdr>
              <w:rPr>
                <w:rFonts w:eastAsia="Calibri" w:asciiTheme="majorHAnsi" w:hAnsiTheme="majorHAnsi" w:cstheme="majorHAnsi"/>
              </w:rPr>
            </w:pPr>
          </w:p>
        </w:tc>
      </w:tr>
      <w:tr w:rsidR="00604F0C" w:rsidTr="3EF9B4A1" w14:paraId="2CF28700" w14:textId="77777777">
        <w:trPr>
          <w:trHeight w:val="420"/>
        </w:trPr>
        <w:tc>
          <w:tcPr>
            <w:tcW w:w="930" w:type="dxa"/>
            <w:vMerge w:val="restart"/>
            <w:shd w:val="clear" w:color="auto" w:fill="auto"/>
            <w:tcMar>
              <w:top w:w="0" w:type="dxa"/>
              <w:left w:w="0" w:type="dxa"/>
              <w:bottom w:w="0" w:type="dxa"/>
              <w:right w:w="0" w:type="dxa"/>
            </w:tcMar>
          </w:tcPr>
          <w:p w:rsidRPr="00EA5761" w:rsidR="00604F0C" w:rsidRDefault="002E1762" w14:paraId="00000049" w14:textId="5BBF18D6">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2</w:t>
            </w:r>
          </w:p>
        </w:tc>
        <w:tc>
          <w:tcPr>
            <w:tcW w:w="13030" w:type="dxa"/>
            <w:shd w:val="clear" w:color="auto" w:fill="auto"/>
            <w:tcMar>
              <w:top w:w="0" w:type="dxa"/>
              <w:left w:w="0" w:type="dxa"/>
              <w:bottom w:w="0" w:type="dxa"/>
              <w:right w:w="0" w:type="dxa"/>
            </w:tcMar>
          </w:tcPr>
          <w:p w:rsidRPr="00EA5761" w:rsidR="00604F0C" w:rsidP="4E6296FE" w:rsidRDefault="00AD110C" w14:paraId="0000004C" w14:textId="52A5E652">
            <w:pPr>
              <w:widowControl w:val="0"/>
              <w:pBdr>
                <w:top w:val="nil"/>
                <w:left w:val="nil"/>
                <w:bottom w:val="nil"/>
                <w:right w:val="nil"/>
                <w:between w:val="nil"/>
              </w:pBdr>
              <w:rPr>
                <w:rFonts w:ascii="Calibri" w:hAnsi="Calibri" w:eastAsia="Calibri" w:cs="Calibri" w:asciiTheme="majorAscii" w:hAnsiTheme="majorAscii" w:cstheme="majorAscii"/>
                <w:color w:val="0000FF"/>
              </w:rPr>
            </w:pPr>
            <w:r w:rsidRPr="3EF9B4A1" w:rsidR="00AD110C">
              <w:rPr>
                <w:rFonts w:ascii="Calibri" w:hAnsi="Calibri" w:eastAsia="Calibri" w:cs="Calibri" w:asciiTheme="majorAscii" w:hAnsiTheme="majorAscii" w:cstheme="majorAscii"/>
                <w:b w:val="1"/>
                <w:bCs w:val="1"/>
              </w:rPr>
              <w:t>Lesson Overview</w:t>
            </w:r>
            <w:r w:rsidRPr="3EF9B4A1" w:rsidR="62C1632D">
              <w:rPr>
                <w:rFonts w:ascii="Calibri" w:hAnsi="Calibri" w:eastAsia="Calibri" w:cs="Calibri" w:asciiTheme="majorAscii" w:hAnsiTheme="majorAscii" w:cstheme="majorAscii"/>
                <w:b w:val="1"/>
                <w:bCs w:val="1"/>
              </w:rPr>
              <w:t xml:space="preserve">: </w:t>
            </w:r>
            <w:r w:rsidRPr="3EF9B4A1" w:rsidR="00E80C0A">
              <w:rPr>
                <w:rFonts w:ascii="Calibri" w:hAnsi="Calibri" w:eastAsia="Calibri" w:cs="Calibri" w:asciiTheme="majorAscii" w:hAnsiTheme="majorAscii" w:cstheme="majorAscii"/>
                <w:b w:val="1"/>
                <w:bCs w:val="1"/>
              </w:rPr>
              <w:t xml:space="preserve">A detailed look at the causes of WW2 </w:t>
            </w:r>
            <w:r w:rsidRPr="3EF9B4A1" w:rsidR="00BF4B03">
              <w:rPr>
                <w:rFonts w:ascii="Calibri" w:hAnsi="Calibri" w:eastAsia="Calibri" w:cs="Calibri" w:asciiTheme="majorAscii" w:hAnsiTheme="majorAscii" w:cstheme="majorAscii"/>
                <w:b w:val="1"/>
                <w:bCs w:val="1"/>
              </w:rPr>
              <w:t xml:space="preserve">beyond the powder keg moment where Germany invaded Poland. (Treaty of Versailles, Great Depression, </w:t>
            </w:r>
            <w:r w:rsidRPr="3EF9B4A1" w:rsidR="00C64863">
              <w:rPr>
                <w:rFonts w:ascii="Calibri" w:hAnsi="Calibri" w:eastAsia="Calibri" w:cs="Calibri" w:asciiTheme="majorAscii" w:hAnsiTheme="majorAscii" w:cstheme="majorAscii"/>
                <w:b w:val="1"/>
                <w:bCs w:val="1"/>
              </w:rPr>
              <w:t>The Munich Conference, Hitler’s foreign policy etc.)</w:t>
            </w:r>
            <w:r w:rsidRPr="3EF9B4A1" w:rsidR="004765E5">
              <w:rPr>
                <w:rFonts w:ascii="Calibri" w:hAnsi="Calibri" w:eastAsia="Calibri" w:cs="Calibri" w:asciiTheme="majorAscii" w:hAnsiTheme="majorAscii" w:cstheme="majorAscii"/>
                <w:b w:val="1"/>
                <w:bCs w:val="1"/>
              </w:rPr>
              <w:t xml:space="preserve"> Opportunity</w:t>
            </w:r>
            <w:r w:rsidRPr="3EF9B4A1" w:rsidR="00274EF9">
              <w:rPr>
                <w:rFonts w:ascii="Calibri" w:hAnsi="Calibri" w:eastAsia="Calibri" w:cs="Calibri" w:asciiTheme="majorAscii" w:hAnsiTheme="majorAscii" w:cstheme="majorAscii"/>
                <w:b w:val="1"/>
                <w:bCs w:val="1"/>
              </w:rPr>
              <w:t xml:space="preserve"> to</w:t>
            </w:r>
            <w:r w:rsidRPr="3EF9B4A1" w:rsidR="004765E5">
              <w:rPr>
                <w:rFonts w:ascii="Calibri" w:hAnsi="Calibri" w:eastAsia="Calibri" w:cs="Calibri" w:asciiTheme="majorAscii" w:hAnsiTheme="majorAscii" w:cstheme="majorAscii"/>
                <w:b w:val="1"/>
                <w:bCs w:val="1"/>
              </w:rPr>
              <w:t xml:space="preserve"> make observations and links to the situation with Ukraine and Russia.</w:t>
            </w:r>
          </w:p>
        </w:tc>
      </w:tr>
      <w:tr w:rsidR="00AD110C" w:rsidTr="3EF9B4A1" w14:paraId="6F31C8F7" w14:textId="77777777">
        <w:trPr>
          <w:trHeight w:val="420"/>
        </w:trPr>
        <w:tc>
          <w:tcPr>
            <w:tcW w:w="930" w:type="dxa"/>
            <w:vMerge/>
            <w:tcMar>
              <w:top w:w="0" w:type="dxa"/>
              <w:left w:w="0" w:type="dxa"/>
              <w:bottom w:w="0" w:type="dxa"/>
              <w:right w:w="0" w:type="dxa"/>
            </w:tcMar>
          </w:tcPr>
          <w:p w:rsidRPr="00EA5761" w:rsidR="00AD110C" w:rsidRDefault="00AD110C" w14:paraId="00000050"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007B6A" w:rsidP="65A16D4D" w:rsidRDefault="00007B6A" w14:paraId="7A1197A6" w14:textId="7AB3719A">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2795B1D8">
              <w:rPr>
                <w:rFonts w:eastAsia="Calibri" w:asciiTheme="majorHAnsi" w:hAnsiTheme="majorHAnsi" w:cstheme="majorHAnsi"/>
              </w:rPr>
              <w:t xml:space="preserve"> </w:t>
            </w:r>
            <w:r w:rsidR="002E40CE">
              <w:rPr>
                <w:rFonts w:eastAsia="Calibri" w:asciiTheme="majorHAnsi" w:hAnsiTheme="majorHAnsi" w:cstheme="majorHAnsi"/>
              </w:rPr>
              <w:t xml:space="preserve">I can </w:t>
            </w:r>
            <w:r w:rsidR="00A822D7">
              <w:rPr>
                <w:rFonts w:eastAsia="Calibri" w:asciiTheme="majorHAnsi" w:hAnsiTheme="majorHAnsi" w:cstheme="majorHAnsi"/>
                <w:bCs/>
              </w:rPr>
              <w:t>u</w:t>
            </w:r>
            <w:r w:rsidRPr="002E40CE" w:rsidR="00A822D7">
              <w:rPr>
                <w:rFonts w:eastAsia="Calibri" w:asciiTheme="majorHAnsi" w:hAnsiTheme="majorHAnsi" w:cstheme="majorHAnsi"/>
                <w:bCs/>
              </w:rPr>
              <w:t>se dates and a wide range of historical terms when sequencing events and periods of time.</w:t>
            </w:r>
          </w:p>
          <w:p w:rsidR="00D216F1" w:rsidP="00D216F1" w:rsidRDefault="00D216F1" w14:paraId="614653AD" w14:textId="0A3FD340">
            <w:pPr>
              <w:rPr>
                <w:rFonts w:eastAsia="Calibri" w:asciiTheme="majorHAnsi" w:hAnsiTheme="majorHAnsi" w:cstheme="majorHAnsi"/>
              </w:rPr>
            </w:pPr>
            <w:r>
              <w:rPr>
                <w:rFonts w:eastAsia="Calibri" w:asciiTheme="majorHAnsi" w:hAnsiTheme="majorHAnsi" w:cstheme="majorHAnsi"/>
                <w:bCs/>
              </w:rPr>
              <w:t xml:space="preserve">LO: I can </w:t>
            </w:r>
            <w:r>
              <w:rPr>
                <w:rFonts w:eastAsia="Calibri" w:asciiTheme="majorHAnsi" w:hAnsiTheme="majorHAnsi" w:cstheme="majorHAnsi"/>
              </w:rPr>
              <w:t>r</w:t>
            </w:r>
            <w:r w:rsidRPr="00F52870">
              <w:rPr>
                <w:rFonts w:eastAsia="Calibri" w:asciiTheme="majorHAnsi" w:hAnsiTheme="majorHAnsi" w:cstheme="majorHAnsi"/>
              </w:rPr>
              <w:t>ecognise how our knowledge of the past is constructed from a range of sources.</w:t>
            </w:r>
          </w:p>
          <w:p w:rsidR="00802AE7" w:rsidP="00D216F1" w:rsidRDefault="00802AE7" w14:paraId="3BD42E83" w14:textId="767FC57E">
            <w:pPr>
              <w:rPr>
                <w:rFonts w:eastAsia="Calibri" w:asciiTheme="majorHAnsi" w:hAnsiTheme="majorHAnsi" w:cstheme="majorHAnsi"/>
              </w:rPr>
            </w:pPr>
            <w:r>
              <w:rPr>
                <w:rFonts w:eastAsia="Calibri" w:asciiTheme="majorHAnsi" w:hAnsiTheme="majorHAnsi" w:cstheme="majorHAnsi"/>
              </w:rPr>
              <w:t>LO: I can d</w:t>
            </w:r>
            <w:r w:rsidRPr="00802AE7">
              <w:rPr>
                <w:rFonts w:eastAsia="Calibri" w:asciiTheme="majorHAnsi" w:hAnsiTheme="majorHAnsi" w:cstheme="majorHAnsi"/>
              </w:rPr>
              <w:t>escribe links and contrasts within and across different periods of time including short-term and long-term time scales.</w:t>
            </w:r>
          </w:p>
          <w:p w:rsidRPr="00EA5761" w:rsidR="00AD110C" w:rsidP="00AD110C" w:rsidRDefault="00AD110C" w14:paraId="00000059" w14:textId="77777777">
            <w:pPr>
              <w:widowControl w:val="0"/>
              <w:rPr>
                <w:rFonts w:eastAsia="Calibri" w:asciiTheme="majorHAnsi" w:hAnsiTheme="majorHAnsi" w:cstheme="majorHAnsi"/>
              </w:rPr>
            </w:pPr>
          </w:p>
        </w:tc>
      </w:tr>
      <w:tr w:rsidR="00604F0C" w:rsidTr="3EF9B4A1" w14:paraId="63F78DE2" w14:textId="77777777">
        <w:trPr>
          <w:trHeight w:val="420"/>
        </w:trPr>
        <w:tc>
          <w:tcPr>
            <w:tcW w:w="930" w:type="dxa"/>
            <w:vMerge w:val="restart"/>
            <w:shd w:val="clear" w:color="auto" w:fill="auto"/>
            <w:tcMar>
              <w:top w:w="0" w:type="dxa"/>
              <w:left w:w="0" w:type="dxa"/>
              <w:bottom w:w="0" w:type="dxa"/>
              <w:right w:w="0" w:type="dxa"/>
            </w:tcMar>
          </w:tcPr>
          <w:p w:rsidR="00604F0C" w:rsidRDefault="002E1762" w14:paraId="40EE6565"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3</w:t>
            </w:r>
            <w:r w:rsidR="008D2C6A">
              <w:rPr>
                <w:rFonts w:eastAsia="Calibri" w:asciiTheme="majorHAnsi" w:hAnsiTheme="majorHAnsi" w:cstheme="majorHAnsi"/>
              </w:rPr>
              <w:t xml:space="preserve"> &amp; 4</w:t>
            </w:r>
          </w:p>
          <w:p w:rsidRPr="00EA5761" w:rsidR="00604F0C" w:rsidRDefault="00F028C5" w14:paraId="0000005C" w14:textId="342D99C1">
            <w:pPr>
              <w:widowControl w:val="0"/>
              <w:jc w:val="center"/>
              <w:rPr>
                <w:rFonts w:eastAsia="Calibri" w:asciiTheme="majorHAnsi" w:hAnsiTheme="majorHAnsi" w:cstheme="majorHAnsi"/>
              </w:rPr>
            </w:pPr>
            <w:r>
              <w:rPr>
                <w:rFonts w:eastAsia="Calibri" w:asciiTheme="majorHAnsi" w:hAnsiTheme="majorHAnsi" w:cstheme="majorHAnsi"/>
              </w:rPr>
              <w:t>ENGLISH LINK (HYBRID TEXT)</w:t>
            </w:r>
          </w:p>
        </w:tc>
        <w:tc>
          <w:tcPr>
            <w:tcW w:w="13030" w:type="dxa"/>
            <w:shd w:val="clear" w:color="auto" w:fill="auto"/>
            <w:tcMar>
              <w:top w:w="0" w:type="dxa"/>
              <w:left w:w="0" w:type="dxa"/>
              <w:bottom w:w="0" w:type="dxa"/>
              <w:right w:w="0" w:type="dxa"/>
            </w:tcMar>
          </w:tcPr>
          <w:p w:rsidRPr="00EA5761" w:rsidR="00AE3AC7" w:rsidP="00AE3AC7" w:rsidRDefault="00AD110C" w14:paraId="06A91FC7" w14:textId="5D0B66B6">
            <w:pPr>
              <w:widowControl w:val="0"/>
              <w:rPr>
                <w:rFonts w:eastAsia="Calibri" w:asciiTheme="majorHAnsi" w:hAnsiTheme="majorHAnsi" w:cstheme="majorHAnsi"/>
                <w:b/>
              </w:rPr>
            </w:pPr>
            <w:r w:rsidRPr="00EA5761">
              <w:rPr>
                <w:rFonts w:eastAsia="Calibri" w:asciiTheme="majorHAnsi" w:hAnsiTheme="majorHAnsi" w:cstheme="majorHAnsi"/>
                <w:b/>
              </w:rPr>
              <w:t>Lesson Overview</w:t>
            </w:r>
            <w:r w:rsidRPr="00EA5761" w:rsidR="66F0566A">
              <w:rPr>
                <w:rFonts w:eastAsia="Calibri" w:asciiTheme="majorHAnsi" w:hAnsiTheme="majorHAnsi" w:cstheme="majorHAnsi"/>
                <w:b/>
              </w:rPr>
              <w:t xml:space="preserve">: </w:t>
            </w:r>
            <w:r w:rsidRPr="00EA5761" w:rsidR="00AE3AC7">
              <w:rPr>
                <w:rFonts w:eastAsia="Calibri" w:asciiTheme="majorHAnsi" w:hAnsiTheme="majorHAnsi" w:cstheme="majorHAnsi"/>
                <w:b/>
              </w:rPr>
              <w:t xml:space="preserve"> </w:t>
            </w:r>
            <w:r w:rsidR="004765E5">
              <w:rPr>
                <w:rFonts w:eastAsia="Calibri" w:asciiTheme="majorHAnsi" w:hAnsiTheme="majorHAnsi" w:cstheme="majorHAnsi"/>
                <w:b/>
              </w:rPr>
              <w:t>Children to learn about the Blitz</w:t>
            </w:r>
            <w:r w:rsidR="006223BE">
              <w:rPr>
                <w:rFonts w:eastAsia="Calibri" w:asciiTheme="majorHAnsi" w:hAnsiTheme="majorHAnsi" w:cstheme="majorHAnsi"/>
                <w:b/>
              </w:rPr>
              <w:t xml:space="preserve">: </w:t>
            </w:r>
            <w:r w:rsidR="004765E5">
              <w:rPr>
                <w:rFonts w:eastAsia="Calibri" w:asciiTheme="majorHAnsi" w:hAnsiTheme="majorHAnsi" w:cstheme="majorHAnsi"/>
                <w:b/>
              </w:rPr>
              <w:t>why certain places were targeted</w:t>
            </w:r>
            <w:r w:rsidR="006223BE">
              <w:rPr>
                <w:rFonts w:eastAsia="Calibri" w:asciiTheme="majorHAnsi" w:hAnsiTheme="majorHAnsi" w:cstheme="majorHAnsi"/>
                <w:b/>
              </w:rPr>
              <w:t xml:space="preserve">, how </w:t>
            </w:r>
            <w:r w:rsidR="000209B8">
              <w:rPr>
                <w:rFonts w:eastAsia="Calibri" w:asciiTheme="majorHAnsi" w:hAnsiTheme="majorHAnsi" w:cstheme="majorHAnsi"/>
                <w:b/>
              </w:rPr>
              <w:t xml:space="preserve">the </w:t>
            </w:r>
            <w:r w:rsidR="006223BE">
              <w:rPr>
                <w:rFonts w:eastAsia="Calibri" w:asciiTheme="majorHAnsi" w:hAnsiTheme="majorHAnsi" w:cstheme="majorHAnsi"/>
                <w:b/>
              </w:rPr>
              <w:t>British responded</w:t>
            </w:r>
            <w:r w:rsidR="000209B8">
              <w:rPr>
                <w:rFonts w:eastAsia="Calibri" w:asciiTheme="majorHAnsi" w:hAnsiTheme="majorHAnsi" w:cstheme="majorHAnsi"/>
                <w:b/>
              </w:rPr>
              <w:t>/reacted</w:t>
            </w:r>
            <w:r w:rsidR="006223BE">
              <w:rPr>
                <w:rFonts w:eastAsia="Calibri" w:asciiTheme="majorHAnsi" w:hAnsiTheme="majorHAnsi" w:cstheme="majorHAnsi"/>
                <w:b/>
              </w:rPr>
              <w:t xml:space="preserve"> (drills, air raid shelters, black out etc.)</w:t>
            </w:r>
            <w:r w:rsidR="000209B8">
              <w:rPr>
                <w:rFonts w:eastAsia="Calibri" w:asciiTheme="majorHAnsi" w:hAnsiTheme="majorHAnsi" w:cstheme="majorHAnsi"/>
                <w:b/>
              </w:rPr>
              <w:t xml:space="preserve"> and e</w:t>
            </w:r>
            <w:r w:rsidR="008D2C6A">
              <w:rPr>
                <w:rFonts w:eastAsia="Calibri" w:asciiTheme="majorHAnsi" w:hAnsiTheme="majorHAnsi" w:cstheme="majorHAnsi"/>
                <w:b/>
              </w:rPr>
              <w:t>vacuees</w:t>
            </w:r>
            <w:r w:rsidR="000209B8">
              <w:rPr>
                <w:rFonts w:eastAsia="Calibri" w:asciiTheme="majorHAnsi" w:hAnsiTheme="majorHAnsi" w:cstheme="majorHAnsi"/>
                <w:b/>
              </w:rPr>
              <w:t xml:space="preserve"> (second lesson focus)</w:t>
            </w:r>
            <w:r w:rsidR="009B6F7E">
              <w:rPr>
                <w:rFonts w:eastAsia="Calibri" w:asciiTheme="majorHAnsi" w:hAnsiTheme="majorHAnsi" w:cstheme="majorHAnsi"/>
                <w:b/>
              </w:rPr>
              <w:t xml:space="preserve"> – Again another opportunity to compare to the evacuees fleeing Ukraine</w:t>
            </w:r>
            <w:r w:rsidR="008D2C6A">
              <w:rPr>
                <w:rFonts w:eastAsia="Calibri" w:asciiTheme="majorHAnsi" w:hAnsiTheme="majorHAnsi" w:cstheme="majorHAnsi"/>
                <w:b/>
              </w:rPr>
              <w:t>.</w:t>
            </w:r>
          </w:p>
          <w:p w:rsidRPr="00EA5761" w:rsidR="00604F0C" w:rsidP="4E78C937" w:rsidRDefault="00604F0C" w14:paraId="00000060" w14:textId="3E045719">
            <w:pPr>
              <w:widowControl w:val="0"/>
              <w:rPr>
                <w:rFonts w:eastAsia="Calibri" w:asciiTheme="majorHAnsi" w:hAnsiTheme="majorHAnsi" w:cstheme="majorHAnsi"/>
                <w:b/>
              </w:rPr>
            </w:pPr>
          </w:p>
        </w:tc>
      </w:tr>
      <w:tr w:rsidR="00AD110C" w:rsidTr="3EF9B4A1" w14:paraId="2B0B1582" w14:textId="77777777">
        <w:trPr>
          <w:trHeight w:val="420"/>
        </w:trPr>
        <w:tc>
          <w:tcPr>
            <w:tcW w:w="930" w:type="dxa"/>
            <w:vMerge/>
            <w:tcMar>
              <w:top w:w="0" w:type="dxa"/>
              <w:left w:w="0" w:type="dxa"/>
              <w:bottom w:w="0" w:type="dxa"/>
              <w:right w:w="0" w:type="dxa"/>
            </w:tcMar>
          </w:tcPr>
          <w:p w:rsidRPr="00EA5761" w:rsidR="00AD110C" w:rsidRDefault="00AD110C" w14:paraId="00000064"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00085DAA" w:rsidP="00085DAA" w:rsidRDefault="00007B6A" w14:paraId="4DF1C0A5" w14:textId="66B93F45">
            <w:pPr>
              <w:contextualSpacing/>
              <w:rPr>
                <w:rFonts w:eastAsia="Calibri" w:asciiTheme="majorHAnsi" w:hAnsiTheme="majorHAnsi" w:cstheme="majorHAnsi"/>
                <w:bCs/>
              </w:rPr>
            </w:pPr>
            <w:r w:rsidRPr="00EA5761">
              <w:rPr>
                <w:rFonts w:eastAsia="Calibri" w:asciiTheme="majorHAnsi" w:hAnsiTheme="majorHAnsi" w:cstheme="majorHAnsi"/>
              </w:rPr>
              <w:t>LO:</w:t>
            </w:r>
            <w:r w:rsidRPr="00EA5761" w:rsidR="3CB06FAA">
              <w:rPr>
                <w:rFonts w:eastAsia="Calibri" w:asciiTheme="majorHAnsi" w:hAnsiTheme="majorHAnsi" w:cstheme="majorHAnsi"/>
              </w:rPr>
              <w:t xml:space="preserve"> </w:t>
            </w:r>
            <w:r w:rsidR="002E40CE">
              <w:rPr>
                <w:rFonts w:eastAsia="Calibri" w:asciiTheme="majorHAnsi" w:hAnsiTheme="majorHAnsi" w:cstheme="majorHAnsi"/>
              </w:rPr>
              <w:t>I can</w:t>
            </w:r>
            <w:r w:rsidRPr="002E40CE" w:rsidR="00085DAA">
              <w:rPr>
                <w:rFonts w:eastAsia="Calibri" w:asciiTheme="majorHAnsi" w:hAnsiTheme="majorHAnsi" w:cstheme="majorHAnsi"/>
                <w:bCs/>
              </w:rPr>
              <w:t xml:space="preserve"> </w:t>
            </w:r>
            <w:r w:rsidR="00085DAA">
              <w:rPr>
                <w:rFonts w:eastAsia="Calibri" w:asciiTheme="majorHAnsi" w:hAnsiTheme="majorHAnsi" w:cstheme="majorHAnsi"/>
                <w:bCs/>
              </w:rPr>
              <w:t>u</w:t>
            </w:r>
            <w:r w:rsidRPr="002E40CE" w:rsidR="00085DAA">
              <w:rPr>
                <w:rFonts w:eastAsia="Calibri" w:asciiTheme="majorHAnsi" w:hAnsiTheme="majorHAnsi" w:cstheme="majorHAnsi"/>
                <w:bCs/>
              </w:rPr>
              <w:t>se appropriate vocabulary when discussing, describing and explaining historical events.</w:t>
            </w:r>
          </w:p>
          <w:p w:rsidRPr="00EA5761" w:rsidR="00007B6A" w:rsidP="00085DAA" w:rsidRDefault="00085DAA" w14:paraId="1433BE90" w14:textId="36912893">
            <w:pPr>
              <w:contextualSpacing/>
              <w:rPr>
                <w:rFonts w:eastAsia="Calibri" w:asciiTheme="majorHAnsi" w:hAnsiTheme="majorHAnsi" w:cstheme="majorHAnsi"/>
              </w:rPr>
            </w:pPr>
            <w:r>
              <w:rPr>
                <w:rFonts w:eastAsia="Calibri" w:asciiTheme="majorHAnsi" w:hAnsiTheme="majorHAnsi" w:cstheme="majorHAnsi"/>
                <w:bCs/>
              </w:rPr>
              <w:t>LO: I can u</w:t>
            </w:r>
            <w:r w:rsidRPr="002E40CE">
              <w:rPr>
                <w:rFonts w:eastAsia="Calibri" w:asciiTheme="majorHAnsi" w:hAnsiTheme="majorHAnsi" w:cstheme="majorHAnsi"/>
                <w:bCs/>
              </w:rPr>
              <w:t>se dates and a wide range of historical terms when sequencing events and periods of time.</w:t>
            </w:r>
          </w:p>
          <w:p w:rsidR="00802AE7" w:rsidP="00802AE7" w:rsidRDefault="00802AE7" w14:paraId="379CB630" w14:textId="77777777">
            <w:pPr>
              <w:rPr>
                <w:rFonts w:eastAsia="Calibri" w:asciiTheme="majorHAnsi" w:hAnsiTheme="majorHAnsi" w:cstheme="majorHAnsi"/>
              </w:rPr>
            </w:pPr>
            <w:r>
              <w:rPr>
                <w:rFonts w:eastAsia="Calibri" w:asciiTheme="majorHAnsi" w:hAnsiTheme="majorHAnsi" w:cstheme="majorHAnsi"/>
              </w:rPr>
              <w:t>LO: I can d</w:t>
            </w:r>
            <w:r w:rsidRPr="00802AE7">
              <w:rPr>
                <w:rFonts w:eastAsia="Calibri" w:asciiTheme="majorHAnsi" w:hAnsiTheme="majorHAnsi" w:cstheme="majorHAnsi"/>
              </w:rPr>
              <w:t>escribe links and contrasts within and across different periods of time including short-term and long-term time scales.</w:t>
            </w:r>
          </w:p>
          <w:p w:rsidRPr="00EA5761" w:rsidR="00802AE7" w:rsidP="65A16D4D" w:rsidRDefault="00802AE7" w14:paraId="0D635ABD" w14:textId="77777777">
            <w:pPr>
              <w:pBdr>
                <w:top w:val="nil"/>
                <w:left w:val="nil"/>
                <w:bottom w:val="nil"/>
                <w:right w:val="nil"/>
                <w:between w:val="nil"/>
              </w:pBdr>
              <w:rPr>
                <w:rFonts w:eastAsia="Calibri" w:asciiTheme="majorHAnsi" w:hAnsiTheme="majorHAnsi" w:cstheme="majorHAnsi"/>
              </w:rPr>
            </w:pPr>
          </w:p>
          <w:p w:rsidRPr="00EA5761" w:rsidR="00AD110C" w:rsidP="00AD110C" w:rsidRDefault="00AD110C" w14:paraId="0000006D" w14:textId="77777777">
            <w:pPr>
              <w:widowControl w:val="0"/>
              <w:rPr>
                <w:rFonts w:eastAsia="Calibri" w:asciiTheme="majorHAnsi" w:hAnsiTheme="majorHAnsi" w:cstheme="majorHAnsi"/>
              </w:rPr>
            </w:pPr>
          </w:p>
        </w:tc>
      </w:tr>
      <w:tr w:rsidR="00604F0C" w:rsidTr="3EF9B4A1" w14:paraId="6344E01C" w14:textId="77777777">
        <w:trPr>
          <w:trHeight w:val="420"/>
        </w:trPr>
        <w:tc>
          <w:tcPr>
            <w:tcW w:w="930" w:type="dxa"/>
            <w:vMerge w:val="restart"/>
            <w:shd w:val="clear" w:color="auto" w:fill="auto"/>
            <w:tcMar>
              <w:top w:w="0" w:type="dxa"/>
              <w:left w:w="0" w:type="dxa"/>
              <w:bottom w:w="0" w:type="dxa"/>
              <w:right w:w="0" w:type="dxa"/>
            </w:tcMar>
          </w:tcPr>
          <w:p w:rsidRPr="00EA5761" w:rsidR="00604F0C" w:rsidRDefault="008D2C6A" w14:paraId="00000070" w14:textId="2C810A52">
            <w:pPr>
              <w:widowControl w:val="0"/>
              <w:jc w:val="center"/>
              <w:rPr>
                <w:rFonts w:eastAsia="Calibri" w:asciiTheme="majorHAnsi" w:hAnsiTheme="majorHAnsi" w:cstheme="majorHAnsi"/>
              </w:rPr>
            </w:pPr>
            <w:r>
              <w:rPr>
                <w:rFonts w:eastAsia="Calibri" w:asciiTheme="majorHAnsi" w:hAnsiTheme="majorHAnsi" w:cstheme="majorHAnsi"/>
              </w:rPr>
              <w:t>5</w:t>
            </w:r>
          </w:p>
        </w:tc>
        <w:tc>
          <w:tcPr>
            <w:tcW w:w="13030" w:type="dxa"/>
            <w:shd w:val="clear" w:color="auto" w:fill="auto"/>
            <w:tcMar>
              <w:top w:w="0" w:type="dxa"/>
              <w:left w:w="0" w:type="dxa"/>
              <w:bottom w:w="0" w:type="dxa"/>
              <w:right w:w="0" w:type="dxa"/>
            </w:tcMar>
          </w:tcPr>
          <w:p w:rsidRPr="00EA5761" w:rsidR="00604F0C" w:rsidP="65A16D4D" w:rsidRDefault="00AD110C" w14:paraId="00000079" w14:textId="001358CF">
            <w:pPr>
              <w:rPr>
                <w:rFonts w:eastAsia="Calibri" w:asciiTheme="majorHAnsi" w:hAnsiTheme="majorHAnsi" w:cstheme="majorHAnsi"/>
                <w:i/>
                <w:color w:val="0000FF"/>
              </w:rPr>
            </w:pPr>
            <w:r w:rsidRPr="00EA5761">
              <w:rPr>
                <w:rFonts w:eastAsia="Calibri" w:asciiTheme="majorHAnsi" w:hAnsiTheme="majorHAnsi" w:cstheme="majorHAnsi"/>
                <w:b/>
              </w:rPr>
              <w:t>Lesson Overview</w:t>
            </w:r>
            <w:r w:rsidRPr="00EA5761" w:rsidR="7C93754B">
              <w:rPr>
                <w:rFonts w:eastAsia="Calibri" w:asciiTheme="majorHAnsi" w:hAnsiTheme="majorHAnsi" w:cstheme="majorHAnsi"/>
                <w:b/>
              </w:rPr>
              <w:t xml:space="preserve">: </w:t>
            </w:r>
            <w:r w:rsidR="00931487">
              <w:rPr>
                <w:rFonts w:eastAsia="Calibri" w:asciiTheme="majorHAnsi" w:hAnsiTheme="majorHAnsi" w:cstheme="majorHAnsi"/>
                <w:b/>
              </w:rPr>
              <w:t>Detailed look at the life of Anne Frank and how this was typical of the lives of many Jewish people living at that time.</w:t>
            </w:r>
            <w:r w:rsidR="00491909">
              <w:rPr>
                <w:rFonts w:eastAsia="Calibri" w:asciiTheme="majorHAnsi" w:hAnsiTheme="majorHAnsi" w:cstheme="majorHAnsi"/>
                <w:b/>
              </w:rPr>
              <w:t xml:space="preserve"> </w:t>
            </w:r>
          </w:p>
        </w:tc>
      </w:tr>
      <w:tr w:rsidR="00AD110C" w:rsidTr="3EF9B4A1" w14:paraId="645681BD" w14:textId="77777777">
        <w:trPr>
          <w:trHeight w:val="420"/>
        </w:trPr>
        <w:tc>
          <w:tcPr>
            <w:tcW w:w="930" w:type="dxa"/>
            <w:vMerge/>
            <w:tcMar>
              <w:top w:w="0" w:type="dxa"/>
              <w:left w:w="0" w:type="dxa"/>
              <w:bottom w:w="0" w:type="dxa"/>
              <w:right w:w="0" w:type="dxa"/>
            </w:tcMar>
          </w:tcPr>
          <w:p w:rsidRPr="00EA5761" w:rsidR="00AD110C" w:rsidRDefault="00AD110C" w14:paraId="0000007D"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AE3AC7" w:rsidP="00AE3AC7" w:rsidRDefault="00007B6A" w14:paraId="60E39AF9" w14:textId="2B49F393">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1775D120">
              <w:rPr>
                <w:rFonts w:eastAsia="Calibri" w:asciiTheme="majorHAnsi" w:hAnsiTheme="majorHAnsi" w:cstheme="majorHAnsi"/>
              </w:rPr>
              <w:t xml:space="preserve"> </w:t>
            </w:r>
            <w:r w:rsidR="004D056F">
              <w:rPr>
                <w:rFonts w:eastAsia="Calibri" w:asciiTheme="majorHAnsi" w:hAnsiTheme="majorHAnsi" w:cstheme="majorHAnsi"/>
              </w:rPr>
              <w:t>I can i</w:t>
            </w:r>
            <w:r w:rsidRPr="008350AA" w:rsidR="004D056F">
              <w:rPr>
                <w:rFonts w:eastAsia="Calibri" w:asciiTheme="majorHAnsi" w:hAnsiTheme="majorHAnsi" w:cstheme="majorHAnsi"/>
              </w:rPr>
              <w:t>dentify where people, places and periods of time fit into a chronological framework.</w:t>
            </w:r>
          </w:p>
          <w:p w:rsidR="0074368E" w:rsidP="0074368E" w:rsidRDefault="0074368E" w14:paraId="0A0A5226" w14:textId="4096D738">
            <w:pPr>
              <w:rPr>
                <w:rFonts w:eastAsia="Calibri" w:asciiTheme="majorHAnsi" w:hAnsiTheme="majorHAnsi" w:cstheme="majorHAnsi"/>
              </w:rPr>
            </w:pPr>
            <w:r>
              <w:rPr>
                <w:rFonts w:eastAsia="Calibri" w:asciiTheme="majorHAnsi" w:hAnsiTheme="majorHAnsi" w:cstheme="majorHAnsi"/>
              </w:rPr>
              <w:t>LO: I can r</w:t>
            </w:r>
            <w:r w:rsidRPr="00F52870">
              <w:rPr>
                <w:rFonts w:eastAsia="Calibri" w:asciiTheme="majorHAnsi" w:hAnsiTheme="majorHAnsi" w:cstheme="majorHAnsi"/>
              </w:rPr>
              <w:t>ecognise how our knowledge of the past is constructed from a range of sources.</w:t>
            </w:r>
          </w:p>
          <w:p w:rsidRPr="00EA5761" w:rsidR="0074368E" w:rsidP="00AE3AC7" w:rsidRDefault="0074368E" w14:paraId="579E8E5A" w14:textId="48FE3B32">
            <w:pPr>
              <w:pBdr>
                <w:top w:val="nil"/>
                <w:left w:val="nil"/>
                <w:bottom w:val="nil"/>
                <w:right w:val="nil"/>
                <w:between w:val="nil"/>
              </w:pBdr>
              <w:rPr>
                <w:rFonts w:eastAsia="Calibri" w:asciiTheme="majorHAnsi" w:hAnsiTheme="majorHAnsi" w:cstheme="majorHAnsi"/>
              </w:rPr>
            </w:pPr>
          </w:p>
          <w:p w:rsidRPr="00EA5761" w:rsidR="00AD110C" w:rsidP="65A16D4D" w:rsidRDefault="00AD110C" w14:paraId="00000083" w14:textId="22F3D59D">
            <w:pPr>
              <w:widowControl w:val="0"/>
              <w:rPr>
                <w:rFonts w:eastAsia="Calibri" w:asciiTheme="majorHAnsi" w:hAnsiTheme="majorHAnsi" w:cstheme="majorHAnsi"/>
              </w:rPr>
            </w:pPr>
          </w:p>
        </w:tc>
      </w:tr>
      <w:tr w:rsidR="00426291" w:rsidTr="3EF9B4A1" w14:paraId="081A91AB" w14:textId="77777777">
        <w:trPr>
          <w:trHeight w:val="420"/>
        </w:trPr>
        <w:tc>
          <w:tcPr>
            <w:tcW w:w="930" w:type="dxa"/>
            <w:vMerge w:val="restart"/>
            <w:tcMar>
              <w:top w:w="0" w:type="dxa"/>
              <w:left w:w="0" w:type="dxa"/>
              <w:bottom w:w="0" w:type="dxa"/>
              <w:right w:w="0" w:type="dxa"/>
            </w:tcMar>
          </w:tcPr>
          <w:p w:rsidR="00426291" w:rsidP="00426291" w:rsidRDefault="008D2C6A" w14:paraId="1133F369" w14:textId="77777777">
            <w:pPr>
              <w:widowControl w:val="0"/>
              <w:pBdr>
                <w:top w:val="nil"/>
                <w:left w:val="nil"/>
                <w:bottom w:val="nil"/>
                <w:right w:val="nil"/>
                <w:between w:val="nil"/>
              </w:pBdr>
              <w:jc w:val="center"/>
              <w:rPr>
                <w:rFonts w:eastAsia="Calibri" w:asciiTheme="majorHAnsi" w:hAnsiTheme="majorHAnsi" w:cstheme="majorHAnsi"/>
              </w:rPr>
            </w:pPr>
            <w:r>
              <w:rPr>
                <w:rFonts w:eastAsia="Calibri" w:asciiTheme="majorHAnsi" w:hAnsiTheme="majorHAnsi" w:cstheme="majorHAnsi"/>
              </w:rPr>
              <w:t>6</w:t>
            </w:r>
          </w:p>
          <w:p w:rsidRPr="00EA5761" w:rsidR="00426291" w:rsidP="00426291" w:rsidRDefault="00830DB3" w14:paraId="0A5B4363" w14:textId="6E56A017">
            <w:pPr>
              <w:widowControl w:val="0"/>
              <w:pBdr>
                <w:top w:val="nil"/>
                <w:left w:val="nil"/>
                <w:bottom w:val="nil"/>
                <w:right w:val="nil"/>
                <w:between w:val="nil"/>
              </w:pBdr>
              <w:jc w:val="center"/>
              <w:rPr>
                <w:rFonts w:eastAsia="Calibri" w:asciiTheme="majorHAnsi" w:hAnsiTheme="majorHAnsi" w:cstheme="majorHAnsi"/>
              </w:rPr>
            </w:pPr>
            <w:r>
              <w:rPr>
                <w:rFonts w:eastAsia="Calibri" w:asciiTheme="majorHAnsi" w:hAnsiTheme="majorHAnsi" w:cstheme="majorHAnsi"/>
              </w:rPr>
              <w:t>ENGLISH LINK (DEBATE)</w:t>
            </w:r>
          </w:p>
        </w:tc>
        <w:tc>
          <w:tcPr>
            <w:tcW w:w="13030" w:type="dxa"/>
            <w:shd w:val="clear" w:color="auto" w:fill="auto"/>
            <w:tcMar>
              <w:top w:w="0" w:type="dxa"/>
              <w:left w:w="0" w:type="dxa"/>
              <w:bottom w:w="0" w:type="dxa"/>
              <w:right w:w="0" w:type="dxa"/>
            </w:tcMar>
          </w:tcPr>
          <w:p w:rsidRPr="00EA5761" w:rsidR="00426291" w:rsidP="00426291" w:rsidRDefault="00426291" w14:paraId="6A34D69F" w14:textId="3CEAA9FE">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 xml:space="preserve">Lesson Overview: </w:t>
            </w:r>
            <w:r w:rsidR="00853BBB">
              <w:rPr>
                <w:rFonts w:eastAsia="Calibri" w:asciiTheme="majorHAnsi" w:hAnsiTheme="majorHAnsi" w:cstheme="majorHAnsi"/>
                <w:b/>
              </w:rPr>
              <w:t xml:space="preserve">Exploring the subject of conscription and debating whether it is fair or not. </w:t>
            </w:r>
            <w:r w:rsidR="00300B49">
              <w:rPr>
                <w:rFonts w:eastAsia="Calibri" w:asciiTheme="majorHAnsi" w:hAnsiTheme="majorHAnsi" w:cstheme="majorHAnsi"/>
                <w:b/>
              </w:rPr>
              <w:t xml:space="preserve">This can also be linked to conscription of ‘fighting age men’ in the Ukraine recently. Learn about women taking conscripted men’s places in the workforce and how this enabled the country to continue to </w:t>
            </w:r>
            <w:r w:rsidR="00CB0D75">
              <w:rPr>
                <w:rFonts w:eastAsia="Calibri" w:asciiTheme="majorHAnsi" w:hAnsiTheme="majorHAnsi" w:cstheme="majorHAnsi"/>
                <w:b/>
              </w:rPr>
              <w:t xml:space="preserve">function effectively. Explore what happened when the men returned from war. </w:t>
            </w:r>
          </w:p>
        </w:tc>
      </w:tr>
      <w:tr w:rsidR="00426291" w:rsidTr="3EF9B4A1" w14:paraId="161ECCB1" w14:textId="77777777">
        <w:trPr>
          <w:trHeight w:val="420"/>
        </w:trPr>
        <w:tc>
          <w:tcPr>
            <w:tcW w:w="930" w:type="dxa"/>
            <w:vMerge/>
            <w:tcMar>
              <w:top w:w="0" w:type="dxa"/>
              <w:left w:w="0" w:type="dxa"/>
              <w:bottom w:w="0" w:type="dxa"/>
              <w:right w:w="0" w:type="dxa"/>
            </w:tcMar>
          </w:tcPr>
          <w:p w:rsidRPr="00EA5761" w:rsidR="00426291" w:rsidP="00426291" w:rsidRDefault="00426291" w14:paraId="7E5302EB"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426291" w:rsidP="00033FBE" w:rsidRDefault="00426291" w14:paraId="14A009CD" w14:textId="4C7E34F3">
            <w:pPr>
              <w:contextualSpacing/>
              <w:rPr>
                <w:rFonts w:eastAsia="Calibri" w:asciiTheme="majorHAnsi" w:hAnsiTheme="majorHAnsi" w:cstheme="majorHAnsi"/>
              </w:rPr>
            </w:pPr>
            <w:r w:rsidRPr="00EA5761">
              <w:rPr>
                <w:rFonts w:eastAsia="Calibri" w:asciiTheme="majorHAnsi" w:hAnsiTheme="majorHAnsi" w:cstheme="majorHAnsi"/>
              </w:rPr>
              <w:t xml:space="preserve">LO: </w:t>
            </w:r>
            <w:r w:rsidR="002E40CE">
              <w:rPr>
                <w:rFonts w:eastAsia="Calibri" w:asciiTheme="majorHAnsi" w:hAnsiTheme="majorHAnsi" w:cstheme="majorHAnsi"/>
              </w:rPr>
              <w:t xml:space="preserve">I can </w:t>
            </w:r>
            <w:r w:rsidR="00033FBE">
              <w:rPr>
                <w:rFonts w:eastAsia="Calibri" w:asciiTheme="majorHAnsi" w:hAnsiTheme="majorHAnsi" w:cstheme="majorHAnsi"/>
                <w:bCs/>
              </w:rPr>
              <w:t>a</w:t>
            </w:r>
            <w:r w:rsidRPr="00EE261C" w:rsidR="00033FBE">
              <w:rPr>
                <w:rFonts w:eastAsia="Calibri" w:asciiTheme="majorHAnsi" w:hAnsiTheme="majorHAnsi" w:cstheme="majorHAnsi"/>
                <w:bCs/>
              </w:rPr>
              <w:t>cknowledge contrasting evidence and opinions when discussing and debating historical issues.</w:t>
            </w:r>
          </w:p>
          <w:p w:rsidR="00802AE7" w:rsidP="00802AE7" w:rsidRDefault="00802AE7" w14:paraId="46E6D8AE" w14:textId="77777777">
            <w:pPr>
              <w:rPr>
                <w:rFonts w:eastAsia="Calibri" w:asciiTheme="majorHAnsi" w:hAnsiTheme="majorHAnsi" w:cstheme="majorHAnsi"/>
              </w:rPr>
            </w:pPr>
            <w:r>
              <w:rPr>
                <w:rFonts w:eastAsia="Calibri" w:asciiTheme="majorHAnsi" w:hAnsiTheme="majorHAnsi" w:cstheme="majorHAnsi"/>
              </w:rPr>
              <w:t>LO: I can d</w:t>
            </w:r>
            <w:r w:rsidRPr="00802AE7">
              <w:rPr>
                <w:rFonts w:eastAsia="Calibri" w:asciiTheme="majorHAnsi" w:hAnsiTheme="majorHAnsi" w:cstheme="majorHAnsi"/>
              </w:rPr>
              <w:t>escribe links and contrasts within and across different periods of time including short-term and long-term time scales.</w:t>
            </w:r>
          </w:p>
          <w:p w:rsidRPr="00EA5761" w:rsidR="00802AE7" w:rsidP="00426291" w:rsidRDefault="00802AE7" w14:paraId="6F310702" w14:textId="77777777">
            <w:pPr>
              <w:pBdr>
                <w:top w:val="nil"/>
                <w:left w:val="nil"/>
                <w:bottom w:val="nil"/>
                <w:right w:val="nil"/>
                <w:between w:val="nil"/>
              </w:pBdr>
              <w:rPr>
                <w:rFonts w:eastAsia="Calibri" w:asciiTheme="majorHAnsi" w:hAnsiTheme="majorHAnsi" w:cstheme="majorHAnsi"/>
              </w:rPr>
            </w:pPr>
          </w:p>
          <w:p w:rsidRPr="00EA5761" w:rsidR="00426291" w:rsidP="00426291" w:rsidRDefault="00426291" w14:paraId="51A3DB3E" w14:textId="77777777">
            <w:pPr>
              <w:pBdr>
                <w:top w:val="nil"/>
                <w:left w:val="nil"/>
                <w:bottom w:val="nil"/>
                <w:right w:val="nil"/>
                <w:between w:val="nil"/>
              </w:pBdr>
              <w:rPr>
                <w:rFonts w:eastAsia="Calibri" w:asciiTheme="majorHAnsi" w:hAnsiTheme="majorHAnsi" w:cstheme="majorHAnsi"/>
              </w:rPr>
            </w:pPr>
          </w:p>
        </w:tc>
      </w:tr>
      <w:tr w:rsidR="00712B15" w:rsidTr="3EF9B4A1" w14:paraId="5FD358F6" w14:textId="77777777">
        <w:trPr>
          <w:trHeight w:val="420"/>
        </w:trPr>
        <w:tc>
          <w:tcPr>
            <w:tcW w:w="930" w:type="dxa"/>
            <w:vMerge w:val="restart"/>
            <w:tcMar>
              <w:top w:w="0" w:type="dxa"/>
              <w:left w:w="0" w:type="dxa"/>
              <w:bottom w:w="0" w:type="dxa"/>
              <w:right w:w="0" w:type="dxa"/>
            </w:tcMar>
          </w:tcPr>
          <w:p w:rsidRPr="00EA5761" w:rsidR="00712B15" w:rsidP="0CFFF3A3" w:rsidRDefault="00712B15" w14:paraId="56ED6154" w14:textId="503C9D6D">
            <w:pPr>
              <w:widowControl w:val="0"/>
              <w:pBdr>
                <w:top w:val="nil"/>
                <w:left w:val="nil"/>
                <w:bottom w:val="nil"/>
                <w:right w:val="nil"/>
                <w:between w:val="nil"/>
              </w:pBdr>
              <w:jc w:val="center"/>
              <w:rPr>
                <w:rFonts w:eastAsia="Calibri" w:asciiTheme="majorHAnsi" w:hAnsiTheme="majorHAnsi" w:cstheme="majorBidi"/>
              </w:rPr>
            </w:pPr>
            <w:r w:rsidRPr="0CFFF3A3">
              <w:rPr>
                <w:rFonts w:eastAsia="Calibri" w:asciiTheme="majorHAnsi" w:hAnsiTheme="majorHAnsi" w:cstheme="majorBidi"/>
              </w:rPr>
              <w:t>7</w:t>
            </w:r>
          </w:p>
          <w:p w:rsidRPr="00EA5761" w:rsidR="00712B15" w:rsidP="00712B15" w:rsidRDefault="7A2D3F02" w14:paraId="37EA0AAD" w14:textId="37DF3DD4">
            <w:pPr>
              <w:widowControl w:val="0"/>
              <w:pBdr>
                <w:top w:val="nil"/>
                <w:left w:val="nil"/>
                <w:bottom w:val="nil"/>
                <w:right w:val="nil"/>
                <w:between w:val="nil"/>
              </w:pBdr>
              <w:jc w:val="center"/>
              <w:rPr>
                <w:rFonts w:eastAsia="Calibri"/>
              </w:rPr>
            </w:pPr>
            <w:r w:rsidRPr="1832FF0A">
              <w:rPr>
                <w:rFonts w:eastAsia="Calibri" w:asciiTheme="majorHAnsi" w:hAnsiTheme="majorHAnsi" w:cstheme="majorBidi"/>
              </w:rPr>
              <w:t>Mrs Hicks to support with tea party</w:t>
            </w:r>
            <w:r w:rsidRPr="1832FF0A" w:rsidR="1832FF0A">
              <w:rPr>
                <w:rFonts w:eastAsia="Calibri" w:asciiTheme="majorHAnsi" w:hAnsiTheme="majorHAnsi" w:cstheme="majorBidi"/>
              </w:rPr>
              <w:t>.</w:t>
            </w:r>
          </w:p>
        </w:tc>
        <w:tc>
          <w:tcPr>
            <w:tcW w:w="13030" w:type="dxa"/>
            <w:shd w:val="clear" w:color="auto" w:fill="auto"/>
            <w:tcMar>
              <w:top w:w="0" w:type="dxa"/>
              <w:left w:w="0" w:type="dxa"/>
              <w:bottom w:w="0" w:type="dxa"/>
              <w:right w:w="0" w:type="dxa"/>
            </w:tcMar>
          </w:tcPr>
          <w:p w:rsidRPr="00EA5761" w:rsidR="00712B15" w:rsidP="3BEB5D9B" w:rsidRDefault="00712B15" w14:paraId="28A86910" w14:textId="61BAD159">
            <w:pPr>
              <w:pBdr>
                <w:top w:val="nil"/>
                <w:left w:val="nil"/>
                <w:bottom w:val="nil"/>
                <w:right w:val="nil"/>
                <w:between w:val="nil"/>
              </w:pBdr>
              <w:rPr>
                <w:rFonts w:ascii="Calibri" w:hAnsi="Calibri" w:eastAsia="Calibri" w:cs="Calibri" w:asciiTheme="majorAscii" w:hAnsiTheme="majorAscii" w:cstheme="majorAscii"/>
              </w:rPr>
            </w:pPr>
            <w:r w:rsidRPr="3BEB5D9B" w:rsidR="00712B15">
              <w:rPr>
                <w:rFonts w:ascii="Calibri" w:hAnsi="Calibri" w:eastAsia="Calibri" w:cs="Calibri" w:asciiTheme="majorAscii" w:hAnsiTheme="majorAscii" w:cstheme="majorAscii"/>
                <w:b w:val="1"/>
                <w:bCs w:val="1"/>
              </w:rPr>
              <w:t xml:space="preserve">Lesson Overview: </w:t>
            </w:r>
            <w:r w:rsidRPr="3BEB5D9B" w:rsidR="009453A1">
              <w:rPr>
                <w:rFonts w:ascii="Calibri" w:hAnsi="Calibri" w:eastAsia="Calibri" w:cs="Calibri" w:asciiTheme="majorAscii" w:hAnsiTheme="majorAscii" w:cstheme="majorAscii"/>
                <w:b w:val="1"/>
                <w:bCs w:val="1"/>
              </w:rPr>
              <w:t xml:space="preserve">VE Day. Learn about </w:t>
            </w:r>
            <w:r w:rsidRPr="3BEB5D9B" w:rsidR="0007429C">
              <w:rPr>
                <w:rFonts w:ascii="Calibri" w:hAnsi="Calibri" w:eastAsia="Calibri" w:cs="Calibri" w:asciiTheme="majorAscii" w:hAnsiTheme="majorAscii" w:cstheme="majorAscii"/>
                <w:b w:val="1"/>
                <w:bCs w:val="1"/>
              </w:rPr>
              <w:t xml:space="preserve">what VE day is, when and why we celebrate it. This lesson will be the precursor to our fantastic finish VE day </w:t>
            </w:r>
            <w:r w:rsidRPr="3BEB5D9B" w:rsidR="0007429C">
              <w:rPr>
                <w:rFonts w:ascii="Calibri" w:hAnsi="Calibri" w:eastAsia="Calibri" w:cs="Calibri" w:asciiTheme="majorAscii" w:hAnsiTheme="majorAscii" w:cstheme="majorAscii"/>
                <w:b w:val="1"/>
                <w:bCs w:val="1"/>
              </w:rPr>
              <w:t>tea party</w:t>
            </w:r>
            <w:r w:rsidRPr="3BEB5D9B" w:rsidR="0007429C">
              <w:rPr>
                <w:rFonts w:ascii="Calibri" w:hAnsi="Calibri" w:eastAsia="Calibri" w:cs="Calibri" w:asciiTheme="majorAscii" w:hAnsiTheme="majorAscii" w:cstheme="majorAscii"/>
                <w:b w:val="1"/>
                <w:bCs w:val="1"/>
              </w:rPr>
              <w:t>.</w:t>
            </w:r>
          </w:p>
        </w:tc>
      </w:tr>
      <w:tr w:rsidR="00712B15" w:rsidTr="3EF9B4A1" w14:paraId="2314CB3B" w14:textId="77777777">
        <w:trPr>
          <w:trHeight w:val="420"/>
        </w:trPr>
        <w:tc>
          <w:tcPr>
            <w:tcW w:w="930" w:type="dxa"/>
            <w:vMerge/>
            <w:tcMar>
              <w:top w:w="0" w:type="dxa"/>
              <w:left w:w="0" w:type="dxa"/>
              <w:bottom w:w="0" w:type="dxa"/>
              <w:right w:w="0" w:type="dxa"/>
            </w:tcMar>
          </w:tcPr>
          <w:p w:rsidRPr="00EA5761" w:rsidR="00712B15" w:rsidP="00712B15" w:rsidRDefault="00712B15" w14:paraId="4A08C084"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004D056F" w:rsidP="004D056F" w:rsidRDefault="00712B15" w14:paraId="49E682D7" w14:textId="731CCE91">
            <w:pPr>
              <w:rPr>
                <w:rFonts w:eastAsia="Calibri" w:asciiTheme="majorHAnsi" w:hAnsiTheme="majorHAnsi" w:cstheme="majorHAnsi"/>
              </w:rPr>
            </w:pPr>
            <w:r w:rsidRPr="00EA5761">
              <w:rPr>
                <w:rFonts w:eastAsia="Calibri" w:asciiTheme="majorHAnsi" w:hAnsiTheme="majorHAnsi" w:cstheme="majorHAnsi"/>
              </w:rPr>
              <w:t xml:space="preserve">LO: </w:t>
            </w:r>
            <w:r w:rsidR="002E40CE">
              <w:rPr>
                <w:rFonts w:eastAsia="Calibri" w:asciiTheme="majorHAnsi" w:hAnsiTheme="majorHAnsi" w:cstheme="majorHAnsi"/>
              </w:rPr>
              <w:t xml:space="preserve">I can </w:t>
            </w:r>
            <w:r w:rsidR="004D056F">
              <w:rPr>
                <w:rFonts w:eastAsia="Calibri" w:asciiTheme="majorHAnsi" w:hAnsiTheme="majorHAnsi" w:cstheme="majorHAnsi"/>
              </w:rPr>
              <w:t>i</w:t>
            </w:r>
            <w:r w:rsidRPr="008350AA" w:rsidR="004D056F">
              <w:rPr>
                <w:rFonts w:eastAsia="Calibri" w:asciiTheme="majorHAnsi" w:hAnsiTheme="majorHAnsi" w:cstheme="majorHAnsi"/>
              </w:rPr>
              <w:t>dentify where people, places and periods of time fit into a chronological framework.</w:t>
            </w:r>
          </w:p>
          <w:p w:rsidRPr="00EE261C" w:rsidR="0074368E" w:rsidP="0074368E" w:rsidRDefault="0074368E" w14:paraId="209E371F" w14:textId="0DC72051">
            <w:pPr>
              <w:contextualSpacing/>
              <w:rPr>
                <w:rFonts w:eastAsia="Calibri" w:asciiTheme="majorHAnsi" w:hAnsiTheme="majorHAnsi" w:cstheme="majorHAnsi"/>
                <w:bCs/>
              </w:rPr>
            </w:pPr>
            <w:r>
              <w:rPr>
                <w:rFonts w:eastAsia="Calibri" w:asciiTheme="majorHAnsi" w:hAnsiTheme="majorHAnsi" w:cstheme="majorHAnsi"/>
              </w:rPr>
              <w:t xml:space="preserve">LO: I can </w:t>
            </w:r>
            <w:r>
              <w:rPr>
                <w:rFonts w:eastAsia="Calibri" w:asciiTheme="majorHAnsi" w:hAnsiTheme="majorHAnsi" w:cstheme="majorHAnsi"/>
                <w:bCs/>
              </w:rPr>
              <w:t>d</w:t>
            </w:r>
            <w:r w:rsidRPr="00044131">
              <w:rPr>
                <w:rFonts w:eastAsia="Calibri" w:asciiTheme="majorHAnsi" w:hAnsiTheme="majorHAnsi" w:cstheme="majorHAnsi"/>
                <w:bCs/>
              </w:rPr>
              <w:t>emonstrate knowledge of an aspect or theme in British history</w:t>
            </w:r>
            <w:r w:rsidR="004C17F4">
              <w:rPr>
                <w:rFonts w:eastAsia="Calibri" w:asciiTheme="majorHAnsi" w:hAnsiTheme="majorHAnsi" w:cstheme="majorHAnsi"/>
                <w:bCs/>
              </w:rPr>
              <w:t>.</w:t>
            </w:r>
          </w:p>
          <w:p w:rsidR="0074368E" w:rsidP="004D056F" w:rsidRDefault="0074368E" w14:paraId="7089A20F" w14:textId="70B558E8">
            <w:pPr>
              <w:rPr>
                <w:rFonts w:eastAsia="Calibri" w:asciiTheme="majorHAnsi" w:hAnsiTheme="majorHAnsi" w:cstheme="majorHAnsi"/>
              </w:rPr>
            </w:pPr>
          </w:p>
          <w:p w:rsidRPr="00EA5761" w:rsidR="00712B15" w:rsidP="00712B15" w:rsidRDefault="00712B15" w14:paraId="4AFAF93A" w14:textId="2B363CE3">
            <w:pPr>
              <w:pBdr>
                <w:top w:val="nil"/>
                <w:left w:val="nil"/>
                <w:bottom w:val="nil"/>
                <w:right w:val="nil"/>
                <w:between w:val="nil"/>
              </w:pBdr>
              <w:rPr>
                <w:rFonts w:eastAsia="Calibri" w:asciiTheme="majorHAnsi" w:hAnsiTheme="majorHAnsi" w:cstheme="majorHAnsi"/>
              </w:rPr>
            </w:pPr>
          </w:p>
          <w:p w:rsidRPr="00EA5761" w:rsidR="00712B15" w:rsidP="00712B15" w:rsidRDefault="00712B15" w14:paraId="4CCE580D" w14:textId="77777777">
            <w:pPr>
              <w:pBdr>
                <w:top w:val="nil"/>
                <w:left w:val="nil"/>
                <w:bottom w:val="nil"/>
                <w:right w:val="nil"/>
                <w:between w:val="nil"/>
              </w:pBdr>
              <w:rPr>
                <w:rFonts w:eastAsia="Calibri" w:asciiTheme="majorHAnsi" w:hAnsiTheme="majorHAnsi" w:cstheme="majorHAnsi"/>
              </w:rPr>
            </w:pPr>
          </w:p>
        </w:tc>
      </w:tr>
    </w:tbl>
    <w:p w:rsidRPr="00EA5761" w:rsidR="00604F0C" w:rsidRDefault="00604F0C" w14:paraId="000000AC" w14:textId="77777777">
      <w:pPr>
        <w:widowControl w:val="0"/>
        <w:rPr>
          <w:rFonts w:asciiTheme="majorHAnsi" w:hAnsiTheme="majorHAnsi" w:cstheme="majorHAnsi"/>
        </w:rPr>
      </w:pPr>
    </w:p>
    <w:p w:rsidRPr="00EA5761" w:rsidR="00604F0C" w:rsidRDefault="00604F0C" w14:paraId="000000AD" w14:textId="77777777">
      <w:pPr>
        <w:widowControl w:val="0"/>
        <w:rPr>
          <w:rFonts w:asciiTheme="majorHAnsi" w:hAnsiTheme="majorHAnsi" w:cstheme="majorHAnsi"/>
        </w:rPr>
      </w:pPr>
    </w:p>
    <w:tbl>
      <w:tblPr>
        <w:tblW w:w="139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0"/>
        <w:gridCol w:w="13030"/>
      </w:tblGrid>
      <w:tr w:rsidR="006945FD" w:rsidTr="291BA326" w14:paraId="38640BB3" w14:textId="77777777">
        <w:trPr>
          <w:trHeight w:val="420"/>
        </w:trPr>
        <w:tc>
          <w:tcPr>
            <w:tcW w:w="13960" w:type="dxa"/>
            <w:gridSpan w:val="2"/>
            <w:shd w:val="clear" w:color="auto" w:fill="auto"/>
            <w:tcMar>
              <w:top w:w="0" w:type="dxa"/>
              <w:left w:w="0" w:type="dxa"/>
              <w:bottom w:w="0" w:type="dxa"/>
              <w:right w:w="0" w:type="dxa"/>
            </w:tcMar>
          </w:tcPr>
          <w:p w:rsidRPr="00EA5761" w:rsidR="006945FD" w:rsidP="00EF1BBC" w:rsidRDefault="006945FD" w14:paraId="0C3DC2BA" w14:textId="77777777">
            <w:pPr>
              <w:widowControl w:val="0"/>
              <w:jc w:val="center"/>
              <w:rPr>
                <w:rFonts w:eastAsia="Calibri" w:asciiTheme="majorHAnsi" w:hAnsiTheme="majorHAnsi" w:cstheme="majorHAnsi"/>
                <w:b/>
              </w:rPr>
            </w:pPr>
            <w:r w:rsidRPr="00EA5761">
              <w:rPr>
                <w:rFonts w:eastAsia="Calibri" w:asciiTheme="majorHAnsi" w:hAnsiTheme="majorHAnsi" w:cstheme="majorHAnsi"/>
                <w:b/>
              </w:rPr>
              <w:t>Geography - Topic Objectives</w:t>
            </w:r>
          </w:p>
        </w:tc>
      </w:tr>
      <w:tr w:rsidR="006945FD" w:rsidTr="291BA326" w14:paraId="20B4BAEB" w14:textId="77777777">
        <w:trPr>
          <w:trHeight w:val="1120"/>
        </w:trPr>
        <w:tc>
          <w:tcPr>
            <w:tcW w:w="13960" w:type="dxa"/>
            <w:gridSpan w:val="2"/>
            <w:shd w:val="clear" w:color="auto" w:fill="A4FFFA"/>
            <w:tcMar>
              <w:top w:w="0" w:type="dxa"/>
              <w:left w:w="0" w:type="dxa"/>
              <w:bottom w:w="0" w:type="dxa"/>
              <w:right w:w="0" w:type="dxa"/>
            </w:tcMar>
          </w:tcPr>
          <w:p w:rsidRPr="00EA5761" w:rsidR="006945FD" w:rsidP="00EF1BBC" w:rsidRDefault="006945FD" w14:paraId="25096A7B" w14:textId="77777777">
            <w:pPr>
              <w:rPr>
                <w:rFonts w:eastAsia="Calibri" w:asciiTheme="majorHAnsi" w:hAnsiTheme="majorHAnsi" w:cstheme="majorHAnsi"/>
                <w:b/>
              </w:rPr>
            </w:pPr>
            <w:r w:rsidRPr="00EA5761">
              <w:rPr>
                <w:rFonts w:eastAsia="Calibri" w:asciiTheme="majorHAnsi" w:hAnsiTheme="majorHAnsi" w:cstheme="majorHAnsi"/>
                <w:b/>
              </w:rPr>
              <w:t>Year 5</w:t>
            </w:r>
          </w:p>
          <w:p w:rsidRPr="00EA5761" w:rsidR="00862726" w:rsidP="00862726" w:rsidRDefault="00862726" w14:paraId="7546BB62" w14:textId="77777777">
            <w:pPr>
              <w:rPr>
                <w:rFonts w:asciiTheme="majorHAnsi" w:hAnsiTheme="majorHAnsi" w:cstheme="majorHAnsi"/>
              </w:rPr>
            </w:pPr>
            <w:r w:rsidRPr="00EA5761">
              <w:rPr>
                <w:rFonts w:asciiTheme="majorHAnsi" w:hAnsiTheme="majorHAnsi" w:cstheme="majorHAnsi"/>
              </w:rPr>
              <w:t xml:space="preserve">Locate and name the main counties in England. </w:t>
            </w:r>
          </w:p>
          <w:p w:rsidRPr="00EA5761" w:rsidR="00862726" w:rsidP="00862726" w:rsidRDefault="00862726" w14:paraId="358FA27A" w14:textId="77777777">
            <w:pPr>
              <w:rPr>
                <w:rFonts w:asciiTheme="majorHAnsi" w:hAnsiTheme="majorHAnsi" w:cstheme="majorHAnsi"/>
              </w:rPr>
            </w:pPr>
            <w:r w:rsidRPr="00EA5761">
              <w:rPr>
                <w:rFonts w:asciiTheme="majorHAnsi" w:hAnsiTheme="majorHAnsi" w:cstheme="majorHAnsi"/>
              </w:rPr>
              <w:t xml:space="preserve">Locate and name the main countries in Europe. </w:t>
            </w:r>
          </w:p>
          <w:p w:rsidRPr="00EA5761" w:rsidR="00862726" w:rsidP="00862726" w:rsidRDefault="00862726" w14:paraId="6258F02B" w14:textId="77777777">
            <w:pPr>
              <w:rPr>
                <w:rFonts w:asciiTheme="majorHAnsi" w:hAnsiTheme="majorHAnsi" w:cstheme="majorHAnsi"/>
              </w:rPr>
            </w:pPr>
            <w:r w:rsidRPr="00EA5761">
              <w:rPr>
                <w:rFonts w:asciiTheme="majorHAnsi" w:hAnsiTheme="majorHAnsi" w:cstheme="majorHAnsi"/>
              </w:rPr>
              <w:t>Compare 2 localities that experienced the war in different ways. Use Blackpool as one area.</w:t>
            </w:r>
          </w:p>
          <w:p w:rsidRPr="00EA5761" w:rsidR="00862726" w:rsidP="00862726" w:rsidRDefault="00862726" w14:paraId="09029743" w14:textId="77777777">
            <w:pPr>
              <w:rPr>
                <w:rFonts w:asciiTheme="majorHAnsi" w:hAnsiTheme="majorHAnsi" w:cstheme="majorHAnsi"/>
              </w:rPr>
            </w:pPr>
            <w:r w:rsidRPr="00EA5761">
              <w:rPr>
                <w:rFonts w:asciiTheme="majorHAnsi" w:hAnsiTheme="majorHAnsi" w:cstheme="majorHAnsi"/>
              </w:rPr>
              <w:t>Focus in on Lancashire and the impact of the war on both rural and urban areas.</w:t>
            </w:r>
          </w:p>
          <w:p w:rsidRPr="00EA5761" w:rsidR="00862726" w:rsidP="00862726" w:rsidRDefault="00862726" w14:paraId="43719F8F" w14:textId="77777777">
            <w:pPr>
              <w:rPr>
                <w:rFonts w:asciiTheme="majorHAnsi" w:hAnsiTheme="majorHAnsi" w:cstheme="majorHAnsi"/>
              </w:rPr>
            </w:pPr>
            <w:r w:rsidRPr="00EA5761">
              <w:rPr>
                <w:rFonts w:asciiTheme="majorHAnsi" w:hAnsiTheme="majorHAnsi" w:cstheme="majorHAnsi"/>
              </w:rPr>
              <w:t>Consider changes in both physical and human geography using key terminology.</w:t>
            </w:r>
          </w:p>
          <w:p w:rsidRPr="00EA5761" w:rsidR="00862726" w:rsidP="00862726" w:rsidRDefault="00862726" w14:paraId="79030FF5" w14:textId="77777777">
            <w:pPr>
              <w:rPr>
                <w:rFonts w:asciiTheme="majorHAnsi" w:hAnsiTheme="majorHAnsi" w:cstheme="majorHAnsi"/>
              </w:rPr>
            </w:pPr>
            <w:r w:rsidRPr="00EA5761">
              <w:rPr>
                <w:rFonts w:asciiTheme="majorHAnsi" w:hAnsiTheme="majorHAnsi" w:cstheme="majorHAnsi"/>
                <w:b/>
              </w:rPr>
              <w:t>Physical geography</w:t>
            </w:r>
            <w:r w:rsidRPr="00EA5761">
              <w:rPr>
                <w:rFonts w:asciiTheme="majorHAnsi" w:hAnsiTheme="majorHAnsi" w:cstheme="majorHAnsi"/>
              </w:rPr>
              <w:t>: key natural land features of the Blackpool coast during the war years as well as the features of chosen area of comparison.</w:t>
            </w:r>
          </w:p>
          <w:p w:rsidRPr="00EA5761" w:rsidR="00862726" w:rsidP="00862726" w:rsidRDefault="00862726" w14:paraId="05881023" w14:textId="77777777">
            <w:pPr>
              <w:rPr>
                <w:rFonts w:asciiTheme="majorHAnsi" w:hAnsiTheme="majorHAnsi" w:cstheme="majorHAnsi"/>
              </w:rPr>
            </w:pPr>
            <w:r w:rsidRPr="00EA5761">
              <w:rPr>
                <w:rFonts w:asciiTheme="majorHAnsi" w:hAnsiTheme="majorHAnsi" w:cstheme="majorHAnsi"/>
                <w:b/>
              </w:rPr>
              <w:t>Human geography</w:t>
            </w:r>
            <w:r w:rsidRPr="00EA5761">
              <w:rPr>
                <w:rFonts w:asciiTheme="majorHAnsi" w:hAnsiTheme="majorHAnsi" w:cstheme="majorHAnsi"/>
              </w:rPr>
              <w:t>: bombing of buildings, terraced housing, changing roles at work, migration, population explosion.</w:t>
            </w:r>
          </w:p>
          <w:p w:rsidRPr="00EA5761" w:rsidR="00862726" w:rsidP="00862726" w:rsidRDefault="00862726" w14:paraId="4FDFB201" w14:textId="77777777">
            <w:pPr>
              <w:rPr>
                <w:rFonts w:asciiTheme="majorHAnsi" w:hAnsiTheme="majorHAnsi" w:cstheme="majorHAnsi"/>
              </w:rPr>
            </w:pPr>
            <w:r w:rsidRPr="00EA5761">
              <w:rPr>
                <w:rFonts w:asciiTheme="majorHAnsi" w:hAnsiTheme="majorHAnsi" w:cstheme="majorHAnsi"/>
              </w:rPr>
              <w:t xml:space="preserve">Children will use source material both written and visual as well as going on a trip to understand the changes in both physical and human geography at the time. </w:t>
            </w:r>
          </w:p>
          <w:p w:rsidRPr="00EA5761" w:rsidR="00862726" w:rsidP="00862726" w:rsidRDefault="00862726" w14:paraId="53BCBF68" w14:textId="77777777">
            <w:pPr>
              <w:rPr>
                <w:rFonts w:asciiTheme="majorHAnsi" w:hAnsiTheme="majorHAnsi" w:cstheme="majorHAnsi"/>
              </w:rPr>
            </w:pPr>
            <w:r w:rsidRPr="00EA5761">
              <w:rPr>
                <w:rFonts w:asciiTheme="majorHAnsi" w:hAnsiTheme="majorHAnsi" w:cstheme="majorHAnsi"/>
              </w:rPr>
              <w:t>Children will also look at maps over time and use 4-digit grid references.</w:t>
            </w:r>
          </w:p>
          <w:p w:rsidRPr="00EA5761" w:rsidR="00862726" w:rsidP="00862726" w:rsidRDefault="00862726" w14:paraId="0B07D9F8" w14:textId="77777777">
            <w:pPr>
              <w:rPr>
                <w:rFonts w:asciiTheme="majorHAnsi" w:hAnsiTheme="majorHAnsi" w:cstheme="majorHAnsi"/>
              </w:rPr>
            </w:pPr>
            <w:r w:rsidRPr="00EA5761">
              <w:rPr>
                <w:rFonts w:asciiTheme="majorHAnsi" w:hAnsiTheme="majorHAnsi" w:cstheme="majorHAnsi"/>
              </w:rPr>
              <w:t>Google maps will be used to hone in on key battle areas in the present day.</w:t>
            </w:r>
          </w:p>
          <w:p w:rsidRPr="00EA5761" w:rsidR="006945FD" w:rsidP="00EF1BBC" w:rsidRDefault="006945FD" w14:paraId="4741A2C2" w14:textId="77777777">
            <w:pPr>
              <w:contextualSpacing/>
              <w:rPr>
                <w:rFonts w:eastAsia="Calibri" w:asciiTheme="majorHAnsi" w:hAnsiTheme="majorHAnsi" w:cstheme="majorHAnsi"/>
                <w:b/>
              </w:rPr>
            </w:pPr>
            <w:r w:rsidRPr="00EA5761">
              <w:rPr>
                <w:rFonts w:eastAsia="Calibri" w:asciiTheme="majorHAnsi" w:hAnsiTheme="majorHAnsi" w:cstheme="majorHAnsi"/>
                <w:b/>
              </w:rPr>
              <w:t>Year 6</w:t>
            </w:r>
          </w:p>
          <w:p w:rsidRPr="00EA5761" w:rsidR="00862726" w:rsidP="00862726" w:rsidRDefault="00862726" w14:paraId="3C0DD800" w14:textId="77777777">
            <w:pPr>
              <w:rPr>
                <w:rFonts w:asciiTheme="majorHAnsi" w:hAnsiTheme="majorHAnsi" w:cstheme="majorHAnsi"/>
              </w:rPr>
            </w:pPr>
            <w:r w:rsidRPr="00EA5761">
              <w:rPr>
                <w:rFonts w:asciiTheme="majorHAnsi" w:hAnsiTheme="majorHAnsi" w:cstheme="majorHAnsi"/>
              </w:rPr>
              <w:t xml:space="preserve">Locate and name the main counties and cities in England. </w:t>
            </w:r>
          </w:p>
          <w:p w:rsidRPr="00EA5761" w:rsidR="00862726" w:rsidP="00862726" w:rsidRDefault="00862726" w14:paraId="7A244493" w14:textId="77777777">
            <w:pPr>
              <w:rPr>
                <w:rFonts w:asciiTheme="majorHAnsi" w:hAnsiTheme="majorHAnsi" w:cstheme="majorHAnsi"/>
              </w:rPr>
            </w:pPr>
            <w:r w:rsidRPr="00EA5761">
              <w:rPr>
                <w:rFonts w:asciiTheme="majorHAnsi" w:hAnsiTheme="majorHAnsi" w:cstheme="majorHAnsi"/>
              </w:rPr>
              <w:t xml:space="preserve">Locate and name the main countries and capital cities in Europe. </w:t>
            </w:r>
          </w:p>
          <w:p w:rsidRPr="00EA5761" w:rsidR="00862726" w:rsidP="00862726" w:rsidRDefault="00862726" w14:paraId="5C67ADAB" w14:textId="77777777">
            <w:pPr>
              <w:rPr>
                <w:rFonts w:asciiTheme="majorHAnsi" w:hAnsiTheme="majorHAnsi" w:cstheme="majorHAnsi"/>
              </w:rPr>
            </w:pPr>
            <w:r w:rsidRPr="00EA5761">
              <w:rPr>
                <w:rFonts w:asciiTheme="majorHAnsi" w:hAnsiTheme="majorHAnsi" w:cstheme="majorHAnsi"/>
              </w:rPr>
              <w:t>Look at an axis area and compare the impact of war with that at home.</w:t>
            </w:r>
          </w:p>
          <w:p w:rsidRPr="00EA5761" w:rsidR="00862726" w:rsidP="00862726" w:rsidRDefault="00862726" w14:paraId="107E531D" w14:textId="77777777">
            <w:pPr>
              <w:rPr>
                <w:rFonts w:asciiTheme="majorHAnsi" w:hAnsiTheme="majorHAnsi" w:cstheme="majorHAnsi"/>
              </w:rPr>
            </w:pPr>
            <w:r w:rsidRPr="00EA5761">
              <w:rPr>
                <w:rFonts w:asciiTheme="majorHAnsi" w:hAnsiTheme="majorHAnsi" w:cstheme="majorHAnsi"/>
              </w:rPr>
              <w:t>Compare 2 localities that experienced the war in different ways. Use Blackpool as one area.</w:t>
            </w:r>
          </w:p>
          <w:p w:rsidRPr="00EA5761" w:rsidR="00862726" w:rsidP="00862726" w:rsidRDefault="00862726" w14:paraId="594738C7" w14:textId="77777777">
            <w:pPr>
              <w:rPr>
                <w:rFonts w:asciiTheme="majorHAnsi" w:hAnsiTheme="majorHAnsi" w:cstheme="majorHAnsi"/>
              </w:rPr>
            </w:pPr>
            <w:r w:rsidRPr="00EA5761">
              <w:rPr>
                <w:rFonts w:asciiTheme="majorHAnsi" w:hAnsiTheme="majorHAnsi" w:cstheme="majorHAnsi"/>
              </w:rPr>
              <w:t>Focus in on Lancashire and the impact of the war on both rural and urban areas.</w:t>
            </w:r>
          </w:p>
          <w:p w:rsidRPr="00EA5761" w:rsidR="00862726" w:rsidP="00862726" w:rsidRDefault="00862726" w14:paraId="1C5A21CE" w14:textId="77777777">
            <w:pPr>
              <w:rPr>
                <w:rFonts w:asciiTheme="majorHAnsi" w:hAnsiTheme="majorHAnsi" w:cstheme="majorHAnsi"/>
              </w:rPr>
            </w:pPr>
            <w:r w:rsidRPr="00EA5761">
              <w:rPr>
                <w:rFonts w:eastAsia="Calibri" w:asciiTheme="majorHAnsi" w:hAnsiTheme="majorHAnsi" w:cstheme="majorHAnsi"/>
                <w:b/>
                <w:bCs/>
              </w:rPr>
              <w:t xml:space="preserve">As above in relation to human and physical geography with the addition of </w:t>
            </w:r>
            <w:r w:rsidRPr="00EA5761">
              <w:rPr>
                <w:rFonts w:asciiTheme="majorHAnsi" w:hAnsiTheme="majorHAnsi" w:cstheme="majorHAnsi"/>
              </w:rPr>
              <w:t>choropleth, density, distribution.</w:t>
            </w:r>
          </w:p>
          <w:p w:rsidRPr="00EA5761" w:rsidR="006945FD" w:rsidP="00EF1BBC" w:rsidRDefault="00862726" w14:paraId="3BE99DB8" w14:textId="48CFAACF">
            <w:pPr>
              <w:rPr>
                <w:rFonts w:asciiTheme="majorHAnsi" w:hAnsiTheme="majorHAnsi" w:cstheme="majorHAnsi"/>
              </w:rPr>
            </w:pPr>
            <w:r w:rsidRPr="00EA5761">
              <w:rPr>
                <w:rFonts w:asciiTheme="majorHAnsi" w:hAnsiTheme="majorHAnsi" w:cstheme="majorHAnsi"/>
              </w:rPr>
              <w:t>Children will also look at maps over time and use 6-digit grid references.</w:t>
            </w:r>
          </w:p>
          <w:p w:rsidRPr="00EA5761" w:rsidR="006945FD" w:rsidP="00EF1BBC" w:rsidRDefault="006945FD" w14:paraId="0C547FBA" w14:textId="77777777">
            <w:pPr>
              <w:rPr>
                <w:rFonts w:eastAsia="Calibri" w:asciiTheme="majorHAnsi" w:hAnsiTheme="majorHAnsi" w:cstheme="majorHAnsi"/>
                <w:b/>
              </w:rPr>
            </w:pPr>
          </w:p>
        </w:tc>
      </w:tr>
      <w:tr w:rsidR="006945FD" w:rsidTr="291BA326" w14:paraId="6DAE9232" w14:textId="77777777">
        <w:trPr>
          <w:trHeight w:val="420"/>
        </w:trPr>
        <w:tc>
          <w:tcPr>
            <w:tcW w:w="13960" w:type="dxa"/>
            <w:gridSpan w:val="2"/>
            <w:shd w:val="clear" w:color="auto" w:fill="auto"/>
            <w:tcMar>
              <w:top w:w="0" w:type="dxa"/>
              <w:left w:w="0" w:type="dxa"/>
              <w:bottom w:w="0" w:type="dxa"/>
              <w:right w:w="0" w:type="dxa"/>
            </w:tcMar>
          </w:tcPr>
          <w:p w:rsidRPr="00EA5761" w:rsidR="006945FD" w:rsidP="00EF1BBC" w:rsidRDefault="006945FD" w14:paraId="5518F15D"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Intended Outcomes – by the end of this unit, children will be able to:</w:t>
            </w:r>
          </w:p>
          <w:p w:rsidRPr="00EA5761" w:rsidR="00862726" w:rsidP="00862726" w:rsidRDefault="00862726" w14:paraId="38F05BA5" w14:textId="77777777">
            <w:pPr>
              <w:widowControl w:val="0"/>
              <w:pBdr>
                <w:top w:val="nil"/>
                <w:left w:val="nil"/>
                <w:bottom w:val="nil"/>
                <w:right w:val="nil"/>
                <w:between w:val="nil"/>
              </w:pBdr>
              <w:contextualSpacing/>
              <w:rPr>
                <w:rFonts w:eastAsia="Calibri" w:asciiTheme="majorHAnsi" w:hAnsiTheme="majorHAnsi" w:cstheme="majorHAnsi"/>
                <w:b/>
              </w:rPr>
            </w:pPr>
            <w:r w:rsidRPr="00EA5761">
              <w:rPr>
                <w:rFonts w:eastAsia="Calibri" w:asciiTheme="majorHAnsi" w:hAnsiTheme="majorHAnsi" w:cstheme="majorHAnsi"/>
                <w:b/>
              </w:rPr>
              <w:t xml:space="preserve">show a good factual knowledge of cities and counties in England and countries in Europe. </w:t>
            </w:r>
          </w:p>
          <w:p w:rsidRPr="00EA5761" w:rsidR="00862726" w:rsidP="00862726" w:rsidRDefault="00862726" w14:paraId="77F8A121" w14:textId="77777777">
            <w:pPr>
              <w:widowControl w:val="0"/>
              <w:pBdr>
                <w:top w:val="nil"/>
                <w:left w:val="nil"/>
                <w:bottom w:val="nil"/>
                <w:right w:val="nil"/>
                <w:between w:val="nil"/>
              </w:pBdr>
              <w:contextualSpacing/>
              <w:rPr>
                <w:rFonts w:eastAsia="Calibri" w:asciiTheme="majorHAnsi" w:hAnsiTheme="majorHAnsi" w:cstheme="majorHAnsi"/>
                <w:b/>
              </w:rPr>
            </w:pPr>
            <w:r w:rsidRPr="00EA5761">
              <w:rPr>
                <w:rFonts w:eastAsia="Calibri" w:asciiTheme="majorHAnsi" w:hAnsiTheme="majorHAnsi" w:cstheme="majorHAnsi"/>
                <w:b/>
              </w:rPr>
              <w:t xml:space="preserve">explain the impact of war both in London and Dresden in relation to human and physical geography. </w:t>
            </w:r>
          </w:p>
          <w:p w:rsidRPr="00EA5761" w:rsidR="00862726" w:rsidP="00862726" w:rsidRDefault="00862726" w14:paraId="184A672D" w14:textId="77777777">
            <w:pPr>
              <w:widowControl w:val="0"/>
              <w:pBdr>
                <w:top w:val="nil"/>
                <w:left w:val="nil"/>
                <w:bottom w:val="nil"/>
                <w:right w:val="nil"/>
                <w:between w:val="nil"/>
              </w:pBdr>
              <w:contextualSpacing/>
              <w:rPr>
                <w:rFonts w:eastAsia="Calibri" w:asciiTheme="majorHAnsi" w:hAnsiTheme="majorHAnsi" w:cstheme="majorHAnsi"/>
                <w:b/>
              </w:rPr>
            </w:pPr>
            <w:r w:rsidRPr="00EA5761">
              <w:rPr>
                <w:rFonts w:eastAsia="Calibri" w:asciiTheme="majorHAnsi" w:hAnsiTheme="majorHAnsi" w:cstheme="majorHAnsi"/>
                <w:b/>
              </w:rPr>
              <w:t>show that they can read 4-figure (Y5) and 6-figure (Y6) grid references.</w:t>
            </w:r>
          </w:p>
          <w:p w:rsidRPr="00EA5761" w:rsidR="006945FD" w:rsidP="00862726" w:rsidRDefault="00862726" w14:paraId="51380898" w14:textId="7964EA4F">
            <w:pPr>
              <w:widowControl w:val="0"/>
              <w:pBdr>
                <w:top w:val="nil"/>
                <w:left w:val="nil"/>
                <w:bottom w:val="nil"/>
                <w:right w:val="nil"/>
                <w:between w:val="nil"/>
              </w:pBdr>
              <w:contextualSpacing/>
              <w:rPr>
                <w:rFonts w:eastAsia="Calibri" w:asciiTheme="majorHAnsi" w:hAnsiTheme="majorHAnsi" w:cstheme="majorHAnsi"/>
                <w:b/>
              </w:rPr>
            </w:pPr>
            <w:r w:rsidRPr="00EA5761">
              <w:rPr>
                <w:rFonts w:eastAsia="Calibri" w:asciiTheme="majorHAnsi" w:hAnsiTheme="majorHAnsi" w:cstheme="majorHAnsi"/>
                <w:b/>
              </w:rPr>
              <w:t xml:space="preserve">explain the value of Digi and Google maps. </w:t>
            </w:r>
          </w:p>
        </w:tc>
      </w:tr>
      <w:tr w:rsidR="006945FD" w:rsidTr="291BA326" w14:paraId="01E92D8F" w14:textId="77777777">
        <w:trPr>
          <w:trHeight w:val="420"/>
        </w:trPr>
        <w:tc>
          <w:tcPr>
            <w:tcW w:w="930" w:type="dxa"/>
            <w:vMerge w:val="restart"/>
            <w:shd w:val="clear" w:color="auto" w:fill="auto"/>
            <w:tcMar>
              <w:top w:w="0" w:type="dxa"/>
              <w:left w:w="0" w:type="dxa"/>
              <w:bottom w:w="0" w:type="dxa"/>
              <w:right w:w="0" w:type="dxa"/>
            </w:tcMar>
          </w:tcPr>
          <w:p w:rsidRPr="00EA5761" w:rsidR="006945FD" w:rsidP="291BA326" w:rsidRDefault="66B13A84" w14:paraId="18A07B62" w14:textId="374F187C">
            <w:pPr>
              <w:widowControl w:val="0"/>
              <w:jc w:val="center"/>
              <w:rPr>
                <w:rFonts w:eastAsia="Calibri" w:asciiTheme="majorHAnsi" w:hAnsiTheme="majorHAnsi" w:cstheme="majorBidi"/>
              </w:rPr>
            </w:pPr>
            <w:r w:rsidRPr="291BA326">
              <w:rPr>
                <w:rFonts w:eastAsia="Calibri" w:asciiTheme="majorHAnsi" w:hAnsiTheme="majorHAnsi" w:cstheme="majorBidi"/>
              </w:rPr>
              <w:t>1</w:t>
            </w:r>
          </w:p>
          <w:p w:rsidRPr="00EA5761" w:rsidR="006945FD" w:rsidP="291BA326" w:rsidRDefault="17883332" w14:paraId="1EFDDFF7" w14:textId="2684F0B3">
            <w:pPr>
              <w:widowControl w:val="0"/>
              <w:jc w:val="center"/>
              <w:rPr>
                <w:rFonts w:eastAsia="Calibri" w:asciiTheme="majorHAnsi" w:hAnsiTheme="majorHAnsi" w:cstheme="majorBidi"/>
              </w:rPr>
            </w:pPr>
            <w:r w:rsidRPr="17883332">
              <w:rPr>
                <w:rFonts w:eastAsia="Calibri" w:asciiTheme="majorHAnsi" w:hAnsiTheme="majorHAnsi" w:cstheme="majorBidi"/>
                <w:b/>
                <w:bCs/>
              </w:rPr>
              <w:t>LINKED WITH HISTORY</w:t>
            </w:r>
          </w:p>
        </w:tc>
        <w:tc>
          <w:tcPr>
            <w:tcW w:w="13030" w:type="dxa"/>
            <w:shd w:val="clear" w:color="auto" w:fill="auto"/>
            <w:tcMar>
              <w:top w:w="0" w:type="dxa"/>
              <w:left w:w="0" w:type="dxa"/>
              <w:bottom w:w="0" w:type="dxa"/>
              <w:right w:w="0" w:type="dxa"/>
            </w:tcMar>
          </w:tcPr>
          <w:p w:rsidRPr="00EA5761" w:rsidR="006945FD" w:rsidP="00EF1BBC" w:rsidRDefault="00862726" w14:paraId="0C85BE7B" w14:textId="613306D9">
            <w:pPr>
              <w:widowControl w:val="0"/>
              <w:pBdr>
                <w:top w:val="nil"/>
                <w:left w:val="nil"/>
                <w:bottom w:val="nil"/>
                <w:right w:val="nil"/>
                <w:between w:val="nil"/>
              </w:pBdr>
              <w:rPr>
                <w:rFonts w:eastAsia="Calibri" w:asciiTheme="majorHAnsi" w:hAnsiTheme="majorHAnsi" w:cstheme="majorHAnsi"/>
                <w:i/>
                <w:color w:val="008000"/>
              </w:rPr>
            </w:pPr>
            <w:r w:rsidRPr="00EA5761">
              <w:rPr>
                <w:rFonts w:eastAsia="Calibri" w:asciiTheme="majorHAnsi" w:hAnsiTheme="majorHAnsi" w:cstheme="majorHAnsi"/>
                <w:b/>
              </w:rPr>
              <w:t>Lesson Overview</w:t>
            </w:r>
            <w:r w:rsidRPr="00EA5761">
              <w:rPr>
                <w:rFonts w:eastAsia="Calibri" w:asciiTheme="majorHAnsi" w:hAnsiTheme="majorHAnsi" w:cstheme="majorHAnsi"/>
                <w:color w:val="008000"/>
              </w:rPr>
              <w:t xml:space="preserve"> </w:t>
            </w:r>
            <w:r w:rsidRPr="00EA5761">
              <w:rPr>
                <w:rFonts w:eastAsia="Calibri" w:asciiTheme="majorHAnsi" w:hAnsiTheme="majorHAnsi" w:cstheme="majorHAnsi"/>
              </w:rPr>
              <w:t xml:space="preserve">– Locate the counties and cities in England that were affected by bombings. Next look more closely at the city of London using Digi maps to add a grid reference overlay to a specific area and discuss both 4-figure and 6-figure grid references. These can be snipped and added to a word document for the children to work from. </w:t>
            </w:r>
          </w:p>
        </w:tc>
      </w:tr>
      <w:tr w:rsidR="006945FD" w:rsidTr="291BA326" w14:paraId="2BC60CCF" w14:textId="77777777">
        <w:trPr>
          <w:trHeight w:val="420"/>
        </w:trPr>
        <w:tc>
          <w:tcPr>
            <w:tcW w:w="930" w:type="dxa"/>
            <w:vMerge/>
            <w:tcMar>
              <w:top w:w="0" w:type="dxa"/>
              <w:left w:w="0" w:type="dxa"/>
              <w:bottom w:w="0" w:type="dxa"/>
              <w:right w:w="0" w:type="dxa"/>
            </w:tcMar>
          </w:tcPr>
          <w:p w:rsidRPr="00EA5761" w:rsidR="006945FD" w:rsidP="00EF1BBC" w:rsidRDefault="006945FD" w14:paraId="69857541"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2FA8966A" w14:textId="77777777">
            <w:pPr>
              <w:rPr>
                <w:rFonts w:asciiTheme="majorHAnsi" w:hAnsiTheme="majorHAnsi" w:cstheme="majorHAnsi"/>
              </w:rPr>
            </w:pPr>
            <w:r w:rsidRPr="00EA5761">
              <w:rPr>
                <w:rFonts w:asciiTheme="majorHAnsi" w:hAnsiTheme="majorHAnsi" w:cstheme="majorHAnsi"/>
              </w:rPr>
              <w:t xml:space="preserve">I can locate and name the main counties in England. </w:t>
            </w:r>
          </w:p>
          <w:p w:rsidRPr="00EA5761" w:rsidR="00862726" w:rsidP="00862726" w:rsidRDefault="00862726" w14:paraId="719F1EC5" w14:textId="77777777">
            <w:pPr>
              <w:rPr>
                <w:rFonts w:asciiTheme="majorHAnsi" w:hAnsiTheme="majorHAnsi" w:cstheme="majorHAnsi"/>
              </w:rPr>
            </w:pPr>
            <w:r w:rsidRPr="00EA5761">
              <w:rPr>
                <w:rFonts w:asciiTheme="majorHAnsi" w:hAnsiTheme="majorHAnsi" w:cstheme="majorHAnsi"/>
              </w:rPr>
              <w:t>I can look at maps over time and use 4-digit grid references.</w:t>
            </w:r>
          </w:p>
          <w:p w:rsidRPr="00EA5761" w:rsidR="006945FD" w:rsidP="00CE0F48" w:rsidRDefault="00862726" w14:paraId="5125A209" w14:textId="006C699A">
            <w:pPr>
              <w:pBdr>
                <w:top w:val="nil"/>
                <w:left w:val="nil"/>
                <w:bottom w:val="nil"/>
                <w:right w:val="nil"/>
                <w:between w:val="nil"/>
              </w:pBdr>
              <w:rPr>
                <w:rFonts w:eastAsia="Calibri" w:asciiTheme="majorHAnsi" w:hAnsiTheme="majorHAnsi" w:cstheme="majorHAnsi"/>
              </w:rPr>
            </w:pPr>
            <w:r w:rsidRPr="00EA5761">
              <w:rPr>
                <w:rFonts w:asciiTheme="majorHAnsi" w:hAnsiTheme="majorHAnsi" w:cstheme="majorHAnsi"/>
              </w:rPr>
              <w:t>I can look at maps over time and use 6-digit grid references.</w:t>
            </w:r>
          </w:p>
        </w:tc>
      </w:tr>
      <w:tr w:rsidR="006945FD" w:rsidTr="291BA326" w14:paraId="7C2C1C55" w14:textId="77777777">
        <w:trPr>
          <w:trHeight w:val="420"/>
        </w:trPr>
        <w:tc>
          <w:tcPr>
            <w:tcW w:w="930" w:type="dxa"/>
            <w:vMerge w:val="restart"/>
            <w:shd w:val="clear" w:color="auto" w:fill="auto"/>
            <w:tcMar>
              <w:top w:w="0" w:type="dxa"/>
              <w:left w:w="0" w:type="dxa"/>
              <w:bottom w:w="0" w:type="dxa"/>
              <w:right w:w="0" w:type="dxa"/>
            </w:tcMar>
          </w:tcPr>
          <w:p w:rsidRPr="00EA5761" w:rsidR="006945FD" w:rsidP="17883332" w:rsidRDefault="006945FD" w14:paraId="29C647F0" w14:textId="44640956">
            <w:pPr>
              <w:widowControl w:val="0"/>
              <w:pBdr>
                <w:top w:val="nil"/>
                <w:left w:val="nil"/>
                <w:bottom w:val="nil"/>
                <w:right w:val="nil"/>
                <w:between w:val="nil"/>
              </w:pBdr>
              <w:jc w:val="center"/>
              <w:rPr>
                <w:rFonts w:eastAsia="Calibri" w:asciiTheme="majorHAnsi" w:hAnsiTheme="majorHAnsi" w:cstheme="majorBidi"/>
              </w:rPr>
            </w:pPr>
            <w:r w:rsidRPr="17883332">
              <w:rPr>
                <w:rFonts w:eastAsia="Calibri" w:asciiTheme="majorHAnsi" w:hAnsiTheme="majorHAnsi" w:cstheme="majorBidi"/>
              </w:rPr>
              <w:t>2</w:t>
            </w:r>
          </w:p>
          <w:p w:rsidRPr="00EA5761" w:rsidR="006945FD" w:rsidP="17883332" w:rsidRDefault="17883332" w14:paraId="6CEF8B56" w14:textId="2684F0B3">
            <w:pPr>
              <w:widowControl w:val="0"/>
              <w:pBdr>
                <w:top w:val="nil"/>
                <w:left w:val="nil"/>
                <w:bottom w:val="nil"/>
                <w:right w:val="nil"/>
                <w:between w:val="nil"/>
              </w:pBdr>
              <w:jc w:val="center"/>
              <w:rPr>
                <w:rFonts w:eastAsia="Calibri" w:asciiTheme="majorHAnsi" w:hAnsiTheme="majorHAnsi" w:cstheme="majorBidi"/>
              </w:rPr>
            </w:pPr>
            <w:r w:rsidRPr="17883332">
              <w:rPr>
                <w:rFonts w:eastAsia="Calibri" w:asciiTheme="majorHAnsi" w:hAnsiTheme="majorHAnsi" w:cstheme="majorBidi"/>
                <w:b/>
                <w:bCs/>
              </w:rPr>
              <w:t>LINKED WITH HISTORY</w:t>
            </w:r>
          </w:p>
          <w:p w:rsidRPr="00EA5761" w:rsidR="006945FD" w:rsidP="00EF1BBC" w:rsidRDefault="006945FD" w14:paraId="67E63D5C" w14:textId="21581AD6">
            <w:pPr>
              <w:widowControl w:val="0"/>
              <w:pBdr>
                <w:top w:val="nil"/>
                <w:left w:val="nil"/>
                <w:bottom w:val="nil"/>
                <w:right w:val="nil"/>
                <w:between w:val="nil"/>
              </w:pBdr>
              <w:jc w:val="center"/>
              <w:rPr>
                <w:rFonts w:eastAsia="Calibri" w:asciiTheme="majorHAnsi" w:hAnsiTheme="majorHAnsi" w:cstheme="majorBidi"/>
              </w:rPr>
            </w:pPr>
          </w:p>
        </w:tc>
        <w:tc>
          <w:tcPr>
            <w:tcW w:w="13030" w:type="dxa"/>
            <w:shd w:val="clear" w:color="auto" w:fill="auto"/>
            <w:tcMar>
              <w:top w:w="0" w:type="dxa"/>
              <w:left w:w="0" w:type="dxa"/>
              <w:bottom w:w="0" w:type="dxa"/>
              <w:right w:w="0" w:type="dxa"/>
            </w:tcMar>
          </w:tcPr>
          <w:p w:rsidRPr="00EA5761" w:rsidR="006945FD" w:rsidP="00EF1BBC" w:rsidRDefault="00862726" w14:paraId="06CCDC4D" w14:textId="336C9499">
            <w:pPr>
              <w:widowControl w:val="0"/>
              <w:pBdr>
                <w:top w:val="nil"/>
                <w:left w:val="nil"/>
                <w:bottom w:val="nil"/>
                <w:right w:val="nil"/>
                <w:between w:val="nil"/>
              </w:pBdr>
              <w:rPr>
                <w:rFonts w:eastAsia="Calibri" w:asciiTheme="majorHAnsi" w:hAnsiTheme="majorHAnsi" w:cstheme="majorHAnsi"/>
                <w:color w:val="0000FF"/>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Locate the countries in Europe on both the axis and allied sides.</w:t>
            </w:r>
            <w:r w:rsidRPr="00EA5761">
              <w:rPr>
                <w:rFonts w:eastAsia="Calibri" w:asciiTheme="majorHAnsi" w:hAnsiTheme="majorHAnsi" w:cstheme="majorHAnsi"/>
                <w:b/>
              </w:rPr>
              <w:t xml:space="preserve"> </w:t>
            </w:r>
          </w:p>
        </w:tc>
      </w:tr>
      <w:tr w:rsidR="006945FD" w:rsidTr="291BA326" w14:paraId="253D5C0C" w14:textId="77777777">
        <w:trPr>
          <w:trHeight w:val="420"/>
        </w:trPr>
        <w:tc>
          <w:tcPr>
            <w:tcW w:w="930" w:type="dxa"/>
            <w:vMerge/>
            <w:tcMar>
              <w:top w:w="0" w:type="dxa"/>
              <w:left w:w="0" w:type="dxa"/>
              <w:bottom w:w="0" w:type="dxa"/>
              <w:right w:w="0" w:type="dxa"/>
            </w:tcMar>
          </w:tcPr>
          <w:p w:rsidRPr="00EA5761" w:rsidR="006945FD" w:rsidP="00EF1BBC" w:rsidRDefault="006945FD" w14:paraId="4347E915"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3BEE229F"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I can locate the main countries in Europe</w:t>
            </w:r>
          </w:p>
          <w:p w:rsidRPr="00EA5761" w:rsidR="006945FD" w:rsidP="001A3F7A" w:rsidRDefault="00862726" w14:paraId="5B429AE6" w14:textId="39B310F8">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 xml:space="preserve">I can consider the population density of the main countries in Europe through the use of </w:t>
            </w:r>
            <w:r w:rsidRPr="00EA5761">
              <w:rPr>
                <w:rFonts w:asciiTheme="majorHAnsi" w:hAnsiTheme="majorHAnsi" w:cstheme="majorHAnsi"/>
              </w:rPr>
              <w:t xml:space="preserve">choropleth maps. </w:t>
            </w:r>
          </w:p>
        </w:tc>
      </w:tr>
      <w:tr w:rsidR="006945FD" w:rsidTr="291BA326" w14:paraId="72588748" w14:textId="77777777">
        <w:trPr>
          <w:trHeight w:val="420"/>
        </w:trPr>
        <w:tc>
          <w:tcPr>
            <w:tcW w:w="930" w:type="dxa"/>
            <w:vMerge w:val="restart"/>
            <w:shd w:val="clear" w:color="auto" w:fill="auto"/>
            <w:tcMar>
              <w:top w:w="0" w:type="dxa"/>
              <w:left w:w="0" w:type="dxa"/>
              <w:bottom w:w="0" w:type="dxa"/>
              <w:right w:w="0" w:type="dxa"/>
            </w:tcMar>
          </w:tcPr>
          <w:p w:rsidRPr="00EA5761" w:rsidR="006945FD" w:rsidP="17883332" w:rsidRDefault="006945FD" w14:paraId="1A8B4CF6" w14:textId="5282B7B1">
            <w:pPr>
              <w:widowControl w:val="0"/>
              <w:jc w:val="center"/>
              <w:rPr>
                <w:rFonts w:eastAsia="Calibri" w:asciiTheme="majorHAnsi" w:hAnsiTheme="majorHAnsi" w:cstheme="majorBidi"/>
              </w:rPr>
            </w:pPr>
            <w:r w:rsidRPr="17883332">
              <w:rPr>
                <w:rFonts w:eastAsia="Calibri" w:asciiTheme="majorHAnsi" w:hAnsiTheme="majorHAnsi" w:cstheme="majorBidi"/>
              </w:rPr>
              <w:t>3</w:t>
            </w:r>
          </w:p>
          <w:p w:rsidRPr="00EA5761" w:rsidR="006945FD" w:rsidP="17883332" w:rsidRDefault="17883332" w14:paraId="37EF7AC1" w14:textId="2684F0B3">
            <w:pPr>
              <w:widowControl w:val="0"/>
              <w:jc w:val="center"/>
              <w:rPr>
                <w:rFonts w:eastAsia="Calibri" w:asciiTheme="majorHAnsi" w:hAnsiTheme="majorHAnsi" w:cstheme="majorBidi"/>
              </w:rPr>
            </w:pPr>
            <w:r w:rsidRPr="17883332">
              <w:rPr>
                <w:rFonts w:eastAsia="Calibri" w:asciiTheme="majorHAnsi" w:hAnsiTheme="majorHAnsi" w:cstheme="majorBidi"/>
                <w:b/>
                <w:bCs/>
              </w:rPr>
              <w:t>LINKED WITH HISTORY</w:t>
            </w:r>
          </w:p>
          <w:p w:rsidRPr="00EA5761" w:rsidR="006945FD" w:rsidP="00EF1BBC" w:rsidRDefault="006945FD" w14:paraId="3E0100D1" w14:textId="1A5DEF91">
            <w:pPr>
              <w:widowControl w:val="0"/>
              <w:jc w:val="center"/>
              <w:rPr>
                <w:rFonts w:eastAsia="Calibri" w:asciiTheme="majorHAnsi" w:hAnsiTheme="majorHAnsi" w:cstheme="majorBidi"/>
              </w:rPr>
            </w:pPr>
          </w:p>
        </w:tc>
        <w:tc>
          <w:tcPr>
            <w:tcW w:w="13030" w:type="dxa"/>
            <w:shd w:val="clear" w:color="auto" w:fill="auto"/>
            <w:tcMar>
              <w:top w:w="0" w:type="dxa"/>
              <w:left w:w="0" w:type="dxa"/>
              <w:bottom w:w="0" w:type="dxa"/>
              <w:right w:w="0" w:type="dxa"/>
            </w:tcMar>
          </w:tcPr>
          <w:p w:rsidRPr="00EA5761" w:rsidR="006945FD" w:rsidP="00EF1BBC" w:rsidRDefault="00862726" w14:paraId="47891E34" w14:textId="3055A28D">
            <w:pPr>
              <w:widowControl w:val="0"/>
              <w:rPr>
                <w:rFonts w:eastAsia="Calibri" w:asciiTheme="majorHAnsi" w:hAnsiTheme="majorHAnsi" w:cstheme="majorHAnsi"/>
                <w:i/>
                <w:color w:val="0000FF"/>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Use Digi maps to look at both pre and post war cities that were bombing targets - compare London and Dresden. Look in detail at how the bombings affected both human and physical geography.</w:t>
            </w:r>
            <w:r w:rsidRPr="00EA5761">
              <w:rPr>
                <w:rFonts w:eastAsia="Calibri" w:asciiTheme="majorHAnsi" w:hAnsiTheme="majorHAnsi" w:cstheme="majorHAnsi"/>
                <w:b/>
              </w:rPr>
              <w:t xml:space="preserve"> </w:t>
            </w:r>
          </w:p>
        </w:tc>
      </w:tr>
      <w:tr w:rsidR="006945FD" w:rsidTr="291BA326" w14:paraId="26681B65" w14:textId="77777777">
        <w:trPr>
          <w:trHeight w:val="420"/>
        </w:trPr>
        <w:tc>
          <w:tcPr>
            <w:tcW w:w="930" w:type="dxa"/>
            <w:vMerge/>
            <w:tcMar>
              <w:top w:w="0" w:type="dxa"/>
              <w:left w:w="0" w:type="dxa"/>
              <w:bottom w:w="0" w:type="dxa"/>
              <w:right w:w="0" w:type="dxa"/>
            </w:tcMar>
          </w:tcPr>
          <w:p w:rsidRPr="00EA5761" w:rsidR="006945FD" w:rsidP="00EF1BBC" w:rsidRDefault="006945FD" w14:paraId="494ABF8E"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089FB998"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 xml:space="preserve">I can compare the impact of war in both allied and axis areas. </w:t>
            </w:r>
          </w:p>
          <w:p w:rsidRPr="00EA5761" w:rsidR="006945FD" w:rsidP="009F090E" w:rsidRDefault="00862726" w14:paraId="42B49FED" w14:textId="729FC26C">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I can use source material to support my understanding of the impact of war in axis and allied areas.</w:t>
            </w:r>
          </w:p>
        </w:tc>
      </w:tr>
      <w:tr w:rsidR="006945FD" w:rsidTr="291BA326" w14:paraId="61B23149" w14:textId="77777777">
        <w:trPr>
          <w:trHeight w:val="420"/>
        </w:trPr>
        <w:tc>
          <w:tcPr>
            <w:tcW w:w="930" w:type="dxa"/>
            <w:vMerge w:val="restart"/>
            <w:shd w:val="clear" w:color="auto" w:fill="auto"/>
            <w:tcMar>
              <w:top w:w="0" w:type="dxa"/>
              <w:left w:w="0" w:type="dxa"/>
              <w:bottom w:w="0" w:type="dxa"/>
              <w:right w:w="0" w:type="dxa"/>
            </w:tcMar>
          </w:tcPr>
          <w:p w:rsidRPr="00EA5761" w:rsidR="006945FD" w:rsidP="17883332" w:rsidRDefault="006945FD" w14:paraId="5095FD0A" w14:textId="292BB004">
            <w:pPr>
              <w:widowControl w:val="0"/>
              <w:jc w:val="center"/>
              <w:rPr>
                <w:rFonts w:eastAsia="Calibri" w:asciiTheme="majorHAnsi" w:hAnsiTheme="majorHAnsi" w:cstheme="majorBidi"/>
              </w:rPr>
            </w:pPr>
            <w:r w:rsidRPr="17883332">
              <w:rPr>
                <w:rFonts w:eastAsia="Calibri" w:asciiTheme="majorHAnsi" w:hAnsiTheme="majorHAnsi" w:cstheme="majorBidi"/>
              </w:rPr>
              <w:t>4</w:t>
            </w:r>
          </w:p>
          <w:p w:rsidRPr="00EA5761" w:rsidR="006945FD" w:rsidP="17883332" w:rsidRDefault="17883332" w14:paraId="43C1113E" w14:textId="62C82283">
            <w:pPr>
              <w:widowControl w:val="0"/>
              <w:jc w:val="center"/>
              <w:rPr>
                <w:rFonts w:eastAsia="Calibri" w:asciiTheme="majorHAnsi" w:hAnsiTheme="majorHAnsi" w:cstheme="majorBidi"/>
              </w:rPr>
            </w:pPr>
            <w:r w:rsidRPr="17883332">
              <w:rPr>
                <w:rFonts w:eastAsia="Calibri" w:asciiTheme="majorHAnsi" w:hAnsiTheme="majorHAnsi" w:cstheme="majorBidi"/>
                <w:b/>
                <w:bCs/>
              </w:rPr>
              <w:t>LINKED WITH HISTORY AND ENGLISH</w:t>
            </w:r>
          </w:p>
          <w:p w:rsidRPr="00EA5761" w:rsidR="006945FD" w:rsidP="00EF1BBC" w:rsidRDefault="006945FD" w14:paraId="02EFB26F" w14:textId="59467FA6">
            <w:pPr>
              <w:widowControl w:val="0"/>
              <w:jc w:val="center"/>
              <w:rPr>
                <w:rFonts w:eastAsia="Calibri" w:asciiTheme="majorHAnsi" w:hAnsiTheme="majorHAnsi" w:cstheme="majorBidi"/>
              </w:rPr>
            </w:pPr>
          </w:p>
        </w:tc>
        <w:tc>
          <w:tcPr>
            <w:tcW w:w="13030" w:type="dxa"/>
            <w:shd w:val="clear" w:color="auto" w:fill="auto"/>
            <w:tcMar>
              <w:top w:w="0" w:type="dxa"/>
              <w:left w:w="0" w:type="dxa"/>
              <w:bottom w:w="0" w:type="dxa"/>
              <w:right w:w="0" w:type="dxa"/>
            </w:tcMar>
          </w:tcPr>
          <w:p w:rsidRPr="00EA5761" w:rsidR="006945FD" w:rsidP="00EF1BBC" w:rsidRDefault="00862726" w14:paraId="409CFD67" w14:textId="6CB88F36">
            <w:pPr>
              <w:rPr>
                <w:rFonts w:eastAsia="Calibri" w:asciiTheme="majorHAnsi" w:hAnsiTheme="majorHAnsi" w:cstheme="majorHAnsi"/>
                <w:color w:val="0000FF"/>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Children look at how different areas in Lancashire experienced the war and compare it with Blackpool.</w:t>
            </w:r>
            <w:r w:rsidRPr="00EA5761">
              <w:rPr>
                <w:rFonts w:eastAsia="Calibri" w:asciiTheme="majorHAnsi" w:hAnsiTheme="majorHAnsi" w:cstheme="majorHAnsi"/>
                <w:b/>
              </w:rPr>
              <w:t xml:space="preserve"> </w:t>
            </w:r>
          </w:p>
        </w:tc>
      </w:tr>
      <w:tr w:rsidR="006945FD" w:rsidTr="291BA326" w14:paraId="5CC9D49A" w14:textId="77777777">
        <w:trPr>
          <w:trHeight w:val="420"/>
        </w:trPr>
        <w:tc>
          <w:tcPr>
            <w:tcW w:w="930" w:type="dxa"/>
            <w:vMerge/>
            <w:tcMar>
              <w:top w:w="0" w:type="dxa"/>
              <w:left w:w="0" w:type="dxa"/>
              <w:bottom w:w="0" w:type="dxa"/>
              <w:right w:w="0" w:type="dxa"/>
            </w:tcMar>
          </w:tcPr>
          <w:p w:rsidRPr="00EA5761" w:rsidR="006945FD" w:rsidP="00EF1BBC" w:rsidRDefault="006945FD" w14:paraId="0C199856"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5F7C317C"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I can compare two localities that experience the war in different ways.</w:t>
            </w:r>
          </w:p>
          <w:p w:rsidRPr="00EA5761" w:rsidR="00862726" w:rsidP="00862726" w:rsidRDefault="00862726" w14:paraId="3A834B2C"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 xml:space="preserve">I can consider how war was experienced in different areas of Lancashire in relation to both human and physical geography. </w:t>
            </w:r>
          </w:p>
          <w:p w:rsidRPr="00EA5761" w:rsidR="006945FD" w:rsidP="009F090E" w:rsidRDefault="00862726" w14:paraId="4CA12308" w14:textId="59E7AAC1">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 xml:space="preserve">I can use source material to support my understanding of the human and physical geographical changes post war including distribution of resource. </w:t>
            </w:r>
          </w:p>
        </w:tc>
      </w:tr>
      <w:tr w:rsidR="006945FD" w:rsidTr="291BA326" w14:paraId="778AC3F3" w14:textId="77777777">
        <w:trPr>
          <w:trHeight w:val="420"/>
        </w:trPr>
        <w:tc>
          <w:tcPr>
            <w:tcW w:w="930" w:type="dxa"/>
            <w:vMerge w:val="restart"/>
            <w:shd w:val="clear" w:color="auto" w:fill="auto"/>
            <w:tcMar>
              <w:top w:w="0" w:type="dxa"/>
              <w:left w:w="0" w:type="dxa"/>
              <w:bottom w:w="0" w:type="dxa"/>
              <w:right w:w="0" w:type="dxa"/>
            </w:tcMar>
          </w:tcPr>
          <w:p w:rsidRPr="00EA5761" w:rsidR="006945FD" w:rsidP="17883332" w:rsidRDefault="006945FD" w14:paraId="4FCCBCA1" w14:textId="6BF374CC">
            <w:pPr>
              <w:widowControl w:val="0"/>
              <w:pBdr>
                <w:top w:val="nil"/>
                <w:left w:val="nil"/>
                <w:bottom w:val="nil"/>
                <w:right w:val="nil"/>
                <w:between w:val="nil"/>
              </w:pBdr>
              <w:jc w:val="center"/>
              <w:rPr>
                <w:rFonts w:eastAsia="Calibri" w:asciiTheme="majorHAnsi" w:hAnsiTheme="majorHAnsi" w:cstheme="majorBidi"/>
              </w:rPr>
            </w:pPr>
            <w:r w:rsidRPr="17883332">
              <w:rPr>
                <w:rFonts w:eastAsia="Calibri" w:asciiTheme="majorHAnsi" w:hAnsiTheme="majorHAnsi" w:cstheme="majorBidi"/>
              </w:rPr>
              <w:t>5</w:t>
            </w:r>
          </w:p>
          <w:p w:rsidRPr="00EA5761" w:rsidR="006945FD" w:rsidP="17883332" w:rsidRDefault="17883332" w14:paraId="4A918CED" w14:textId="679CA20D">
            <w:pPr>
              <w:widowControl w:val="0"/>
              <w:pBdr>
                <w:top w:val="nil"/>
                <w:left w:val="nil"/>
                <w:bottom w:val="nil"/>
                <w:right w:val="nil"/>
                <w:between w:val="nil"/>
              </w:pBdr>
              <w:jc w:val="center"/>
              <w:rPr>
                <w:rFonts w:eastAsia="Calibri" w:asciiTheme="majorHAnsi" w:hAnsiTheme="majorHAnsi" w:cstheme="majorBidi"/>
              </w:rPr>
            </w:pPr>
            <w:r w:rsidRPr="17883332">
              <w:rPr>
                <w:rFonts w:eastAsia="Calibri" w:asciiTheme="majorHAnsi" w:hAnsiTheme="majorHAnsi" w:cstheme="majorBidi"/>
                <w:b/>
                <w:bCs/>
              </w:rPr>
              <w:t>LINKED WITH HISTORY AND ENGLISH</w:t>
            </w:r>
          </w:p>
          <w:p w:rsidRPr="00EA5761" w:rsidR="006945FD" w:rsidP="00EF1BBC" w:rsidRDefault="006945FD" w14:paraId="45EE0AF6" w14:textId="659FA3D9">
            <w:pPr>
              <w:widowControl w:val="0"/>
              <w:pBdr>
                <w:top w:val="nil"/>
                <w:left w:val="nil"/>
                <w:bottom w:val="nil"/>
                <w:right w:val="nil"/>
                <w:between w:val="nil"/>
              </w:pBdr>
              <w:jc w:val="center"/>
              <w:rPr>
                <w:rFonts w:eastAsia="Calibri" w:asciiTheme="majorHAnsi" w:hAnsiTheme="majorHAnsi" w:cstheme="majorBidi"/>
              </w:rPr>
            </w:pPr>
          </w:p>
        </w:tc>
        <w:tc>
          <w:tcPr>
            <w:tcW w:w="13030" w:type="dxa"/>
            <w:shd w:val="clear" w:color="auto" w:fill="auto"/>
            <w:tcMar>
              <w:top w:w="0" w:type="dxa"/>
              <w:left w:w="0" w:type="dxa"/>
              <w:bottom w:w="0" w:type="dxa"/>
              <w:right w:w="0" w:type="dxa"/>
            </w:tcMar>
          </w:tcPr>
          <w:p w:rsidRPr="00EA5761" w:rsidR="006945FD" w:rsidP="00EF1BBC" w:rsidRDefault="00862726" w14:paraId="5827523D" w14:textId="719C6B11">
            <w:pPr>
              <w:widowControl w:val="0"/>
              <w:rPr>
                <w:rFonts w:asciiTheme="majorHAnsi" w:hAnsiTheme="majorHAnsi" w:cstheme="majorHAnsi"/>
                <w:color w:val="222222"/>
                <w:highlight w:val="white"/>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Children consider migration, population explosion and changing roles at work.</w:t>
            </w:r>
          </w:p>
        </w:tc>
      </w:tr>
      <w:tr w:rsidR="006945FD" w:rsidTr="291BA326" w14:paraId="292C28C6" w14:textId="77777777">
        <w:trPr>
          <w:trHeight w:val="420"/>
        </w:trPr>
        <w:tc>
          <w:tcPr>
            <w:tcW w:w="930" w:type="dxa"/>
            <w:vMerge/>
            <w:tcMar>
              <w:top w:w="0" w:type="dxa"/>
              <w:left w:w="0" w:type="dxa"/>
              <w:bottom w:w="0" w:type="dxa"/>
              <w:right w:w="0" w:type="dxa"/>
            </w:tcMar>
          </w:tcPr>
          <w:p w:rsidRPr="00EA5761" w:rsidR="006945FD" w:rsidP="00EF1BBC" w:rsidRDefault="006945FD" w14:paraId="218C40A8"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6945FD" w:rsidP="00EF1BBC" w:rsidRDefault="00862726" w14:paraId="3E0A38A7" w14:textId="18C470ED">
            <w:pPr>
              <w:widowControl w:val="0"/>
              <w:rPr>
                <w:rFonts w:asciiTheme="majorHAnsi" w:hAnsiTheme="majorHAnsi" w:cstheme="majorHAnsi"/>
                <w:color w:val="222222"/>
                <w:highlight w:val="white"/>
              </w:rPr>
            </w:pPr>
            <w:r w:rsidRPr="00EA5761">
              <w:rPr>
                <w:rFonts w:eastAsia="Calibri" w:asciiTheme="majorHAnsi" w:hAnsiTheme="majorHAnsi" w:cstheme="majorHAnsi"/>
              </w:rPr>
              <w:t>I can consider how human geography changed from pre-war to post war.</w:t>
            </w:r>
          </w:p>
        </w:tc>
      </w:tr>
      <w:tr w:rsidR="006945FD" w:rsidTr="291BA326" w14:paraId="197A1358" w14:textId="77777777">
        <w:trPr>
          <w:trHeight w:val="420"/>
        </w:trPr>
        <w:tc>
          <w:tcPr>
            <w:tcW w:w="930" w:type="dxa"/>
            <w:vMerge w:val="restart"/>
            <w:shd w:val="clear" w:color="auto" w:fill="auto"/>
            <w:tcMar>
              <w:top w:w="0" w:type="dxa"/>
              <w:left w:w="0" w:type="dxa"/>
              <w:bottom w:w="0" w:type="dxa"/>
              <w:right w:w="0" w:type="dxa"/>
            </w:tcMar>
          </w:tcPr>
          <w:p w:rsidRPr="00EA5761" w:rsidR="006945FD" w:rsidP="17883332" w:rsidRDefault="006945FD" w14:paraId="209786A5" w14:textId="4CCE334E">
            <w:pPr>
              <w:widowControl w:val="0"/>
              <w:pBdr>
                <w:top w:val="nil"/>
                <w:left w:val="nil"/>
                <w:bottom w:val="nil"/>
                <w:right w:val="nil"/>
                <w:between w:val="nil"/>
              </w:pBdr>
              <w:jc w:val="center"/>
              <w:rPr>
                <w:rFonts w:eastAsia="Calibri" w:asciiTheme="majorHAnsi" w:hAnsiTheme="majorHAnsi" w:cstheme="majorBidi"/>
              </w:rPr>
            </w:pPr>
            <w:r w:rsidRPr="17883332">
              <w:rPr>
                <w:rFonts w:eastAsia="Calibri" w:asciiTheme="majorHAnsi" w:hAnsiTheme="majorHAnsi" w:cstheme="majorBidi"/>
              </w:rPr>
              <w:t>6</w:t>
            </w:r>
          </w:p>
          <w:p w:rsidRPr="00EA5761" w:rsidR="006945FD" w:rsidP="17883332" w:rsidRDefault="17883332" w14:paraId="5F393126" w14:textId="2684F0B3">
            <w:pPr>
              <w:widowControl w:val="0"/>
              <w:pBdr>
                <w:top w:val="nil"/>
                <w:left w:val="nil"/>
                <w:bottom w:val="nil"/>
                <w:right w:val="nil"/>
                <w:between w:val="nil"/>
              </w:pBdr>
              <w:jc w:val="center"/>
              <w:rPr>
                <w:rFonts w:eastAsia="Calibri" w:asciiTheme="majorHAnsi" w:hAnsiTheme="majorHAnsi" w:cstheme="majorBidi"/>
              </w:rPr>
            </w:pPr>
            <w:r w:rsidRPr="17883332">
              <w:rPr>
                <w:rFonts w:eastAsia="Calibri" w:asciiTheme="majorHAnsi" w:hAnsiTheme="majorHAnsi" w:cstheme="majorBidi"/>
                <w:b/>
                <w:bCs/>
              </w:rPr>
              <w:t>LINKED WITH HISTORY</w:t>
            </w:r>
          </w:p>
          <w:p w:rsidRPr="00EA5761" w:rsidR="006945FD" w:rsidP="00EF1BBC" w:rsidRDefault="006945FD" w14:paraId="1E25000F" w14:textId="2E502F0A">
            <w:pPr>
              <w:widowControl w:val="0"/>
              <w:pBdr>
                <w:top w:val="nil"/>
                <w:left w:val="nil"/>
                <w:bottom w:val="nil"/>
                <w:right w:val="nil"/>
                <w:between w:val="nil"/>
              </w:pBdr>
              <w:jc w:val="center"/>
              <w:rPr>
                <w:rFonts w:eastAsia="Calibri" w:asciiTheme="majorHAnsi" w:hAnsiTheme="majorHAnsi" w:cstheme="majorBidi"/>
              </w:rPr>
            </w:pPr>
          </w:p>
        </w:tc>
        <w:tc>
          <w:tcPr>
            <w:tcW w:w="13030" w:type="dxa"/>
            <w:shd w:val="clear" w:color="auto" w:fill="auto"/>
            <w:tcMar>
              <w:top w:w="0" w:type="dxa"/>
              <w:left w:w="0" w:type="dxa"/>
              <w:bottom w:w="0" w:type="dxa"/>
              <w:right w:w="0" w:type="dxa"/>
            </w:tcMar>
          </w:tcPr>
          <w:p w:rsidRPr="00EA5761" w:rsidR="006945FD" w:rsidP="00EF1BBC" w:rsidRDefault="00862726" w14:paraId="26BC1B8F" w14:textId="352FB564">
            <w:pPr>
              <w:widowControl w:val="0"/>
              <w:rPr>
                <w:rFonts w:asciiTheme="majorHAnsi" w:hAnsiTheme="majorHAnsi" w:cstheme="majorHAnsi"/>
                <w:color w:val="333333"/>
                <w:highlight w:val="white"/>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Children use Digi maps and Google maps to look at areas such as Dunkirk and Stalingrad.</w:t>
            </w:r>
          </w:p>
        </w:tc>
      </w:tr>
      <w:tr w:rsidR="006945FD" w:rsidTr="291BA326" w14:paraId="09885C83" w14:textId="77777777">
        <w:trPr>
          <w:trHeight w:val="420"/>
        </w:trPr>
        <w:tc>
          <w:tcPr>
            <w:tcW w:w="930" w:type="dxa"/>
            <w:vMerge/>
            <w:tcMar>
              <w:top w:w="0" w:type="dxa"/>
              <w:left w:w="0" w:type="dxa"/>
              <w:bottom w:w="0" w:type="dxa"/>
              <w:right w:w="0" w:type="dxa"/>
            </w:tcMar>
          </w:tcPr>
          <w:p w:rsidRPr="00EA5761" w:rsidR="006945FD" w:rsidP="00EF1BBC" w:rsidRDefault="006945FD" w14:paraId="7B44DB00"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6945FD" w:rsidP="00EF1BBC" w:rsidRDefault="00862726" w14:paraId="6025144B" w14:textId="024E9167">
            <w:pPr>
              <w:widowControl w:val="0"/>
              <w:rPr>
                <w:rFonts w:eastAsia="Calibri" w:asciiTheme="majorHAnsi" w:hAnsiTheme="majorHAnsi" w:cstheme="majorHAnsi"/>
              </w:rPr>
            </w:pPr>
            <w:r w:rsidRPr="00EA5761">
              <w:rPr>
                <w:rFonts w:eastAsia="Calibri" w:asciiTheme="majorHAnsi" w:hAnsiTheme="majorHAnsi" w:cstheme="majorHAnsi"/>
              </w:rPr>
              <w:t>I can use Digi maps and Google maps to look at the present day use of World War Two battle areas.</w:t>
            </w:r>
          </w:p>
        </w:tc>
      </w:tr>
    </w:tbl>
    <w:p w:rsidRPr="00EA5761" w:rsidR="00604F0C" w:rsidRDefault="00604F0C" w14:paraId="000000B1" w14:textId="53B7A439">
      <w:pPr>
        <w:widowControl w:val="0"/>
        <w:rPr>
          <w:rFonts w:eastAsia="Calibri" w:asciiTheme="majorHAnsi" w:hAnsiTheme="majorHAnsi" w:cstheme="majorHAnsi"/>
        </w:rPr>
      </w:pPr>
    </w:p>
    <w:p w:rsidRPr="00EA5761" w:rsidR="00604F0C" w:rsidRDefault="00604F0C" w14:paraId="00000112" w14:textId="57B178FF">
      <w:pPr>
        <w:widowControl w:val="0"/>
        <w:jc w:val="center"/>
        <w:rPr>
          <w:rFonts w:eastAsia="Calibri" w:asciiTheme="majorHAnsi" w:hAnsiTheme="majorHAnsi" w:cstheme="majorHAnsi"/>
        </w:rPr>
      </w:pPr>
    </w:p>
    <w:p w:rsidRPr="00EA5761" w:rsidR="00552120" w:rsidRDefault="00552120" w14:paraId="4E7BC4A6" w14:textId="77777777">
      <w:pPr>
        <w:widowControl w:val="0"/>
        <w:jc w:val="center"/>
        <w:rPr>
          <w:rFonts w:eastAsia="Calibri" w:asciiTheme="majorHAnsi" w:hAnsiTheme="majorHAnsi" w:cstheme="majorHAnsi"/>
        </w:rPr>
      </w:pPr>
    </w:p>
    <w:p w:rsidRPr="00EA5761" w:rsidR="00154E9B" w:rsidRDefault="00154E9B" w14:paraId="1A02FA3F" w14:textId="7F46F250">
      <w:pPr>
        <w:widowControl w:val="0"/>
        <w:jc w:val="center"/>
        <w:rPr>
          <w:rFonts w:eastAsia="Calibri" w:asciiTheme="majorHAnsi" w:hAnsiTheme="majorHAnsi" w:cstheme="majorHAnsi"/>
        </w:rPr>
      </w:pPr>
    </w:p>
    <w:tbl>
      <w:tblPr>
        <w:tblW w:w="13960" w:type="dxa"/>
        <w:tblInd w:w="1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930"/>
        <w:gridCol w:w="13030"/>
      </w:tblGrid>
      <w:tr w:rsidR="00154E9B" w:rsidTr="6E212B04" w14:paraId="638AA3C4" w14:textId="77777777">
        <w:trPr>
          <w:trHeight w:val="420"/>
        </w:trPr>
        <w:tc>
          <w:tcPr>
            <w:tcW w:w="13960" w:type="dxa"/>
            <w:gridSpan w:val="2"/>
            <w:shd w:val="clear" w:color="auto" w:fill="auto"/>
            <w:tcMar>
              <w:top w:w="0" w:type="dxa"/>
              <w:left w:w="0" w:type="dxa"/>
              <w:bottom w:w="0" w:type="dxa"/>
              <w:right w:w="0" w:type="dxa"/>
            </w:tcMar>
          </w:tcPr>
          <w:p w:rsidRPr="00EA5761" w:rsidR="00154E9B" w:rsidP="4E78C937" w:rsidRDefault="4A20C297" w14:paraId="1DB27DA3" w14:textId="159109A3">
            <w:pPr>
              <w:widowControl w:val="0"/>
              <w:spacing w:line="259" w:lineRule="auto"/>
              <w:jc w:val="center"/>
              <w:rPr>
                <w:rFonts w:eastAsia="Calibri" w:asciiTheme="majorHAnsi" w:hAnsiTheme="majorHAnsi" w:cstheme="majorHAnsi"/>
                <w:color w:val="000000" w:themeColor="text1"/>
              </w:rPr>
            </w:pPr>
            <w:r w:rsidRPr="00EA5761">
              <w:rPr>
                <w:rFonts w:eastAsia="Calibri" w:asciiTheme="majorHAnsi" w:hAnsiTheme="majorHAnsi" w:cstheme="majorHAnsi"/>
                <w:b/>
              </w:rPr>
              <w:t>Art - Topic Objectives</w:t>
            </w:r>
            <w:r w:rsidRPr="00EA5761" w:rsidR="6388551A">
              <w:rPr>
                <w:rFonts w:eastAsia="Calibri" w:asciiTheme="majorHAnsi" w:hAnsiTheme="majorHAnsi" w:cstheme="majorHAnsi"/>
                <w:b/>
              </w:rPr>
              <w:t xml:space="preserve"> (Drawing and Painting)</w:t>
            </w:r>
          </w:p>
        </w:tc>
      </w:tr>
      <w:tr w:rsidR="00154E9B" w:rsidTr="6E212B04" w14:paraId="340C5D4F" w14:textId="77777777">
        <w:trPr>
          <w:trHeight w:val="1120"/>
        </w:trPr>
        <w:tc>
          <w:tcPr>
            <w:tcW w:w="13960" w:type="dxa"/>
            <w:gridSpan w:val="2"/>
            <w:shd w:val="clear" w:color="auto" w:fill="A4FFFA"/>
            <w:tcMar>
              <w:top w:w="0" w:type="dxa"/>
              <w:left w:w="0" w:type="dxa"/>
              <w:bottom w:w="0" w:type="dxa"/>
              <w:right w:w="0" w:type="dxa"/>
            </w:tcMar>
          </w:tcPr>
          <w:p w:rsidRPr="00EA5761" w:rsidR="00154E9B" w:rsidP="65A16D4D" w:rsidRDefault="4B4293C0" w14:paraId="445A5283" w14:textId="6F9211D3">
            <w:pPr>
              <w:rPr>
                <w:rFonts w:asciiTheme="majorHAnsi" w:hAnsiTheme="majorHAnsi" w:cstheme="majorHAnsi"/>
              </w:rPr>
            </w:pPr>
            <w:r w:rsidRPr="00EA5761">
              <w:rPr>
                <w:rFonts w:eastAsia="Calibri" w:asciiTheme="majorHAnsi" w:hAnsiTheme="majorHAnsi" w:cstheme="majorHAnsi"/>
                <w:b/>
              </w:rPr>
              <w:t>Year 5</w:t>
            </w:r>
          </w:p>
          <w:p w:rsidRPr="00EA5761" w:rsidR="009F090E" w:rsidP="009F090E" w:rsidRDefault="1F645DFB" w14:paraId="0786A073" w14:textId="243D06BD">
            <w:pPr>
              <w:pStyle w:val="ListParagraph"/>
              <w:numPr>
                <w:ilvl w:val="0"/>
                <w:numId w:val="2"/>
              </w:numPr>
              <w:rPr>
                <w:rFonts w:asciiTheme="majorHAnsi" w:hAnsiTheme="majorHAnsi" w:cstheme="majorHAnsi"/>
              </w:rPr>
            </w:pPr>
            <w:r w:rsidRPr="00EA5761">
              <w:rPr>
                <w:rFonts w:eastAsia="Roboto" w:asciiTheme="majorHAnsi" w:hAnsiTheme="majorHAnsi" w:cstheme="majorHAnsi"/>
                <w:color w:val="495057"/>
              </w:rPr>
              <w:t>Improve mastery of art/design techniques with wide range of materials</w:t>
            </w:r>
          </w:p>
          <w:p w:rsidRPr="00EA5761" w:rsidR="1F645DFB" w:rsidP="1F645DFB" w:rsidRDefault="1F645DFB" w14:paraId="74EAB799" w14:textId="1E218A1D">
            <w:pPr>
              <w:pStyle w:val="ListParagraph"/>
              <w:numPr>
                <w:ilvl w:val="0"/>
                <w:numId w:val="2"/>
              </w:numPr>
              <w:rPr>
                <w:rFonts w:eastAsia="Roboto" w:asciiTheme="majorHAnsi" w:hAnsiTheme="majorHAnsi" w:cstheme="majorHAnsi"/>
                <w:color w:val="495057"/>
              </w:rPr>
            </w:pPr>
            <w:r w:rsidRPr="00EA5761">
              <w:rPr>
                <w:rFonts w:eastAsia="Roboto" w:asciiTheme="majorHAnsi" w:hAnsiTheme="majorHAnsi" w:cstheme="majorHAnsi"/>
                <w:color w:val="495057"/>
              </w:rPr>
              <w:t>Capture artistic process in sketch book</w:t>
            </w:r>
          </w:p>
          <w:p w:rsidRPr="00EA5761" w:rsidR="1F645DFB" w:rsidP="1F645DFB" w:rsidRDefault="1F645DFB" w14:paraId="0DE7F28C" w14:textId="68EA332B">
            <w:pPr>
              <w:pStyle w:val="ListParagraph"/>
              <w:numPr>
                <w:ilvl w:val="0"/>
                <w:numId w:val="2"/>
              </w:numPr>
              <w:rPr>
                <w:rFonts w:eastAsia="Roboto" w:asciiTheme="majorHAnsi" w:hAnsiTheme="majorHAnsi" w:cstheme="majorHAnsi"/>
                <w:color w:val="495057"/>
              </w:rPr>
            </w:pPr>
            <w:r w:rsidRPr="00EA5761">
              <w:rPr>
                <w:rFonts w:eastAsia="Roboto" w:asciiTheme="majorHAnsi" w:hAnsiTheme="majorHAnsi" w:cstheme="majorHAnsi"/>
                <w:color w:val="495057"/>
              </w:rPr>
              <w:t>In drawing, use a wide range of pencils to begin to develop a personal style, drawing on work of other artists for inspiration</w:t>
            </w:r>
          </w:p>
          <w:p w:rsidRPr="00EA5761" w:rsidR="1F645DFB" w:rsidP="1F645DFB" w:rsidRDefault="1F645DFB" w14:paraId="3F85D718" w14:textId="67245C52">
            <w:pPr>
              <w:pStyle w:val="ListParagraph"/>
              <w:numPr>
                <w:ilvl w:val="0"/>
                <w:numId w:val="2"/>
              </w:numPr>
              <w:rPr>
                <w:rFonts w:eastAsia="Roboto" w:asciiTheme="majorHAnsi" w:hAnsiTheme="majorHAnsi" w:cstheme="majorHAnsi"/>
                <w:color w:val="495057"/>
              </w:rPr>
            </w:pPr>
            <w:r w:rsidRPr="00EA5761">
              <w:rPr>
                <w:rFonts w:eastAsia="Roboto" w:asciiTheme="majorHAnsi" w:hAnsiTheme="majorHAnsi" w:cstheme="majorHAnsi"/>
                <w:color w:val="495057"/>
              </w:rPr>
              <w:t>Understand how great artists, architects and designers contribute to the culture, creativity and wealth of our nation</w:t>
            </w:r>
          </w:p>
          <w:p w:rsidRPr="00EA5761" w:rsidR="1F645DFB" w:rsidP="1F645DFB" w:rsidRDefault="1F645DFB" w14:paraId="753044BE" w14:textId="117E41D0">
            <w:pPr>
              <w:pStyle w:val="ListParagraph"/>
              <w:numPr>
                <w:ilvl w:val="0"/>
                <w:numId w:val="2"/>
              </w:numPr>
              <w:rPr>
                <w:rFonts w:eastAsia="Roboto" w:asciiTheme="majorHAnsi" w:hAnsiTheme="majorHAnsi" w:cstheme="majorHAnsi"/>
                <w:color w:val="495057"/>
              </w:rPr>
            </w:pPr>
            <w:r w:rsidRPr="00EA5761">
              <w:rPr>
                <w:rFonts w:eastAsia="Roboto" w:asciiTheme="majorHAnsi" w:hAnsiTheme="majorHAnsi" w:cstheme="majorHAnsi"/>
                <w:color w:val="495057"/>
              </w:rPr>
              <w:t>Communicate ideas and comment on artworks using artistic language</w:t>
            </w:r>
          </w:p>
          <w:p w:rsidRPr="00EA5761" w:rsidR="1F645DFB" w:rsidP="1F645DFB" w:rsidRDefault="1F645DFB" w14:paraId="093D1883" w14:textId="0042168F">
            <w:pPr>
              <w:pStyle w:val="ListParagraph"/>
              <w:numPr>
                <w:ilvl w:val="0"/>
                <w:numId w:val="2"/>
              </w:numPr>
              <w:rPr>
                <w:rFonts w:eastAsia="Roboto" w:asciiTheme="majorHAnsi" w:hAnsiTheme="majorHAnsi" w:cstheme="majorHAnsi"/>
                <w:color w:val="495057"/>
              </w:rPr>
            </w:pPr>
            <w:r w:rsidRPr="00EA5761">
              <w:rPr>
                <w:rFonts w:eastAsia="Roboto" w:asciiTheme="majorHAnsi" w:hAnsiTheme="majorHAnsi" w:cstheme="majorHAnsi"/>
                <w:color w:val="495057"/>
              </w:rPr>
              <w:t>Use range of artistic vocabulary to communicate ideas, discuss and evaluate work/other artworks eg tactile, influence, captivate, emulate</w:t>
            </w:r>
          </w:p>
          <w:p w:rsidRPr="00EA5761" w:rsidR="00154E9B" w:rsidP="009F090E" w:rsidRDefault="4B4293C0" w14:paraId="63A6F452" w14:textId="392CD225">
            <w:pPr>
              <w:rPr>
                <w:rFonts w:asciiTheme="majorHAnsi" w:hAnsiTheme="majorHAnsi" w:cstheme="majorHAnsi"/>
              </w:rPr>
            </w:pPr>
            <w:r w:rsidRPr="00EA5761">
              <w:rPr>
                <w:rFonts w:eastAsia="Calibri" w:asciiTheme="majorHAnsi" w:hAnsiTheme="majorHAnsi" w:cstheme="majorHAnsi"/>
                <w:b/>
              </w:rPr>
              <w:t>Year 6</w:t>
            </w:r>
          </w:p>
          <w:p w:rsidRPr="00EA5761" w:rsidR="00154E9B" w:rsidP="1F645DFB" w:rsidRDefault="1F645DFB" w14:paraId="0D17D9FE" w14:textId="5FF7FD39">
            <w:pPr>
              <w:pStyle w:val="ListParagraph"/>
              <w:numPr>
                <w:ilvl w:val="0"/>
                <w:numId w:val="1"/>
              </w:numPr>
              <w:rPr>
                <w:rFonts w:eastAsia="Calibri" w:asciiTheme="majorHAnsi" w:hAnsiTheme="majorHAnsi" w:cstheme="majorHAnsi"/>
              </w:rPr>
            </w:pPr>
            <w:r w:rsidRPr="00EA5761">
              <w:rPr>
                <w:rFonts w:eastAsia="Roboto" w:asciiTheme="majorHAnsi" w:hAnsiTheme="majorHAnsi" w:cstheme="majorHAnsi"/>
                <w:color w:val="495057"/>
              </w:rPr>
              <w:t>Master art/design techniques with wide range of materials</w:t>
            </w:r>
          </w:p>
          <w:p w:rsidRPr="00EA5761" w:rsidR="00154E9B" w:rsidP="1F645DFB" w:rsidRDefault="1F645DFB" w14:paraId="4D365DD4" w14:textId="59DD9D29">
            <w:pPr>
              <w:pStyle w:val="ListParagraph"/>
              <w:numPr>
                <w:ilvl w:val="0"/>
                <w:numId w:val="1"/>
              </w:numPr>
              <w:rPr>
                <w:rFonts w:eastAsia="Roboto" w:asciiTheme="majorHAnsi" w:hAnsiTheme="majorHAnsi" w:cstheme="majorHAnsi"/>
                <w:color w:val="495057"/>
              </w:rPr>
            </w:pPr>
            <w:r w:rsidRPr="00EA5761">
              <w:rPr>
                <w:rFonts w:eastAsia="Roboto" w:asciiTheme="majorHAnsi" w:hAnsiTheme="majorHAnsi" w:cstheme="majorHAnsi"/>
                <w:color w:val="495057"/>
              </w:rPr>
              <w:t>In drawing, use a wide range of pencils to begin to develop a personal style, drawing on work of other artists for inspiration</w:t>
            </w:r>
          </w:p>
          <w:p w:rsidRPr="00EA5761" w:rsidR="00154E9B" w:rsidP="1F645DFB" w:rsidRDefault="1F645DFB" w14:paraId="45EABC8D" w14:textId="04576AD7">
            <w:pPr>
              <w:pStyle w:val="ListParagraph"/>
              <w:numPr>
                <w:ilvl w:val="0"/>
                <w:numId w:val="1"/>
              </w:numPr>
              <w:rPr>
                <w:rFonts w:eastAsia="Roboto" w:asciiTheme="majorHAnsi" w:hAnsiTheme="majorHAnsi" w:cstheme="majorHAnsi"/>
                <w:color w:val="495057"/>
              </w:rPr>
            </w:pPr>
            <w:r w:rsidRPr="00EA5761">
              <w:rPr>
                <w:rFonts w:eastAsia="Roboto" w:asciiTheme="majorHAnsi" w:hAnsiTheme="majorHAnsi" w:cstheme="majorHAnsi"/>
                <w:color w:val="495057"/>
              </w:rPr>
              <w:t>Over the course of history, understand how great artists, architects and designers contribute to the culture, creativity and wealth of our nation</w:t>
            </w:r>
          </w:p>
          <w:p w:rsidRPr="00EA5761" w:rsidR="00154E9B" w:rsidP="1F645DFB" w:rsidRDefault="1F645DFB" w14:paraId="2EC7D4C8" w14:textId="1E274C4F">
            <w:pPr>
              <w:pStyle w:val="ListParagraph"/>
              <w:numPr>
                <w:ilvl w:val="0"/>
                <w:numId w:val="1"/>
              </w:numPr>
              <w:rPr>
                <w:rFonts w:eastAsia="Roboto" w:asciiTheme="majorHAnsi" w:hAnsiTheme="majorHAnsi" w:cstheme="majorHAnsi"/>
                <w:color w:val="495057"/>
              </w:rPr>
            </w:pPr>
            <w:r w:rsidRPr="00EA5761">
              <w:rPr>
                <w:rFonts w:eastAsia="Roboto" w:asciiTheme="majorHAnsi" w:hAnsiTheme="majorHAnsi" w:cstheme="majorHAnsi"/>
                <w:color w:val="495057"/>
              </w:rPr>
              <w:t>Communicate ideas and comment on artworks using artistic language</w:t>
            </w:r>
          </w:p>
          <w:p w:rsidRPr="00EA5761" w:rsidR="00154E9B" w:rsidP="00313B71" w:rsidRDefault="1F645DFB" w14:paraId="4B19B39D" w14:textId="186DCBCB">
            <w:pPr>
              <w:pStyle w:val="ListParagraph"/>
              <w:numPr>
                <w:ilvl w:val="0"/>
                <w:numId w:val="1"/>
              </w:numPr>
              <w:rPr>
                <w:rFonts w:eastAsia="Roboto" w:asciiTheme="majorHAnsi" w:hAnsiTheme="majorHAnsi" w:cstheme="majorHAnsi"/>
                <w:color w:val="495057"/>
              </w:rPr>
            </w:pPr>
            <w:r w:rsidRPr="00EA5761">
              <w:rPr>
                <w:rFonts w:eastAsia="Roboto" w:asciiTheme="majorHAnsi" w:hAnsiTheme="majorHAnsi" w:cstheme="majorHAnsi"/>
                <w:color w:val="495057"/>
              </w:rPr>
              <w:t>Use wide range of artistic vocabulary to evaluate own work and communicate ideas / comment on artworks eg atmosphere, symbolise, mastery, evocative</w:t>
            </w:r>
          </w:p>
        </w:tc>
      </w:tr>
      <w:tr w:rsidR="00154E9B" w:rsidTr="6E212B04" w14:paraId="7F9A2929" w14:textId="77777777">
        <w:trPr>
          <w:trHeight w:val="420"/>
        </w:trPr>
        <w:tc>
          <w:tcPr>
            <w:tcW w:w="13960" w:type="dxa"/>
            <w:gridSpan w:val="2"/>
            <w:shd w:val="clear" w:color="auto" w:fill="auto"/>
            <w:tcMar>
              <w:top w:w="0" w:type="dxa"/>
              <w:left w:w="0" w:type="dxa"/>
              <w:bottom w:w="0" w:type="dxa"/>
              <w:right w:w="0" w:type="dxa"/>
            </w:tcMar>
          </w:tcPr>
          <w:p w:rsidRPr="00EA5761" w:rsidR="00154E9B" w:rsidP="65A16D4D" w:rsidRDefault="00154E9B" w14:paraId="4B2E5A7C" w14:textId="100BFB56">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Intended Outcomes</w:t>
            </w:r>
            <w:r w:rsidR="00A26603">
              <w:rPr>
                <w:rFonts w:eastAsia="Calibri" w:asciiTheme="majorHAnsi" w:hAnsiTheme="majorHAnsi" w:cstheme="majorHAnsi"/>
                <w:b/>
              </w:rPr>
              <w:t xml:space="preserve"> – Blitz artwork</w:t>
            </w:r>
          </w:p>
          <w:p w:rsidR="00A26603" w:rsidP="00A26603" w:rsidRDefault="00A26603" w14:paraId="0DF4C45F" w14:textId="71807CF9">
            <w:r>
              <w:fldChar w:fldCharType="begin"/>
            </w:r>
            <w:r>
              <w:instrText xml:space="preserve"> INCLUDEPICTURE "/var/folders/w6/59d4_x9j7j1869dxt6rx1t9c0000gn/T/com.microsoft.Word/WebArchiveCopyPasteTempFiles/5282290-3x2-940x627.jpg" \* MERGEFORMATINET </w:instrText>
            </w:r>
            <w:r>
              <w:fldChar w:fldCharType="separate"/>
            </w:r>
            <w:r w:rsidR="00A26603">
              <w:drawing>
                <wp:inline wp14:editId="1C0E7DBD" wp14:anchorId="1FA166E3">
                  <wp:extent cx="3560884" cy="2375800"/>
                  <wp:effectExtent l="0" t="0" r="0" b="0"/>
                  <wp:docPr id="4" name="Picture 4" descr="By the light of the moon - ABC News (Australian Broadcasting Corporation)" title=""/>
                  <wp:cNvGraphicFramePr>
                    <a:graphicFrameLocks noChangeAspect="1"/>
                  </wp:cNvGraphicFramePr>
                  <a:graphic>
                    <a:graphicData uri="http://schemas.openxmlformats.org/drawingml/2006/picture">
                      <pic:pic>
                        <pic:nvPicPr>
                          <pic:cNvPr id="0" name="Picture 4"/>
                          <pic:cNvPicPr/>
                        </pic:nvPicPr>
                        <pic:blipFill>
                          <a:blip r:embed="Rd00e842b669344e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60884" cy="2375800"/>
                          </a:xfrm>
                          <a:prstGeom prst="rect">
                            <a:avLst/>
                          </a:prstGeom>
                        </pic:spPr>
                      </pic:pic>
                    </a:graphicData>
                  </a:graphic>
                </wp:inline>
              </w:drawing>
            </w:r>
            <w:r>
              <w:fldChar w:fldCharType="end"/>
            </w:r>
          </w:p>
          <w:p w:rsidRPr="00EA5761" w:rsidR="00154E9B" w:rsidP="00A26603" w:rsidRDefault="00154E9B" w14:paraId="59648048" w14:textId="673C1150">
            <w:pPr>
              <w:pStyle w:val="ListParagraph"/>
              <w:widowControl w:val="0"/>
              <w:pBdr>
                <w:top w:val="nil"/>
                <w:left w:val="nil"/>
                <w:bottom w:val="nil"/>
                <w:right w:val="nil"/>
                <w:between w:val="nil"/>
              </w:pBdr>
              <w:rPr>
                <w:rFonts w:asciiTheme="majorHAnsi" w:hAnsiTheme="majorHAnsi" w:cstheme="majorHAnsi"/>
                <w:b/>
              </w:rPr>
            </w:pPr>
          </w:p>
        </w:tc>
      </w:tr>
      <w:tr w:rsidR="00154E9B" w:rsidTr="6E212B04" w14:paraId="4310A571" w14:textId="77777777">
        <w:trPr>
          <w:trHeight w:val="420"/>
        </w:trPr>
        <w:tc>
          <w:tcPr>
            <w:tcW w:w="930" w:type="dxa"/>
            <w:vMerge w:val="restart"/>
            <w:shd w:val="clear" w:color="auto" w:fill="auto"/>
            <w:tcMar>
              <w:top w:w="0" w:type="dxa"/>
              <w:left w:w="0" w:type="dxa"/>
              <w:bottom w:w="0" w:type="dxa"/>
              <w:right w:w="0" w:type="dxa"/>
            </w:tcMar>
          </w:tcPr>
          <w:p w:rsidR="00154E9B" w:rsidP="002E1762" w:rsidRDefault="002E1762" w14:paraId="0A2108A8"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1</w:t>
            </w:r>
          </w:p>
          <w:p w:rsidRPr="00EA5761" w:rsidR="000A374B" w:rsidP="002E1762" w:rsidRDefault="000A374B" w14:paraId="582A1662" w14:textId="1838ABC2">
            <w:pPr>
              <w:widowControl w:val="0"/>
              <w:jc w:val="center"/>
              <w:rPr>
                <w:rFonts w:eastAsia="Calibri" w:asciiTheme="majorHAnsi" w:hAnsiTheme="majorHAnsi" w:cstheme="majorHAnsi"/>
              </w:rPr>
            </w:pPr>
            <w:r>
              <w:rPr>
                <w:rFonts w:eastAsia="Calibri" w:asciiTheme="majorHAnsi" w:hAnsiTheme="majorHAnsi" w:cstheme="majorHAnsi"/>
              </w:rPr>
              <w:t>LINK TO HISTORY SOURCE WORK</w:t>
            </w:r>
          </w:p>
        </w:tc>
        <w:tc>
          <w:tcPr>
            <w:tcW w:w="13030" w:type="dxa"/>
            <w:shd w:val="clear" w:color="auto" w:fill="auto"/>
            <w:tcMar>
              <w:top w:w="0" w:type="dxa"/>
              <w:left w:w="0" w:type="dxa"/>
              <w:bottom w:w="0" w:type="dxa"/>
              <w:right w:w="0" w:type="dxa"/>
            </w:tcMar>
          </w:tcPr>
          <w:p w:rsidR="00154E9B" w:rsidP="65A16D4D" w:rsidRDefault="4A20C297" w14:paraId="5B37DFD6"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Lesson Overview</w:t>
            </w:r>
            <w:r w:rsidRPr="00EA5761" w:rsidR="23E2BEFC">
              <w:rPr>
                <w:rFonts w:eastAsia="Calibri" w:asciiTheme="majorHAnsi" w:hAnsiTheme="majorHAnsi" w:cstheme="majorHAnsi"/>
                <w:b/>
              </w:rPr>
              <w:t>:</w:t>
            </w:r>
            <w:r w:rsidRPr="00EA5761" w:rsidR="0A26E975">
              <w:rPr>
                <w:rFonts w:eastAsia="Calibri" w:asciiTheme="majorHAnsi" w:hAnsiTheme="majorHAnsi" w:cstheme="majorHAnsi"/>
                <w:b/>
              </w:rPr>
              <w:t xml:space="preserve"> </w:t>
            </w:r>
            <w:r w:rsidR="005A4328">
              <w:rPr>
                <w:rFonts w:eastAsia="Calibri" w:asciiTheme="majorHAnsi" w:hAnsiTheme="majorHAnsi" w:cstheme="majorHAnsi"/>
                <w:b/>
              </w:rPr>
              <w:t>Look at examples of work</w:t>
            </w:r>
            <w:r w:rsidR="00F31E97">
              <w:rPr>
                <w:rFonts w:eastAsia="Calibri" w:asciiTheme="majorHAnsi" w:hAnsiTheme="majorHAnsi" w:cstheme="majorHAnsi"/>
                <w:b/>
              </w:rPr>
              <w:t xml:space="preserve"> from different and mediums (sculpture, paintings, sketches, collages etc).</w:t>
            </w:r>
          </w:p>
          <w:p w:rsidRPr="00EA5761" w:rsidR="00F31E97" w:rsidP="65A16D4D" w:rsidRDefault="00F31E97" w14:paraId="61A99D9E" w14:textId="520890D8">
            <w:pPr>
              <w:widowControl w:val="0"/>
              <w:pBdr>
                <w:top w:val="nil"/>
                <w:left w:val="nil"/>
                <w:bottom w:val="nil"/>
                <w:right w:val="nil"/>
                <w:between w:val="nil"/>
              </w:pBdr>
              <w:rPr>
                <w:rFonts w:eastAsia="Calibri" w:asciiTheme="majorHAnsi" w:hAnsiTheme="majorHAnsi" w:cstheme="majorHAnsi"/>
                <w:b/>
              </w:rPr>
            </w:pPr>
            <w:r>
              <w:rPr>
                <w:rFonts w:eastAsia="Calibri" w:asciiTheme="majorHAnsi" w:hAnsiTheme="majorHAnsi" w:cstheme="majorHAnsi"/>
                <w:b/>
              </w:rPr>
              <w:t xml:space="preserve">Children to be art critics – talk about </w:t>
            </w:r>
            <w:r w:rsidR="00494130">
              <w:rPr>
                <w:rFonts w:eastAsia="Calibri" w:asciiTheme="majorHAnsi" w:hAnsiTheme="majorHAnsi" w:cstheme="majorHAnsi"/>
                <w:b/>
              </w:rPr>
              <w:t>what the images show</w:t>
            </w:r>
            <w:r w:rsidR="000A374B">
              <w:rPr>
                <w:rFonts w:eastAsia="Calibri" w:asciiTheme="majorHAnsi" w:hAnsiTheme="majorHAnsi" w:cstheme="majorHAnsi"/>
                <w:b/>
              </w:rPr>
              <w:t xml:space="preserve"> and how they capture the mood and make them feel.</w:t>
            </w:r>
          </w:p>
        </w:tc>
      </w:tr>
      <w:tr w:rsidR="00154E9B" w:rsidTr="6E212B04" w14:paraId="3CD0B100" w14:textId="77777777">
        <w:trPr>
          <w:trHeight w:val="420"/>
        </w:trPr>
        <w:tc>
          <w:tcPr>
            <w:tcW w:w="930" w:type="dxa"/>
            <w:vMerge/>
            <w:tcMar>
              <w:top w:w="0" w:type="dxa"/>
              <w:left w:w="0" w:type="dxa"/>
              <w:bottom w:w="0" w:type="dxa"/>
              <w:right w:w="0" w:type="dxa"/>
            </w:tcMar>
          </w:tcPr>
          <w:p w:rsidRPr="00EA5761" w:rsidR="00154E9B" w:rsidP="00EF1BBC" w:rsidRDefault="00154E9B" w14:paraId="70A7C13B"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4D58E6" w:rsidR="004D58E6" w:rsidP="005A4328" w:rsidRDefault="00007B6A" w14:paraId="667F0990"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58D6339C">
              <w:rPr>
                <w:rFonts w:eastAsia="Calibri" w:asciiTheme="majorHAnsi" w:hAnsiTheme="majorHAnsi" w:cstheme="majorHAnsi"/>
              </w:rPr>
              <w:t xml:space="preserve"> </w:t>
            </w:r>
            <w:r w:rsidRPr="004D58E6" w:rsidR="004D58E6">
              <w:rPr>
                <w:rFonts w:eastAsia="Calibri" w:asciiTheme="majorHAnsi" w:hAnsiTheme="majorHAnsi" w:cstheme="majorHAnsi"/>
              </w:rPr>
              <w:t>Communicate ideas and comment on artworks using artistic language</w:t>
            </w:r>
          </w:p>
          <w:p w:rsidRPr="00EA5761" w:rsidR="00154E9B" w:rsidP="65A16D4D" w:rsidRDefault="005A4328" w14:paraId="6EACE4D3" w14:textId="0C62E506">
            <w:pPr>
              <w:pBdr>
                <w:top w:val="nil"/>
                <w:left w:val="nil"/>
                <w:bottom w:val="nil"/>
                <w:right w:val="nil"/>
                <w:between w:val="nil"/>
              </w:pBdr>
              <w:rPr>
                <w:rFonts w:eastAsia="Calibri" w:asciiTheme="majorHAnsi" w:hAnsiTheme="majorHAnsi" w:cstheme="majorHAnsi"/>
              </w:rPr>
            </w:pPr>
            <w:r>
              <w:rPr>
                <w:rFonts w:eastAsia="Calibri" w:asciiTheme="majorHAnsi" w:hAnsiTheme="majorHAnsi" w:cstheme="majorHAnsi"/>
              </w:rPr>
              <w:t xml:space="preserve">LO: </w:t>
            </w:r>
            <w:r w:rsidRPr="005A4328">
              <w:rPr>
                <w:rFonts w:eastAsia="Calibri" w:asciiTheme="majorHAnsi" w:hAnsiTheme="majorHAnsi" w:cstheme="majorHAnsi"/>
              </w:rPr>
              <w:t>Use wide range of artistic vocabulary to evaluate own work and communicate ideas / comment on artworks eg atmosphere, symbolise, mastery, evocative</w:t>
            </w:r>
            <w:r>
              <w:rPr>
                <w:rFonts w:eastAsia="Calibri" w:asciiTheme="majorHAnsi" w:hAnsiTheme="majorHAnsi" w:cstheme="majorHAnsi"/>
              </w:rPr>
              <w:t>.</w:t>
            </w:r>
          </w:p>
          <w:p w:rsidRPr="00EA5761" w:rsidR="00154E9B" w:rsidP="00EF1BBC" w:rsidRDefault="00154E9B" w14:paraId="79D35E2C" w14:textId="77777777">
            <w:pPr>
              <w:pBdr>
                <w:top w:val="nil"/>
                <w:left w:val="nil"/>
                <w:bottom w:val="nil"/>
                <w:right w:val="nil"/>
                <w:between w:val="nil"/>
              </w:pBdr>
              <w:rPr>
                <w:rFonts w:eastAsia="Calibri" w:asciiTheme="majorHAnsi" w:hAnsiTheme="majorHAnsi" w:cstheme="majorHAnsi"/>
              </w:rPr>
            </w:pPr>
          </w:p>
        </w:tc>
      </w:tr>
      <w:tr w:rsidR="00154E9B" w:rsidTr="6E212B04" w14:paraId="4635B8BE" w14:textId="77777777">
        <w:trPr>
          <w:trHeight w:val="420"/>
        </w:trPr>
        <w:tc>
          <w:tcPr>
            <w:tcW w:w="930" w:type="dxa"/>
            <w:vMerge w:val="restart"/>
            <w:shd w:val="clear" w:color="auto" w:fill="auto"/>
            <w:tcMar>
              <w:top w:w="0" w:type="dxa"/>
              <w:left w:w="0" w:type="dxa"/>
              <w:bottom w:w="0" w:type="dxa"/>
              <w:right w:w="0" w:type="dxa"/>
            </w:tcMar>
          </w:tcPr>
          <w:p w:rsidRPr="00EA5761" w:rsidR="00154E9B" w:rsidP="00EF1BBC" w:rsidRDefault="002E1762" w14:paraId="2D231FF2" w14:textId="4FB8CDF1">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2</w:t>
            </w:r>
          </w:p>
        </w:tc>
        <w:tc>
          <w:tcPr>
            <w:tcW w:w="13030" w:type="dxa"/>
            <w:shd w:val="clear" w:color="auto" w:fill="auto"/>
            <w:tcMar>
              <w:top w:w="0" w:type="dxa"/>
              <w:left w:w="0" w:type="dxa"/>
              <w:bottom w:w="0" w:type="dxa"/>
              <w:right w:w="0" w:type="dxa"/>
            </w:tcMar>
          </w:tcPr>
          <w:p w:rsidRPr="00EA5761" w:rsidR="00154E9B" w:rsidP="65A16D4D" w:rsidRDefault="4A20C297" w14:paraId="378D63AD" w14:textId="5B1C2BEC">
            <w:pPr>
              <w:widowControl w:val="0"/>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Lesson Overview</w:t>
            </w:r>
            <w:r w:rsidRPr="00EA5761" w:rsidR="1DAF077F">
              <w:rPr>
                <w:rFonts w:eastAsia="Calibri" w:asciiTheme="majorHAnsi" w:hAnsiTheme="majorHAnsi" w:cstheme="majorHAnsi"/>
                <w:b/>
              </w:rPr>
              <w:t xml:space="preserve">: </w:t>
            </w:r>
            <w:r w:rsidR="00A0392D">
              <w:rPr>
                <w:rFonts w:eastAsia="Calibri" w:asciiTheme="majorHAnsi" w:hAnsiTheme="majorHAnsi" w:cstheme="majorHAnsi"/>
                <w:b/>
              </w:rPr>
              <w:t>Lesson practising creating the moon/sky – explore techniques and media</w:t>
            </w:r>
            <w:r w:rsidR="000521C3">
              <w:rPr>
                <w:rFonts w:eastAsia="Calibri" w:asciiTheme="majorHAnsi" w:hAnsiTheme="majorHAnsi" w:cstheme="majorHAnsi"/>
                <w:b/>
              </w:rPr>
              <w:t>.</w:t>
            </w:r>
          </w:p>
        </w:tc>
      </w:tr>
      <w:tr w:rsidR="00154E9B" w:rsidTr="6E212B04" w14:paraId="6FCEC2A7" w14:textId="77777777">
        <w:trPr>
          <w:trHeight w:val="420"/>
        </w:trPr>
        <w:tc>
          <w:tcPr>
            <w:tcW w:w="930" w:type="dxa"/>
            <w:vMerge/>
            <w:tcMar>
              <w:top w:w="0" w:type="dxa"/>
              <w:left w:w="0" w:type="dxa"/>
              <w:bottom w:w="0" w:type="dxa"/>
              <w:right w:w="0" w:type="dxa"/>
            </w:tcMar>
          </w:tcPr>
          <w:p w:rsidRPr="00EA5761" w:rsidR="00154E9B" w:rsidP="00EF1BBC" w:rsidRDefault="00154E9B" w14:paraId="15FD2326"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CB00B7" w:rsidR="00CB00B7" w:rsidP="00CB00B7" w:rsidRDefault="5C81C5E8" w14:paraId="2A44FFF7" w14:textId="77777777">
            <w:pPr>
              <w:rPr>
                <w:rFonts w:eastAsia="Calibri" w:asciiTheme="majorHAnsi" w:hAnsiTheme="majorHAnsi" w:cstheme="majorHAnsi"/>
              </w:rPr>
            </w:pPr>
            <w:r w:rsidRPr="00CB00B7">
              <w:rPr>
                <w:rFonts w:eastAsia="Calibri" w:asciiTheme="majorHAnsi" w:hAnsiTheme="majorHAnsi" w:cstheme="majorHAnsi"/>
              </w:rPr>
              <w:t>LO:</w:t>
            </w:r>
            <w:r w:rsidRPr="00CB00B7" w:rsidR="42AB4E50">
              <w:rPr>
                <w:rFonts w:eastAsia="Calibri" w:asciiTheme="majorHAnsi" w:hAnsiTheme="majorHAnsi" w:cstheme="majorHAnsi"/>
              </w:rPr>
              <w:t xml:space="preserve"> </w:t>
            </w:r>
            <w:r w:rsidRPr="00CB00B7" w:rsidR="00CB00B7">
              <w:rPr>
                <w:rFonts w:eastAsia="Roboto" w:asciiTheme="majorHAnsi" w:hAnsiTheme="majorHAnsi" w:cstheme="majorHAnsi"/>
                <w:color w:val="495057"/>
              </w:rPr>
              <w:t>Master art/design techniques with wide range of materials</w:t>
            </w:r>
          </w:p>
          <w:p w:rsidRPr="00EA5761" w:rsidR="00154E9B" w:rsidP="00B32F87" w:rsidRDefault="00154E9B" w14:paraId="2B3A1F47" w14:textId="341C7E36">
            <w:pPr>
              <w:pBdr>
                <w:top w:val="nil"/>
                <w:left w:val="nil"/>
                <w:bottom w:val="nil"/>
                <w:right w:val="nil"/>
                <w:between w:val="nil"/>
              </w:pBdr>
              <w:rPr>
                <w:rFonts w:eastAsia="Calibri" w:asciiTheme="majorHAnsi" w:hAnsiTheme="majorHAnsi" w:cstheme="majorHAnsi"/>
              </w:rPr>
            </w:pPr>
          </w:p>
        </w:tc>
      </w:tr>
      <w:tr w:rsidR="00154E9B" w:rsidTr="6E212B04" w14:paraId="424AE41C" w14:textId="77777777">
        <w:trPr>
          <w:trHeight w:val="420"/>
        </w:trPr>
        <w:tc>
          <w:tcPr>
            <w:tcW w:w="930" w:type="dxa"/>
            <w:vMerge w:val="restart"/>
            <w:shd w:val="clear" w:color="auto" w:fill="auto"/>
            <w:tcMar>
              <w:top w:w="0" w:type="dxa"/>
              <w:left w:w="0" w:type="dxa"/>
              <w:bottom w:w="0" w:type="dxa"/>
              <w:right w:w="0" w:type="dxa"/>
            </w:tcMar>
          </w:tcPr>
          <w:p w:rsidRPr="00EA5761" w:rsidR="00154E9B" w:rsidP="00EF1BBC" w:rsidRDefault="002E1762" w14:paraId="6A0E7508" w14:textId="3BB975B9">
            <w:pPr>
              <w:widowControl w:val="0"/>
              <w:jc w:val="center"/>
              <w:rPr>
                <w:rFonts w:eastAsia="Calibri" w:asciiTheme="majorHAnsi" w:hAnsiTheme="majorHAnsi" w:cstheme="majorHAnsi"/>
              </w:rPr>
            </w:pPr>
            <w:r w:rsidRPr="00EA5761">
              <w:rPr>
                <w:rFonts w:eastAsia="Calibri" w:asciiTheme="majorHAnsi" w:hAnsiTheme="majorHAnsi" w:cstheme="majorHAnsi"/>
              </w:rPr>
              <w:t>3</w:t>
            </w:r>
          </w:p>
        </w:tc>
        <w:tc>
          <w:tcPr>
            <w:tcW w:w="13030" w:type="dxa"/>
            <w:shd w:val="clear" w:color="auto" w:fill="auto"/>
            <w:tcMar>
              <w:top w:w="0" w:type="dxa"/>
              <w:left w:w="0" w:type="dxa"/>
              <w:bottom w:w="0" w:type="dxa"/>
              <w:right w:w="0" w:type="dxa"/>
            </w:tcMar>
          </w:tcPr>
          <w:p w:rsidRPr="00EA5761" w:rsidR="00154E9B" w:rsidP="65A16D4D" w:rsidRDefault="4A20C297" w14:paraId="47AC9131" w14:textId="3A93AD1D">
            <w:pPr>
              <w:widowControl w:val="0"/>
              <w:rPr>
                <w:rFonts w:eastAsia="Calibri" w:asciiTheme="majorHAnsi" w:hAnsiTheme="majorHAnsi" w:cstheme="majorHAnsi"/>
                <w:b/>
              </w:rPr>
            </w:pPr>
            <w:r w:rsidRPr="00EA5761">
              <w:rPr>
                <w:rFonts w:eastAsia="Calibri" w:asciiTheme="majorHAnsi" w:hAnsiTheme="majorHAnsi" w:cstheme="majorHAnsi"/>
                <w:b/>
              </w:rPr>
              <w:t>Lesson Overview</w:t>
            </w:r>
            <w:r w:rsidRPr="00EA5761" w:rsidR="76EC36EE">
              <w:rPr>
                <w:rFonts w:eastAsia="Calibri" w:asciiTheme="majorHAnsi" w:hAnsiTheme="majorHAnsi" w:cstheme="majorHAnsi"/>
                <w:b/>
              </w:rPr>
              <w:t xml:space="preserve">: </w:t>
            </w:r>
            <w:r w:rsidR="00502D88">
              <w:rPr>
                <w:rFonts w:eastAsia="Calibri" w:asciiTheme="majorHAnsi" w:hAnsiTheme="majorHAnsi" w:cstheme="majorHAnsi"/>
                <w:b/>
              </w:rPr>
              <w:t xml:space="preserve">Lesson practising creating the </w:t>
            </w:r>
            <w:r w:rsidR="00C543E8">
              <w:rPr>
                <w:rFonts w:eastAsia="Calibri" w:asciiTheme="majorHAnsi" w:hAnsiTheme="majorHAnsi" w:cstheme="majorHAnsi"/>
                <w:b/>
              </w:rPr>
              <w:t>planes</w:t>
            </w:r>
            <w:r w:rsidR="00502D88">
              <w:rPr>
                <w:rFonts w:eastAsia="Calibri" w:asciiTheme="majorHAnsi" w:hAnsiTheme="majorHAnsi" w:cstheme="majorHAnsi"/>
                <w:b/>
              </w:rPr>
              <w:t xml:space="preserve"> – explore techniques and media</w:t>
            </w:r>
            <w:r w:rsidR="00B94B4A">
              <w:rPr>
                <w:rFonts w:eastAsia="Calibri" w:asciiTheme="majorHAnsi" w:hAnsiTheme="majorHAnsi" w:cstheme="majorHAnsi"/>
                <w:b/>
              </w:rPr>
              <w:t xml:space="preserve"> (focus on shading and perspective)</w:t>
            </w:r>
            <w:r w:rsidR="00502D88">
              <w:rPr>
                <w:rFonts w:eastAsia="Calibri" w:asciiTheme="majorHAnsi" w:hAnsiTheme="majorHAnsi" w:cstheme="majorHAnsi"/>
                <w:b/>
              </w:rPr>
              <w:t>.</w:t>
            </w:r>
          </w:p>
        </w:tc>
      </w:tr>
      <w:tr w:rsidR="00154E9B" w:rsidTr="6E212B04" w14:paraId="4182939B" w14:textId="77777777">
        <w:trPr>
          <w:trHeight w:val="420"/>
        </w:trPr>
        <w:tc>
          <w:tcPr>
            <w:tcW w:w="930" w:type="dxa"/>
            <w:vMerge/>
            <w:tcMar>
              <w:top w:w="0" w:type="dxa"/>
              <w:left w:w="0" w:type="dxa"/>
              <w:bottom w:w="0" w:type="dxa"/>
              <w:right w:w="0" w:type="dxa"/>
            </w:tcMar>
          </w:tcPr>
          <w:p w:rsidRPr="00EA5761" w:rsidR="00154E9B" w:rsidP="00EF1BBC" w:rsidRDefault="00154E9B" w14:paraId="4E1DE1CF"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00007B6A" w:rsidP="65A16D4D" w:rsidRDefault="00007B6A" w14:paraId="5EA58295" w14:textId="5A94CA7D">
            <w:pPr>
              <w:rPr>
                <w:rFonts w:eastAsia="Calibri" w:asciiTheme="majorHAnsi" w:hAnsiTheme="majorHAnsi" w:cstheme="majorHAnsi"/>
              </w:rPr>
            </w:pPr>
            <w:r w:rsidRPr="00EA5761">
              <w:rPr>
                <w:rFonts w:eastAsia="Calibri" w:asciiTheme="majorHAnsi" w:hAnsiTheme="majorHAnsi" w:cstheme="majorHAnsi"/>
              </w:rPr>
              <w:t>LO:</w:t>
            </w:r>
            <w:r w:rsidRPr="00EA5761" w:rsidR="1C80135E">
              <w:rPr>
                <w:rFonts w:eastAsia="Calibri" w:asciiTheme="majorHAnsi" w:hAnsiTheme="majorHAnsi" w:cstheme="majorHAnsi"/>
              </w:rPr>
              <w:t xml:space="preserve"> </w:t>
            </w:r>
            <w:r w:rsidR="00743EF1">
              <w:rPr>
                <w:rFonts w:eastAsia="Calibri" w:asciiTheme="majorHAnsi" w:hAnsiTheme="majorHAnsi" w:cstheme="majorHAnsi"/>
              </w:rPr>
              <w:t>I can use size and shading to create depth and perspective.</w:t>
            </w:r>
          </w:p>
          <w:p w:rsidRPr="00EA5761" w:rsidR="00CB00B7" w:rsidP="65A16D4D" w:rsidRDefault="00CB00B7" w14:paraId="5A4CA38C" w14:textId="4B51AA6B">
            <w:pPr>
              <w:rPr>
                <w:rFonts w:eastAsia="Calibri" w:asciiTheme="majorHAnsi" w:hAnsiTheme="majorHAnsi" w:cstheme="majorHAnsi"/>
              </w:rPr>
            </w:pPr>
            <w:r>
              <w:rPr>
                <w:rFonts w:eastAsia="Calibri" w:asciiTheme="majorHAnsi" w:hAnsiTheme="majorHAnsi" w:cstheme="majorHAnsi"/>
              </w:rPr>
              <w:t xml:space="preserve">LO: </w:t>
            </w:r>
            <w:r w:rsidRPr="00CB00B7">
              <w:rPr>
                <w:rFonts w:eastAsia="Calibri" w:asciiTheme="majorHAnsi" w:hAnsiTheme="majorHAnsi" w:cstheme="majorHAnsi"/>
              </w:rPr>
              <w:t>In drawing, use a wide range of pencils to begin to develop a personal style, drawing on work of other artists for inspiration</w:t>
            </w:r>
          </w:p>
          <w:p w:rsidRPr="00EA5761" w:rsidR="00154E9B" w:rsidP="00EF1BBC" w:rsidRDefault="00154E9B" w14:paraId="6B6CA1A8" w14:textId="77777777">
            <w:pPr>
              <w:widowControl w:val="0"/>
              <w:rPr>
                <w:rFonts w:eastAsia="Calibri" w:asciiTheme="majorHAnsi" w:hAnsiTheme="majorHAnsi" w:cstheme="majorHAnsi"/>
              </w:rPr>
            </w:pPr>
          </w:p>
        </w:tc>
      </w:tr>
      <w:tr w:rsidR="00154E9B" w:rsidTr="6E212B04" w14:paraId="5C6D3B6D" w14:textId="77777777">
        <w:trPr>
          <w:trHeight w:val="420"/>
        </w:trPr>
        <w:tc>
          <w:tcPr>
            <w:tcW w:w="930" w:type="dxa"/>
            <w:vMerge w:val="restart"/>
            <w:shd w:val="clear" w:color="auto" w:fill="auto"/>
            <w:tcMar>
              <w:top w:w="0" w:type="dxa"/>
              <w:left w:w="0" w:type="dxa"/>
              <w:bottom w:w="0" w:type="dxa"/>
              <w:right w:w="0" w:type="dxa"/>
            </w:tcMar>
          </w:tcPr>
          <w:p w:rsidRPr="00EA5761" w:rsidR="00154E9B" w:rsidP="00EF1BBC" w:rsidRDefault="002E1762" w14:paraId="4965789A" w14:textId="1A485A46">
            <w:pPr>
              <w:widowControl w:val="0"/>
              <w:jc w:val="center"/>
              <w:rPr>
                <w:rFonts w:eastAsia="Calibri" w:asciiTheme="majorHAnsi" w:hAnsiTheme="majorHAnsi" w:cstheme="majorHAnsi"/>
              </w:rPr>
            </w:pPr>
            <w:r w:rsidRPr="00EA5761">
              <w:rPr>
                <w:rFonts w:eastAsia="Calibri" w:asciiTheme="majorHAnsi" w:hAnsiTheme="majorHAnsi" w:cstheme="majorHAnsi"/>
              </w:rPr>
              <w:t>4</w:t>
            </w:r>
          </w:p>
        </w:tc>
        <w:tc>
          <w:tcPr>
            <w:tcW w:w="13030" w:type="dxa"/>
            <w:shd w:val="clear" w:color="auto" w:fill="auto"/>
            <w:tcMar>
              <w:top w:w="0" w:type="dxa"/>
              <w:left w:w="0" w:type="dxa"/>
              <w:bottom w:w="0" w:type="dxa"/>
              <w:right w:w="0" w:type="dxa"/>
            </w:tcMar>
          </w:tcPr>
          <w:p w:rsidRPr="00EA5761" w:rsidR="00154E9B" w:rsidP="65A16D4D" w:rsidRDefault="4A20C297" w14:paraId="3313A98A" w14:textId="3ACB66BD">
            <w:pPr>
              <w:rPr>
                <w:rFonts w:eastAsia="Calibri" w:asciiTheme="majorHAnsi" w:hAnsiTheme="majorHAnsi" w:cstheme="majorHAnsi"/>
                <w:b/>
              </w:rPr>
            </w:pPr>
            <w:r w:rsidRPr="00EA5761">
              <w:rPr>
                <w:rFonts w:eastAsia="Calibri" w:asciiTheme="majorHAnsi" w:hAnsiTheme="majorHAnsi" w:cstheme="majorHAnsi"/>
                <w:b/>
              </w:rPr>
              <w:t>Lesson Overview</w:t>
            </w:r>
            <w:r w:rsidRPr="00EA5761" w:rsidR="36C23530">
              <w:rPr>
                <w:rFonts w:eastAsia="Calibri" w:asciiTheme="majorHAnsi" w:hAnsiTheme="majorHAnsi" w:cstheme="majorHAnsi"/>
                <w:b/>
              </w:rPr>
              <w:t xml:space="preserve">: </w:t>
            </w:r>
            <w:r w:rsidR="003E23FC">
              <w:rPr>
                <w:rFonts w:eastAsia="Calibri" w:asciiTheme="majorHAnsi" w:hAnsiTheme="majorHAnsi" w:cstheme="majorHAnsi"/>
                <w:b/>
              </w:rPr>
              <w:t>Lesson</w:t>
            </w:r>
            <w:r w:rsidR="000C6C02">
              <w:rPr>
                <w:rFonts w:eastAsia="Calibri" w:asciiTheme="majorHAnsi" w:hAnsiTheme="majorHAnsi" w:cstheme="majorHAnsi"/>
                <w:b/>
              </w:rPr>
              <w:t xml:space="preserve"> on creating night</w:t>
            </w:r>
            <w:r w:rsidR="00A44BD8">
              <w:rPr>
                <w:rFonts w:eastAsia="Calibri" w:asciiTheme="majorHAnsi" w:hAnsiTheme="majorHAnsi" w:cstheme="majorHAnsi"/>
                <w:b/>
              </w:rPr>
              <w:t xml:space="preserve"> </w:t>
            </w:r>
            <w:r w:rsidR="000C6C02">
              <w:rPr>
                <w:rFonts w:eastAsia="Calibri" w:asciiTheme="majorHAnsi" w:hAnsiTheme="majorHAnsi" w:cstheme="majorHAnsi"/>
                <w:b/>
              </w:rPr>
              <w:t xml:space="preserve">sky backdrop for image – involving mixing watercolours and </w:t>
            </w:r>
            <w:r w:rsidR="00A44BD8">
              <w:rPr>
                <w:rFonts w:eastAsia="Calibri" w:asciiTheme="majorHAnsi" w:hAnsiTheme="majorHAnsi" w:cstheme="majorHAnsi"/>
                <w:b/>
              </w:rPr>
              <w:t>practising brush strokes.</w:t>
            </w:r>
          </w:p>
          <w:p w:rsidRPr="00EA5761" w:rsidR="00154E9B" w:rsidP="65A16D4D" w:rsidRDefault="00154E9B" w14:paraId="54D076DF" w14:textId="0BB10C3E">
            <w:pPr>
              <w:rPr>
                <w:rFonts w:eastAsia="Roboto" w:asciiTheme="majorHAnsi" w:hAnsiTheme="majorHAnsi" w:cstheme="majorHAnsi"/>
                <w:color w:val="495057"/>
              </w:rPr>
            </w:pPr>
          </w:p>
        </w:tc>
      </w:tr>
      <w:tr w:rsidR="00154E9B" w:rsidTr="6E212B04" w14:paraId="12FDFC5E" w14:textId="77777777">
        <w:trPr>
          <w:trHeight w:val="420"/>
        </w:trPr>
        <w:tc>
          <w:tcPr>
            <w:tcW w:w="930" w:type="dxa"/>
            <w:vMerge/>
            <w:tcMar>
              <w:top w:w="0" w:type="dxa"/>
              <w:left w:w="0" w:type="dxa"/>
              <w:bottom w:w="0" w:type="dxa"/>
              <w:right w:w="0" w:type="dxa"/>
            </w:tcMar>
          </w:tcPr>
          <w:p w:rsidRPr="00EA5761" w:rsidR="00154E9B" w:rsidP="00EF1BBC" w:rsidRDefault="00154E9B" w14:paraId="658DAC72"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0C11C1" w:rsidR="000C11C1" w:rsidP="000C11C1" w:rsidRDefault="00007B6A" w14:paraId="597D86E3" w14:textId="77777777">
            <w:pPr>
              <w:rPr>
                <w:rFonts w:eastAsia="Roboto" w:asciiTheme="majorHAnsi" w:hAnsiTheme="majorHAnsi" w:cstheme="majorHAnsi"/>
                <w:color w:val="495057"/>
              </w:rPr>
            </w:pPr>
            <w:r w:rsidRPr="000C11C1">
              <w:rPr>
                <w:rFonts w:eastAsia="Calibri" w:asciiTheme="majorHAnsi" w:hAnsiTheme="majorHAnsi" w:cstheme="majorHAnsi"/>
              </w:rPr>
              <w:t>LO:</w:t>
            </w:r>
            <w:r w:rsidRPr="000C11C1" w:rsidR="0F5DC43C">
              <w:rPr>
                <w:rFonts w:eastAsia="Calibri" w:asciiTheme="majorHAnsi" w:hAnsiTheme="majorHAnsi" w:cstheme="majorHAnsi"/>
              </w:rPr>
              <w:t xml:space="preserve"> </w:t>
            </w:r>
            <w:r w:rsidRPr="000C11C1" w:rsidR="000C11C1">
              <w:rPr>
                <w:rFonts w:eastAsia="Roboto" w:asciiTheme="majorHAnsi" w:hAnsiTheme="majorHAnsi" w:cstheme="majorHAnsi"/>
                <w:color w:val="495057"/>
              </w:rPr>
              <w:t>Capture artistic process in sketch book</w:t>
            </w:r>
          </w:p>
          <w:p w:rsidRPr="00EA5761" w:rsidR="00007B6A" w:rsidP="00007B6A" w:rsidRDefault="00007B6A" w14:paraId="30B11B44" w14:textId="3FAC9260">
            <w:pPr>
              <w:pBdr>
                <w:top w:val="nil"/>
                <w:left w:val="nil"/>
                <w:bottom w:val="nil"/>
                <w:right w:val="nil"/>
                <w:between w:val="nil"/>
              </w:pBdr>
              <w:rPr>
                <w:rFonts w:eastAsia="Calibri" w:asciiTheme="majorHAnsi" w:hAnsiTheme="majorHAnsi" w:cstheme="majorHAnsi"/>
              </w:rPr>
            </w:pPr>
          </w:p>
          <w:p w:rsidRPr="00EA5761" w:rsidR="00154E9B" w:rsidP="00EF1BBC" w:rsidRDefault="00154E9B" w14:paraId="071D882E" w14:textId="77777777">
            <w:pPr>
              <w:widowControl w:val="0"/>
              <w:rPr>
                <w:rFonts w:eastAsia="Calibri" w:asciiTheme="majorHAnsi" w:hAnsiTheme="majorHAnsi" w:cstheme="majorHAnsi"/>
                <w:color w:val="A61C00"/>
              </w:rPr>
            </w:pPr>
          </w:p>
        </w:tc>
      </w:tr>
      <w:tr w:rsidR="00154E9B" w:rsidTr="6E212B04" w14:paraId="64A4C232" w14:textId="77777777">
        <w:trPr>
          <w:trHeight w:val="420"/>
        </w:trPr>
        <w:tc>
          <w:tcPr>
            <w:tcW w:w="930" w:type="dxa"/>
            <w:vMerge w:val="restart"/>
            <w:shd w:val="clear" w:color="auto" w:fill="auto"/>
            <w:tcMar>
              <w:top w:w="0" w:type="dxa"/>
              <w:left w:w="0" w:type="dxa"/>
              <w:bottom w:w="0" w:type="dxa"/>
              <w:right w:w="0" w:type="dxa"/>
            </w:tcMar>
          </w:tcPr>
          <w:p w:rsidRPr="00EA5761" w:rsidR="00154E9B" w:rsidP="00EF1BBC" w:rsidRDefault="002E1762" w14:paraId="34C769B5" w14:textId="047EDB99">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5</w:t>
            </w:r>
          </w:p>
        </w:tc>
        <w:tc>
          <w:tcPr>
            <w:tcW w:w="13030" w:type="dxa"/>
            <w:shd w:val="clear" w:color="auto" w:fill="auto"/>
            <w:tcMar>
              <w:top w:w="0" w:type="dxa"/>
              <w:left w:w="0" w:type="dxa"/>
              <w:bottom w:w="0" w:type="dxa"/>
              <w:right w:w="0" w:type="dxa"/>
            </w:tcMar>
          </w:tcPr>
          <w:p w:rsidRPr="00EA5761" w:rsidR="00154E9B" w:rsidP="00EF1BBC" w:rsidRDefault="00154E9B" w14:paraId="612F0A23" w14:textId="3D3FBC65">
            <w:pPr>
              <w:widowControl w:val="0"/>
              <w:rPr>
                <w:rFonts w:asciiTheme="majorHAnsi" w:hAnsiTheme="majorHAnsi" w:cstheme="majorHAnsi"/>
                <w:color w:val="222222"/>
                <w:highlight w:val="white"/>
              </w:rPr>
            </w:pPr>
            <w:r w:rsidRPr="00EA5761">
              <w:rPr>
                <w:rFonts w:asciiTheme="majorHAnsi" w:hAnsiTheme="majorHAnsi" w:cstheme="majorHAnsi"/>
                <w:b/>
                <w:color w:val="222222"/>
                <w:highlight w:val="white"/>
              </w:rPr>
              <w:t>Lesson Overview</w:t>
            </w:r>
            <w:r w:rsidRPr="00EA5761" w:rsidR="0FB25A55">
              <w:rPr>
                <w:rFonts w:asciiTheme="majorHAnsi" w:hAnsiTheme="majorHAnsi" w:cstheme="majorHAnsi"/>
                <w:b/>
                <w:color w:val="222222"/>
                <w:highlight w:val="white"/>
              </w:rPr>
              <w:t xml:space="preserve">: </w:t>
            </w:r>
            <w:r w:rsidR="00C94C45">
              <w:rPr>
                <w:rFonts w:asciiTheme="majorHAnsi" w:hAnsiTheme="majorHAnsi" w:cstheme="majorHAnsi"/>
                <w:b/>
                <w:color w:val="222222"/>
                <w:highlight w:val="white"/>
              </w:rPr>
              <w:t>Create/assemble final pie</w:t>
            </w:r>
            <w:r w:rsidR="00630613">
              <w:rPr>
                <w:rFonts w:asciiTheme="majorHAnsi" w:hAnsiTheme="majorHAnsi" w:cstheme="majorHAnsi"/>
                <w:b/>
                <w:color w:val="222222"/>
                <w:highlight w:val="white"/>
              </w:rPr>
              <w:t xml:space="preserve">ce of artwork </w:t>
            </w:r>
            <w:r w:rsidR="00A04FC9">
              <w:rPr>
                <w:rFonts w:asciiTheme="majorHAnsi" w:hAnsiTheme="majorHAnsi" w:cstheme="majorHAnsi"/>
                <w:b/>
                <w:color w:val="222222"/>
                <w:highlight w:val="white"/>
              </w:rPr>
              <w:t>incorporating all elements practised in previous lessons.</w:t>
            </w:r>
          </w:p>
        </w:tc>
      </w:tr>
      <w:tr w:rsidR="00154E9B" w:rsidTr="6E212B04" w14:paraId="3A95C50E" w14:textId="77777777">
        <w:trPr>
          <w:trHeight w:val="420"/>
        </w:trPr>
        <w:tc>
          <w:tcPr>
            <w:tcW w:w="930" w:type="dxa"/>
            <w:vMerge/>
            <w:tcMar>
              <w:top w:w="0" w:type="dxa"/>
              <w:left w:w="0" w:type="dxa"/>
              <w:bottom w:w="0" w:type="dxa"/>
              <w:right w:w="0" w:type="dxa"/>
            </w:tcMar>
          </w:tcPr>
          <w:p w:rsidRPr="00EA5761" w:rsidR="00154E9B" w:rsidP="00EF1BBC" w:rsidRDefault="00154E9B" w14:paraId="1FBADE12"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007B6A" w:rsidP="00007B6A" w:rsidRDefault="00007B6A" w14:paraId="7BC91FE5" w14:textId="7D5D1DC5">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52082C8E">
              <w:rPr>
                <w:rFonts w:eastAsia="Calibri" w:asciiTheme="majorHAnsi" w:hAnsiTheme="majorHAnsi" w:cstheme="majorHAnsi"/>
              </w:rPr>
              <w:t xml:space="preserve"> </w:t>
            </w:r>
            <w:r w:rsidRPr="00797DF2" w:rsidR="00797DF2">
              <w:rPr>
                <w:rFonts w:eastAsia="Calibri" w:asciiTheme="majorHAnsi" w:hAnsiTheme="majorHAnsi" w:cstheme="majorHAnsi"/>
              </w:rPr>
              <w:t>Master art/design techniques with wide range of materials</w:t>
            </w:r>
          </w:p>
          <w:p w:rsidRPr="00EA5761" w:rsidR="00154E9B" w:rsidP="00EF1BBC" w:rsidRDefault="00154E9B" w14:paraId="5EE60D36" w14:textId="77777777">
            <w:pPr>
              <w:widowControl w:val="0"/>
              <w:rPr>
                <w:rFonts w:asciiTheme="majorHAnsi" w:hAnsiTheme="majorHAnsi" w:cstheme="majorHAnsi"/>
                <w:color w:val="222222"/>
                <w:highlight w:val="white"/>
              </w:rPr>
            </w:pPr>
          </w:p>
        </w:tc>
      </w:tr>
      <w:tr w:rsidR="00A04FC9" w:rsidTr="6E212B04" w14:paraId="4E470795" w14:textId="77777777">
        <w:trPr>
          <w:trHeight w:val="420"/>
        </w:trPr>
        <w:tc>
          <w:tcPr>
            <w:tcW w:w="930" w:type="dxa"/>
            <w:vMerge w:val="restart"/>
            <w:tcMar>
              <w:top w:w="0" w:type="dxa"/>
              <w:left w:w="0" w:type="dxa"/>
              <w:bottom w:w="0" w:type="dxa"/>
              <w:right w:w="0" w:type="dxa"/>
            </w:tcMar>
          </w:tcPr>
          <w:p w:rsidRPr="00EA5761" w:rsidR="00A04FC9" w:rsidP="00EF1BBC" w:rsidRDefault="00870505" w14:paraId="4BAAEF2E" w14:textId="43ED8709">
            <w:pPr>
              <w:widowControl w:val="0"/>
              <w:pBdr>
                <w:top w:val="nil"/>
                <w:left w:val="nil"/>
                <w:bottom w:val="nil"/>
                <w:right w:val="nil"/>
                <w:between w:val="nil"/>
              </w:pBdr>
              <w:jc w:val="center"/>
              <w:rPr>
                <w:rFonts w:eastAsia="Calibri" w:asciiTheme="majorHAnsi" w:hAnsiTheme="majorHAnsi" w:cstheme="majorHAnsi"/>
              </w:rPr>
            </w:pPr>
            <w:r>
              <w:rPr>
                <w:rFonts w:eastAsia="Calibri" w:asciiTheme="majorHAnsi" w:hAnsiTheme="majorHAnsi" w:cstheme="majorHAnsi"/>
              </w:rPr>
              <w:t>6</w:t>
            </w:r>
          </w:p>
        </w:tc>
        <w:tc>
          <w:tcPr>
            <w:tcW w:w="13030" w:type="dxa"/>
            <w:shd w:val="clear" w:color="auto" w:fill="auto"/>
            <w:tcMar>
              <w:top w:w="0" w:type="dxa"/>
              <w:left w:w="0" w:type="dxa"/>
              <w:bottom w:w="0" w:type="dxa"/>
              <w:right w:w="0" w:type="dxa"/>
            </w:tcMar>
          </w:tcPr>
          <w:p w:rsidRPr="00EA5761" w:rsidR="00A04FC9" w:rsidP="00007B6A" w:rsidRDefault="00870505" w14:paraId="77A69FA2" w14:textId="722EE768">
            <w:pPr>
              <w:pBdr>
                <w:top w:val="nil"/>
                <w:left w:val="nil"/>
                <w:bottom w:val="nil"/>
                <w:right w:val="nil"/>
                <w:between w:val="nil"/>
              </w:pBdr>
              <w:rPr>
                <w:rFonts w:eastAsia="Calibri" w:asciiTheme="majorHAnsi" w:hAnsiTheme="majorHAnsi" w:cstheme="majorHAnsi"/>
              </w:rPr>
            </w:pPr>
            <w:r w:rsidRPr="00EA5761">
              <w:rPr>
                <w:rFonts w:asciiTheme="majorHAnsi" w:hAnsiTheme="majorHAnsi" w:cstheme="majorHAnsi"/>
                <w:b/>
                <w:color w:val="222222"/>
                <w:highlight w:val="white"/>
              </w:rPr>
              <w:t>Lesson Overview:</w:t>
            </w:r>
            <w:r>
              <w:rPr>
                <w:rFonts w:asciiTheme="majorHAnsi" w:hAnsiTheme="majorHAnsi" w:cstheme="majorHAnsi"/>
                <w:b/>
                <w:color w:val="222222"/>
              </w:rPr>
              <w:t xml:space="preserve"> Evaluate artwork – comment on likes/dislikes and improvements to be made if it were to be done again. Vocabulary/sentence starters to be provided (as per first ‘art critic’ lesson).</w:t>
            </w:r>
          </w:p>
        </w:tc>
      </w:tr>
      <w:tr w:rsidR="00A04FC9" w:rsidTr="6E212B04" w14:paraId="3EABDAF7" w14:textId="77777777">
        <w:trPr>
          <w:trHeight w:val="420"/>
        </w:trPr>
        <w:tc>
          <w:tcPr>
            <w:tcW w:w="930" w:type="dxa"/>
            <w:vMerge/>
            <w:tcMar>
              <w:top w:w="0" w:type="dxa"/>
              <w:left w:w="0" w:type="dxa"/>
              <w:bottom w:w="0" w:type="dxa"/>
              <w:right w:w="0" w:type="dxa"/>
            </w:tcMar>
          </w:tcPr>
          <w:p w:rsidRPr="00EA5761" w:rsidR="00A04FC9" w:rsidP="00EF1BBC" w:rsidRDefault="00A04FC9" w14:paraId="15FAB12E"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A04FC9" w:rsidP="00007B6A" w:rsidRDefault="00886AED" w14:paraId="4D6BE137" w14:textId="002EF587">
            <w:pPr>
              <w:pBdr>
                <w:top w:val="nil"/>
                <w:left w:val="nil"/>
                <w:bottom w:val="nil"/>
                <w:right w:val="nil"/>
                <w:between w:val="nil"/>
              </w:pBdr>
              <w:rPr>
                <w:rFonts w:eastAsia="Calibri" w:asciiTheme="majorHAnsi" w:hAnsiTheme="majorHAnsi" w:cstheme="majorHAnsi"/>
              </w:rPr>
            </w:pPr>
            <w:r>
              <w:rPr>
                <w:rFonts w:eastAsia="Calibri" w:asciiTheme="majorHAnsi" w:hAnsiTheme="majorHAnsi" w:cstheme="majorHAnsi"/>
              </w:rPr>
              <w:t>LO:</w:t>
            </w:r>
            <w:r w:rsidR="00797DF2">
              <w:rPr>
                <w:rFonts w:eastAsia="Calibri" w:asciiTheme="majorHAnsi" w:hAnsiTheme="majorHAnsi" w:cstheme="majorHAnsi"/>
              </w:rPr>
              <w:t xml:space="preserve"> </w:t>
            </w:r>
            <w:r w:rsidRPr="00797DF2" w:rsidR="00797DF2">
              <w:rPr>
                <w:rFonts w:eastAsia="Calibri" w:asciiTheme="majorHAnsi" w:hAnsiTheme="majorHAnsi" w:cstheme="majorHAnsi"/>
              </w:rPr>
              <w:t>Use wide range of artistic vocabulary to evaluate own work and communicate ideas / comment on artworks eg atmosphere, symbolise, mastery, evocative</w:t>
            </w:r>
          </w:p>
        </w:tc>
      </w:tr>
    </w:tbl>
    <w:p w:rsidRPr="00EA5761" w:rsidR="00154E9B" w:rsidRDefault="00154E9B" w14:paraId="5FCAE670" w14:textId="05F74ECD">
      <w:pPr>
        <w:widowControl w:val="0"/>
        <w:jc w:val="center"/>
        <w:rPr>
          <w:rFonts w:eastAsia="Calibri" w:asciiTheme="majorHAnsi" w:hAnsiTheme="majorHAnsi" w:cstheme="majorHAnsi"/>
        </w:rPr>
      </w:pPr>
    </w:p>
    <w:p w:rsidRPr="00EA5761" w:rsidR="00154E9B" w:rsidRDefault="00154E9B" w14:paraId="7B96C877" w14:textId="7D33F15D">
      <w:pPr>
        <w:widowControl w:val="0"/>
        <w:jc w:val="center"/>
        <w:rPr>
          <w:rFonts w:eastAsia="Calibri" w:asciiTheme="majorHAnsi" w:hAnsiTheme="majorHAnsi" w:cstheme="majorHAnsi"/>
        </w:rPr>
      </w:pPr>
    </w:p>
    <w:p w:rsidRPr="00EA5761" w:rsidR="00552120" w:rsidRDefault="00552120" w14:paraId="4CBF6D8D" w14:textId="77777777">
      <w:pPr>
        <w:widowControl w:val="0"/>
        <w:jc w:val="center"/>
        <w:rPr>
          <w:rFonts w:eastAsia="Calibri" w:asciiTheme="majorHAnsi" w:hAnsiTheme="majorHAnsi" w:cstheme="majorHAnsi"/>
        </w:rPr>
      </w:pPr>
    </w:p>
    <w:tbl>
      <w:tblPr>
        <w:tblW w:w="139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0"/>
        <w:gridCol w:w="13030"/>
      </w:tblGrid>
      <w:tr w:rsidR="002E1762" w:rsidTr="00D911E2" w14:paraId="4BB66C9E" w14:textId="77777777">
        <w:trPr>
          <w:trHeight w:val="420"/>
        </w:trPr>
        <w:tc>
          <w:tcPr>
            <w:tcW w:w="13960" w:type="dxa"/>
            <w:gridSpan w:val="2"/>
            <w:shd w:val="clear" w:color="auto" w:fill="auto"/>
            <w:tcMar>
              <w:top w:w="0" w:type="dxa"/>
              <w:left w:w="0" w:type="dxa"/>
              <w:bottom w:w="0" w:type="dxa"/>
              <w:right w:w="0" w:type="dxa"/>
            </w:tcMar>
          </w:tcPr>
          <w:p w:rsidRPr="00EA5761" w:rsidR="002E1762" w:rsidP="00EF1BBC" w:rsidRDefault="002E1762" w14:paraId="47BD7ECD" w14:textId="1B403739">
            <w:pPr>
              <w:widowControl w:val="0"/>
              <w:jc w:val="center"/>
              <w:rPr>
                <w:rFonts w:eastAsia="Calibri" w:asciiTheme="majorHAnsi" w:hAnsiTheme="majorHAnsi" w:cstheme="majorHAnsi"/>
                <w:b/>
              </w:rPr>
            </w:pPr>
            <w:r w:rsidRPr="00EA5761">
              <w:rPr>
                <w:rFonts w:eastAsia="Calibri" w:asciiTheme="majorHAnsi" w:hAnsiTheme="majorHAnsi" w:cstheme="majorHAnsi"/>
                <w:b/>
              </w:rPr>
              <w:t>DT – Topic Objectives</w:t>
            </w:r>
          </w:p>
        </w:tc>
      </w:tr>
      <w:tr w:rsidR="002E1762" w:rsidTr="00D911E2" w14:paraId="58A74AB6" w14:textId="77777777">
        <w:trPr>
          <w:trHeight w:val="1120"/>
        </w:trPr>
        <w:tc>
          <w:tcPr>
            <w:tcW w:w="13960" w:type="dxa"/>
            <w:gridSpan w:val="2"/>
            <w:shd w:val="clear" w:color="auto" w:fill="A4FFFA"/>
            <w:tcMar>
              <w:top w:w="0" w:type="dxa"/>
              <w:left w:w="0" w:type="dxa"/>
              <w:bottom w:w="0" w:type="dxa"/>
              <w:right w:w="0" w:type="dxa"/>
            </w:tcMar>
          </w:tcPr>
          <w:p w:rsidRPr="00EA5761" w:rsidR="00862726" w:rsidP="00862726" w:rsidRDefault="00862726" w14:paraId="5DF5DBD1" w14:textId="77777777">
            <w:pPr>
              <w:pStyle w:val="paragraph"/>
              <w:numPr>
                <w:ilvl w:val="0"/>
                <w:numId w:val="38"/>
              </w:numPr>
              <w:spacing w:before="0" w:beforeAutospacing="0" w:after="0" w:afterAutospacing="0"/>
              <w:ind w:left="-360" w:firstLine="0"/>
              <w:textAlignment w:val="baseline"/>
              <w:rPr>
                <w:rFonts w:asciiTheme="majorHAnsi" w:hAnsiTheme="majorHAnsi" w:cstheme="majorHAnsi"/>
                <w:sz w:val="22"/>
                <w:szCs w:val="22"/>
              </w:rPr>
            </w:pPr>
            <w:r w:rsidRPr="00EA5761">
              <w:rPr>
                <w:rStyle w:val="normaltextrun"/>
                <w:rFonts w:asciiTheme="majorHAnsi" w:hAnsiTheme="majorHAnsi" w:cstheme="majorHAnsi"/>
                <w:sz w:val="22"/>
                <w:szCs w:val="22"/>
              </w:rPr>
              <w:t>Research and </w:t>
            </w:r>
            <w:r w:rsidRPr="00EA5761">
              <w:rPr>
                <w:rStyle w:val="normaltextrun"/>
                <w:rFonts w:asciiTheme="majorHAnsi" w:hAnsiTheme="majorHAnsi" w:cstheme="majorHAnsi"/>
                <w:b/>
                <w:bCs/>
                <w:sz w:val="22"/>
                <w:szCs w:val="22"/>
              </w:rPr>
              <w:t>design </w:t>
            </w:r>
            <w:r w:rsidRPr="00EA5761">
              <w:rPr>
                <w:rStyle w:val="normaltextrun"/>
                <w:rFonts w:asciiTheme="majorHAnsi" w:hAnsiTheme="majorHAnsi" w:cstheme="majorHAnsi"/>
                <w:sz w:val="22"/>
                <w:szCs w:val="22"/>
              </w:rPr>
              <w:t>functional, appealing products that are fit for purpose</w:t>
            </w:r>
            <w:r w:rsidRPr="00EA5761">
              <w:rPr>
                <w:rStyle w:val="eop"/>
                <w:rFonts w:asciiTheme="majorHAnsi" w:hAnsiTheme="majorHAnsi" w:cstheme="majorHAnsi"/>
                <w:sz w:val="22"/>
                <w:szCs w:val="22"/>
              </w:rPr>
              <w:t> </w:t>
            </w:r>
          </w:p>
          <w:p w:rsidRPr="00EA5761" w:rsidR="00862726" w:rsidP="00862726" w:rsidRDefault="00862726" w14:paraId="3BFEBB84" w14:textId="77777777">
            <w:pPr>
              <w:pStyle w:val="paragraph"/>
              <w:numPr>
                <w:ilvl w:val="0"/>
                <w:numId w:val="39"/>
              </w:numPr>
              <w:spacing w:before="0" w:beforeAutospacing="0" w:after="0" w:afterAutospacing="0"/>
              <w:ind w:left="-360" w:firstLine="0"/>
              <w:textAlignment w:val="baseline"/>
              <w:rPr>
                <w:rFonts w:asciiTheme="majorHAnsi" w:hAnsiTheme="majorHAnsi" w:cstheme="majorHAnsi"/>
                <w:sz w:val="22"/>
                <w:szCs w:val="22"/>
              </w:rPr>
            </w:pPr>
            <w:r w:rsidRPr="00EA5761">
              <w:rPr>
                <w:rStyle w:val="normaltextrun"/>
                <w:rFonts w:asciiTheme="majorHAnsi" w:hAnsiTheme="majorHAnsi" w:cstheme="majorHAnsi"/>
                <w:sz w:val="22"/>
                <w:szCs w:val="22"/>
              </w:rPr>
              <w:t>Confidently select from and use a wider range of tools, equipment and materials to </w:t>
            </w:r>
            <w:r w:rsidRPr="00EA5761">
              <w:rPr>
                <w:rStyle w:val="normaltextrun"/>
                <w:rFonts w:asciiTheme="majorHAnsi" w:hAnsiTheme="majorHAnsi" w:cstheme="majorHAnsi"/>
                <w:b/>
                <w:bCs/>
                <w:sz w:val="22"/>
                <w:szCs w:val="22"/>
              </w:rPr>
              <w:t>make </w:t>
            </w:r>
            <w:r w:rsidRPr="00EA5761">
              <w:rPr>
                <w:rStyle w:val="normaltextrun"/>
                <w:rFonts w:asciiTheme="majorHAnsi" w:hAnsiTheme="majorHAnsi" w:cstheme="majorHAnsi"/>
                <w:sz w:val="22"/>
                <w:szCs w:val="22"/>
              </w:rPr>
              <w:t>their products</w:t>
            </w:r>
            <w:r w:rsidRPr="00EA5761">
              <w:rPr>
                <w:rStyle w:val="eop"/>
                <w:rFonts w:asciiTheme="majorHAnsi" w:hAnsiTheme="majorHAnsi" w:cstheme="majorHAnsi"/>
                <w:sz w:val="22"/>
                <w:szCs w:val="22"/>
              </w:rPr>
              <w:t> </w:t>
            </w:r>
          </w:p>
          <w:p w:rsidRPr="00EA5761" w:rsidR="00862726" w:rsidP="00862726" w:rsidRDefault="00862726" w14:paraId="366C8195" w14:textId="77777777">
            <w:pPr>
              <w:pStyle w:val="paragraph"/>
              <w:numPr>
                <w:ilvl w:val="0"/>
                <w:numId w:val="39"/>
              </w:numPr>
              <w:spacing w:before="0" w:beforeAutospacing="0" w:after="0" w:afterAutospacing="0"/>
              <w:ind w:left="-360" w:firstLine="0"/>
              <w:textAlignment w:val="baseline"/>
              <w:rPr>
                <w:rFonts w:asciiTheme="majorHAnsi" w:hAnsiTheme="majorHAnsi" w:cstheme="majorHAnsi"/>
                <w:sz w:val="22"/>
                <w:szCs w:val="22"/>
              </w:rPr>
            </w:pPr>
            <w:r w:rsidRPr="00EA5761">
              <w:rPr>
                <w:rStyle w:val="normaltextrun"/>
                <w:rFonts w:asciiTheme="majorHAnsi" w:hAnsiTheme="majorHAnsi" w:cstheme="majorHAnsi"/>
                <w:b/>
                <w:bCs/>
                <w:sz w:val="22"/>
                <w:szCs w:val="22"/>
              </w:rPr>
              <w:t>Evaluate </w:t>
            </w:r>
            <w:r w:rsidRPr="00EA5761">
              <w:rPr>
                <w:rStyle w:val="normaltextrun"/>
                <w:rFonts w:asciiTheme="majorHAnsi" w:hAnsiTheme="majorHAnsi" w:cstheme="majorHAnsi"/>
                <w:sz w:val="22"/>
                <w:szCs w:val="22"/>
              </w:rPr>
              <w:t>existing products and their own ideas against their design criteria</w:t>
            </w:r>
            <w:r w:rsidRPr="00EA5761">
              <w:rPr>
                <w:rStyle w:val="eop"/>
                <w:rFonts w:asciiTheme="majorHAnsi" w:hAnsiTheme="majorHAnsi" w:cstheme="majorHAnsi"/>
                <w:sz w:val="22"/>
                <w:szCs w:val="22"/>
              </w:rPr>
              <w:t> </w:t>
            </w:r>
          </w:p>
          <w:p w:rsidRPr="00EA5761" w:rsidR="00862726" w:rsidP="00862726" w:rsidRDefault="00862726" w14:paraId="7BB407AB" w14:textId="77777777">
            <w:pPr>
              <w:pStyle w:val="paragraph"/>
              <w:numPr>
                <w:ilvl w:val="0"/>
                <w:numId w:val="39"/>
              </w:numPr>
              <w:spacing w:before="0" w:beforeAutospacing="0" w:after="0" w:afterAutospacing="0"/>
              <w:ind w:left="-360" w:firstLine="0"/>
              <w:textAlignment w:val="baseline"/>
              <w:rPr>
                <w:rFonts w:asciiTheme="majorHAnsi" w:hAnsiTheme="majorHAnsi" w:cstheme="majorHAnsi"/>
                <w:sz w:val="22"/>
                <w:szCs w:val="22"/>
              </w:rPr>
            </w:pPr>
            <w:r w:rsidRPr="00EA5761">
              <w:rPr>
                <w:rStyle w:val="normaltextrun"/>
                <w:rFonts w:asciiTheme="majorHAnsi" w:hAnsiTheme="majorHAnsi" w:cstheme="majorHAnsi"/>
                <w:sz w:val="22"/>
                <w:szCs w:val="22"/>
              </w:rPr>
              <w:t>Become familiar with how key events and individuals in design and technology have helped shape the world</w:t>
            </w:r>
            <w:r w:rsidRPr="00EA5761">
              <w:rPr>
                <w:rStyle w:val="eop"/>
                <w:rFonts w:asciiTheme="majorHAnsi" w:hAnsiTheme="majorHAnsi" w:cstheme="majorHAnsi"/>
                <w:sz w:val="22"/>
                <w:szCs w:val="22"/>
              </w:rPr>
              <w:t> </w:t>
            </w:r>
          </w:p>
          <w:p w:rsidRPr="00EA5761" w:rsidR="00862726" w:rsidP="00862726" w:rsidRDefault="00862726" w14:paraId="44972375" w14:textId="77777777">
            <w:pPr>
              <w:pStyle w:val="paragraph"/>
              <w:numPr>
                <w:ilvl w:val="0"/>
                <w:numId w:val="39"/>
              </w:numPr>
              <w:spacing w:before="0" w:beforeAutospacing="0" w:after="0" w:afterAutospacing="0"/>
              <w:ind w:left="-360" w:firstLine="0"/>
              <w:textAlignment w:val="baseline"/>
              <w:rPr>
                <w:rFonts w:asciiTheme="majorHAnsi" w:hAnsiTheme="majorHAnsi" w:cstheme="majorHAnsi"/>
                <w:sz w:val="22"/>
                <w:szCs w:val="22"/>
              </w:rPr>
            </w:pPr>
            <w:r w:rsidRPr="00EA5761">
              <w:rPr>
                <w:rStyle w:val="normaltextrun"/>
                <w:rFonts w:asciiTheme="majorHAnsi" w:hAnsiTheme="majorHAnsi" w:cstheme="majorHAnsi"/>
                <w:sz w:val="22"/>
                <w:szCs w:val="22"/>
              </w:rPr>
              <w:t>Develop their </w:t>
            </w:r>
            <w:r w:rsidRPr="00EA5761">
              <w:rPr>
                <w:rStyle w:val="normaltextrun"/>
                <w:rFonts w:asciiTheme="majorHAnsi" w:hAnsiTheme="majorHAnsi" w:cstheme="majorHAnsi"/>
                <w:b/>
                <w:bCs/>
                <w:sz w:val="22"/>
                <w:szCs w:val="22"/>
              </w:rPr>
              <w:t>technical knowledge </w:t>
            </w:r>
            <w:r w:rsidRPr="00EA5761">
              <w:rPr>
                <w:rStyle w:val="normaltextrun"/>
                <w:rFonts w:asciiTheme="majorHAnsi" w:hAnsiTheme="majorHAnsi" w:cstheme="majorHAnsi"/>
                <w:sz w:val="22"/>
                <w:szCs w:val="22"/>
              </w:rPr>
              <w:t>to create and use more complex structures and mechanisms including electrical systems</w:t>
            </w:r>
            <w:r w:rsidRPr="00EA5761">
              <w:rPr>
                <w:rStyle w:val="eop"/>
                <w:rFonts w:asciiTheme="majorHAnsi" w:hAnsiTheme="majorHAnsi" w:cstheme="majorHAnsi"/>
                <w:sz w:val="22"/>
                <w:szCs w:val="22"/>
              </w:rPr>
              <w:t> </w:t>
            </w:r>
          </w:p>
          <w:p w:rsidRPr="00EA5761" w:rsidR="00862726" w:rsidP="00862726" w:rsidRDefault="00862726" w14:paraId="75380E8D" w14:textId="77777777">
            <w:pPr>
              <w:pStyle w:val="paragraph"/>
              <w:numPr>
                <w:ilvl w:val="0"/>
                <w:numId w:val="39"/>
              </w:numPr>
              <w:spacing w:before="0" w:beforeAutospacing="0" w:after="0" w:afterAutospacing="0"/>
              <w:ind w:left="-360" w:firstLine="0"/>
              <w:textAlignment w:val="baseline"/>
              <w:rPr>
                <w:rFonts w:asciiTheme="majorHAnsi" w:hAnsiTheme="majorHAnsi" w:cstheme="majorHAnsi"/>
                <w:sz w:val="22"/>
                <w:szCs w:val="22"/>
              </w:rPr>
            </w:pPr>
            <w:r w:rsidRPr="00EA5761">
              <w:rPr>
                <w:rStyle w:val="normaltextrun"/>
                <w:rFonts w:asciiTheme="majorHAnsi" w:hAnsiTheme="majorHAnsi" w:cstheme="majorHAnsi"/>
                <w:sz w:val="22"/>
                <w:szCs w:val="22"/>
              </w:rPr>
              <w:t>Apply computing skills to their designs</w:t>
            </w:r>
            <w:r w:rsidRPr="00EA5761">
              <w:rPr>
                <w:rStyle w:val="eop"/>
                <w:rFonts w:asciiTheme="majorHAnsi" w:hAnsiTheme="majorHAnsi" w:cstheme="majorHAnsi"/>
                <w:sz w:val="22"/>
                <w:szCs w:val="22"/>
              </w:rPr>
              <w:t> </w:t>
            </w:r>
          </w:p>
          <w:p w:rsidRPr="00E2435D" w:rsidR="0062590F" w:rsidP="00E2435D" w:rsidRDefault="00862726" w14:paraId="03FE9503" w14:textId="16EAF7B7">
            <w:pPr>
              <w:pStyle w:val="paragraph"/>
              <w:numPr>
                <w:ilvl w:val="0"/>
                <w:numId w:val="37"/>
              </w:numPr>
              <w:spacing w:before="0" w:beforeAutospacing="0" w:after="0" w:afterAutospacing="0"/>
              <w:ind w:left="-360" w:firstLine="0"/>
              <w:textAlignment w:val="baseline"/>
              <w:rPr>
                <w:rFonts w:asciiTheme="majorHAnsi" w:hAnsiTheme="majorHAnsi" w:cstheme="majorHAnsi"/>
                <w:sz w:val="22"/>
                <w:szCs w:val="22"/>
              </w:rPr>
            </w:pPr>
            <w:r w:rsidRPr="00EA5761">
              <w:rPr>
                <w:rStyle w:val="normaltextrun"/>
                <w:rFonts w:asciiTheme="majorHAnsi" w:hAnsiTheme="majorHAnsi" w:cstheme="majorHAnsi"/>
                <w:sz w:val="22"/>
                <w:szCs w:val="22"/>
              </w:rPr>
              <w:t>Prepare and </w:t>
            </w:r>
            <w:r w:rsidRPr="00EA5761">
              <w:rPr>
                <w:rStyle w:val="normaltextrun"/>
                <w:rFonts w:asciiTheme="majorHAnsi" w:hAnsiTheme="majorHAnsi" w:cstheme="majorHAnsi"/>
                <w:b/>
                <w:bCs/>
                <w:sz w:val="22"/>
                <w:szCs w:val="22"/>
              </w:rPr>
              <w:t>cook </w:t>
            </w:r>
            <w:r w:rsidRPr="00EA5761">
              <w:rPr>
                <w:rStyle w:val="normaltextrun"/>
                <w:rFonts w:asciiTheme="majorHAnsi" w:hAnsiTheme="majorHAnsi" w:cstheme="majorHAnsi"/>
                <w:sz w:val="22"/>
                <w:szCs w:val="22"/>
              </w:rPr>
              <w:t>a variety of dishes and understand where and how a variety of ingredients are grown, reared, caught and processed</w:t>
            </w:r>
            <w:r w:rsidRPr="00EA5761">
              <w:rPr>
                <w:rStyle w:val="eop"/>
                <w:rFonts w:asciiTheme="majorHAnsi" w:hAnsiTheme="majorHAnsi" w:cstheme="majorHAnsi"/>
                <w:sz w:val="22"/>
                <w:szCs w:val="22"/>
              </w:rPr>
              <w:t> </w:t>
            </w:r>
          </w:p>
        </w:tc>
      </w:tr>
      <w:tr w:rsidR="002E1762" w:rsidTr="00D911E2" w14:paraId="42BE2A21" w14:textId="77777777">
        <w:trPr>
          <w:trHeight w:val="420"/>
        </w:trPr>
        <w:tc>
          <w:tcPr>
            <w:tcW w:w="13960" w:type="dxa"/>
            <w:gridSpan w:val="2"/>
            <w:shd w:val="clear" w:color="auto" w:fill="auto"/>
            <w:tcMar>
              <w:top w:w="0" w:type="dxa"/>
              <w:left w:w="0" w:type="dxa"/>
              <w:bottom w:w="0" w:type="dxa"/>
              <w:right w:w="0" w:type="dxa"/>
            </w:tcMar>
          </w:tcPr>
          <w:p w:rsidRPr="00EA5761" w:rsidR="002E1762" w:rsidP="00EF1BBC" w:rsidRDefault="002E1762" w14:paraId="643BFC6B"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Intended Outcomes</w:t>
            </w:r>
          </w:p>
          <w:p w:rsidRPr="00EA5761" w:rsidR="00862726" w:rsidP="00862726" w:rsidRDefault="00862726" w14:paraId="6C4F8A0E"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Children will:</w:t>
            </w:r>
          </w:p>
          <w:p w:rsidRPr="00EA5761" w:rsidR="00862726" w:rsidP="00862726" w:rsidRDefault="00862726" w14:paraId="42703E96"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 xml:space="preserve">have clear and concise planning of their Morse Code machine. </w:t>
            </w:r>
          </w:p>
          <w:p w:rsidRPr="00EA5761" w:rsidR="00862726" w:rsidP="00862726" w:rsidRDefault="00862726" w14:paraId="671DD1F0"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 xml:space="preserve">have clear and concise planning of their WW2 meal. </w:t>
            </w:r>
          </w:p>
          <w:p w:rsidRPr="00EA5761" w:rsidR="00862726" w:rsidP="00862726" w:rsidRDefault="00862726" w14:paraId="7E0BCF08"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show confidence in improvements based on evaluation in relation to their Morse Code machine and their meal.</w:t>
            </w:r>
          </w:p>
          <w:p w:rsidRPr="00EA5761" w:rsidR="00862726" w:rsidP="00862726" w:rsidRDefault="00862726" w14:paraId="261266DC" w14:textId="77777777">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 xml:space="preserve">show confidence using tools and combining materials. </w:t>
            </w:r>
          </w:p>
          <w:p w:rsidRPr="00EA5761" w:rsidR="000961DB" w:rsidP="00862726" w:rsidRDefault="00862726" w14:paraId="24EA11EB" w14:textId="2B00D0A1">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successfully incorporate a circuit into their Morse Code machine.</w:t>
            </w:r>
          </w:p>
        </w:tc>
      </w:tr>
      <w:tr w:rsidR="002E1762" w:rsidTr="00D911E2" w14:paraId="1F1CAC51" w14:textId="77777777">
        <w:trPr>
          <w:trHeight w:val="420"/>
        </w:trPr>
        <w:tc>
          <w:tcPr>
            <w:tcW w:w="930" w:type="dxa"/>
            <w:vMerge w:val="restart"/>
            <w:shd w:val="clear" w:color="auto" w:fill="auto"/>
            <w:tcMar>
              <w:top w:w="0" w:type="dxa"/>
              <w:left w:w="0" w:type="dxa"/>
              <w:bottom w:w="0" w:type="dxa"/>
              <w:right w:w="0" w:type="dxa"/>
            </w:tcMar>
          </w:tcPr>
          <w:p w:rsidR="002E1762" w:rsidP="002E1762" w:rsidRDefault="002E1762" w14:paraId="107E5DEA"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1</w:t>
            </w:r>
          </w:p>
          <w:p w:rsidRPr="00EA5761" w:rsidR="00935FE0" w:rsidP="002E1762" w:rsidRDefault="00935FE0" w14:paraId="146311F4" w14:textId="2FB238F9">
            <w:pPr>
              <w:widowControl w:val="0"/>
              <w:jc w:val="center"/>
              <w:rPr>
                <w:rFonts w:eastAsia="Calibri" w:asciiTheme="majorHAnsi" w:hAnsiTheme="majorHAnsi" w:cstheme="majorHAnsi"/>
              </w:rPr>
            </w:pPr>
            <w:r>
              <w:rPr>
                <w:rFonts w:eastAsia="Calibri" w:asciiTheme="majorHAnsi" w:hAnsiTheme="majorHAnsi" w:cstheme="majorHAnsi"/>
              </w:rPr>
              <w:t>History link</w:t>
            </w:r>
          </w:p>
        </w:tc>
        <w:tc>
          <w:tcPr>
            <w:tcW w:w="13030" w:type="dxa"/>
            <w:shd w:val="clear" w:color="auto" w:fill="auto"/>
            <w:tcMar>
              <w:top w:w="0" w:type="dxa"/>
              <w:left w:w="0" w:type="dxa"/>
              <w:bottom w:w="0" w:type="dxa"/>
              <w:right w:w="0" w:type="dxa"/>
            </w:tcMar>
          </w:tcPr>
          <w:p w:rsidRPr="00EA5761" w:rsidR="002E1762" w:rsidP="00EF1BBC" w:rsidRDefault="00862726" w14:paraId="37B46893" w14:textId="721662D1">
            <w:pPr>
              <w:widowControl w:val="0"/>
              <w:pBdr>
                <w:top w:val="nil"/>
                <w:left w:val="nil"/>
                <w:bottom w:val="nil"/>
                <w:right w:val="nil"/>
                <w:between w:val="nil"/>
              </w:pBdr>
              <w:rPr>
                <w:rFonts w:eastAsia="Calibri" w:asciiTheme="majorHAnsi" w:hAnsiTheme="majorHAnsi" w:cstheme="majorHAnsi"/>
                <w:i/>
                <w:color w:val="008000"/>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Children research Samuel F. Morse and the structure of the machine that he invented using a variety of labelled and unlabelled images. Based on their investigation of the object, children will develop a component criteria for their own design.</w:t>
            </w:r>
            <w:r w:rsidRPr="00EA5761">
              <w:rPr>
                <w:rFonts w:eastAsia="Calibri" w:asciiTheme="majorHAnsi" w:hAnsiTheme="majorHAnsi" w:cstheme="majorHAnsi"/>
                <w:b/>
              </w:rPr>
              <w:t xml:space="preserve"> </w:t>
            </w:r>
          </w:p>
        </w:tc>
      </w:tr>
      <w:tr w:rsidR="002E1762" w:rsidTr="604630C8" w14:paraId="3554EA72" w14:textId="77777777">
        <w:trPr>
          <w:trHeight w:val="420"/>
        </w:trPr>
        <w:tc>
          <w:tcPr>
            <w:tcW w:w="930" w:type="dxa"/>
            <w:vMerge/>
            <w:tcMar>
              <w:top w:w="0" w:type="dxa"/>
              <w:left w:w="0" w:type="dxa"/>
              <w:bottom w:w="0" w:type="dxa"/>
              <w:right w:w="0" w:type="dxa"/>
            </w:tcMar>
          </w:tcPr>
          <w:p w:rsidRPr="00EA5761" w:rsidR="002E1762" w:rsidP="00EF1BBC" w:rsidRDefault="002E1762" w14:paraId="2A0B5BE5"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5FD9CD8E"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 xml:space="preserve">I can investigate the background of Samuel F. Morse </w:t>
            </w:r>
          </w:p>
          <w:p w:rsidRPr="00EA5761" w:rsidR="00862726" w:rsidP="00862726" w:rsidRDefault="00862726" w14:paraId="41AFB480"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I can research the design of Morse Code machines and explain how the structure is fit for purpose.</w:t>
            </w:r>
          </w:p>
          <w:p w:rsidRPr="00EA5761" w:rsidR="002E1762" w:rsidP="00EF1BBC" w:rsidRDefault="00862726" w14:paraId="4347D220" w14:textId="0CAC6C44">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 xml:space="preserve">I can develop a design criteria for my Morse Code machine. </w:t>
            </w:r>
          </w:p>
        </w:tc>
      </w:tr>
      <w:tr w:rsidR="002E1762" w:rsidTr="00D911E2" w14:paraId="5206E357" w14:textId="77777777">
        <w:trPr>
          <w:trHeight w:val="420"/>
        </w:trPr>
        <w:tc>
          <w:tcPr>
            <w:tcW w:w="930" w:type="dxa"/>
            <w:vMerge w:val="restart"/>
            <w:shd w:val="clear" w:color="auto" w:fill="auto"/>
            <w:tcMar>
              <w:top w:w="0" w:type="dxa"/>
              <w:left w:w="0" w:type="dxa"/>
              <w:bottom w:w="0" w:type="dxa"/>
              <w:right w:w="0" w:type="dxa"/>
            </w:tcMar>
          </w:tcPr>
          <w:p w:rsidR="002E1762" w:rsidP="00EF1BBC" w:rsidRDefault="002E1762" w14:paraId="1B6DD911" w14:textId="7777777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2</w:t>
            </w:r>
          </w:p>
          <w:p w:rsidRPr="00EA5761" w:rsidR="00983A1E" w:rsidP="00EF1BBC" w:rsidRDefault="00983A1E" w14:paraId="15B2E292" w14:textId="2CB5A50D">
            <w:pPr>
              <w:widowControl w:val="0"/>
              <w:pBdr>
                <w:top w:val="nil"/>
                <w:left w:val="nil"/>
                <w:bottom w:val="nil"/>
                <w:right w:val="nil"/>
                <w:between w:val="nil"/>
              </w:pBdr>
              <w:jc w:val="center"/>
              <w:rPr>
                <w:rFonts w:eastAsia="Calibri" w:asciiTheme="majorHAnsi" w:hAnsiTheme="majorHAnsi" w:cstheme="majorHAnsi"/>
              </w:rPr>
            </w:pPr>
            <w:r>
              <w:rPr>
                <w:rFonts w:eastAsia="Calibri" w:asciiTheme="majorHAnsi" w:hAnsiTheme="majorHAnsi" w:cstheme="majorHAnsi"/>
              </w:rPr>
              <w:t>Science link (circuit diagrams)</w:t>
            </w:r>
          </w:p>
        </w:tc>
        <w:tc>
          <w:tcPr>
            <w:tcW w:w="13030" w:type="dxa"/>
            <w:shd w:val="clear" w:color="auto" w:fill="auto"/>
            <w:tcMar>
              <w:top w:w="0" w:type="dxa"/>
              <w:left w:w="0" w:type="dxa"/>
              <w:bottom w:w="0" w:type="dxa"/>
              <w:right w:w="0" w:type="dxa"/>
            </w:tcMar>
          </w:tcPr>
          <w:p w:rsidRPr="00EA5761" w:rsidR="002E1762" w:rsidP="00EF1BBC" w:rsidRDefault="00862726" w14:paraId="0AAAB5A3" w14:textId="306EEB5C">
            <w:pPr>
              <w:widowControl w:val="0"/>
              <w:pBdr>
                <w:top w:val="nil"/>
                <w:left w:val="nil"/>
                <w:bottom w:val="nil"/>
                <w:right w:val="nil"/>
                <w:between w:val="nil"/>
              </w:pBdr>
              <w:rPr>
                <w:rFonts w:eastAsia="Calibri" w:asciiTheme="majorHAnsi" w:hAnsiTheme="majorHAnsi" w:cstheme="majorHAnsi"/>
                <w:color w:val="0000FF"/>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Children draw out their own Morse Code machine with reference to their design criteria. Children will create a to scale, labelled design. Children also indicate on their design where the light and buzzer circuit will sit before sharing their design with other groups for evaluation and improvement. Children will also be presented with a variety of resources during this lesson and will rationalise what they will use in the construction of their Morse Code machine.</w:t>
            </w:r>
            <w:r w:rsidRPr="00EA5761">
              <w:rPr>
                <w:rFonts w:eastAsia="Calibri" w:asciiTheme="majorHAnsi" w:hAnsiTheme="majorHAnsi" w:cstheme="majorHAnsi"/>
                <w:b/>
              </w:rPr>
              <w:t xml:space="preserve"> </w:t>
            </w:r>
          </w:p>
        </w:tc>
      </w:tr>
      <w:tr w:rsidR="002E1762" w:rsidTr="604630C8" w14:paraId="6A13D097" w14:textId="77777777">
        <w:trPr>
          <w:trHeight w:val="420"/>
        </w:trPr>
        <w:tc>
          <w:tcPr>
            <w:tcW w:w="930" w:type="dxa"/>
            <w:vMerge/>
            <w:tcMar>
              <w:top w:w="0" w:type="dxa"/>
              <w:left w:w="0" w:type="dxa"/>
              <w:bottom w:w="0" w:type="dxa"/>
              <w:right w:w="0" w:type="dxa"/>
            </w:tcMar>
          </w:tcPr>
          <w:p w:rsidRPr="00EA5761" w:rsidR="002E1762" w:rsidP="00EF1BBC" w:rsidRDefault="002E1762" w14:paraId="6D4C5220"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2A47E2A5"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 xml:space="preserve">I can develop, evaluate and improve my own design for a Morse Code machine that incorporates light and sound. </w:t>
            </w:r>
          </w:p>
          <w:p w:rsidRPr="00EA5761" w:rsidR="002E1762" w:rsidP="00EF1BBC" w:rsidRDefault="00862726" w14:paraId="23F78771" w14:textId="22CE8C97">
            <w:pPr>
              <w:widowControl w:val="0"/>
              <w:rPr>
                <w:rFonts w:eastAsia="Calibri" w:asciiTheme="majorHAnsi" w:hAnsiTheme="majorHAnsi" w:cstheme="majorHAnsi"/>
              </w:rPr>
            </w:pPr>
            <w:r w:rsidRPr="00EA5761">
              <w:rPr>
                <w:rFonts w:eastAsia="Calibri" w:asciiTheme="majorHAnsi" w:hAnsiTheme="majorHAnsi" w:cstheme="majorHAnsi"/>
              </w:rPr>
              <w:t xml:space="preserve">I can discuss and finalise the materials and resources that I will use for the construction of my Morse Code machine. </w:t>
            </w:r>
          </w:p>
        </w:tc>
      </w:tr>
      <w:tr w:rsidR="002E1762" w:rsidTr="00D911E2" w14:paraId="29E8B622" w14:textId="77777777">
        <w:trPr>
          <w:trHeight w:val="420"/>
        </w:trPr>
        <w:tc>
          <w:tcPr>
            <w:tcW w:w="930" w:type="dxa"/>
            <w:vMerge w:val="restart"/>
            <w:shd w:val="clear" w:color="auto" w:fill="auto"/>
            <w:tcMar>
              <w:top w:w="0" w:type="dxa"/>
              <w:left w:w="0" w:type="dxa"/>
              <w:bottom w:w="0" w:type="dxa"/>
              <w:right w:w="0" w:type="dxa"/>
            </w:tcMar>
          </w:tcPr>
          <w:p w:rsidRPr="00EA5761" w:rsidR="002E1762" w:rsidP="604630C8" w:rsidRDefault="00862726" w14:paraId="5CDA9FF2" w14:textId="1B7CBA98">
            <w:pPr>
              <w:widowControl w:val="0"/>
              <w:jc w:val="center"/>
              <w:rPr>
                <w:rFonts w:eastAsia="Calibri" w:asciiTheme="majorHAnsi" w:hAnsiTheme="majorHAnsi" w:cstheme="majorBidi"/>
              </w:rPr>
            </w:pPr>
            <w:r w:rsidRPr="00EA5761">
              <w:rPr>
                <w:rFonts w:eastAsia="Calibri" w:asciiTheme="majorHAnsi" w:hAnsiTheme="majorHAnsi" w:cstheme="majorHAnsi"/>
              </w:rPr>
              <w:t>3 and 4</w:t>
            </w:r>
          </w:p>
          <w:p w:rsidRPr="00EA5761" w:rsidR="002E1762" w:rsidP="00EF1BBC" w:rsidRDefault="604630C8" w14:paraId="15362931" w14:textId="116D364E">
            <w:pPr>
              <w:widowControl w:val="0"/>
              <w:jc w:val="center"/>
              <w:rPr>
                <w:rFonts w:eastAsia="Calibri"/>
              </w:rPr>
            </w:pPr>
            <w:r w:rsidRPr="604630C8">
              <w:rPr>
                <w:rFonts w:eastAsia="Calibri" w:asciiTheme="majorHAnsi" w:hAnsiTheme="majorHAnsi" w:cstheme="majorBidi"/>
              </w:rPr>
              <w:t>Mrs Hicks to support</w:t>
            </w:r>
          </w:p>
        </w:tc>
        <w:tc>
          <w:tcPr>
            <w:tcW w:w="13030" w:type="dxa"/>
            <w:shd w:val="clear" w:color="auto" w:fill="auto"/>
            <w:tcMar>
              <w:top w:w="0" w:type="dxa"/>
              <w:left w:w="0" w:type="dxa"/>
              <w:bottom w:w="0" w:type="dxa"/>
              <w:right w:w="0" w:type="dxa"/>
            </w:tcMar>
          </w:tcPr>
          <w:p w:rsidRPr="00EA5761" w:rsidR="002E1762" w:rsidP="00EF1BBC" w:rsidRDefault="00862726" w14:paraId="59D70BB3" w14:textId="17A6F697">
            <w:pPr>
              <w:widowControl w:val="0"/>
              <w:rPr>
                <w:rFonts w:eastAsia="Calibri" w:asciiTheme="majorHAnsi" w:hAnsiTheme="majorHAnsi" w:cstheme="majorHAnsi"/>
                <w:i/>
                <w:color w:val="0000FF"/>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Children will collect their chosen resource and work together to construct their Morse Code machines.</w:t>
            </w:r>
            <w:r w:rsidRPr="00EA5761">
              <w:rPr>
                <w:rFonts w:eastAsia="Calibri" w:asciiTheme="majorHAnsi" w:hAnsiTheme="majorHAnsi" w:cstheme="majorHAnsi"/>
                <w:b/>
              </w:rPr>
              <w:t xml:space="preserve"> </w:t>
            </w:r>
          </w:p>
        </w:tc>
      </w:tr>
      <w:tr w:rsidR="002E1762" w:rsidTr="604630C8" w14:paraId="41CEF2B7" w14:textId="77777777">
        <w:trPr>
          <w:trHeight w:val="420"/>
        </w:trPr>
        <w:tc>
          <w:tcPr>
            <w:tcW w:w="930" w:type="dxa"/>
            <w:vMerge/>
            <w:tcMar>
              <w:top w:w="0" w:type="dxa"/>
              <w:left w:w="0" w:type="dxa"/>
              <w:bottom w:w="0" w:type="dxa"/>
              <w:right w:w="0" w:type="dxa"/>
            </w:tcMar>
          </w:tcPr>
          <w:p w:rsidRPr="00EA5761" w:rsidR="002E1762" w:rsidP="00EF1BBC" w:rsidRDefault="002E1762" w14:paraId="5FA0039A"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197A663F" w14:textId="77777777">
            <w:pPr>
              <w:pBdr>
                <w:top w:val="nil"/>
                <w:left w:val="nil"/>
                <w:bottom w:val="nil"/>
                <w:right w:val="nil"/>
                <w:between w:val="nil"/>
              </w:pBdr>
              <w:rPr>
                <w:rStyle w:val="eop"/>
                <w:rFonts w:asciiTheme="majorHAnsi" w:hAnsiTheme="majorHAnsi" w:cstheme="majorHAnsi"/>
              </w:rPr>
            </w:pPr>
            <w:r w:rsidRPr="00EA5761">
              <w:rPr>
                <w:rStyle w:val="normaltextrun"/>
                <w:rFonts w:asciiTheme="majorHAnsi" w:hAnsiTheme="majorHAnsi" w:cstheme="majorHAnsi"/>
              </w:rPr>
              <w:t>I can confidently select from and use a wider range of tools, equipment and materials to </w:t>
            </w:r>
            <w:r w:rsidRPr="00EA5761">
              <w:rPr>
                <w:rStyle w:val="normaltextrun"/>
                <w:rFonts w:asciiTheme="majorHAnsi" w:hAnsiTheme="majorHAnsi" w:cstheme="majorHAnsi"/>
                <w:bCs/>
              </w:rPr>
              <w:t>make</w:t>
            </w:r>
            <w:r w:rsidRPr="00EA5761">
              <w:rPr>
                <w:rStyle w:val="normaltextrun"/>
                <w:rFonts w:asciiTheme="majorHAnsi" w:hAnsiTheme="majorHAnsi" w:cstheme="majorHAnsi"/>
                <w:b/>
                <w:bCs/>
              </w:rPr>
              <w:t> </w:t>
            </w:r>
            <w:r w:rsidRPr="00EA5761">
              <w:rPr>
                <w:rStyle w:val="normaltextrun"/>
                <w:rFonts w:asciiTheme="majorHAnsi" w:hAnsiTheme="majorHAnsi" w:cstheme="majorHAnsi"/>
              </w:rPr>
              <w:t xml:space="preserve">my product. </w:t>
            </w:r>
            <w:r w:rsidRPr="00EA5761">
              <w:rPr>
                <w:rStyle w:val="eop"/>
                <w:rFonts w:asciiTheme="majorHAnsi" w:hAnsiTheme="majorHAnsi" w:cstheme="majorHAnsi"/>
              </w:rPr>
              <w:t> </w:t>
            </w:r>
          </w:p>
          <w:p w:rsidRPr="00EA5761" w:rsidR="002E1762" w:rsidP="007818AD" w:rsidRDefault="002E1762" w14:paraId="18B70F34" w14:textId="7B4ECF7A">
            <w:pPr>
              <w:pBdr>
                <w:top w:val="nil"/>
                <w:left w:val="nil"/>
                <w:bottom w:val="nil"/>
                <w:right w:val="nil"/>
                <w:between w:val="nil"/>
              </w:pBdr>
              <w:rPr>
                <w:rFonts w:eastAsia="Calibri" w:asciiTheme="majorHAnsi" w:hAnsiTheme="majorHAnsi" w:cstheme="majorHAnsi"/>
              </w:rPr>
            </w:pPr>
          </w:p>
        </w:tc>
      </w:tr>
      <w:tr w:rsidR="002E1762" w:rsidTr="00D911E2" w14:paraId="5FA10616" w14:textId="77777777">
        <w:trPr>
          <w:trHeight w:val="420"/>
        </w:trPr>
        <w:tc>
          <w:tcPr>
            <w:tcW w:w="930" w:type="dxa"/>
            <w:vMerge w:val="restart"/>
            <w:shd w:val="clear" w:color="auto" w:fill="auto"/>
            <w:tcMar>
              <w:top w:w="0" w:type="dxa"/>
              <w:left w:w="0" w:type="dxa"/>
              <w:bottom w:w="0" w:type="dxa"/>
              <w:right w:w="0" w:type="dxa"/>
            </w:tcMar>
          </w:tcPr>
          <w:p w:rsidR="002E1762" w:rsidP="00EF1BBC" w:rsidRDefault="00862726" w14:paraId="1C40CD62"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5</w:t>
            </w:r>
          </w:p>
          <w:p w:rsidRPr="00EA5761" w:rsidR="00907EDB" w:rsidP="00EF1BBC" w:rsidRDefault="00907EDB" w14:paraId="3B42327E" w14:textId="1506DDDA">
            <w:pPr>
              <w:widowControl w:val="0"/>
              <w:jc w:val="center"/>
              <w:rPr>
                <w:rFonts w:eastAsia="Calibri" w:asciiTheme="majorHAnsi" w:hAnsiTheme="majorHAnsi" w:cstheme="majorBidi"/>
              </w:rPr>
            </w:pPr>
            <w:r w:rsidRPr="1B90ACE2">
              <w:rPr>
                <w:rFonts w:eastAsia="Calibri" w:asciiTheme="majorHAnsi" w:hAnsiTheme="majorHAnsi" w:cstheme="majorBidi"/>
              </w:rPr>
              <w:t xml:space="preserve">Science link (circuit diagrams) Mrs Hicks </w:t>
            </w:r>
            <w:r w:rsidRPr="726F4368">
              <w:rPr>
                <w:rFonts w:eastAsia="Calibri" w:asciiTheme="majorHAnsi" w:hAnsiTheme="majorHAnsi" w:cstheme="majorBidi"/>
              </w:rPr>
              <w:t>to support</w:t>
            </w:r>
          </w:p>
        </w:tc>
        <w:tc>
          <w:tcPr>
            <w:tcW w:w="13030" w:type="dxa"/>
            <w:shd w:val="clear" w:color="auto" w:fill="auto"/>
            <w:tcMar>
              <w:top w:w="0" w:type="dxa"/>
              <w:left w:w="0" w:type="dxa"/>
              <w:bottom w:w="0" w:type="dxa"/>
              <w:right w:w="0" w:type="dxa"/>
            </w:tcMar>
          </w:tcPr>
          <w:p w:rsidRPr="00EA5761" w:rsidR="002E1762" w:rsidP="00EF1BBC" w:rsidRDefault="00862726" w14:paraId="7597E7B5" w14:textId="21A37482">
            <w:pPr>
              <w:rPr>
                <w:rFonts w:eastAsia="Calibri" w:asciiTheme="majorHAnsi" w:hAnsiTheme="majorHAnsi" w:cstheme="majorHAnsi"/>
                <w:color w:val="0000FF"/>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Children investigate the best circuit configuration for their Morse Code machine and incorporate it into their built model.</w:t>
            </w:r>
            <w:r w:rsidRPr="00EA5761">
              <w:rPr>
                <w:rFonts w:eastAsia="Calibri" w:asciiTheme="majorHAnsi" w:hAnsiTheme="majorHAnsi" w:cstheme="majorHAnsi"/>
                <w:b/>
              </w:rPr>
              <w:t xml:space="preserve"> </w:t>
            </w:r>
          </w:p>
        </w:tc>
      </w:tr>
      <w:tr w:rsidR="002E1762" w:rsidTr="604630C8" w14:paraId="0EFD50FD" w14:textId="77777777">
        <w:trPr>
          <w:trHeight w:val="420"/>
        </w:trPr>
        <w:tc>
          <w:tcPr>
            <w:tcW w:w="930" w:type="dxa"/>
            <w:vMerge/>
            <w:tcMar>
              <w:top w:w="0" w:type="dxa"/>
              <w:left w:w="0" w:type="dxa"/>
              <w:bottom w:w="0" w:type="dxa"/>
              <w:right w:w="0" w:type="dxa"/>
            </w:tcMar>
          </w:tcPr>
          <w:p w:rsidRPr="00EA5761" w:rsidR="002E1762" w:rsidP="00EF1BBC" w:rsidRDefault="002E1762" w14:paraId="3F73533B"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5F250F5F" w14:textId="77777777">
            <w:pPr>
              <w:pBdr>
                <w:top w:val="nil"/>
                <w:left w:val="nil"/>
                <w:bottom w:val="nil"/>
                <w:right w:val="nil"/>
                <w:between w:val="nil"/>
              </w:pBdr>
              <w:rPr>
                <w:rFonts w:asciiTheme="majorHAnsi" w:hAnsiTheme="majorHAnsi" w:cstheme="majorHAnsi"/>
              </w:rPr>
            </w:pPr>
            <w:r w:rsidRPr="00EA5761">
              <w:rPr>
                <w:rStyle w:val="eop"/>
                <w:rFonts w:asciiTheme="majorHAnsi" w:hAnsiTheme="majorHAnsi" w:cstheme="majorHAnsi"/>
              </w:rPr>
              <w:t>I can develop my technical knowledge to create and use more complex structures and mechanisms including electrical systems.</w:t>
            </w:r>
          </w:p>
          <w:p w:rsidRPr="00EA5761" w:rsidR="002E1762" w:rsidP="007818AD" w:rsidRDefault="002E1762" w14:paraId="464CE516" w14:textId="16B95601">
            <w:pPr>
              <w:pBdr>
                <w:top w:val="nil"/>
                <w:left w:val="nil"/>
                <w:bottom w:val="nil"/>
                <w:right w:val="nil"/>
                <w:between w:val="nil"/>
              </w:pBdr>
              <w:rPr>
                <w:rFonts w:eastAsia="Calibri" w:asciiTheme="majorHAnsi" w:hAnsiTheme="majorHAnsi" w:cstheme="majorHAnsi"/>
                <w:color w:val="A61C00"/>
              </w:rPr>
            </w:pPr>
          </w:p>
        </w:tc>
      </w:tr>
      <w:tr w:rsidR="002E1762" w:rsidTr="00D911E2" w14:paraId="1944E5F2" w14:textId="77777777">
        <w:trPr>
          <w:trHeight w:val="420"/>
        </w:trPr>
        <w:tc>
          <w:tcPr>
            <w:tcW w:w="930" w:type="dxa"/>
            <w:vMerge w:val="restart"/>
            <w:shd w:val="clear" w:color="auto" w:fill="auto"/>
            <w:tcMar>
              <w:top w:w="0" w:type="dxa"/>
              <w:left w:w="0" w:type="dxa"/>
              <w:bottom w:w="0" w:type="dxa"/>
              <w:right w:w="0" w:type="dxa"/>
            </w:tcMar>
          </w:tcPr>
          <w:p w:rsidRPr="00EA5761" w:rsidR="002E1762" w:rsidP="00EF1BBC" w:rsidRDefault="000200F1" w14:paraId="2718C524" w14:textId="3BE2420A">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6</w:t>
            </w:r>
          </w:p>
        </w:tc>
        <w:tc>
          <w:tcPr>
            <w:tcW w:w="13030" w:type="dxa"/>
            <w:shd w:val="clear" w:color="auto" w:fill="auto"/>
            <w:tcMar>
              <w:top w:w="0" w:type="dxa"/>
              <w:left w:w="0" w:type="dxa"/>
              <w:bottom w:w="0" w:type="dxa"/>
              <w:right w:w="0" w:type="dxa"/>
            </w:tcMar>
          </w:tcPr>
          <w:p w:rsidRPr="00EA5761" w:rsidR="002E1762" w:rsidP="00EF1BBC" w:rsidRDefault="002E1762" w14:paraId="7C4FB7A3" w14:textId="5B953587">
            <w:pPr>
              <w:widowControl w:val="0"/>
              <w:rPr>
                <w:rFonts w:asciiTheme="majorHAnsi" w:hAnsiTheme="majorHAnsi" w:cstheme="majorHAnsi"/>
                <w:color w:val="222222"/>
                <w:highlight w:val="white"/>
              </w:rPr>
            </w:pPr>
            <w:r w:rsidRPr="00EA5761">
              <w:rPr>
                <w:rFonts w:asciiTheme="majorHAnsi" w:hAnsiTheme="majorHAnsi" w:cstheme="majorHAnsi"/>
                <w:b/>
                <w:highlight w:val="white"/>
              </w:rPr>
              <w:t>Lesson Overview</w:t>
            </w:r>
            <w:r w:rsidRPr="00EA5761" w:rsidR="002925FE">
              <w:rPr>
                <w:rFonts w:asciiTheme="majorHAnsi" w:hAnsiTheme="majorHAnsi" w:cstheme="majorHAnsi"/>
                <w:b/>
                <w:highlight w:val="white"/>
              </w:rPr>
              <w:t xml:space="preserve"> – </w:t>
            </w:r>
            <w:r w:rsidRPr="00EA5761" w:rsidR="00862726">
              <w:rPr>
                <w:rFonts w:asciiTheme="majorHAnsi" w:hAnsiTheme="majorHAnsi" w:cstheme="majorHAnsi"/>
                <w:highlight w:val="white"/>
              </w:rPr>
              <w:t>Evaluating their product.</w:t>
            </w:r>
          </w:p>
        </w:tc>
      </w:tr>
      <w:tr w:rsidR="002E1762" w:rsidTr="604630C8" w14:paraId="2E00DAC9" w14:textId="77777777">
        <w:trPr>
          <w:trHeight w:val="420"/>
        </w:trPr>
        <w:tc>
          <w:tcPr>
            <w:tcW w:w="930" w:type="dxa"/>
            <w:vMerge/>
            <w:tcMar>
              <w:top w:w="0" w:type="dxa"/>
              <w:left w:w="0" w:type="dxa"/>
              <w:bottom w:w="0" w:type="dxa"/>
              <w:right w:w="0" w:type="dxa"/>
            </w:tcMar>
          </w:tcPr>
          <w:p w:rsidRPr="00EA5761" w:rsidR="002E1762" w:rsidP="00EF1BBC" w:rsidRDefault="002E1762" w14:paraId="033646F7"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7C60FA87"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 I can consider and explain how the finished product could be improved referring to my design criteria.</w:t>
            </w:r>
          </w:p>
          <w:p w:rsidRPr="00EA5761" w:rsidR="002E1762" w:rsidP="00232D67" w:rsidRDefault="00862726" w14:paraId="544D213C" w14:textId="2F77FA84">
            <w:pPr>
              <w:pBdr>
                <w:top w:val="nil"/>
                <w:left w:val="nil"/>
                <w:bottom w:val="nil"/>
                <w:right w:val="nil"/>
                <w:between w:val="nil"/>
              </w:pBdr>
              <w:rPr>
                <w:rFonts w:asciiTheme="majorHAnsi" w:hAnsiTheme="majorHAnsi" w:cstheme="majorHAnsi"/>
                <w:color w:val="222222"/>
                <w:highlight w:val="white"/>
              </w:rPr>
            </w:pPr>
            <w:r w:rsidRPr="00EA5761">
              <w:rPr>
                <w:rFonts w:eastAsia="Calibri" w:asciiTheme="majorHAnsi" w:hAnsiTheme="majorHAnsi" w:cstheme="majorHAnsi"/>
              </w:rPr>
              <w:t>LO: I can discuss how well the finished product meets the design criteria having tested/discussed outcomes with the user.</w:t>
            </w:r>
          </w:p>
        </w:tc>
      </w:tr>
      <w:tr w:rsidRPr="00EA5761" w:rsidR="00862726" w:rsidTr="00D911E2" w14:paraId="4FED7D94" w14:textId="77777777">
        <w:trPr>
          <w:trHeight w:val="420"/>
        </w:trPr>
        <w:tc>
          <w:tcPr>
            <w:tcW w:w="930" w:type="dxa"/>
            <w:vMerge w:val="restart"/>
            <w:shd w:val="clear" w:color="auto" w:fill="auto"/>
            <w:tcMar>
              <w:top w:w="0" w:type="dxa"/>
              <w:left w:w="0" w:type="dxa"/>
              <w:bottom w:w="0" w:type="dxa"/>
              <w:right w:w="0" w:type="dxa"/>
            </w:tcMar>
          </w:tcPr>
          <w:p w:rsidRPr="00EA5761" w:rsidR="00862726" w:rsidP="00862726" w:rsidRDefault="00862726" w14:paraId="6FCD6456" w14:textId="28D25BF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7</w:t>
            </w:r>
          </w:p>
        </w:tc>
        <w:tc>
          <w:tcPr>
            <w:tcW w:w="13030" w:type="dxa"/>
            <w:shd w:val="clear" w:color="auto" w:fill="auto"/>
            <w:tcMar>
              <w:top w:w="0" w:type="dxa"/>
              <w:left w:w="0" w:type="dxa"/>
              <w:bottom w:w="0" w:type="dxa"/>
              <w:right w:w="0" w:type="dxa"/>
            </w:tcMar>
          </w:tcPr>
          <w:p w:rsidRPr="00EA5761" w:rsidR="00862726" w:rsidP="00862726" w:rsidRDefault="00862726" w14:paraId="358F2790" w14:textId="291EED8C">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Children will be presented with several wartime dishes (title only) and a selection of resources. They will then have to decide what ingredients could be combined to produce their dish including quantities. Children will write up their recipe including step by step instructions that they will follow during the next lesson.</w:t>
            </w:r>
            <w:r w:rsidRPr="00EA5761">
              <w:rPr>
                <w:rFonts w:eastAsia="Calibri" w:asciiTheme="majorHAnsi" w:hAnsiTheme="majorHAnsi" w:cstheme="majorHAnsi"/>
                <w:b/>
              </w:rPr>
              <w:t xml:space="preserve"> </w:t>
            </w:r>
          </w:p>
        </w:tc>
      </w:tr>
      <w:tr w:rsidRPr="00EA5761" w:rsidR="00862726" w:rsidTr="604630C8" w14:paraId="454D4B8B" w14:textId="77777777">
        <w:trPr>
          <w:trHeight w:val="420"/>
        </w:trPr>
        <w:tc>
          <w:tcPr>
            <w:tcW w:w="930" w:type="dxa"/>
            <w:vMerge/>
            <w:tcMar>
              <w:top w:w="0" w:type="dxa"/>
              <w:left w:w="0" w:type="dxa"/>
              <w:bottom w:w="0" w:type="dxa"/>
              <w:right w:w="0" w:type="dxa"/>
            </w:tcMar>
          </w:tcPr>
          <w:p w:rsidRPr="00EA5761" w:rsidR="00862726" w:rsidP="00862726" w:rsidRDefault="00862726" w14:paraId="56E966BE"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531770C0" w14:textId="228BCD08">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I can design a WW2 dish using foods that were available</w:t>
            </w:r>
            <w:r w:rsidRPr="00EA5761">
              <w:rPr>
                <w:rFonts w:eastAsia="Calibri" w:asciiTheme="majorHAnsi" w:hAnsiTheme="majorHAnsi" w:cstheme="majorHAnsi"/>
                <w:b/>
              </w:rPr>
              <w:t xml:space="preserve"> </w:t>
            </w:r>
            <w:r w:rsidRPr="00EA5761">
              <w:rPr>
                <w:rFonts w:eastAsia="Calibri" w:asciiTheme="majorHAnsi" w:hAnsiTheme="majorHAnsi" w:cstheme="majorHAnsi"/>
              </w:rPr>
              <w:t>during rationing</w:t>
            </w:r>
            <w:r w:rsidRPr="00EA5761">
              <w:rPr>
                <w:rFonts w:eastAsia="Calibri" w:asciiTheme="majorHAnsi" w:hAnsiTheme="majorHAnsi" w:cstheme="majorHAnsi"/>
                <w:b/>
              </w:rPr>
              <w:t>.</w:t>
            </w:r>
          </w:p>
        </w:tc>
      </w:tr>
      <w:tr w:rsidRPr="00EA5761" w:rsidR="00862726" w:rsidTr="00D911E2" w14:paraId="76716AD9" w14:textId="77777777">
        <w:trPr>
          <w:trHeight w:val="420"/>
        </w:trPr>
        <w:tc>
          <w:tcPr>
            <w:tcW w:w="930" w:type="dxa"/>
            <w:vMerge w:val="restart"/>
            <w:shd w:val="clear" w:color="auto" w:fill="auto"/>
            <w:tcMar>
              <w:top w:w="0" w:type="dxa"/>
              <w:left w:w="0" w:type="dxa"/>
              <w:bottom w:w="0" w:type="dxa"/>
              <w:right w:w="0" w:type="dxa"/>
            </w:tcMar>
          </w:tcPr>
          <w:p w:rsidRPr="00EA5761" w:rsidR="00862726" w:rsidP="726F4368" w:rsidRDefault="00862726" w14:paraId="5C3ED586" w14:textId="5E5178E2">
            <w:pPr>
              <w:widowControl w:val="0"/>
              <w:pBdr>
                <w:top w:val="nil"/>
                <w:left w:val="nil"/>
                <w:bottom w:val="nil"/>
                <w:right w:val="nil"/>
                <w:between w:val="nil"/>
              </w:pBdr>
              <w:jc w:val="center"/>
              <w:rPr>
                <w:rFonts w:eastAsia="Calibri" w:asciiTheme="majorHAnsi" w:hAnsiTheme="majorHAnsi" w:cstheme="majorBidi"/>
              </w:rPr>
            </w:pPr>
            <w:r w:rsidRPr="726F4368">
              <w:rPr>
                <w:rFonts w:eastAsia="Calibri" w:asciiTheme="majorHAnsi" w:hAnsiTheme="majorHAnsi" w:cstheme="majorBidi"/>
              </w:rPr>
              <w:t>8</w:t>
            </w:r>
          </w:p>
          <w:p w:rsidRPr="00EA5761" w:rsidR="00862726" w:rsidP="00862726" w:rsidRDefault="726F4368" w14:paraId="1239D69A" w14:textId="083733AA">
            <w:pPr>
              <w:widowControl w:val="0"/>
              <w:pBdr>
                <w:top w:val="nil"/>
                <w:left w:val="nil"/>
                <w:bottom w:val="nil"/>
                <w:right w:val="nil"/>
                <w:between w:val="nil"/>
              </w:pBdr>
              <w:jc w:val="center"/>
              <w:rPr>
                <w:rFonts w:eastAsia="Calibri" w:asciiTheme="majorHAnsi" w:hAnsiTheme="majorHAnsi" w:cstheme="majorBidi"/>
              </w:rPr>
            </w:pPr>
            <w:r w:rsidRPr="726F4368">
              <w:rPr>
                <w:rFonts w:eastAsia="Calibri" w:asciiTheme="majorHAnsi" w:hAnsiTheme="majorHAnsi" w:cstheme="majorBidi"/>
              </w:rPr>
              <w:t>Mrs Hicks</w:t>
            </w:r>
            <w:r w:rsidRPr="5CAA7C6D" w:rsidR="5CAA7C6D">
              <w:rPr>
                <w:rFonts w:eastAsia="Calibri" w:asciiTheme="majorHAnsi" w:hAnsiTheme="majorHAnsi" w:cstheme="majorBidi"/>
              </w:rPr>
              <w:t xml:space="preserve"> to support</w:t>
            </w:r>
          </w:p>
        </w:tc>
        <w:tc>
          <w:tcPr>
            <w:tcW w:w="13030" w:type="dxa"/>
            <w:shd w:val="clear" w:color="auto" w:fill="auto"/>
            <w:tcMar>
              <w:top w:w="0" w:type="dxa"/>
              <w:left w:w="0" w:type="dxa"/>
              <w:bottom w:w="0" w:type="dxa"/>
              <w:right w:w="0" w:type="dxa"/>
            </w:tcMar>
          </w:tcPr>
          <w:p w:rsidRPr="00EA5761" w:rsidR="00862726" w:rsidP="00862726" w:rsidRDefault="00862726" w14:paraId="4FEA9C0C" w14:textId="4BCFFD16">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 xml:space="preserve">Lesson Overview – </w:t>
            </w:r>
            <w:r w:rsidRPr="00EA5761">
              <w:rPr>
                <w:rFonts w:eastAsia="Calibri" w:asciiTheme="majorHAnsi" w:hAnsiTheme="majorHAnsi" w:cstheme="majorHAnsi"/>
              </w:rPr>
              <w:t>Children follow their recipes and cook their recipes.</w:t>
            </w:r>
            <w:r w:rsidRPr="00EA5761">
              <w:rPr>
                <w:rFonts w:eastAsia="Calibri" w:asciiTheme="majorHAnsi" w:hAnsiTheme="majorHAnsi" w:cstheme="majorHAnsi"/>
                <w:b/>
              </w:rPr>
              <w:t xml:space="preserve"> </w:t>
            </w:r>
          </w:p>
        </w:tc>
      </w:tr>
      <w:tr w:rsidRPr="00EA5761" w:rsidR="00862726" w:rsidTr="604630C8" w14:paraId="0B4B3889" w14:textId="77777777">
        <w:trPr>
          <w:trHeight w:val="420"/>
        </w:trPr>
        <w:tc>
          <w:tcPr>
            <w:tcW w:w="930" w:type="dxa"/>
            <w:vMerge/>
            <w:tcMar>
              <w:top w:w="0" w:type="dxa"/>
              <w:left w:w="0" w:type="dxa"/>
              <w:bottom w:w="0" w:type="dxa"/>
              <w:right w:w="0" w:type="dxa"/>
            </w:tcMar>
          </w:tcPr>
          <w:p w:rsidRPr="00EA5761" w:rsidR="00862726" w:rsidP="00862726" w:rsidRDefault="00862726" w14:paraId="0FBAA141"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05C90180" w14:textId="052D1FB2">
            <w:pPr>
              <w:pBdr>
                <w:top w:val="nil"/>
                <w:left w:val="nil"/>
                <w:bottom w:val="nil"/>
                <w:right w:val="nil"/>
                <w:between w:val="nil"/>
              </w:pBdr>
              <w:rPr>
                <w:rFonts w:eastAsia="Calibri" w:asciiTheme="majorHAnsi" w:hAnsiTheme="majorHAnsi" w:cstheme="majorHAnsi"/>
              </w:rPr>
            </w:pPr>
            <w:r w:rsidRPr="00EA5761">
              <w:rPr>
                <w:rFonts w:asciiTheme="majorHAnsi" w:hAnsiTheme="majorHAnsi" w:cstheme="majorHAnsi"/>
                <w:color w:val="222222"/>
                <w:highlight w:val="white"/>
              </w:rPr>
              <w:t xml:space="preserve">I can prepare and cook a WW2 dish </w:t>
            </w:r>
            <w:r w:rsidRPr="00EA5761">
              <w:rPr>
                <w:rFonts w:eastAsia="Calibri" w:asciiTheme="majorHAnsi" w:hAnsiTheme="majorHAnsi" w:cstheme="majorHAnsi"/>
              </w:rPr>
              <w:t>using foods that were available</w:t>
            </w:r>
            <w:r w:rsidRPr="00EA5761">
              <w:rPr>
                <w:rFonts w:eastAsia="Calibri" w:asciiTheme="majorHAnsi" w:hAnsiTheme="majorHAnsi" w:cstheme="majorHAnsi"/>
                <w:b/>
              </w:rPr>
              <w:t xml:space="preserve"> </w:t>
            </w:r>
            <w:r w:rsidRPr="00EA5761">
              <w:rPr>
                <w:rFonts w:eastAsia="Calibri" w:asciiTheme="majorHAnsi" w:hAnsiTheme="majorHAnsi" w:cstheme="majorHAnsi"/>
              </w:rPr>
              <w:t>during rationing.</w:t>
            </w:r>
          </w:p>
        </w:tc>
      </w:tr>
      <w:tr w:rsidRPr="00EA5761" w:rsidR="00862726" w:rsidTr="00D911E2" w14:paraId="09D66080" w14:textId="77777777">
        <w:trPr>
          <w:trHeight w:val="420"/>
        </w:trPr>
        <w:tc>
          <w:tcPr>
            <w:tcW w:w="930" w:type="dxa"/>
            <w:vMerge w:val="restart"/>
            <w:shd w:val="clear" w:color="auto" w:fill="auto"/>
            <w:tcMar>
              <w:top w:w="0" w:type="dxa"/>
              <w:left w:w="0" w:type="dxa"/>
              <w:bottom w:w="0" w:type="dxa"/>
              <w:right w:w="0" w:type="dxa"/>
            </w:tcMar>
          </w:tcPr>
          <w:p w:rsidRPr="00EA5761" w:rsidR="00862726" w:rsidP="00862726" w:rsidRDefault="00862726" w14:paraId="5C43D50B" w14:textId="2F2595F4">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9</w:t>
            </w:r>
          </w:p>
        </w:tc>
        <w:tc>
          <w:tcPr>
            <w:tcW w:w="13030" w:type="dxa"/>
            <w:shd w:val="clear" w:color="auto" w:fill="auto"/>
            <w:tcMar>
              <w:top w:w="0" w:type="dxa"/>
              <w:left w:w="0" w:type="dxa"/>
              <w:bottom w:w="0" w:type="dxa"/>
              <w:right w:w="0" w:type="dxa"/>
            </w:tcMar>
          </w:tcPr>
          <w:p w:rsidRPr="00EA5761" w:rsidR="00862726" w:rsidP="00862726" w:rsidRDefault="00862726" w14:paraId="3150F511" w14:textId="4FF68483">
            <w:pPr>
              <w:pBdr>
                <w:top w:val="nil"/>
                <w:left w:val="nil"/>
                <w:bottom w:val="nil"/>
                <w:right w:val="nil"/>
                <w:between w:val="nil"/>
              </w:pBdr>
              <w:rPr>
                <w:rFonts w:eastAsia="Calibri" w:asciiTheme="majorHAnsi" w:hAnsiTheme="majorHAnsi" w:cstheme="majorHAnsi"/>
              </w:rPr>
            </w:pPr>
            <w:r w:rsidRPr="00EA5761">
              <w:rPr>
                <w:rFonts w:asciiTheme="majorHAnsi" w:hAnsiTheme="majorHAnsi" w:cstheme="majorHAnsi"/>
                <w:b/>
                <w:color w:val="222222"/>
                <w:highlight w:val="white"/>
              </w:rPr>
              <w:t xml:space="preserve">Lesson Overview – </w:t>
            </w:r>
            <w:r w:rsidRPr="00EA5761">
              <w:rPr>
                <w:rFonts w:asciiTheme="majorHAnsi" w:hAnsiTheme="majorHAnsi" w:cstheme="majorHAnsi"/>
                <w:color w:val="222222"/>
                <w:highlight w:val="white"/>
              </w:rPr>
              <w:t>Evaluating their product.</w:t>
            </w:r>
          </w:p>
        </w:tc>
      </w:tr>
      <w:tr w:rsidRPr="00EA5761" w:rsidR="00862726" w:rsidTr="604630C8" w14:paraId="5C9F6E04" w14:textId="77777777">
        <w:trPr>
          <w:trHeight w:val="420"/>
        </w:trPr>
        <w:tc>
          <w:tcPr>
            <w:tcW w:w="930" w:type="dxa"/>
            <w:vMerge/>
            <w:tcMar>
              <w:top w:w="0" w:type="dxa"/>
              <w:left w:w="0" w:type="dxa"/>
              <w:bottom w:w="0" w:type="dxa"/>
              <w:right w:w="0" w:type="dxa"/>
            </w:tcMar>
          </w:tcPr>
          <w:p w:rsidRPr="00EA5761" w:rsidR="00862726" w:rsidP="00862726" w:rsidRDefault="00862726" w14:paraId="01351D0B"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862726" w:rsidP="00862726" w:rsidRDefault="00862726" w14:paraId="3F466B62"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I can consider and explain how the finished product could be improved referring to my design criteria.</w:t>
            </w:r>
          </w:p>
          <w:p w:rsidRPr="00EA5761" w:rsidR="00862726" w:rsidP="00862726" w:rsidRDefault="00862726" w14:paraId="6DA7E23F" w14:textId="0B92679F">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I can discuss how well the finished product meets the design criteria.</w:t>
            </w:r>
          </w:p>
        </w:tc>
      </w:tr>
    </w:tbl>
    <w:p w:rsidRPr="00EA5761" w:rsidR="00154E9B" w:rsidP="002E1762" w:rsidRDefault="00154E9B" w14:paraId="707D57D7" w14:textId="7BA076BA">
      <w:pPr>
        <w:widowControl w:val="0"/>
        <w:rPr>
          <w:rFonts w:eastAsia="Calibri" w:asciiTheme="majorHAnsi" w:hAnsiTheme="majorHAnsi" w:cstheme="majorHAnsi"/>
        </w:rPr>
      </w:pPr>
    </w:p>
    <w:p w:rsidRPr="00EA5761" w:rsidR="2D4C6665" w:rsidP="2D4C6665" w:rsidRDefault="2D4C6665" w14:paraId="40CFC531" w14:textId="62862D6E">
      <w:pPr>
        <w:widowControl w:val="0"/>
        <w:rPr>
          <w:rFonts w:eastAsia="Calibri" w:asciiTheme="majorHAnsi" w:hAnsiTheme="majorHAnsi" w:cstheme="majorHAnsi"/>
        </w:rPr>
      </w:pPr>
    </w:p>
    <w:tbl>
      <w:tblPr>
        <w:tblW w:w="0" w:type="auto"/>
        <w:tblLayout w:type="fixed"/>
        <w:tblLook w:val="04A0" w:firstRow="1" w:lastRow="0" w:firstColumn="1" w:lastColumn="0" w:noHBand="0" w:noVBand="1"/>
      </w:tblPr>
      <w:tblGrid>
        <w:gridCol w:w="930"/>
        <w:gridCol w:w="13020"/>
      </w:tblGrid>
      <w:tr w:rsidRPr="00EA5761" w:rsidR="2D4C6665" w:rsidTr="2D4C6665" w14:paraId="133D19F9" w14:textId="77777777">
        <w:trPr>
          <w:trHeight w:val="405"/>
        </w:trPr>
        <w:tc>
          <w:tcPr>
            <w:tcW w:w="139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3AF1C3E4" w14:textId="66BF5428">
            <w:pPr>
              <w:jc w:val="center"/>
              <w:rPr>
                <w:rFonts w:asciiTheme="majorHAnsi" w:hAnsiTheme="majorHAnsi" w:cstheme="majorHAnsi"/>
              </w:rPr>
            </w:pPr>
            <w:r w:rsidRPr="00EA5761">
              <w:rPr>
                <w:rFonts w:eastAsia="Calibri" w:asciiTheme="majorHAnsi" w:hAnsiTheme="majorHAnsi" w:cstheme="majorHAnsi"/>
                <w:b/>
                <w:bCs/>
              </w:rPr>
              <w:t>RE - Topic Objectives</w:t>
            </w:r>
            <w:r w:rsidRPr="00EA5761">
              <w:rPr>
                <w:rFonts w:eastAsia="Calibri" w:asciiTheme="majorHAnsi" w:hAnsiTheme="majorHAnsi" w:cstheme="majorHAnsi"/>
              </w:rPr>
              <w:t xml:space="preserve"> </w:t>
            </w:r>
          </w:p>
        </w:tc>
      </w:tr>
      <w:tr w:rsidRPr="00EA5761" w:rsidR="2D4C6665" w:rsidTr="2D4C6665" w14:paraId="54D1420F" w14:textId="77777777">
        <w:trPr>
          <w:trHeight w:val="1110"/>
        </w:trPr>
        <w:tc>
          <w:tcPr>
            <w:tcW w:w="139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4FFFA"/>
          </w:tcPr>
          <w:p w:rsidRPr="00EA5761" w:rsidR="2D4C6665" w:rsidRDefault="2D4C6665" w14:paraId="6F99E46F" w14:textId="45288CF8">
            <w:pPr>
              <w:rPr>
                <w:rFonts w:asciiTheme="majorHAnsi" w:hAnsiTheme="majorHAnsi" w:cstheme="majorHAnsi"/>
              </w:rPr>
            </w:pPr>
            <w:r w:rsidRPr="00EA5761">
              <w:rPr>
                <w:rFonts w:eastAsia="Calibri" w:asciiTheme="majorHAnsi" w:hAnsiTheme="majorHAnsi" w:cstheme="majorHAnsi"/>
                <w:b/>
                <w:bCs/>
              </w:rPr>
              <w:t>Year 5/Year 6</w:t>
            </w:r>
            <w:r w:rsidRPr="00EA5761">
              <w:rPr>
                <w:rFonts w:eastAsia="Calibri" w:asciiTheme="majorHAnsi" w:hAnsiTheme="majorHAnsi" w:cstheme="majorHAnsi"/>
              </w:rPr>
              <w:t xml:space="preserve"> </w:t>
            </w:r>
          </w:p>
          <w:p w:rsidRPr="00EA5761" w:rsidR="2D4C6665" w:rsidP="2D4C6665" w:rsidRDefault="2D4C6665" w14:paraId="7985CE02" w14:textId="301B5D98">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describe what Christians mean when they talk about one God in Trinity</w:t>
            </w:r>
          </w:p>
          <w:p w:rsidRPr="00EA5761" w:rsidR="2D4C6665" w:rsidP="2D4C6665" w:rsidRDefault="2D4C6665" w14:paraId="4B349FE8" w14:textId="305E513A">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identify the beliefs contained within the Apostle’s Creed</w:t>
            </w:r>
          </w:p>
          <w:p w:rsidRPr="00EA5761" w:rsidR="2D4C6665" w:rsidP="2D4C6665" w:rsidRDefault="2D4C6665" w14:paraId="0BF2B274" w14:textId="564D668A">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explain why the Christian community (The Church) might want/need an agreed statement of belief</w:t>
            </w:r>
          </w:p>
          <w:p w:rsidRPr="00EA5761" w:rsidR="2D4C6665" w:rsidP="2D4C6665" w:rsidRDefault="2D4C6665" w14:paraId="269B4643" w14:textId="45AFC52D">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describe and explain the meaning of a range of symbols that might be used for the Trinity</w:t>
            </w:r>
          </w:p>
          <w:p w:rsidRPr="00EA5761" w:rsidR="2D4C6665" w:rsidP="2D4C6665" w:rsidRDefault="2D4C6665" w14:paraId="15E8AFF5" w14:textId="2F4487C3">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explain how symbols might unite the worldwide Christian Church</w:t>
            </w:r>
          </w:p>
          <w:p w:rsidRPr="00EA5761" w:rsidR="2D4C6665" w:rsidP="2D4C6665" w:rsidRDefault="2D4C6665" w14:paraId="3ACEDE80" w14:textId="61BD15D0">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describe the role of places like Taizé where Christians from different backgrounds might come together to worship</w:t>
            </w:r>
          </w:p>
          <w:p w:rsidRPr="00EA5761" w:rsidR="2D4C6665" w:rsidP="2D4C6665" w:rsidRDefault="2D4C6665" w14:paraId="71FA1095" w14:textId="0BC759CB">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consider what we mean by sources of authority. Give examples of sources of authority that might guide individuals and communities – and the value of these as guidance for life</w:t>
            </w:r>
          </w:p>
          <w:p w:rsidRPr="00EA5761" w:rsidR="2D4C6665" w:rsidP="2D4C6665" w:rsidRDefault="2D4C6665" w14:paraId="659DB484" w14:textId="755F7307">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 xml:space="preserve">discuss different responses to sources of authority           </w:t>
            </w:r>
          </w:p>
          <w:p w:rsidRPr="00EA5761" w:rsidR="2D4C6665" w:rsidP="2D4C6665" w:rsidRDefault="2D4C6665" w14:paraId="7E3A9FA5" w14:textId="5882027F">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raise meaningful questions about things that puzzle them</w:t>
            </w:r>
          </w:p>
          <w:p w:rsidRPr="00EA5761" w:rsidR="2D4C6665" w:rsidP="2D4C6665" w:rsidRDefault="2D4C6665" w14:paraId="637DCDB5" w14:textId="2277C951">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differentiate between questions that can be answered factually and those that have a range of answers, including personal beliefs and values</w:t>
            </w:r>
          </w:p>
          <w:p w:rsidRPr="00EA5761" w:rsidR="2D4C6665" w:rsidP="2D4C6665" w:rsidRDefault="2D4C6665" w14:paraId="6B5B5DF9" w14:textId="35C0F166">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make links between beliefs and sacred texts (in this case, the Torah), including how and why religious sources are used to teach and guide believers</w:t>
            </w:r>
          </w:p>
          <w:p w:rsidRPr="00EA5761" w:rsidR="2D4C6665" w:rsidP="2D4C6665" w:rsidRDefault="2D4C6665" w14:paraId="101315D3" w14:textId="4C421603">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explain the impact of Jewish beliefs and values – including reasons for diversity</w:t>
            </w:r>
          </w:p>
          <w:p w:rsidRPr="00EA5761" w:rsidR="2D4C6665" w:rsidP="2D4C6665" w:rsidRDefault="2D4C6665" w14:paraId="021B4225" w14:textId="0385878C">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explain differing forms of expression within the context of Jewish worship</w:t>
            </w:r>
          </w:p>
          <w:p w:rsidRPr="00EA5761" w:rsidR="2D4C6665" w:rsidP="2D4C6665" w:rsidRDefault="2D4C6665" w14:paraId="6016E21C" w14:textId="43A16E25">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describe diversity of religious practices and lifestyle</w:t>
            </w:r>
          </w:p>
          <w:p w:rsidRPr="00EA5761" w:rsidR="2D4C6665" w:rsidP="2D4C6665" w:rsidRDefault="2D4C6665" w14:paraId="5F35EEC1" w14:textId="1F2D6DAD">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interpret the deeper meaning of symbolism – contained in stories, images and actions</w:t>
            </w:r>
          </w:p>
          <w:p w:rsidRPr="00EA5761" w:rsidR="2D4C6665" w:rsidP="2D4C6665" w:rsidRDefault="2D4C6665" w14:paraId="081D8BD4" w14:textId="4FA93314">
            <w:pPr>
              <w:pStyle w:val="ListParagraph"/>
              <w:numPr>
                <w:ilvl w:val="0"/>
                <w:numId w:val="33"/>
              </w:numPr>
              <w:tabs>
                <w:tab w:val="left" w:pos="0"/>
                <w:tab w:val="left" w:pos="720"/>
              </w:tabs>
              <w:rPr>
                <w:rFonts w:asciiTheme="majorHAnsi" w:hAnsiTheme="majorHAnsi" w:cstheme="majorHAnsi"/>
              </w:rPr>
            </w:pPr>
            <w:r w:rsidRPr="00EA5761">
              <w:rPr>
                <w:rFonts w:eastAsia="Calibri" w:asciiTheme="majorHAnsi" w:hAnsiTheme="majorHAnsi" w:cstheme="majorHAnsi"/>
              </w:rPr>
              <w:t xml:space="preserve">explain (with appropriate examples) where people might seek wisdom and guidance </w:t>
            </w:r>
          </w:p>
          <w:p w:rsidRPr="00EA5761" w:rsidR="2D4C6665" w:rsidP="2D4C6665" w:rsidRDefault="2D4C6665" w14:paraId="22E6C750" w14:textId="1B95AB1C">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 xml:space="preserve">consider the role of rules and guidance in uniting communities   </w:t>
            </w:r>
          </w:p>
          <w:p w:rsidRPr="00EA5761" w:rsidR="2D4C6665" w:rsidP="2D4C6665" w:rsidRDefault="2D4C6665" w14:paraId="458A2A3F" w14:textId="001670B1">
            <w:pPr>
              <w:pStyle w:val="ListParagraph"/>
              <w:numPr>
                <w:ilvl w:val="0"/>
                <w:numId w:val="33"/>
              </w:numPr>
              <w:tabs>
                <w:tab w:val="left" w:pos="0"/>
                <w:tab w:val="left" w:pos="720"/>
              </w:tabs>
              <w:rPr>
                <w:rFonts w:asciiTheme="majorHAnsi" w:hAnsiTheme="majorHAnsi" w:cstheme="majorHAnsi"/>
              </w:rPr>
            </w:pPr>
            <w:r w:rsidRPr="00EA5761">
              <w:rPr>
                <w:rFonts w:eastAsia="Calibri" w:asciiTheme="majorHAnsi" w:hAnsiTheme="majorHAnsi" w:cstheme="majorHAnsi"/>
              </w:rPr>
              <w:t>discuss and debate the sources of guidance available to them</w:t>
            </w:r>
          </w:p>
          <w:p w:rsidRPr="00EA5761" w:rsidR="2D4C6665" w:rsidP="2D4C6665" w:rsidRDefault="2D4C6665" w14:paraId="40EF4138" w14:textId="5F96652A">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 xml:space="preserve">consider the value of differing sources of guidance </w:t>
            </w:r>
          </w:p>
        </w:tc>
      </w:tr>
      <w:tr w:rsidRPr="00EA5761" w:rsidR="2D4C6665" w:rsidTr="2D4C6665" w14:paraId="304D51EF" w14:textId="77777777">
        <w:trPr>
          <w:trHeight w:val="405"/>
        </w:trPr>
        <w:tc>
          <w:tcPr>
            <w:tcW w:w="139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37B068F0" w14:textId="1F6F1B72">
            <w:pPr>
              <w:rPr>
                <w:rFonts w:asciiTheme="majorHAnsi" w:hAnsiTheme="majorHAnsi" w:cstheme="majorHAnsi"/>
              </w:rPr>
            </w:pPr>
            <w:r w:rsidRPr="00EA5761">
              <w:rPr>
                <w:rFonts w:eastAsia="Calibri" w:asciiTheme="majorHAnsi" w:hAnsiTheme="majorHAnsi" w:cstheme="majorHAnsi"/>
                <w:b/>
                <w:bCs/>
              </w:rPr>
              <w:t>Intended Outcomes</w:t>
            </w:r>
            <w:r w:rsidRPr="00EA5761">
              <w:rPr>
                <w:rFonts w:eastAsia="Calibri" w:asciiTheme="majorHAnsi" w:hAnsiTheme="majorHAnsi" w:cstheme="majorHAnsi"/>
              </w:rPr>
              <w:t xml:space="preserve"> </w:t>
            </w:r>
          </w:p>
          <w:p w:rsidRPr="00EA5761" w:rsidR="2D4C6665" w:rsidP="2D4C6665" w:rsidRDefault="2D4C6665" w14:paraId="721BFF32" w14:textId="0D2F8B66">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Pupils should know what is meant by the idea of one God in Trinity and be able to explain the role of each person of the Trinity.  They should be able to explain these concepts using subject specific vocabulary and make connections between beliefs, teachings and practices.</w:t>
            </w:r>
          </w:p>
          <w:p w:rsidRPr="00EA5761" w:rsidR="2D4C6665" w:rsidP="2D4C6665" w:rsidRDefault="2D4C6665" w14:paraId="5241D2FF" w14:textId="0C97687A">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 xml:space="preserve">Pupils will begin to explore diversity within Christianity by looking at differences in worship. They should consider different ideas about diversity within a community – and the importance of being respectful of difference. Pupils should know that there is one worldwide Christian community - the Church – but that there are many types of Christians and churches that belong to this. </w:t>
            </w:r>
          </w:p>
          <w:p w:rsidRPr="00EA5761" w:rsidR="2D4C6665" w:rsidP="2D4C6665" w:rsidRDefault="2D4C6665" w14:paraId="50A6F303" w14:textId="1DD3A202">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Pupils will have opportunities to explore the question of how people can live together well in modern Britain – and the value of being united in diversity.</w:t>
            </w:r>
          </w:p>
          <w:p w:rsidRPr="00EA5761" w:rsidR="2D4C6665" w:rsidP="2D4C6665" w:rsidRDefault="2D4C6665" w14:paraId="4D156860" w14:textId="43A3C9F8">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 xml:space="preserve">Pupils will have opportunities for revisiting prior learning on how the Torah was given to Moses.  </w:t>
            </w:r>
          </w:p>
          <w:p w:rsidRPr="00EA5761" w:rsidR="2D4C6665" w:rsidP="2D4C6665" w:rsidRDefault="2D4C6665" w14:paraId="04B82361" w14:textId="62BA3C22">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 xml:space="preserve">Pupils will learn that Jewish people attend the synagogue in order to find out more about how to live their lives and to seek guidance from religious leaders.  </w:t>
            </w:r>
          </w:p>
          <w:p w:rsidRPr="00EA5761" w:rsidR="2D4C6665" w:rsidP="2D4C6665" w:rsidRDefault="2D4C6665" w14:paraId="12562073" w14:textId="429C79F1">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 xml:space="preserve">They will explore how the Torah is respected and honoured through Jewish worship and the way that it is used and handled at the synagogue. </w:t>
            </w:r>
          </w:p>
          <w:p w:rsidRPr="00EA5761" w:rsidR="2D4C6665" w:rsidP="2D4C6665" w:rsidRDefault="2D4C6665" w14:paraId="765B33C2" w14:textId="3C160928">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Pupils will then have time to reflect upon how they personally make decisions and who or what can have influence over this.</w:t>
            </w:r>
          </w:p>
        </w:tc>
      </w:tr>
      <w:tr w:rsidRPr="00EA5761" w:rsidR="2D4C6665" w:rsidTr="2D4C6665" w14:paraId="7FE75236" w14:textId="77777777">
        <w:trPr>
          <w:trHeight w:val="405"/>
        </w:trPr>
        <w:tc>
          <w:tcPr>
            <w:tcW w:w="930"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1D1D63A6" w14:textId="68CAEB7A">
            <w:pPr>
              <w:jc w:val="center"/>
              <w:rPr>
                <w:rFonts w:asciiTheme="majorHAnsi" w:hAnsiTheme="majorHAnsi" w:cstheme="majorHAnsi"/>
              </w:rPr>
            </w:pPr>
            <w:r w:rsidRPr="00EA5761">
              <w:rPr>
                <w:rFonts w:eastAsia="Calibri" w:asciiTheme="majorHAnsi" w:hAnsiTheme="majorHAnsi" w:cstheme="majorHAnsi"/>
              </w:rPr>
              <w:t xml:space="preserve">1 </w:t>
            </w:r>
          </w:p>
        </w:tc>
        <w:tc>
          <w:tcPr>
            <w:tcW w:w="13020" w:type="dxa"/>
            <w:tcBorders>
              <w:top w:val="nil"/>
              <w:left w:val="single" w:color="000000" w:themeColor="text1" w:sz="8" w:space="0"/>
              <w:bottom w:val="single" w:color="000000" w:themeColor="text1" w:sz="8" w:space="0"/>
              <w:right w:val="single" w:color="000000" w:themeColor="text1" w:sz="8" w:space="0"/>
            </w:tcBorders>
          </w:tcPr>
          <w:p w:rsidRPr="00EA5761" w:rsidR="2D4C6665" w:rsidRDefault="2D4C6665" w14:paraId="3D00E7DD" w14:textId="43EB2033">
            <w:pPr>
              <w:rPr>
                <w:rFonts w:asciiTheme="majorHAnsi" w:hAnsiTheme="majorHAnsi" w:cstheme="majorHAnsi"/>
              </w:rPr>
            </w:pPr>
            <w:r w:rsidRPr="00EA5761">
              <w:rPr>
                <w:rFonts w:eastAsia="Calibri" w:asciiTheme="majorHAnsi" w:hAnsiTheme="majorHAnsi" w:cstheme="majorHAnsi"/>
                <w:b/>
                <w:bCs/>
              </w:rPr>
              <w:t>Lesson Overview</w:t>
            </w:r>
            <w:r w:rsidRPr="00EA5761">
              <w:rPr>
                <w:rFonts w:eastAsia="Calibri" w:asciiTheme="majorHAnsi" w:hAnsiTheme="majorHAnsi" w:cstheme="majorHAnsi"/>
                <w:b/>
                <w:bCs/>
                <w:color w:val="008000"/>
              </w:rPr>
              <w:t xml:space="preserve"> </w:t>
            </w:r>
            <w:r w:rsidRPr="00EA5761">
              <w:rPr>
                <w:rFonts w:eastAsia="Calibri" w:asciiTheme="majorHAnsi" w:hAnsiTheme="majorHAnsi" w:cstheme="majorHAnsi"/>
                <w:b/>
                <w:bCs/>
              </w:rPr>
              <w:t xml:space="preserve">– </w:t>
            </w:r>
            <w:r w:rsidRPr="00EA5761">
              <w:rPr>
                <w:rFonts w:eastAsia="Calibri" w:asciiTheme="majorHAnsi" w:hAnsiTheme="majorHAnsi" w:cstheme="majorHAnsi"/>
              </w:rPr>
              <w:t>Put pupils into groups and ask them to work together to write a poem to express the shared ideas and values of the school community. Ask pupils to read their poems aloud to the class. Discuss similarities and differences between the groups. Are there any key ideas that all groups agree on? Were there any surprising ideas?</w:t>
            </w:r>
          </w:p>
        </w:tc>
      </w:tr>
      <w:tr w:rsidRPr="00EA5761" w:rsidR="2D4C6665" w:rsidTr="2D4C6665" w14:paraId="392E50ED"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4AB28BEB"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11834824" w14:textId="02195A29">
            <w:pPr>
              <w:rPr>
                <w:rFonts w:asciiTheme="majorHAnsi" w:hAnsiTheme="majorHAnsi" w:cstheme="majorHAnsi"/>
              </w:rPr>
            </w:pPr>
            <w:r w:rsidRPr="00EA5761">
              <w:rPr>
                <w:rFonts w:eastAsia="Calibri" w:asciiTheme="majorHAnsi" w:hAnsiTheme="majorHAnsi" w:cstheme="majorHAnsi"/>
              </w:rPr>
              <w:t>LO: I can devise a poem highlighting the values of our school.</w:t>
            </w:r>
          </w:p>
        </w:tc>
      </w:tr>
      <w:tr w:rsidRPr="00EA5761" w:rsidR="2D4C6665" w:rsidTr="2D4C6665" w14:paraId="0184008F"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146FCC3F" w14:textId="46817B7B">
            <w:pPr>
              <w:jc w:val="center"/>
              <w:rPr>
                <w:rFonts w:asciiTheme="majorHAnsi" w:hAnsiTheme="majorHAnsi" w:cstheme="majorHAnsi"/>
              </w:rPr>
            </w:pPr>
            <w:r w:rsidRPr="00EA5761">
              <w:rPr>
                <w:rFonts w:eastAsia="Calibri" w:asciiTheme="majorHAnsi" w:hAnsiTheme="majorHAnsi" w:cstheme="majorHAnsi"/>
              </w:rPr>
              <w:t xml:space="preserve">2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274A46C0" w14:textId="278AE487">
            <w:pPr>
              <w:rPr>
                <w:rFonts w:asciiTheme="majorHAnsi" w:hAnsiTheme="majorHAnsi" w:cstheme="majorHAnsi"/>
              </w:rPr>
            </w:pPr>
            <w:r w:rsidRPr="00EA5761">
              <w:rPr>
                <w:rFonts w:eastAsia="Calibri" w:asciiTheme="majorHAnsi" w:hAnsiTheme="majorHAnsi" w:cstheme="majorHAnsi"/>
                <w:b/>
                <w:bCs/>
              </w:rPr>
              <w:t>Lesson Overview</w:t>
            </w:r>
            <w:r w:rsidRPr="00EA5761">
              <w:rPr>
                <w:rFonts w:eastAsia="Calibri" w:asciiTheme="majorHAnsi" w:hAnsiTheme="majorHAnsi" w:cstheme="majorHAnsi"/>
                <w:b/>
                <w:bCs/>
                <w:color w:val="008000"/>
              </w:rPr>
              <w:t xml:space="preserve"> </w:t>
            </w:r>
            <w:r w:rsidRPr="00EA5761">
              <w:rPr>
                <w:rFonts w:eastAsia="Calibri" w:asciiTheme="majorHAnsi" w:hAnsiTheme="majorHAnsi" w:cstheme="majorHAnsi"/>
                <w:b/>
                <w:bCs/>
              </w:rPr>
              <w:t xml:space="preserve">- </w:t>
            </w:r>
            <w:r w:rsidRPr="00EA5761">
              <w:rPr>
                <w:rFonts w:eastAsia="Calibri" w:asciiTheme="majorHAnsi" w:hAnsiTheme="majorHAnsi" w:cstheme="majorHAnsi"/>
              </w:rPr>
              <w:t>Does it matter if people within a community have different ideas and opinions? What are the advantages and disadvantages of having different beliefs and values in a community? Explain that religious communities often have sources of authority which guide them in their beliefs and values – Consider what might be classed as ‘sources of authority’ for non-religious communities and how these might guide individuals within the community.</w:t>
            </w:r>
          </w:p>
        </w:tc>
      </w:tr>
      <w:tr w:rsidRPr="00EA5761" w:rsidR="2D4C6665" w:rsidTr="2D4C6665" w14:paraId="116B7454"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24217793"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4145EF46" w14:textId="78A923F3">
            <w:pPr>
              <w:rPr>
                <w:rFonts w:asciiTheme="majorHAnsi" w:hAnsiTheme="majorHAnsi" w:cstheme="majorHAnsi"/>
              </w:rPr>
            </w:pPr>
            <w:r w:rsidRPr="00EA5761">
              <w:rPr>
                <w:rFonts w:eastAsia="Calibri" w:asciiTheme="majorHAnsi" w:hAnsiTheme="majorHAnsi" w:cstheme="majorHAnsi"/>
              </w:rPr>
              <w:t>LO: I understand what a community is, identify communities in my area and explain features of them</w:t>
            </w:r>
          </w:p>
        </w:tc>
      </w:tr>
      <w:tr w:rsidRPr="00EA5761" w:rsidR="2D4C6665" w:rsidTr="2D4C6665" w14:paraId="704A60C1" w14:textId="77777777">
        <w:trPr>
          <w:trHeight w:val="270"/>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2B3A22F0" w14:textId="1A565C12">
            <w:pPr>
              <w:jc w:val="center"/>
              <w:rPr>
                <w:rFonts w:asciiTheme="majorHAnsi" w:hAnsiTheme="majorHAnsi" w:cstheme="majorHAnsi"/>
              </w:rPr>
            </w:pPr>
            <w:r w:rsidRPr="00EA5761">
              <w:rPr>
                <w:rFonts w:eastAsia="Calibri" w:asciiTheme="majorHAnsi" w:hAnsiTheme="majorHAnsi" w:cstheme="majorHAnsi"/>
              </w:rPr>
              <w:t xml:space="preserve">3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399FFD28" w14:textId="28062E73">
            <w:pPr>
              <w:rPr>
                <w:rFonts w:asciiTheme="majorHAnsi" w:hAnsiTheme="majorHAnsi" w:cstheme="majorHAnsi"/>
              </w:rPr>
            </w:pPr>
            <w:r w:rsidRPr="00EA5761">
              <w:rPr>
                <w:rFonts w:eastAsia="Calibri" w:asciiTheme="majorHAnsi" w:hAnsiTheme="majorHAnsi" w:cstheme="majorHAnsi"/>
                <w:b/>
                <w:bCs/>
              </w:rPr>
              <w:t>Lesson Overview</w:t>
            </w:r>
            <w:r w:rsidRPr="00EA5761">
              <w:rPr>
                <w:rFonts w:eastAsia="Calibri" w:asciiTheme="majorHAnsi" w:hAnsiTheme="majorHAnsi" w:cstheme="majorHAnsi"/>
                <w:b/>
                <w:bCs/>
                <w:color w:val="008000"/>
              </w:rPr>
              <w:t xml:space="preserve"> </w:t>
            </w:r>
            <w:r w:rsidRPr="00EA5761">
              <w:rPr>
                <w:rFonts w:eastAsia="Calibri" w:asciiTheme="majorHAnsi" w:hAnsiTheme="majorHAnsi" w:cstheme="majorHAnsi"/>
                <w:b/>
                <w:bCs/>
              </w:rPr>
              <w:t xml:space="preserve">– </w:t>
            </w:r>
            <w:r w:rsidRPr="00EA5761">
              <w:rPr>
                <w:rFonts w:eastAsia="Calibri" w:asciiTheme="majorHAnsi" w:hAnsiTheme="majorHAnsi" w:cstheme="majorHAnsi"/>
              </w:rPr>
              <w:t>Investigate the Apostle’s Creed. Identify the Christian beliefs and values contained within this declaration and discuss how these might have an impact on a believer. Discuss the difference between fact and belief. Give pupils a list of questions containing some questions which can be answered factually and others that ask about personal beliefs and values. Pupils could do a ‘speed dating’ activity to compare and discuss responses, including what has influenced their answers. Pupils could write their own ‘creed’ containing their personal beliefs and values.</w:t>
            </w:r>
          </w:p>
        </w:tc>
      </w:tr>
      <w:tr w:rsidRPr="00EA5761" w:rsidR="2D4C6665" w:rsidTr="2D4C6665" w14:paraId="2E7AAB9F" w14:textId="77777777">
        <w:trPr>
          <w:trHeight w:val="270"/>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32193638"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6AEF07C0" w14:textId="555CF987">
            <w:pPr>
              <w:rPr>
                <w:rFonts w:asciiTheme="majorHAnsi" w:hAnsiTheme="majorHAnsi" w:cstheme="majorHAnsi"/>
              </w:rPr>
            </w:pPr>
            <w:r w:rsidRPr="00EA5761">
              <w:rPr>
                <w:rFonts w:eastAsia="Calibri" w:asciiTheme="majorHAnsi" w:hAnsiTheme="majorHAnsi" w:cstheme="majorHAnsi"/>
              </w:rPr>
              <w:t>LO: I can show my understanding of the Apostle’s Creed and know the difference between fact and belief.</w:t>
            </w:r>
          </w:p>
        </w:tc>
      </w:tr>
      <w:tr w:rsidRPr="00EA5761" w:rsidR="2D4C6665" w:rsidTr="2D4C6665" w14:paraId="344291D5"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4D1786DA" w14:textId="739CFB4F">
            <w:pPr>
              <w:jc w:val="center"/>
              <w:rPr>
                <w:rFonts w:asciiTheme="majorHAnsi" w:hAnsiTheme="majorHAnsi" w:cstheme="majorHAnsi"/>
              </w:rPr>
            </w:pPr>
            <w:r w:rsidRPr="00EA5761">
              <w:rPr>
                <w:rFonts w:eastAsia="Calibri" w:asciiTheme="majorHAnsi" w:hAnsiTheme="majorHAnsi" w:cstheme="majorHAnsi"/>
              </w:rPr>
              <w:t xml:space="preserve">4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2FE26C9A" w14:textId="57B0D205">
            <w:pPr>
              <w:rPr>
                <w:rFonts w:asciiTheme="majorHAnsi" w:hAnsiTheme="majorHAnsi" w:cstheme="majorHAnsi"/>
              </w:rPr>
            </w:pPr>
            <w:r w:rsidRPr="00EA5761">
              <w:rPr>
                <w:rFonts w:eastAsia="Calibri" w:asciiTheme="majorHAnsi" w:hAnsiTheme="majorHAnsi" w:cstheme="majorHAnsi"/>
                <w:b/>
                <w:bCs/>
              </w:rPr>
              <w:t>Lesson Overview</w:t>
            </w:r>
            <w:r w:rsidRPr="00EA5761">
              <w:rPr>
                <w:rFonts w:eastAsia="Calibri" w:asciiTheme="majorHAnsi" w:hAnsiTheme="majorHAnsi" w:cstheme="majorHAnsi"/>
                <w:b/>
                <w:bCs/>
                <w:color w:val="008000"/>
              </w:rPr>
              <w:t xml:space="preserve"> </w:t>
            </w:r>
            <w:r w:rsidRPr="00EA5761">
              <w:rPr>
                <w:rFonts w:eastAsia="Calibri" w:asciiTheme="majorHAnsi" w:hAnsiTheme="majorHAnsi" w:cstheme="majorHAnsi"/>
                <w:b/>
                <w:bCs/>
              </w:rPr>
              <w:t xml:space="preserve">- </w:t>
            </w:r>
            <w:r w:rsidRPr="00EA5761">
              <w:rPr>
                <w:rFonts w:eastAsia="Calibri" w:asciiTheme="majorHAnsi" w:hAnsiTheme="majorHAnsi" w:cstheme="majorHAnsi"/>
              </w:rPr>
              <w:t>Look at a selection of images representing Christian beliefs about the Trinity. Ask pupils to explain how symbolism is used to express beliefs about the nature/role of each person of the Trinity, but also how the three are ultimately one. Encourage pupils to make links between the images and their prior learning about the Apostle’s Creed. Pupils could design their own piece of art work to show understanding of the Trinity. This could be used as an assessment task, along with a written explanation.</w:t>
            </w:r>
          </w:p>
        </w:tc>
      </w:tr>
      <w:tr w:rsidRPr="00EA5761" w:rsidR="2D4C6665" w:rsidTr="2D4C6665" w14:paraId="4DC0E9B0"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7039B6BD"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29643D6E" w14:textId="083ECE21">
            <w:pPr>
              <w:rPr>
                <w:rFonts w:asciiTheme="majorHAnsi" w:hAnsiTheme="majorHAnsi" w:cstheme="majorHAnsi"/>
              </w:rPr>
            </w:pPr>
            <w:r w:rsidRPr="00EA5761">
              <w:rPr>
                <w:rFonts w:eastAsia="Calibri" w:asciiTheme="majorHAnsi" w:hAnsiTheme="majorHAnsi" w:cstheme="majorHAnsi"/>
              </w:rPr>
              <w:t>LO: I can explain what is meant by the Trinity.</w:t>
            </w:r>
          </w:p>
        </w:tc>
      </w:tr>
      <w:tr w:rsidRPr="00EA5761" w:rsidR="2D4C6665" w:rsidTr="2D4C6665" w14:paraId="2917D8A1" w14:textId="77777777">
        <w:trPr>
          <w:trHeight w:val="630"/>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2A464A90" w14:textId="5B6AF701">
            <w:pPr>
              <w:jc w:val="center"/>
              <w:rPr>
                <w:rFonts w:asciiTheme="majorHAnsi" w:hAnsiTheme="majorHAnsi" w:cstheme="majorHAnsi"/>
              </w:rPr>
            </w:pPr>
            <w:r w:rsidRPr="00EA5761">
              <w:rPr>
                <w:rFonts w:eastAsia="Calibri" w:asciiTheme="majorHAnsi" w:hAnsiTheme="majorHAnsi" w:cstheme="majorHAnsi"/>
              </w:rPr>
              <w:t xml:space="preserve">5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1EA98F58" w14:textId="1111F7ED">
            <w:pPr>
              <w:rPr>
                <w:rFonts w:asciiTheme="majorHAnsi" w:hAnsiTheme="majorHAnsi" w:cstheme="majorHAnsi"/>
              </w:rPr>
            </w:pPr>
            <w:r w:rsidRPr="00EA5761">
              <w:rPr>
                <w:rFonts w:eastAsia="Calibri" w:asciiTheme="majorHAnsi" w:hAnsiTheme="majorHAnsi" w:cstheme="majorHAnsi"/>
                <w:b/>
                <w:bCs/>
              </w:rPr>
              <w:t>Lesson Overview</w:t>
            </w:r>
            <w:r w:rsidRPr="00EA5761">
              <w:rPr>
                <w:rFonts w:eastAsia="Calibri" w:asciiTheme="majorHAnsi" w:hAnsiTheme="majorHAnsi" w:cstheme="majorHAnsi"/>
                <w:b/>
                <w:bCs/>
                <w:color w:val="008000"/>
              </w:rPr>
              <w:t xml:space="preserve"> </w:t>
            </w:r>
            <w:r w:rsidRPr="00EA5761">
              <w:rPr>
                <w:rFonts w:eastAsia="Calibri" w:asciiTheme="majorHAnsi" w:hAnsiTheme="majorHAnsi" w:cstheme="majorHAnsi"/>
                <w:b/>
                <w:bCs/>
              </w:rPr>
              <w:t xml:space="preserve">- </w:t>
            </w:r>
            <w:r w:rsidRPr="00EA5761">
              <w:rPr>
                <w:rFonts w:eastAsia="Calibri" w:asciiTheme="majorHAnsi" w:hAnsiTheme="majorHAnsi" w:cstheme="majorHAnsi"/>
              </w:rPr>
              <w:t>Compare different forms of Christian worship – eg. Anglican/Catholic/Salvation Army/Quaker/Pentecostal. Discuss similarities and differences and suggest reasons. Explain the meaning of ecumenical – the movement to bring together the different denominations to focus on their shared values and bring unity to the Church. Look at Taizé or Iona as examples of a Christian communities united in diversity.</w:t>
            </w:r>
          </w:p>
        </w:tc>
      </w:tr>
      <w:tr w:rsidRPr="00EA5761" w:rsidR="2D4C6665" w:rsidTr="2D4C6665" w14:paraId="44F0E140"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6B124F57"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42D72F31" w14:textId="178F0195">
            <w:pPr>
              <w:rPr>
                <w:rFonts w:asciiTheme="majorHAnsi" w:hAnsiTheme="majorHAnsi" w:cstheme="majorHAnsi"/>
              </w:rPr>
            </w:pPr>
            <w:r w:rsidRPr="00EA5761">
              <w:rPr>
                <w:rFonts w:eastAsia="Calibri" w:asciiTheme="majorHAnsi" w:hAnsiTheme="majorHAnsi" w:cstheme="majorHAnsi"/>
              </w:rPr>
              <w:t>LO: I can compare and find similarities/differences between different denominations.</w:t>
            </w:r>
          </w:p>
        </w:tc>
      </w:tr>
      <w:tr w:rsidRPr="00EA5761" w:rsidR="2D4C6665" w:rsidTr="2D4C6665" w14:paraId="107A6DFC"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02AF782C" w14:textId="0EFA60CF">
            <w:pPr>
              <w:jc w:val="center"/>
              <w:rPr>
                <w:rFonts w:asciiTheme="majorHAnsi" w:hAnsiTheme="majorHAnsi" w:cstheme="majorHAnsi"/>
              </w:rPr>
            </w:pPr>
            <w:r w:rsidRPr="00EA5761">
              <w:rPr>
                <w:rFonts w:eastAsia="Calibri" w:asciiTheme="majorHAnsi" w:hAnsiTheme="majorHAnsi" w:cstheme="majorHAnsi"/>
              </w:rPr>
              <w:t xml:space="preserve">6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491DEC5B" w14:textId="2014AF83">
            <w:pPr>
              <w:rPr>
                <w:rFonts w:asciiTheme="majorHAnsi" w:hAnsiTheme="majorHAnsi" w:cstheme="majorHAnsi"/>
              </w:rPr>
            </w:pPr>
            <w:r w:rsidRPr="00EA5761">
              <w:rPr>
                <w:rFonts w:eastAsia="Calibri" w:asciiTheme="majorHAnsi" w:hAnsiTheme="majorHAnsi" w:cstheme="majorHAnsi"/>
                <w:b/>
                <w:bCs/>
              </w:rPr>
              <w:t>Lesson Overview</w:t>
            </w:r>
            <w:r w:rsidRPr="00EA5761">
              <w:rPr>
                <w:rFonts w:eastAsia="Calibri" w:asciiTheme="majorHAnsi" w:hAnsiTheme="majorHAnsi" w:cstheme="majorHAnsi"/>
                <w:b/>
                <w:bCs/>
                <w:color w:val="008000"/>
              </w:rPr>
              <w:t xml:space="preserve"> </w:t>
            </w:r>
            <w:r w:rsidRPr="00EA5761">
              <w:rPr>
                <w:rFonts w:eastAsia="Calibri" w:asciiTheme="majorHAnsi" w:hAnsiTheme="majorHAnsi" w:cstheme="majorHAnsi"/>
                <w:b/>
                <w:bCs/>
              </w:rPr>
              <w:t xml:space="preserve">– </w:t>
            </w:r>
            <w:r w:rsidRPr="00EA5761">
              <w:rPr>
                <w:rFonts w:eastAsia="Calibri" w:asciiTheme="majorHAnsi" w:hAnsiTheme="majorHAnsi" w:cstheme="majorHAnsi"/>
              </w:rPr>
              <w:t>Write down three rules about their behaviour that they have to follow.  Encourage them to think about within school and at home.  Identify who makes these rules.  Where have they found out about them?  One of our human rights is freedom of expression.  Discuss if the pupils think it is fair that they have to follow rules that they have not made themselves?  What if we want to do something that is against the rules?</w:t>
            </w:r>
          </w:p>
        </w:tc>
      </w:tr>
      <w:tr w:rsidRPr="00EA5761" w:rsidR="2D4C6665" w:rsidTr="2D4C6665" w14:paraId="5AE3D51D"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08314E5B"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68FD263D" w14:textId="51BB66D6">
            <w:pPr>
              <w:rPr>
                <w:rFonts w:asciiTheme="majorHAnsi" w:hAnsiTheme="majorHAnsi" w:cstheme="majorHAnsi"/>
              </w:rPr>
            </w:pPr>
            <w:r w:rsidRPr="00EA5761">
              <w:rPr>
                <w:rFonts w:eastAsia="Calibri" w:asciiTheme="majorHAnsi" w:hAnsiTheme="majorHAnsi" w:cstheme="majorHAnsi"/>
              </w:rPr>
              <w:t>LO: I can explain what rules of behaviour we have in school and at home and what impact these have on our lives.</w:t>
            </w:r>
          </w:p>
        </w:tc>
      </w:tr>
      <w:tr w:rsidRPr="00EA5761" w:rsidR="2D4C6665" w:rsidTr="2D4C6665" w14:paraId="795D5967"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41C7352B" w14:textId="1031DEF5">
            <w:pPr>
              <w:jc w:val="center"/>
              <w:rPr>
                <w:rFonts w:asciiTheme="majorHAnsi" w:hAnsiTheme="majorHAnsi" w:cstheme="majorHAnsi"/>
              </w:rPr>
            </w:pPr>
            <w:r w:rsidRPr="00EA5761">
              <w:rPr>
                <w:rFonts w:eastAsia="Calibri" w:asciiTheme="majorHAnsi" w:hAnsiTheme="majorHAnsi" w:cstheme="majorHAnsi"/>
              </w:rPr>
              <w:t xml:space="preserve">7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31437AB9" w14:textId="000B370F">
            <w:pPr>
              <w:rPr>
                <w:rFonts w:asciiTheme="majorHAnsi" w:hAnsiTheme="majorHAnsi" w:cstheme="majorHAnsi"/>
              </w:rPr>
            </w:pPr>
            <w:r w:rsidRPr="00EA5761">
              <w:rPr>
                <w:rFonts w:eastAsia="Calibri" w:asciiTheme="majorHAnsi" w:hAnsiTheme="majorHAnsi" w:cstheme="majorHAnsi"/>
                <w:b/>
                <w:bCs/>
              </w:rPr>
              <w:t>Lesson Overview</w:t>
            </w:r>
            <w:r w:rsidRPr="00EA5761">
              <w:rPr>
                <w:rFonts w:eastAsia="Calibri" w:asciiTheme="majorHAnsi" w:hAnsiTheme="majorHAnsi" w:cstheme="majorHAnsi"/>
                <w:b/>
                <w:bCs/>
                <w:color w:val="008000"/>
              </w:rPr>
              <w:t xml:space="preserve"> </w:t>
            </w:r>
            <w:r w:rsidRPr="00EA5761">
              <w:rPr>
                <w:rFonts w:eastAsia="Calibri" w:asciiTheme="majorHAnsi" w:hAnsiTheme="majorHAnsi" w:cstheme="majorHAnsi"/>
                <w:b/>
                <w:bCs/>
              </w:rPr>
              <w:t xml:space="preserve">– </w:t>
            </w:r>
            <w:r w:rsidRPr="00EA5761">
              <w:rPr>
                <w:rFonts w:eastAsia="Calibri" w:asciiTheme="majorHAnsi" w:hAnsiTheme="majorHAnsi" w:cstheme="majorHAnsi"/>
              </w:rPr>
              <w:t xml:space="preserve">Show ‘The Jewish Story of Moses’ from Religions of the World series. Look at stories from the Torah, eg Abraham, Moses all have lessons for Jews and help guide them and live their lives. The book contains 613 rules that teach people how to live.  Explore some of these. Pupils could then research rules to do with family life and create posters to demonstrate their knowledge. </w:t>
            </w:r>
          </w:p>
        </w:tc>
      </w:tr>
      <w:tr w:rsidRPr="00EA5761" w:rsidR="2D4C6665" w:rsidTr="2D4C6665" w14:paraId="3EC50F3B"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55FA6486"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6BD2D257" w14:textId="2B3CE6B5">
            <w:pPr>
              <w:rPr>
                <w:rFonts w:asciiTheme="majorHAnsi" w:hAnsiTheme="majorHAnsi" w:cstheme="majorHAnsi"/>
              </w:rPr>
            </w:pPr>
            <w:r w:rsidRPr="00EA5761">
              <w:rPr>
                <w:rFonts w:eastAsia="Calibri" w:asciiTheme="majorHAnsi" w:hAnsiTheme="majorHAnsi" w:cstheme="majorHAnsi"/>
              </w:rPr>
              <w:t>LO: I can understand and discuss some stories from the Torah.</w:t>
            </w:r>
          </w:p>
        </w:tc>
      </w:tr>
      <w:tr w:rsidRPr="00EA5761" w:rsidR="2D4C6665" w:rsidTr="2D4C6665" w14:paraId="08B8A59F"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443DDB2A" w14:textId="7C28F183">
            <w:pPr>
              <w:jc w:val="center"/>
              <w:rPr>
                <w:rFonts w:asciiTheme="majorHAnsi" w:hAnsiTheme="majorHAnsi" w:cstheme="majorHAnsi"/>
              </w:rPr>
            </w:pPr>
            <w:r w:rsidRPr="00EA5761">
              <w:rPr>
                <w:rFonts w:eastAsia="Calibri" w:asciiTheme="majorHAnsi" w:hAnsiTheme="majorHAnsi" w:cstheme="majorHAnsi"/>
              </w:rPr>
              <w:t xml:space="preserve">8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1318A50C" w14:textId="31FD4FAD">
            <w:pPr>
              <w:rPr>
                <w:rFonts w:asciiTheme="majorHAnsi" w:hAnsiTheme="majorHAnsi" w:cstheme="majorHAnsi"/>
              </w:rPr>
            </w:pPr>
            <w:r w:rsidRPr="00EA5761">
              <w:rPr>
                <w:rFonts w:eastAsia="Calibri" w:asciiTheme="majorHAnsi" w:hAnsiTheme="majorHAnsi" w:cstheme="majorHAnsi"/>
                <w:b/>
                <w:bCs/>
              </w:rPr>
              <w:t>Lesson Overview</w:t>
            </w:r>
            <w:r w:rsidRPr="00EA5761">
              <w:rPr>
                <w:rFonts w:eastAsia="Calibri" w:asciiTheme="majorHAnsi" w:hAnsiTheme="majorHAnsi" w:cstheme="majorHAnsi"/>
                <w:b/>
                <w:bCs/>
                <w:color w:val="008000"/>
              </w:rPr>
              <w:t xml:space="preserve"> </w:t>
            </w:r>
            <w:r w:rsidRPr="00EA5761">
              <w:rPr>
                <w:rFonts w:eastAsia="Calibri" w:asciiTheme="majorHAnsi" w:hAnsiTheme="majorHAnsi" w:cstheme="majorHAnsi"/>
                <w:b/>
                <w:bCs/>
              </w:rPr>
              <w:t xml:space="preserve">– </w:t>
            </w:r>
            <w:r w:rsidRPr="00EA5761">
              <w:rPr>
                <w:rFonts w:eastAsia="Calibri" w:asciiTheme="majorHAnsi" w:hAnsiTheme="majorHAnsi" w:cstheme="majorHAnsi"/>
              </w:rPr>
              <w:t>Attending the synagogue gives Jewish people time to focus on God and for the Rabbi and community to pass on religious and moral teachings to the people. Ask pupils to identify what the Bimah, Ark and yad are, or do research into them.  Pupils could write a recount of a visit to a synagogue from the point of view of a Jewish person describing their use. Identify ways in which Jewish people show respect for the Torah.</w:t>
            </w:r>
          </w:p>
        </w:tc>
      </w:tr>
      <w:tr w:rsidRPr="00EA5761" w:rsidR="2D4C6665" w:rsidTr="2D4C6665" w14:paraId="6BB521BB"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03683062"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66420943" w14:textId="7322E42E">
            <w:pPr>
              <w:rPr>
                <w:rFonts w:asciiTheme="majorHAnsi" w:hAnsiTheme="majorHAnsi" w:cstheme="majorHAnsi"/>
              </w:rPr>
            </w:pPr>
            <w:r w:rsidRPr="00EA5761">
              <w:rPr>
                <w:rFonts w:eastAsia="Calibri" w:asciiTheme="majorHAnsi" w:hAnsiTheme="majorHAnsi" w:cstheme="majorHAnsi"/>
              </w:rPr>
              <w:t>LO: I can identify significant artefacts and areas in a synagogue and why they are important to Jewish people.</w:t>
            </w:r>
          </w:p>
        </w:tc>
      </w:tr>
      <w:tr w:rsidRPr="00EA5761" w:rsidR="2D4C6665" w:rsidTr="2D4C6665" w14:paraId="09175FD5"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310C5A1F" w14:textId="048C308E">
            <w:pPr>
              <w:jc w:val="center"/>
              <w:rPr>
                <w:rFonts w:asciiTheme="majorHAnsi" w:hAnsiTheme="majorHAnsi" w:cstheme="majorHAnsi"/>
              </w:rPr>
            </w:pPr>
            <w:r w:rsidRPr="00EA5761">
              <w:rPr>
                <w:rFonts w:eastAsia="Calibri" w:asciiTheme="majorHAnsi" w:hAnsiTheme="majorHAnsi" w:cstheme="majorHAnsi"/>
              </w:rPr>
              <w:t xml:space="preserve">9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44A1C4D1" w14:textId="2D1EE895">
            <w:pPr>
              <w:rPr>
                <w:rFonts w:asciiTheme="majorHAnsi" w:hAnsiTheme="majorHAnsi" w:cstheme="majorHAnsi"/>
              </w:rPr>
            </w:pPr>
            <w:r w:rsidRPr="00EA5761">
              <w:rPr>
                <w:rFonts w:eastAsia="Calibri" w:asciiTheme="majorHAnsi" w:hAnsiTheme="majorHAnsi" w:cstheme="majorHAnsi"/>
                <w:b/>
                <w:bCs/>
              </w:rPr>
              <w:t>Lesson Overview</w:t>
            </w:r>
            <w:r w:rsidRPr="00EA5761">
              <w:rPr>
                <w:rFonts w:eastAsia="Calibri" w:asciiTheme="majorHAnsi" w:hAnsiTheme="majorHAnsi" w:cstheme="majorHAnsi"/>
                <w:b/>
                <w:bCs/>
                <w:color w:val="008000"/>
              </w:rPr>
              <w:t xml:space="preserve"> </w:t>
            </w:r>
            <w:r w:rsidRPr="00EA5761">
              <w:rPr>
                <w:rFonts w:eastAsia="Calibri" w:asciiTheme="majorHAnsi" w:hAnsiTheme="majorHAnsi" w:cstheme="majorHAnsi"/>
                <w:b/>
                <w:bCs/>
              </w:rPr>
              <w:t xml:space="preserve">– </w:t>
            </w:r>
            <w:r w:rsidRPr="00EA5761">
              <w:rPr>
                <w:rFonts w:eastAsia="Calibri" w:asciiTheme="majorHAnsi" w:hAnsiTheme="majorHAnsi" w:cstheme="majorHAnsi"/>
              </w:rPr>
              <w:t>Provide pupils with images of Jewish use of the Torah and worship at the synagogue.  The pupils should explain what each is, why it is important and how it is used in worship.</w:t>
            </w:r>
          </w:p>
        </w:tc>
      </w:tr>
      <w:tr w:rsidRPr="00EA5761" w:rsidR="2D4C6665" w:rsidTr="2D4C6665" w14:paraId="3E5431BA"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1CA2A4F9"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7104B739" w14:textId="2029E14F">
            <w:pPr>
              <w:rPr>
                <w:rFonts w:asciiTheme="majorHAnsi" w:hAnsiTheme="majorHAnsi" w:cstheme="majorHAnsi"/>
              </w:rPr>
            </w:pPr>
            <w:r w:rsidRPr="00EA5761">
              <w:rPr>
                <w:rFonts w:eastAsia="Calibri" w:asciiTheme="majorHAnsi" w:hAnsiTheme="majorHAnsi" w:cstheme="majorHAnsi"/>
              </w:rPr>
              <w:t>LO: I can show my understanding and knowledge of the Torah in the Jewish religion.</w:t>
            </w:r>
          </w:p>
        </w:tc>
      </w:tr>
      <w:tr w:rsidRPr="00EA5761" w:rsidR="2D4C6665" w:rsidTr="2D4C6665" w14:paraId="478217E1"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3A68E463" w14:textId="056A26D1">
            <w:pPr>
              <w:jc w:val="center"/>
              <w:rPr>
                <w:rFonts w:asciiTheme="majorHAnsi" w:hAnsiTheme="majorHAnsi" w:cstheme="majorHAnsi"/>
              </w:rPr>
            </w:pPr>
            <w:r w:rsidRPr="00EA5761">
              <w:rPr>
                <w:rFonts w:eastAsia="Calibri" w:asciiTheme="majorHAnsi" w:hAnsiTheme="majorHAnsi" w:cstheme="majorHAnsi"/>
              </w:rPr>
              <w:t xml:space="preserve">10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06E3B341" w14:textId="15550AEA">
            <w:pPr>
              <w:rPr>
                <w:rFonts w:asciiTheme="majorHAnsi" w:hAnsiTheme="majorHAnsi" w:cstheme="majorHAnsi"/>
              </w:rPr>
            </w:pPr>
            <w:r w:rsidRPr="00EA5761">
              <w:rPr>
                <w:rFonts w:eastAsia="Calibri" w:asciiTheme="majorHAnsi" w:hAnsiTheme="majorHAnsi" w:cstheme="majorHAnsi"/>
                <w:b/>
                <w:bCs/>
              </w:rPr>
              <w:t>Lesson Overview</w:t>
            </w:r>
            <w:r w:rsidRPr="00EA5761">
              <w:rPr>
                <w:rFonts w:eastAsia="Calibri" w:asciiTheme="majorHAnsi" w:hAnsiTheme="majorHAnsi" w:cstheme="majorHAnsi"/>
                <w:b/>
                <w:bCs/>
                <w:color w:val="008000"/>
              </w:rPr>
              <w:t xml:space="preserve"> </w:t>
            </w:r>
            <w:r w:rsidRPr="00EA5761">
              <w:rPr>
                <w:rFonts w:eastAsia="Calibri" w:asciiTheme="majorHAnsi" w:hAnsiTheme="majorHAnsi" w:cstheme="majorHAnsi"/>
                <w:b/>
                <w:bCs/>
              </w:rPr>
              <w:t xml:space="preserve">– </w:t>
            </w:r>
            <w:r w:rsidRPr="00EA5761">
              <w:rPr>
                <w:rFonts w:eastAsia="Calibri" w:asciiTheme="majorHAnsi" w:hAnsiTheme="majorHAnsi" w:cstheme="majorHAnsi"/>
              </w:rPr>
              <w:t>When we have decisions or dilemmas who or where can I turn to for guidance? Discuss the amount of control that pupils have over their decisions.  Would they like more control?  Carry out Conscience Alley drama activity to explore any identified areas.</w:t>
            </w:r>
          </w:p>
        </w:tc>
      </w:tr>
      <w:tr w:rsidRPr="00EA5761" w:rsidR="2D4C6665" w:rsidTr="2D4C6665" w14:paraId="04C9FEFB"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3B381690"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14ACCA87" w14:textId="18BDF76B">
            <w:pPr>
              <w:rPr>
                <w:rFonts w:asciiTheme="majorHAnsi" w:hAnsiTheme="majorHAnsi" w:cstheme="majorHAnsi"/>
              </w:rPr>
            </w:pPr>
            <w:r w:rsidRPr="00EA5761">
              <w:rPr>
                <w:rFonts w:eastAsia="Calibri" w:asciiTheme="majorHAnsi" w:hAnsiTheme="majorHAnsi" w:cstheme="majorHAnsi"/>
              </w:rPr>
              <w:t>LO: I can explain who I turn to when I have difficult decisions to make,</w:t>
            </w:r>
          </w:p>
        </w:tc>
      </w:tr>
    </w:tbl>
    <w:p w:rsidRPr="00EA5761" w:rsidR="2D4C6665" w:rsidP="2D4C6665" w:rsidRDefault="2D4C6665" w14:paraId="78256ADE" w14:textId="233A7A4F">
      <w:pPr>
        <w:widowControl w:val="0"/>
        <w:rPr>
          <w:rFonts w:eastAsia="Calibri" w:asciiTheme="majorHAnsi" w:hAnsiTheme="majorHAnsi" w:cstheme="majorHAnsi"/>
        </w:rPr>
      </w:pPr>
    </w:p>
    <w:p w:rsidRPr="00EA5761" w:rsidR="002925FE" w:rsidP="002E1762" w:rsidRDefault="002925FE" w14:paraId="55F7B621" w14:textId="77777777">
      <w:pPr>
        <w:widowControl w:val="0"/>
        <w:rPr>
          <w:rFonts w:eastAsia="Calibri" w:asciiTheme="majorHAnsi" w:hAnsiTheme="majorHAnsi" w:cstheme="majorHAnsi"/>
        </w:rPr>
      </w:pPr>
    </w:p>
    <w:p w:rsidRPr="00EA5761" w:rsidR="00552120" w:rsidP="002E1762" w:rsidRDefault="00552120" w14:paraId="6C9122E9" w14:textId="77777777">
      <w:pPr>
        <w:widowControl w:val="0"/>
        <w:rPr>
          <w:rFonts w:eastAsia="Calibri" w:asciiTheme="majorHAnsi" w:hAnsiTheme="majorHAnsi" w:cstheme="majorHAnsi"/>
        </w:rPr>
      </w:pPr>
    </w:p>
    <w:p w:rsidRPr="00EA5761" w:rsidR="00F52838" w:rsidP="002E1762" w:rsidRDefault="00F52838" w14:paraId="7DB13EE7" w14:textId="77777777">
      <w:pPr>
        <w:widowControl w:val="0"/>
        <w:rPr>
          <w:rFonts w:eastAsia="Calibri" w:asciiTheme="majorHAnsi" w:hAnsiTheme="majorHAnsi" w:cstheme="majorHAnsi"/>
        </w:rPr>
      </w:pPr>
    </w:p>
    <w:p w:rsidRPr="00EA5761" w:rsidR="00F52838" w:rsidP="002E1762" w:rsidRDefault="00F52838" w14:paraId="7CF73E35" w14:textId="30F4B1F7">
      <w:pPr>
        <w:widowControl w:val="0"/>
        <w:rPr>
          <w:rFonts w:eastAsia="Calibri" w:asciiTheme="majorHAnsi" w:hAnsiTheme="majorHAnsi" w:cstheme="majorHAnsi"/>
        </w:rPr>
      </w:pPr>
    </w:p>
    <w:tbl>
      <w:tblPr>
        <w:tblW w:w="0" w:type="auto"/>
        <w:tblLayout w:type="fixed"/>
        <w:tblLook w:val="04A0" w:firstRow="1" w:lastRow="0" w:firstColumn="1" w:lastColumn="0" w:noHBand="0" w:noVBand="1"/>
      </w:tblPr>
      <w:tblGrid>
        <w:gridCol w:w="930"/>
        <w:gridCol w:w="13020"/>
      </w:tblGrid>
      <w:tr w:rsidRPr="00EA5761" w:rsidR="2D4C6665" w:rsidTr="2D4C6665" w14:paraId="6C60D66D" w14:textId="77777777">
        <w:trPr>
          <w:trHeight w:val="405"/>
        </w:trPr>
        <w:tc>
          <w:tcPr>
            <w:tcW w:w="139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7C3D52C8" w14:textId="4A555C17">
            <w:pPr>
              <w:jc w:val="center"/>
              <w:rPr>
                <w:rFonts w:asciiTheme="majorHAnsi" w:hAnsiTheme="majorHAnsi" w:cstheme="majorHAnsi"/>
              </w:rPr>
            </w:pPr>
            <w:r w:rsidRPr="00EA5761">
              <w:rPr>
                <w:rFonts w:eastAsia="Calibri" w:asciiTheme="majorHAnsi" w:hAnsiTheme="majorHAnsi" w:cstheme="majorHAnsi"/>
                <w:b/>
                <w:bCs/>
              </w:rPr>
              <w:t>MFL - Topic Objectives</w:t>
            </w:r>
            <w:r w:rsidRPr="00EA5761">
              <w:rPr>
                <w:rFonts w:eastAsia="Calibri" w:asciiTheme="majorHAnsi" w:hAnsiTheme="majorHAnsi" w:cstheme="majorHAnsi"/>
              </w:rPr>
              <w:t xml:space="preserve"> </w:t>
            </w:r>
          </w:p>
        </w:tc>
      </w:tr>
      <w:tr w:rsidRPr="00EA5761" w:rsidR="2D4C6665" w:rsidTr="2D4C6665" w14:paraId="0EC49903" w14:textId="77777777">
        <w:trPr>
          <w:trHeight w:val="1110"/>
        </w:trPr>
        <w:tc>
          <w:tcPr>
            <w:tcW w:w="139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4FFFA"/>
          </w:tcPr>
          <w:p w:rsidRPr="00EA5761" w:rsidR="2D4C6665" w:rsidP="2D4C6665" w:rsidRDefault="2D4C6665" w14:paraId="53C28E95" w14:textId="65D11DE2">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Tell somebody the members, names and various ages of either their own or a fictional family in French.</w:t>
            </w:r>
          </w:p>
          <w:p w:rsidRPr="00EA5761" w:rsidR="2D4C6665" w:rsidP="2D4C6665" w:rsidRDefault="2D4C6665" w14:paraId="7E67A09A" w14:textId="15FC8D47">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Continue to count in French, with the option of reaching 100, enabling students to say the age of various family members.</w:t>
            </w:r>
          </w:p>
          <w:p w:rsidRPr="00EA5761" w:rsidR="2D4C6665" w:rsidP="2D4C6665" w:rsidRDefault="2D4C6665" w14:paraId="56837CBA" w14:textId="4E643B77">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Understand the concept of the possessive adjectives ‘mon’, ‘ma’ and ‘mes’ in French.</w:t>
            </w:r>
          </w:p>
          <w:p w:rsidRPr="00EA5761" w:rsidR="2D4C6665" w:rsidP="2D4C6665" w:rsidRDefault="2D4C6665" w14:paraId="70659C20" w14:textId="58E30C5F">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 xml:space="preserve">Move from 1st person singular to 3rd person singular of the two high frequency verbs used in this unit: s’appeler (to be called) and avoir (to have). </w:t>
            </w:r>
          </w:p>
          <w:p w:rsidRPr="00EA5761" w:rsidR="2D4C6665" w:rsidP="2D4C6665" w:rsidRDefault="2D4C6665" w14:paraId="2517619F" w14:textId="3E97DE16">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Repeat and recognise the vocabulary for a variety of clothes in French.</w:t>
            </w:r>
          </w:p>
          <w:p w:rsidRPr="00EA5761" w:rsidR="2D4C6665" w:rsidP="2D4C6665" w:rsidRDefault="2D4C6665" w14:paraId="7469784D" w14:textId="32AC2EFB">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Use the appropriate genders and articles for these clothes.</w:t>
            </w:r>
          </w:p>
          <w:p w:rsidRPr="00EA5761" w:rsidR="2D4C6665" w:rsidP="2D4C6665" w:rsidRDefault="2D4C6665" w14:paraId="1694DD74" w14:textId="59688C14">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Use the verb PORTER in French with increasing confidence.</w:t>
            </w:r>
          </w:p>
          <w:p w:rsidRPr="00EA5761" w:rsidR="2D4C6665" w:rsidP="2D4C6665" w:rsidRDefault="2D4C6665" w14:paraId="05F54F4A" w14:textId="0B5A9A88">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Say what they wear in different weather/situations.</w:t>
            </w:r>
          </w:p>
          <w:p w:rsidRPr="00EA5761" w:rsidR="2D4C6665" w:rsidP="2D4C6665" w:rsidRDefault="2D4C6665" w14:paraId="7233E6D2" w14:textId="727FB4FA">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Describe clothes in terms of their colour and apply adjectival agreement.</w:t>
            </w:r>
          </w:p>
          <w:p w:rsidRPr="00EA5761" w:rsidR="2D4C6665" w:rsidP="2D4C6665" w:rsidRDefault="2D4C6665" w14:paraId="05724146" w14:textId="20C852A6">
            <w:pPr>
              <w:pStyle w:val="ListParagraph"/>
              <w:numPr>
                <w:ilvl w:val="0"/>
                <w:numId w:val="33"/>
              </w:numPr>
              <w:tabs>
                <w:tab w:val="left" w:pos="0"/>
                <w:tab w:val="left" w:pos="720"/>
              </w:tabs>
              <w:rPr>
                <w:rFonts w:eastAsia="Calibri" w:asciiTheme="majorHAnsi" w:hAnsiTheme="majorHAnsi" w:cstheme="majorHAnsi"/>
              </w:rPr>
            </w:pPr>
            <w:r w:rsidRPr="00EA5761">
              <w:rPr>
                <w:rFonts w:eastAsia="Calibri" w:asciiTheme="majorHAnsi" w:hAnsiTheme="majorHAnsi" w:cstheme="majorHAnsi"/>
              </w:rPr>
              <w:t>Use the possessives with increased accuracy</w:t>
            </w:r>
          </w:p>
        </w:tc>
      </w:tr>
      <w:tr w:rsidRPr="00EA5761" w:rsidR="2D4C6665" w:rsidTr="2D4C6665" w14:paraId="2030C385" w14:textId="77777777">
        <w:trPr>
          <w:trHeight w:val="405"/>
        </w:trPr>
        <w:tc>
          <w:tcPr>
            <w:tcW w:w="139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1285A81E" w14:textId="67AD70CF">
            <w:pPr>
              <w:rPr>
                <w:rFonts w:asciiTheme="majorHAnsi" w:hAnsiTheme="majorHAnsi" w:cstheme="majorHAnsi"/>
              </w:rPr>
            </w:pPr>
            <w:r w:rsidRPr="00EA5761">
              <w:rPr>
                <w:rFonts w:eastAsia="Calibri" w:asciiTheme="majorHAnsi" w:hAnsiTheme="majorHAnsi" w:cstheme="majorHAnsi"/>
                <w:b/>
                <w:bCs/>
              </w:rPr>
              <w:t>Intended Outcomes</w:t>
            </w:r>
            <w:r w:rsidRPr="00EA5761">
              <w:rPr>
                <w:rFonts w:eastAsia="Calibri" w:asciiTheme="majorHAnsi" w:hAnsiTheme="majorHAnsi" w:cstheme="majorHAnsi"/>
              </w:rPr>
              <w:t xml:space="preserve"> </w:t>
            </w:r>
          </w:p>
          <w:p w:rsidRPr="00EA5761" w:rsidR="2D4C6665" w:rsidP="2D4C6665" w:rsidRDefault="2D4C6665" w14:paraId="026D4AD6" w14:textId="18A3AAE8">
            <w:pPr>
              <w:pStyle w:val="ListParagraph"/>
              <w:numPr>
                <w:ilvl w:val="0"/>
                <w:numId w:val="36"/>
              </w:numPr>
              <w:rPr>
                <w:rFonts w:asciiTheme="majorHAnsi" w:hAnsiTheme="majorHAnsi" w:cstheme="majorHAnsi"/>
              </w:rPr>
            </w:pPr>
            <w:r w:rsidRPr="00EA5761">
              <w:rPr>
                <w:rFonts w:asciiTheme="majorHAnsi" w:hAnsiTheme="majorHAnsi" w:cstheme="majorHAnsi"/>
              </w:rPr>
              <w:t xml:space="preserve">I can remember most of the language covered in the ‘Presenting Myself’ unit </w:t>
            </w:r>
          </w:p>
          <w:p w:rsidRPr="00EA5761" w:rsidR="2D4C6665" w:rsidP="2D4C6665" w:rsidRDefault="2D4C6665" w14:paraId="5B539722" w14:textId="2E11D070">
            <w:pPr>
              <w:pStyle w:val="ListParagraph"/>
              <w:numPr>
                <w:ilvl w:val="0"/>
                <w:numId w:val="36"/>
              </w:numPr>
              <w:rPr>
                <w:rFonts w:asciiTheme="majorHAnsi" w:hAnsiTheme="majorHAnsi" w:cstheme="majorHAnsi"/>
              </w:rPr>
            </w:pPr>
            <w:r w:rsidRPr="00EA5761">
              <w:rPr>
                <w:rFonts w:asciiTheme="majorHAnsi" w:hAnsiTheme="majorHAnsi" w:cstheme="majorHAnsi"/>
              </w:rPr>
              <w:t>I can recall the words for family members in French and, with support, tell you what relation they are to me, if I am an only child or, if not, the siblings I have, how old they are and what they are called.</w:t>
            </w:r>
          </w:p>
          <w:p w:rsidRPr="00EA5761" w:rsidR="2D4C6665" w:rsidP="2D4C6665" w:rsidRDefault="2D4C6665" w14:paraId="1359942A" w14:textId="2EBCDC8A">
            <w:pPr>
              <w:pStyle w:val="ListParagraph"/>
              <w:numPr>
                <w:ilvl w:val="0"/>
                <w:numId w:val="36"/>
              </w:numPr>
              <w:rPr>
                <w:rFonts w:asciiTheme="majorHAnsi" w:hAnsiTheme="majorHAnsi" w:cstheme="majorHAnsi"/>
              </w:rPr>
            </w:pPr>
            <w:r w:rsidRPr="00EA5761">
              <w:rPr>
                <w:rFonts w:asciiTheme="majorHAnsi" w:hAnsiTheme="majorHAnsi" w:cstheme="majorHAnsi"/>
              </w:rPr>
              <w:t>I can change the verb from from ‘I am called’ to ‘he/she is called’.</w:t>
            </w:r>
          </w:p>
          <w:p w:rsidRPr="00EA5761" w:rsidR="2D4C6665" w:rsidP="2D4C6665" w:rsidRDefault="2D4C6665" w14:paraId="3BC9801E" w14:textId="3A6D2D6B">
            <w:pPr>
              <w:pStyle w:val="ListParagraph"/>
              <w:numPr>
                <w:ilvl w:val="0"/>
                <w:numId w:val="36"/>
              </w:numPr>
              <w:rPr>
                <w:rFonts w:asciiTheme="majorHAnsi" w:hAnsiTheme="majorHAnsi" w:cstheme="majorHAnsi"/>
              </w:rPr>
            </w:pPr>
            <w:r w:rsidRPr="00EA5761">
              <w:rPr>
                <w:rFonts w:asciiTheme="majorHAnsi" w:hAnsiTheme="majorHAnsi" w:cstheme="majorHAnsi"/>
              </w:rPr>
              <w:t>I can recognise numbers 1-70 in French but will need some form of support when counting them myself. I can use this knowledge to say how old various family members are</w:t>
            </w:r>
          </w:p>
          <w:p w:rsidRPr="00EA5761" w:rsidR="2D4C6665" w:rsidP="2D4C6665" w:rsidRDefault="2D4C6665" w14:paraId="374C3EE9" w14:textId="757AA566">
            <w:pPr>
              <w:pStyle w:val="ListParagraph"/>
              <w:numPr>
                <w:ilvl w:val="0"/>
                <w:numId w:val="36"/>
              </w:numPr>
              <w:rPr>
                <w:rFonts w:asciiTheme="majorHAnsi" w:hAnsiTheme="majorHAnsi" w:cstheme="majorHAnsi"/>
              </w:rPr>
            </w:pPr>
            <w:r w:rsidRPr="00EA5761">
              <w:rPr>
                <w:rFonts w:asciiTheme="majorHAnsi" w:hAnsiTheme="majorHAnsi" w:cstheme="majorHAnsi"/>
              </w:rPr>
              <w:t xml:space="preserve">I can repeat most of the clothes vocabulary presented to me in class with good pronunciation and attempt to spell some of these words from memory </w:t>
            </w:r>
          </w:p>
          <w:p w:rsidRPr="00EA5761" w:rsidR="2D4C6665" w:rsidP="2D4C6665" w:rsidRDefault="2D4C6665" w14:paraId="077A7D02" w14:textId="76738096">
            <w:pPr>
              <w:pStyle w:val="ListParagraph"/>
              <w:numPr>
                <w:ilvl w:val="0"/>
                <w:numId w:val="36"/>
              </w:numPr>
              <w:rPr>
                <w:rFonts w:asciiTheme="majorHAnsi" w:hAnsiTheme="majorHAnsi" w:cstheme="majorHAnsi"/>
              </w:rPr>
            </w:pPr>
            <w:r w:rsidRPr="00EA5761">
              <w:rPr>
                <w:rFonts w:asciiTheme="majorHAnsi" w:hAnsiTheme="majorHAnsi" w:cstheme="majorHAnsi"/>
              </w:rPr>
              <w:t>I am confident using un/une/des with improving accuracy.</w:t>
            </w:r>
          </w:p>
          <w:p w:rsidRPr="00EA5761" w:rsidR="2D4C6665" w:rsidP="2D4C6665" w:rsidRDefault="2D4C6665" w14:paraId="6581B0DE" w14:textId="3B852AC9">
            <w:pPr>
              <w:pStyle w:val="ListParagraph"/>
              <w:numPr>
                <w:ilvl w:val="0"/>
                <w:numId w:val="36"/>
              </w:numPr>
              <w:rPr>
                <w:rFonts w:asciiTheme="majorHAnsi" w:hAnsiTheme="majorHAnsi" w:cstheme="majorHAnsi"/>
              </w:rPr>
            </w:pPr>
            <w:r w:rsidRPr="00EA5761">
              <w:rPr>
                <w:rFonts w:asciiTheme="majorHAnsi" w:hAnsiTheme="majorHAnsi" w:cstheme="majorHAnsi"/>
              </w:rPr>
              <w:t xml:space="preserve">I can say what I am wearing if I have time to prepare in French and can attempt to tell you what my friend is wearing </w:t>
            </w:r>
          </w:p>
          <w:p w:rsidRPr="00EA5761" w:rsidR="2D4C6665" w:rsidP="2D4C6665" w:rsidRDefault="2D4C6665" w14:paraId="0B70E78F" w14:textId="4628B7CB">
            <w:pPr>
              <w:pStyle w:val="ListParagraph"/>
              <w:numPr>
                <w:ilvl w:val="0"/>
                <w:numId w:val="36"/>
              </w:numPr>
              <w:rPr>
                <w:rFonts w:asciiTheme="majorHAnsi" w:hAnsiTheme="majorHAnsi" w:cstheme="majorHAnsi"/>
              </w:rPr>
            </w:pPr>
            <w:r w:rsidRPr="00EA5761">
              <w:rPr>
                <w:rFonts w:asciiTheme="majorHAnsi" w:hAnsiTheme="majorHAnsi" w:cstheme="majorHAnsi"/>
              </w:rPr>
              <w:t xml:space="preserve">I can tell you what I wear in different weather/scenarios </w:t>
            </w:r>
          </w:p>
          <w:p w:rsidRPr="00EA5761" w:rsidR="2D4C6665" w:rsidP="2D4C6665" w:rsidRDefault="2D4C6665" w14:paraId="4394DAA2" w14:textId="287C9D87">
            <w:pPr>
              <w:pStyle w:val="ListParagraph"/>
              <w:numPr>
                <w:ilvl w:val="0"/>
                <w:numId w:val="36"/>
              </w:numPr>
              <w:rPr>
                <w:rFonts w:asciiTheme="majorHAnsi" w:hAnsiTheme="majorHAnsi" w:cstheme="majorHAnsi"/>
              </w:rPr>
            </w:pPr>
            <w:r w:rsidRPr="00EA5761">
              <w:rPr>
                <w:rFonts w:asciiTheme="majorHAnsi" w:hAnsiTheme="majorHAnsi" w:cstheme="majorHAnsi"/>
              </w:rPr>
              <w:t>I can describe clothing by colour and I am beginning to understand the concept of adjectival agreement.</w:t>
            </w:r>
          </w:p>
          <w:p w:rsidRPr="00EA5761" w:rsidR="2D4C6665" w:rsidP="2D4C6665" w:rsidRDefault="2D4C6665" w14:paraId="163D4FED" w14:textId="360F5303">
            <w:pPr>
              <w:pStyle w:val="ListParagraph"/>
              <w:numPr>
                <w:ilvl w:val="0"/>
                <w:numId w:val="36"/>
              </w:numPr>
              <w:rPr>
                <w:rFonts w:asciiTheme="majorHAnsi" w:hAnsiTheme="majorHAnsi" w:cstheme="majorHAnsi"/>
              </w:rPr>
            </w:pPr>
            <w:r w:rsidRPr="00EA5761">
              <w:rPr>
                <w:rFonts w:asciiTheme="majorHAnsi" w:hAnsiTheme="majorHAnsi" w:cstheme="majorHAnsi"/>
              </w:rPr>
              <w:t>I am becoming increasingly confident using the possessive adjectives MON, MA and MES.</w:t>
            </w:r>
          </w:p>
        </w:tc>
      </w:tr>
      <w:tr w:rsidRPr="00EA5761" w:rsidR="2D4C6665" w:rsidTr="2D4C6665" w14:paraId="323AA83A" w14:textId="77777777">
        <w:trPr>
          <w:trHeight w:val="405"/>
        </w:trPr>
        <w:tc>
          <w:tcPr>
            <w:tcW w:w="930"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5927F9C6" w14:textId="24F81CD4">
            <w:pPr>
              <w:jc w:val="center"/>
              <w:rPr>
                <w:rFonts w:asciiTheme="majorHAnsi" w:hAnsiTheme="majorHAnsi" w:cstheme="majorHAnsi"/>
              </w:rPr>
            </w:pPr>
            <w:r w:rsidRPr="00EA5761">
              <w:rPr>
                <w:rFonts w:eastAsia="Calibri" w:asciiTheme="majorHAnsi" w:hAnsiTheme="majorHAnsi" w:cstheme="majorHAnsi"/>
              </w:rPr>
              <w:t xml:space="preserve">1 </w:t>
            </w:r>
          </w:p>
          <w:p w:rsidRPr="00EA5761" w:rsidR="2D4C6665" w:rsidRDefault="2D4C6665" w14:paraId="0EB71E02" w14:textId="156DDAE8">
            <w:pPr>
              <w:rPr>
                <w:rFonts w:asciiTheme="majorHAnsi" w:hAnsiTheme="majorHAnsi" w:cstheme="majorHAnsi"/>
              </w:rPr>
            </w:pPr>
            <w:r w:rsidRPr="00EA5761">
              <w:rPr>
                <w:rFonts w:eastAsia="Calibri" w:asciiTheme="majorHAnsi" w:hAnsiTheme="majorHAnsi" w:cstheme="majorHAnsi"/>
              </w:rPr>
              <w:t xml:space="preserve"> </w:t>
            </w:r>
          </w:p>
          <w:p w:rsidRPr="00EA5761" w:rsidR="2D4C6665" w:rsidP="2D4C6665" w:rsidRDefault="2D4C6665" w14:paraId="3BA281C0" w14:textId="736C116E">
            <w:pPr>
              <w:jc w:val="center"/>
              <w:rPr>
                <w:rFonts w:asciiTheme="majorHAnsi" w:hAnsiTheme="majorHAnsi" w:cstheme="majorHAnsi"/>
              </w:rPr>
            </w:pPr>
            <w:r w:rsidRPr="00EA5761">
              <w:rPr>
                <w:rFonts w:eastAsia="Calibri" w:asciiTheme="majorHAnsi" w:hAnsiTheme="majorHAnsi" w:cstheme="majorHAnsi"/>
              </w:rPr>
              <w:t xml:space="preserve"> </w:t>
            </w:r>
          </w:p>
        </w:tc>
        <w:tc>
          <w:tcPr>
            <w:tcW w:w="13020" w:type="dxa"/>
            <w:tcBorders>
              <w:top w:val="nil"/>
              <w:left w:val="single" w:color="000000" w:themeColor="text1" w:sz="8" w:space="0"/>
              <w:bottom w:val="single" w:color="000000" w:themeColor="text1" w:sz="8" w:space="0"/>
              <w:right w:val="single" w:color="000000" w:themeColor="text1" w:sz="8" w:space="0"/>
            </w:tcBorders>
          </w:tcPr>
          <w:p w:rsidRPr="00EA5761" w:rsidR="2D4C6665" w:rsidRDefault="2D4C6665" w14:paraId="1497128A" w14:textId="37BB2DF4">
            <w:pPr>
              <w:rPr>
                <w:rFonts w:asciiTheme="majorHAnsi" w:hAnsiTheme="majorHAnsi" w:cstheme="majorHAnsi"/>
              </w:rPr>
            </w:pPr>
            <w:r w:rsidRPr="00EA5761">
              <w:rPr>
                <w:rFonts w:eastAsia="Calibri" w:asciiTheme="majorHAnsi" w:hAnsiTheme="majorHAnsi" w:cstheme="majorHAnsi"/>
                <w:b/>
                <w:bCs/>
              </w:rPr>
              <w:t xml:space="preserve">Lesson Overview – </w:t>
            </w:r>
            <w:r w:rsidRPr="00EA5761">
              <w:rPr>
                <w:rFonts w:eastAsia="Calibri" w:asciiTheme="majorHAnsi" w:hAnsiTheme="majorHAnsi" w:cstheme="majorHAnsi"/>
              </w:rPr>
              <w:t>Find pictures/draw pictures of people and label what they are wearing.</w:t>
            </w:r>
          </w:p>
        </w:tc>
      </w:tr>
      <w:tr w:rsidRPr="00EA5761" w:rsidR="2D4C6665" w:rsidTr="2D4C6665" w14:paraId="51E98288"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45EEBD12"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6E2B1568" w14:textId="46019705">
            <w:pPr>
              <w:rPr>
                <w:rFonts w:asciiTheme="majorHAnsi" w:hAnsiTheme="majorHAnsi" w:cstheme="majorHAnsi"/>
              </w:rPr>
            </w:pPr>
            <w:r w:rsidRPr="00EA5761">
              <w:rPr>
                <w:rFonts w:eastAsia="Calibri" w:asciiTheme="majorHAnsi" w:hAnsiTheme="majorHAnsi" w:cstheme="majorHAnsi"/>
              </w:rPr>
              <w:t>LO: I can learn ten new nouns and articles for items of clothing.</w:t>
            </w:r>
          </w:p>
        </w:tc>
      </w:tr>
      <w:tr w:rsidRPr="00EA5761" w:rsidR="2D4C6665" w:rsidTr="2D4C6665" w14:paraId="60A2BE07"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083A5747" w14:textId="2A1405E0">
            <w:pPr>
              <w:jc w:val="center"/>
              <w:rPr>
                <w:rFonts w:asciiTheme="majorHAnsi" w:hAnsiTheme="majorHAnsi" w:cstheme="majorHAnsi"/>
              </w:rPr>
            </w:pPr>
            <w:r w:rsidRPr="00EA5761">
              <w:rPr>
                <w:rFonts w:eastAsia="Calibri" w:asciiTheme="majorHAnsi" w:hAnsiTheme="majorHAnsi" w:cstheme="majorHAnsi"/>
              </w:rPr>
              <w:t xml:space="preserve">2 </w:t>
            </w:r>
          </w:p>
          <w:p w:rsidRPr="00EA5761" w:rsidR="2D4C6665" w:rsidRDefault="2D4C6665" w14:paraId="32B064E1" w14:textId="2A910034">
            <w:pPr>
              <w:rPr>
                <w:rFonts w:asciiTheme="majorHAnsi" w:hAnsiTheme="majorHAnsi" w:cstheme="majorHAnsi"/>
              </w:rPr>
            </w:pPr>
            <w:r w:rsidRPr="00EA5761">
              <w:rPr>
                <w:rFonts w:eastAsia="Calibri" w:asciiTheme="majorHAnsi" w:hAnsiTheme="majorHAnsi" w:cstheme="majorHAnsi"/>
              </w:rPr>
              <w:t xml:space="preserve">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71C1FA30" w14:textId="39745411">
            <w:pPr>
              <w:rPr>
                <w:rFonts w:asciiTheme="majorHAnsi" w:hAnsiTheme="majorHAnsi" w:cstheme="majorHAnsi"/>
              </w:rPr>
            </w:pPr>
            <w:r w:rsidRPr="00EA5761">
              <w:rPr>
                <w:rFonts w:eastAsia="Calibri" w:asciiTheme="majorHAnsi" w:hAnsiTheme="majorHAnsi" w:cstheme="majorHAnsi"/>
                <w:b/>
                <w:bCs/>
              </w:rPr>
              <w:t>Lesson Overview –</w:t>
            </w:r>
            <w:r w:rsidRPr="00EA5761">
              <w:rPr>
                <w:rFonts w:eastAsia="Calibri" w:asciiTheme="majorHAnsi" w:hAnsiTheme="majorHAnsi" w:cstheme="majorHAnsi"/>
              </w:rPr>
              <w:t xml:space="preserve"> </w:t>
            </w:r>
            <w:r w:rsidRPr="00EA5761">
              <w:rPr>
                <w:rFonts w:eastAsia="Segoe UI" w:asciiTheme="majorHAnsi" w:hAnsiTheme="majorHAnsi" w:cstheme="majorHAnsi"/>
              </w:rPr>
              <w:t>Draw and label their favourite outfit.</w:t>
            </w:r>
          </w:p>
        </w:tc>
      </w:tr>
      <w:tr w:rsidRPr="00EA5761" w:rsidR="2D4C6665" w:rsidTr="2D4C6665" w14:paraId="676C79AC"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0175AF54"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024AFB6C" w14:textId="70F0A687">
            <w:pPr>
              <w:rPr>
                <w:rFonts w:asciiTheme="majorHAnsi" w:hAnsiTheme="majorHAnsi" w:cstheme="majorHAnsi"/>
              </w:rPr>
            </w:pPr>
            <w:r w:rsidRPr="00EA5761">
              <w:rPr>
                <w:rFonts w:eastAsia="Calibri" w:asciiTheme="majorHAnsi" w:hAnsiTheme="majorHAnsi" w:cstheme="majorHAnsi"/>
              </w:rPr>
              <w:t>LO:  I can consolidate all the vocabulary for clothing and introduce the verb structure ‘I wear’ - je porte.</w:t>
            </w:r>
          </w:p>
        </w:tc>
      </w:tr>
      <w:tr w:rsidRPr="00EA5761" w:rsidR="2D4C6665" w:rsidTr="2D4C6665" w14:paraId="5F57E6B1"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664952CB" w14:textId="507CE205">
            <w:pPr>
              <w:jc w:val="center"/>
              <w:rPr>
                <w:rFonts w:asciiTheme="majorHAnsi" w:hAnsiTheme="majorHAnsi" w:cstheme="majorHAnsi"/>
              </w:rPr>
            </w:pPr>
            <w:r w:rsidRPr="00EA5761">
              <w:rPr>
                <w:rFonts w:eastAsia="Calibri" w:asciiTheme="majorHAnsi" w:hAnsiTheme="majorHAnsi" w:cstheme="majorHAnsi"/>
              </w:rPr>
              <w:t xml:space="preserve">3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1484E366" w14:textId="6F3FCD40">
            <w:pPr>
              <w:rPr>
                <w:rFonts w:asciiTheme="majorHAnsi" w:hAnsiTheme="majorHAnsi" w:cstheme="majorHAnsi"/>
              </w:rPr>
            </w:pPr>
            <w:r w:rsidRPr="00EA5761">
              <w:rPr>
                <w:rFonts w:eastAsia="Calibri" w:asciiTheme="majorHAnsi" w:hAnsiTheme="majorHAnsi" w:cstheme="majorHAnsi"/>
                <w:b/>
                <w:bCs/>
              </w:rPr>
              <w:t xml:space="preserve">Lesson Overview – </w:t>
            </w:r>
            <w:r w:rsidRPr="00EA5761">
              <w:rPr>
                <w:rFonts w:eastAsia="Calibri" w:asciiTheme="majorHAnsi" w:hAnsiTheme="majorHAnsi" w:cstheme="majorHAnsi"/>
              </w:rPr>
              <w:t>Label items in terms of their colour paying attention to the adjectival agreement.</w:t>
            </w:r>
          </w:p>
        </w:tc>
      </w:tr>
      <w:tr w:rsidRPr="00EA5761" w:rsidR="2D4C6665" w:rsidTr="2D4C6665" w14:paraId="0F76656F"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1A2B86F0"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67D51232" w14:textId="385BACBF">
            <w:pPr>
              <w:rPr>
                <w:rFonts w:asciiTheme="majorHAnsi" w:hAnsiTheme="majorHAnsi" w:cstheme="majorHAnsi"/>
              </w:rPr>
            </w:pPr>
            <w:r w:rsidRPr="00EA5761">
              <w:rPr>
                <w:rFonts w:eastAsia="Calibri" w:asciiTheme="majorHAnsi" w:hAnsiTheme="majorHAnsi" w:cstheme="majorHAnsi"/>
              </w:rPr>
              <w:t>LO:  I can look more closely at adjective agreement by describing clothes in terms of colour.</w:t>
            </w:r>
          </w:p>
        </w:tc>
      </w:tr>
      <w:tr w:rsidRPr="00EA5761" w:rsidR="2D4C6665" w:rsidTr="2D4C6665" w14:paraId="3ACCD0D6"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340FE518" w14:textId="591267B1">
            <w:pPr>
              <w:jc w:val="center"/>
              <w:rPr>
                <w:rFonts w:asciiTheme="majorHAnsi" w:hAnsiTheme="majorHAnsi" w:cstheme="majorHAnsi"/>
              </w:rPr>
            </w:pPr>
            <w:r w:rsidRPr="00EA5761">
              <w:rPr>
                <w:rFonts w:eastAsia="Calibri" w:asciiTheme="majorHAnsi" w:hAnsiTheme="majorHAnsi" w:cstheme="majorHAnsi"/>
              </w:rPr>
              <w:t xml:space="preserve">4 </w:t>
            </w:r>
          </w:p>
          <w:p w:rsidRPr="00EA5761" w:rsidR="2D4C6665" w:rsidRDefault="2D4C6665" w14:paraId="6C843D78" w14:textId="3E03848D">
            <w:pPr>
              <w:rPr>
                <w:rFonts w:asciiTheme="majorHAnsi" w:hAnsiTheme="majorHAnsi" w:cstheme="majorHAnsi"/>
              </w:rPr>
            </w:pPr>
            <w:r w:rsidRPr="00EA5761">
              <w:rPr>
                <w:rFonts w:eastAsia="Calibri" w:asciiTheme="majorHAnsi" w:hAnsiTheme="majorHAnsi" w:cstheme="majorHAnsi"/>
              </w:rPr>
              <w:t xml:space="preserve">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5EFD531E" w14:textId="1A02C421">
            <w:pPr>
              <w:rPr>
                <w:rFonts w:asciiTheme="majorHAnsi" w:hAnsiTheme="majorHAnsi" w:cstheme="majorHAnsi"/>
              </w:rPr>
            </w:pPr>
            <w:r w:rsidRPr="00EA5761">
              <w:rPr>
                <w:rFonts w:eastAsia="Calibri" w:asciiTheme="majorHAnsi" w:hAnsiTheme="majorHAnsi" w:cstheme="majorHAnsi"/>
                <w:b/>
                <w:bCs/>
              </w:rPr>
              <w:t xml:space="preserve">Lesson Overview – </w:t>
            </w:r>
            <w:r w:rsidRPr="00EA5761">
              <w:rPr>
                <w:rFonts w:eastAsia="Calibri" w:asciiTheme="majorHAnsi" w:hAnsiTheme="majorHAnsi" w:cstheme="majorHAnsi"/>
              </w:rPr>
              <w:t>Find other clothes in French from a dictionary. Using new knowledge try and work out which possessive adjective should be used.</w:t>
            </w:r>
          </w:p>
        </w:tc>
      </w:tr>
      <w:tr w:rsidRPr="00EA5761" w:rsidR="2D4C6665" w:rsidTr="2D4C6665" w14:paraId="2846B23C"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5C57412F"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21C79ECD" w14:textId="70A325CB">
            <w:pPr>
              <w:rPr>
                <w:rFonts w:asciiTheme="majorHAnsi" w:hAnsiTheme="majorHAnsi" w:cstheme="majorHAnsi"/>
              </w:rPr>
            </w:pPr>
            <w:r w:rsidRPr="00EA5761">
              <w:rPr>
                <w:rFonts w:eastAsia="Calibri" w:asciiTheme="majorHAnsi" w:hAnsiTheme="majorHAnsi" w:cstheme="majorHAnsi"/>
              </w:rPr>
              <w:t>LO:  I can use possessive adjectives in French.</w:t>
            </w:r>
          </w:p>
        </w:tc>
      </w:tr>
      <w:tr w:rsidRPr="00EA5761" w:rsidR="2D4C6665" w:rsidTr="2D4C6665" w14:paraId="6473F3EE"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185FA4F2" w14:textId="45ADFA35">
            <w:pPr>
              <w:jc w:val="center"/>
              <w:rPr>
                <w:rFonts w:asciiTheme="majorHAnsi" w:hAnsiTheme="majorHAnsi" w:cstheme="majorHAnsi"/>
              </w:rPr>
            </w:pPr>
            <w:r w:rsidRPr="00EA5761">
              <w:rPr>
                <w:rFonts w:eastAsia="Calibri" w:asciiTheme="majorHAnsi" w:hAnsiTheme="majorHAnsi" w:cstheme="majorHAnsi"/>
              </w:rPr>
              <w:t xml:space="preserve">5 </w:t>
            </w:r>
          </w:p>
          <w:p w:rsidRPr="00EA5761" w:rsidR="2D4C6665" w:rsidRDefault="2D4C6665" w14:paraId="2ABC6F94" w14:textId="2957E43B">
            <w:pPr>
              <w:rPr>
                <w:rFonts w:asciiTheme="majorHAnsi" w:hAnsiTheme="majorHAnsi" w:cstheme="majorHAnsi"/>
              </w:rPr>
            </w:pPr>
            <w:r w:rsidRPr="00EA5761">
              <w:rPr>
                <w:rFonts w:eastAsia="Calibri" w:asciiTheme="majorHAnsi" w:hAnsiTheme="majorHAnsi" w:cstheme="majorHAnsi"/>
              </w:rPr>
              <w:t xml:space="preserve">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07781885" w14:textId="1120AE8A">
            <w:pPr>
              <w:rPr>
                <w:rFonts w:asciiTheme="majorHAnsi" w:hAnsiTheme="majorHAnsi" w:cstheme="majorHAnsi"/>
              </w:rPr>
            </w:pPr>
            <w:r w:rsidRPr="00EA5761">
              <w:rPr>
                <w:rFonts w:eastAsia="Calibri" w:asciiTheme="majorHAnsi" w:hAnsiTheme="majorHAnsi" w:cstheme="majorHAnsi"/>
                <w:b/>
                <w:bCs/>
              </w:rPr>
              <w:t xml:space="preserve">Lesson Overview – </w:t>
            </w:r>
            <w:r w:rsidRPr="00EA5761">
              <w:rPr>
                <w:rFonts w:eastAsia="Calibri" w:asciiTheme="majorHAnsi" w:hAnsiTheme="majorHAnsi" w:cstheme="majorHAnsi"/>
              </w:rPr>
              <w:t xml:space="preserve">To revise all language covered so far and complete assessment for the unit. </w:t>
            </w:r>
          </w:p>
        </w:tc>
      </w:tr>
      <w:tr w:rsidRPr="00EA5761" w:rsidR="2D4C6665" w:rsidTr="2D4C6665" w14:paraId="236FC9DF"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23025642"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07130D07" w14:textId="76C89D02">
            <w:pPr>
              <w:rPr>
                <w:rFonts w:asciiTheme="majorHAnsi" w:hAnsiTheme="majorHAnsi" w:cstheme="majorHAnsi"/>
              </w:rPr>
            </w:pPr>
            <w:r w:rsidRPr="00EA5761">
              <w:rPr>
                <w:rFonts w:eastAsia="Calibri" w:asciiTheme="majorHAnsi" w:hAnsiTheme="majorHAnsi" w:cstheme="majorHAnsi"/>
                <w:color w:val="222222"/>
              </w:rPr>
              <w:t xml:space="preserve">LO:  I can practise all language from the unit. </w:t>
            </w:r>
          </w:p>
        </w:tc>
      </w:tr>
      <w:tr w:rsidRPr="00EA5761" w:rsidR="2D4C6665" w:rsidTr="2D4C6665" w14:paraId="11E51BAE"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26A36744" w14:textId="2B8C3CE0">
            <w:pPr>
              <w:jc w:val="center"/>
              <w:rPr>
                <w:rFonts w:asciiTheme="majorHAnsi" w:hAnsiTheme="majorHAnsi" w:cstheme="majorHAnsi"/>
              </w:rPr>
            </w:pPr>
            <w:r w:rsidRPr="00EA5761">
              <w:rPr>
                <w:rFonts w:eastAsia="Calibri" w:asciiTheme="majorHAnsi" w:hAnsiTheme="majorHAnsi" w:cstheme="majorHAnsi"/>
              </w:rPr>
              <w:t xml:space="preserve">6 </w:t>
            </w:r>
          </w:p>
          <w:p w:rsidRPr="00EA5761" w:rsidR="2D4C6665" w:rsidRDefault="2D4C6665" w14:paraId="090EC4C0" w14:textId="4537DC98">
            <w:pPr>
              <w:rPr>
                <w:rFonts w:asciiTheme="majorHAnsi" w:hAnsiTheme="majorHAnsi" w:cstheme="majorHAnsi"/>
              </w:rPr>
            </w:pPr>
            <w:r w:rsidRPr="00EA5761">
              <w:rPr>
                <w:rFonts w:eastAsia="Calibri" w:asciiTheme="majorHAnsi" w:hAnsiTheme="majorHAnsi" w:cstheme="majorHAnsi"/>
              </w:rPr>
              <w:t xml:space="preserve">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0DF68986" w14:textId="5CFF05E0">
            <w:pPr>
              <w:rPr>
                <w:rFonts w:asciiTheme="majorHAnsi" w:hAnsiTheme="majorHAnsi" w:cstheme="majorHAnsi"/>
              </w:rPr>
            </w:pPr>
            <w:r w:rsidRPr="00EA5761">
              <w:rPr>
                <w:rFonts w:eastAsia="Calibri" w:asciiTheme="majorHAnsi" w:hAnsiTheme="majorHAnsi" w:cstheme="majorHAnsi"/>
                <w:b/>
                <w:bCs/>
              </w:rPr>
              <w:t>Lesson Overview –</w:t>
            </w:r>
            <w:r w:rsidRPr="00EA5761">
              <w:rPr>
                <w:rFonts w:eastAsia="Calibri" w:asciiTheme="majorHAnsi" w:hAnsiTheme="majorHAnsi" w:cstheme="majorHAnsi"/>
              </w:rPr>
              <w:t xml:space="preserve"> Draw a family of their choice and label with new words to keep in their French folders as a record of their new language.</w:t>
            </w:r>
          </w:p>
        </w:tc>
      </w:tr>
      <w:tr w:rsidRPr="00EA5761" w:rsidR="2D4C6665" w:rsidTr="2D4C6665" w14:paraId="53B1C8C2" w14:textId="77777777">
        <w:trPr>
          <w:trHeight w:val="46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62697F01"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6A0B02E9" w14:textId="0BA24072">
            <w:pPr>
              <w:rPr>
                <w:rFonts w:asciiTheme="majorHAnsi" w:hAnsiTheme="majorHAnsi" w:cstheme="majorHAnsi"/>
              </w:rPr>
            </w:pPr>
            <w:r w:rsidRPr="00EA5761">
              <w:rPr>
                <w:rFonts w:eastAsia="Calibri" w:asciiTheme="majorHAnsi" w:hAnsiTheme="majorHAnsi" w:cstheme="majorHAnsi"/>
              </w:rPr>
              <w:t>LO:  I can revise the vocabulary previously taught in the ‘Presenting Myself’ unit and to learn how to say the various nouns for family members in French.</w:t>
            </w:r>
          </w:p>
        </w:tc>
      </w:tr>
      <w:tr w:rsidRPr="00EA5761" w:rsidR="2D4C6665" w:rsidTr="2D4C6665" w14:paraId="30F77EE5"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67F0540E" w14:textId="3B03F044">
            <w:pPr>
              <w:jc w:val="center"/>
              <w:rPr>
                <w:rFonts w:asciiTheme="majorHAnsi" w:hAnsiTheme="majorHAnsi" w:cstheme="majorHAnsi"/>
              </w:rPr>
            </w:pPr>
            <w:r w:rsidRPr="00EA5761">
              <w:rPr>
                <w:rFonts w:eastAsia="Calibri" w:asciiTheme="majorHAnsi" w:hAnsiTheme="majorHAnsi" w:cstheme="majorHAnsi"/>
              </w:rPr>
              <w:t xml:space="preserve">7 </w:t>
            </w:r>
          </w:p>
          <w:p w:rsidRPr="00EA5761" w:rsidR="2D4C6665" w:rsidRDefault="2D4C6665" w14:paraId="6B40E45A" w14:textId="067210A5">
            <w:pPr>
              <w:rPr>
                <w:rFonts w:asciiTheme="majorHAnsi" w:hAnsiTheme="majorHAnsi" w:cstheme="majorHAnsi"/>
              </w:rPr>
            </w:pPr>
            <w:r w:rsidRPr="00EA5761">
              <w:rPr>
                <w:rFonts w:eastAsia="Calibri" w:asciiTheme="majorHAnsi" w:hAnsiTheme="majorHAnsi" w:cstheme="majorHAnsi"/>
              </w:rPr>
              <w:t xml:space="preserve">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415CD782" w14:textId="10A95FF4">
            <w:pPr>
              <w:rPr>
                <w:rFonts w:asciiTheme="majorHAnsi" w:hAnsiTheme="majorHAnsi" w:cstheme="majorHAnsi"/>
              </w:rPr>
            </w:pPr>
            <w:r w:rsidRPr="00EA5761">
              <w:rPr>
                <w:rFonts w:eastAsia="Calibri" w:asciiTheme="majorHAnsi" w:hAnsiTheme="majorHAnsi" w:cstheme="majorHAnsi"/>
                <w:b/>
                <w:bCs/>
              </w:rPr>
              <w:t xml:space="preserve">Lesson Overview – </w:t>
            </w:r>
            <w:r w:rsidRPr="00EA5761">
              <w:rPr>
                <w:rFonts w:eastAsia="Calibri" w:asciiTheme="majorHAnsi" w:hAnsiTheme="majorHAnsi" w:cstheme="majorHAnsi"/>
              </w:rPr>
              <w:t xml:space="preserve">Children list their own family (or a fictious family) and recall the correct possessive article with the noun for the family member? </w:t>
            </w:r>
          </w:p>
        </w:tc>
      </w:tr>
      <w:tr w:rsidRPr="00EA5761" w:rsidR="2D4C6665" w:rsidTr="2D4C6665" w14:paraId="62E82503"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29AF191F"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67A9C856" w14:textId="3A9B61B3">
            <w:pPr>
              <w:rPr>
                <w:rFonts w:asciiTheme="majorHAnsi" w:hAnsiTheme="majorHAnsi" w:cstheme="majorHAnsi"/>
              </w:rPr>
            </w:pPr>
            <w:r w:rsidRPr="00EA5761">
              <w:rPr>
                <w:rFonts w:eastAsia="Calibri" w:asciiTheme="majorHAnsi" w:hAnsiTheme="majorHAnsi" w:cstheme="majorHAnsi"/>
              </w:rPr>
              <w:t>LO:  I can consolidate the nouns and definite articles/determiners for members of the family in French and to learn how to use the possessive adjective ’my’ in French with increasing accuracy and understanding.</w:t>
            </w:r>
          </w:p>
        </w:tc>
      </w:tr>
      <w:tr w:rsidRPr="00EA5761" w:rsidR="2D4C6665" w:rsidTr="2D4C6665" w14:paraId="46218428"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5783757B" w14:textId="4F3884D4">
            <w:pPr>
              <w:jc w:val="center"/>
              <w:rPr>
                <w:rFonts w:asciiTheme="majorHAnsi" w:hAnsiTheme="majorHAnsi" w:cstheme="majorHAnsi"/>
              </w:rPr>
            </w:pPr>
            <w:r w:rsidRPr="00EA5761">
              <w:rPr>
                <w:rFonts w:eastAsia="Calibri" w:asciiTheme="majorHAnsi" w:hAnsiTheme="majorHAnsi" w:cstheme="majorHAnsi"/>
              </w:rPr>
              <w:t xml:space="preserve">8 </w:t>
            </w:r>
          </w:p>
          <w:p w:rsidRPr="00EA5761" w:rsidR="2D4C6665" w:rsidRDefault="2D4C6665" w14:paraId="746182C2" w14:textId="5CE47620">
            <w:pPr>
              <w:rPr>
                <w:rFonts w:asciiTheme="majorHAnsi" w:hAnsiTheme="majorHAnsi" w:cstheme="majorHAnsi"/>
              </w:rPr>
            </w:pPr>
            <w:r w:rsidRPr="00EA5761">
              <w:rPr>
                <w:rFonts w:eastAsia="Calibri" w:asciiTheme="majorHAnsi" w:hAnsiTheme="majorHAnsi" w:cstheme="majorHAnsi"/>
              </w:rPr>
              <w:t xml:space="preserve">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6C042B3C" w14:textId="4D929AC2">
            <w:pPr>
              <w:rPr>
                <w:rFonts w:asciiTheme="majorHAnsi" w:hAnsiTheme="majorHAnsi" w:cstheme="majorHAnsi"/>
              </w:rPr>
            </w:pPr>
            <w:r w:rsidRPr="00EA5761">
              <w:rPr>
                <w:rFonts w:eastAsia="Calibri" w:asciiTheme="majorHAnsi" w:hAnsiTheme="majorHAnsi" w:cstheme="majorHAnsi"/>
                <w:b/>
                <w:bCs/>
              </w:rPr>
              <w:t xml:space="preserve">Lesson Overview – </w:t>
            </w:r>
            <w:r w:rsidRPr="00EA5761">
              <w:rPr>
                <w:rFonts w:eastAsia="Calibri" w:asciiTheme="majorHAnsi" w:hAnsiTheme="majorHAnsi" w:cstheme="majorHAnsi"/>
              </w:rPr>
              <w:t xml:space="preserve">Create a family tree. </w:t>
            </w:r>
          </w:p>
        </w:tc>
      </w:tr>
      <w:tr w:rsidRPr="00EA5761" w:rsidR="2D4C6665" w:rsidTr="2D4C6665" w14:paraId="2E614015"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377656E8"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04DE7EB6" w14:textId="5643B222">
            <w:pPr>
              <w:rPr>
                <w:rFonts w:asciiTheme="majorHAnsi" w:hAnsiTheme="majorHAnsi" w:cstheme="majorHAnsi"/>
              </w:rPr>
            </w:pPr>
            <w:r w:rsidRPr="00EA5761">
              <w:rPr>
                <w:rFonts w:eastAsia="Calibri" w:asciiTheme="majorHAnsi" w:hAnsiTheme="majorHAnsi" w:cstheme="majorHAnsi"/>
              </w:rPr>
              <w:t>LO:  I can introduce the language required to ask and answer the target question: As-tu des frères et sœurs? (Do you have any brothers or sisters?)</w:t>
            </w:r>
          </w:p>
        </w:tc>
      </w:tr>
      <w:tr w:rsidRPr="00EA5761" w:rsidR="2D4C6665" w:rsidTr="2D4C6665" w14:paraId="72DBF835"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50688739" w14:textId="294A213B">
            <w:pPr>
              <w:jc w:val="center"/>
              <w:rPr>
                <w:rFonts w:asciiTheme="majorHAnsi" w:hAnsiTheme="majorHAnsi" w:cstheme="majorHAnsi"/>
              </w:rPr>
            </w:pPr>
            <w:r w:rsidRPr="00EA5761">
              <w:rPr>
                <w:rFonts w:eastAsia="Calibri" w:asciiTheme="majorHAnsi" w:hAnsiTheme="majorHAnsi" w:cstheme="majorHAnsi"/>
              </w:rPr>
              <w:t xml:space="preserve">9 </w:t>
            </w:r>
          </w:p>
          <w:p w:rsidRPr="00EA5761" w:rsidR="2D4C6665" w:rsidRDefault="2D4C6665" w14:paraId="17BB2A93" w14:textId="5642A5BD">
            <w:pPr>
              <w:rPr>
                <w:rFonts w:asciiTheme="majorHAnsi" w:hAnsiTheme="majorHAnsi" w:cstheme="majorHAnsi"/>
              </w:rPr>
            </w:pPr>
            <w:r w:rsidRPr="00EA5761">
              <w:rPr>
                <w:rFonts w:eastAsia="Calibri" w:asciiTheme="majorHAnsi" w:hAnsiTheme="majorHAnsi" w:cstheme="majorHAnsi"/>
              </w:rPr>
              <w:t xml:space="preserve">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38808919" w14:textId="361598BC">
            <w:pPr>
              <w:rPr>
                <w:rFonts w:asciiTheme="majorHAnsi" w:hAnsiTheme="majorHAnsi" w:cstheme="majorHAnsi"/>
              </w:rPr>
            </w:pPr>
            <w:r w:rsidRPr="00EA5761">
              <w:rPr>
                <w:rFonts w:eastAsia="Calibri" w:asciiTheme="majorHAnsi" w:hAnsiTheme="majorHAnsi" w:cstheme="majorHAnsi"/>
                <w:b/>
                <w:bCs/>
              </w:rPr>
              <w:t xml:space="preserve">Lesson Overview – </w:t>
            </w:r>
            <w:r w:rsidRPr="00EA5761">
              <w:rPr>
                <w:rFonts w:eastAsia="Calibri" w:asciiTheme="majorHAnsi" w:hAnsiTheme="majorHAnsi" w:cstheme="majorHAnsi"/>
              </w:rPr>
              <w:t>Present on their own/ an imaginary family? How much can they say from memory, without support?</w:t>
            </w:r>
          </w:p>
        </w:tc>
      </w:tr>
      <w:tr w:rsidRPr="00EA5761" w:rsidR="2D4C6665" w:rsidTr="2D4C6665" w14:paraId="680E8A69"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0778C7B6"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00E7DA49" w14:textId="1179F4DD">
            <w:pPr>
              <w:rPr>
                <w:rFonts w:asciiTheme="majorHAnsi" w:hAnsiTheme="majorHAnsi" w:cstheme="majorHAnsi"/>
              </w:rPr>
            </w:pPr>
            <w:r w:rsidRPr="00EA5761">
              <w:rPr>
                <w:rFonts w:eastAsia="Calibri" w:asciiTheme="majorHAnsi" w:hAnsiTheme="majorHAnsi" w:cstheme="majorHAnsi"/>
              </w:rPr>
              <w:t xml:space="preserve">LO:  I can revise numbers 1-70 in French and use this knowledge to be able to say how old our family members are. </w:t>
            </w:r>
          </w:p>
        </w:tc>
      </w:tr>
      <w:tr w:rsidRPr="00EA5761" w:rsidR="2D4C6665" w:rsidTr="2D4C6665" w14:paraId="23F55172" w14:textId="77777777">
        <w:trPr>
          <w:trHeight w:val="405"/>
        </w:trPr>
        <w:tc>
          <w:tcPr>
            <w:tcW w:w="930" w:type="dxa"/>
            <w:vMerge w:val="restart"/>
            <w:tcBorders>
              <w:top w:val="nil"/>
              <w:left w:val="single" w:color="000000" w:themeColor="text1" w:sz="8" w:space="0"/>
              <w:bottom w:val="single" w:color="000000" w:themeColor="text1" w:sz="8" w:space="0"/>
              <w:right w:val="single" w:color="000000" w:themeColor="text1" w:sz="8" w:space="0"/>
            </w:tcBorders>
          </w:tcPr>
          <w:p w:rsidRPr="00EA5761" w:rsidR="2D4C6665" w:rsidP="2D4C6665" w:rsidRDefault="2D4C6665" w14:paraId="15FEC8A0" w14:textId="6CE6572A">
            <w:pPr>
              <w:jc w:val="center"/>
              <w:rPr>
                <w:rFonts w:asciiTheme="majorHAnsi" w:hAnsiTheme="majorHAnsi" w:cstheme="majorHAnsi"/>
              </w:rPr>
            </w:pPr>
            <w:r w:rsidRPr="00EA5761">
              <w:rPr>
                <w:rFonts w:eastAsia="Calibri" w:asciiTheme="majorHAnsi" w:hAnsiTheme="majorHAnsi" w:cstheme="majorHAnsi"/>
              </w:rPr>
              <w:t xml:space="preserve">10 </w:t>
            </w:r>
          </w:p>
          <w:p w:rsidRPr="00EA5761" w:rsidR="2D4C6665" w:rsidRDefault="2D4C6665" w14:paraId="48BB68D1" w14:textId="5BC0E3F9">
            <w:pPr>
              <w:rPr>
                <w:rFonts w:asciiTheme="majorHAnsi" w:hAnsiTheme="majorHAnsi" w:cstheme="majorHAnsi"/>
              </w:rPr>
            </w:pPr>
            <w:r w:rsidRPr="00EA5761">
              <w:rPr>
                <w:rFonts w:eastAsia="Calibri" w:asciiTheme="majorHAnsi" w:hAnsiTheme="majorHAnsi" w:cstheme="majorHAnsi"/>
              </w:rPr>
              <w:t xml:space="preserve"> </w:t>
            </w:r>
          </w:p>
        </w:tc>
        <w:tc>
          <w:tcPr>
            <w:tcW w:w="1302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A5761" w:rsidR="2D4C6665" w:rsidRDefault="2D4C6665" w14:paraId="412C4555" w14:textId="6F5429F3">
            <w:pPr>
              <w:rPr>
                <w:rFonts w:asciiTheme="majorHAnsi" w:hAnsiTheme="majorHAnsi" w:cstheme="majorHAnsi"/>
              </w:rPr>
            </w:pPr>
            <w:r w:rsidRPr="00EA5761">
              <w:rPr>
                <w:rFonts w:eastAsia="Calibri" w:asciiTheme="majorHAnsi" w:hAnsiTheme="majorHAnsi" w:cstheme="majorHAnsi"/>
                <w:b/>
                <w:bCs/>
              </w:rPr>
              <w:t xml:space="preserve">Lesson Overview – </w:t>
            </w:r>
            <w:r w:rsidRPr="00EA5761">
              <w:rPr>
                <w:rFonts w:eastAsia="Calibri" w:asciiTheme="majorHAnsi" w:hAnsiTheme="majorHAnsi" w:cstheme="majorHAnsi"/>
              </w:rPr>
              <w:t>End of unit assessment.</w:t>
            </w:r>
          </w:p>
        </w:tc>
      </w:tr>
      <w:tr w:rsidRPr="00EA5761" w:rsidR="2D4C6665" w:rsidTr="2D4C6665" w14:paraId="45AA1D1D" w14:textId="77777777">
        <w:trPr>
          <w:trHeight w:val="405"/>
        </w:trPr>
        <w:tc>
          <w:tcPr>
            <w:tcW w:w="930" w:type="dxa"/>
            <w:vMerge/>
            <w:tcBorders>
              <w:left w:val="single" w:color="000000" w:themeColor="text1" w:sz="0" w:space="0"/>
              <w:bottom w:val="single" w:color="000000" w:themeColor="text1" w:sz="0" w:space="0"/>
              <w:right w:val="single" w:color="000000" w:themeColor="text1" w:sz="0" w:space="0"/>
            </w:tcBorders>
            <w:vAlign w:val="center"/>
          </w:tcPr>
          <w:p w:rsidRPr="00EA5761" w:rsidR="00E03890" w:rsidRDefault="00E03890" w14:paraId="1E0F57E0" w14:textId="77777777">
            <w:pPr>
              <w:rPr>
                <w:rFonts w:asciiTheme="majorHAnsi" w:hAnsiTheme="majorHAnsi" w:cstheme="majorHAnsi"/>
              </w:rPr>
            </w:pPr>
          </w:p>
        </w:tc>
        <w:tc>
          <w:tcPr>
            <w:tcW w:w="13020" w:type="dxa"/>
            <w:tcBorders>
              <w:top w:val="single" w:color="000000" w:themeColor="text1" w:sz="8" w:space="0"/>
              <w:left w:val="nil"/>
              <w:bottom w:val="single" w:color="000000" w:themeColor="text1" w:sz="8" w:space="0"/>
              <w:right w:val="single" w:color="000000" w:themeColor="text1" w:sz="8" w:space="0"/>
            </w:tcBorders>
          </w:tcPr>
          <w:p w:rsidRPr="00EA5761" w:rsidR="2D4C6665" w:rsidRDefault="2D4C6665" w14:paraId="5D06D0C0" w14:textId="09E90FB8">
            <w:pPr>
              <w:rPr>
                <w:rFonts w:asciiTheme="majorHAnsi" w:hAnsiTheme="majorHAnsi" w:cstheme="majorHAnsi"/>
              </w:rPr>
            </w:pPr>
            <w:r w:rsidRPr="00EA5761">
              <w:rPr>
                <w:rFonts w:eastAsia="Calibri" w:asciiTheme="majorHAnsi" w:hAnsiTheme="majorHAnsi" w:cstheme="majorHAnsi"/>
              </w:rPr>
              <w:t>LO:  To revise all language covered so far and complete assessment for the unit.</w:t>
            </w:r>
          </w:p>
        </w:tc>
      </w:tr>
    </w:tbl>
    <w:p w:rsidRPr="00EA5761" w:rsidR="00F52838" w:rsidP="002E1762" w:rsidRDefault="00F52838" w14:paraId="365C1A89" w14:textId="32328126">
      <w:pPr>
        <w:widowControl w:val="0"/>
        <w:rPr>
          <w:rFonts w:eastAsia="Calibri" w:asciiTheme="majorHAnsi" w:hAnsiTheme="majorHAnsi" w:cstheme="majorHAnsi"/>
        </w:rPr>
      </w:pPr>
    </w:p>
    <w:p w:rsidRPr="00EA5761" w:rsidR="0027337B" w:rsidP="002E1762" w:rsidRDefault="6D9AACCD" w14:paraId="0B595B89" w14:textId="0B566EEB">
      <w:pPr>
        <w:widowControl w:val="0"/>
        <w:rPr>
          <w:rFonts w:eastAsia="Calibri" w:asciiTheme="majorHAnsi" w:hAnsiTheme="majorHAnsi" w:cstheme="majorBidi"/>
          <w:highlight w:val="yellow"/>
        </w:rPr>
      </w:pPr>
      <w:r w:rsidRPr="12F2357A">
        <w:rPr>
          <w:rFonts w:eastAsia="Calibri" w:asciiTheme="majorHAnsi" w:hAnsiTheme="majorHAnsi" w:cstheme="majorBidi"/>
          <w:highlight w:val="yellow"/>
        </w:rPr>
        <w:t xml:space="preserve">** Language Angels unit on </w:t>
      </w:r>
      <w:r w:rsidRPr="12F2357A" w:rsidR="12F2357A">
        <w:rPr>
          <w:rFonts w:eastAsia="Calibri" w:asciiTheme="majorHAnsi" w:hAnsiTheme="majorHAnsi" w:cstheme="majorBidi"/>
          <w:highlight w:val="yellow"/>
        </w:rPr>
        <w:t>World War II if time permitting. **</w:t>
      </w:r>
    </w:p>
    <w:p w:rsidRPr="00EA5761" w:rsidR="00F52838" w:rsidP="002E1762" w:rsidRDefault="00F52838" w14:paraId="3DE964C1" w14:textId="520CF838">
      <w:pPr>
        <w:widowControl w:val="0"/>
        <w:rPr>
          <w:rFonts w:eastAsia="Calibri" w:asciiTheme="majorHAnsi" w:hAnsiTheme="majorHAnsi" w:cstheme="majorHAnsi"/>
        </w:rPr>
      </w:pPr>
    </w:p>
    <w:p w:rsidRPr="00EA5761" w:rsidR="0027337B" w:rsidP="002E1762" w:rsidRDefault="0027337B" w14:paraId="569B688A" w14:textId="77777777">
      <w:pPr>
        <w:widowControl w:val="0"/>
        <w:rPr>
          <w:rFonts w:eastAsia="Calibri" w:asciiTheme="majorHAnsi" w:hAnsiTheme="majorHAnsi" w:cstheme="majorHAnsi"/>
        </w:rPr>
      </w:pPr>
    </w:p>
    <w:p w:rsidRPr="00EA5761" w:rsidR="0027337B" w:rsidP="002E1762" w:rsidRDefault="0027337B" w14:paraId="5D4A7AF3" w14:textId="76EDA6A2">
      <w:pPr>
        <w:widowControl w:val="0"/>
        <w:rPr>
          <w:rFonts w:eastAsia="Calibri" w:asciiTheme="majorHAnsi" w:hAnsiTheme="majorHAnsi" w:cstheme="majorHAnsi"/>
        </w:rPr>
      </w:pPr>
    </w:p>
    <w:p w:rsidRPr="00EA5761" w:rsidR="00F12490" w:rsidP="002E1762" w:rsidRDefault="00F12490" w14:paraId="161E8A0B" w14:textId="2CA27EC5">
      <w:pPr>
        <w:widowControl w:val="0"/>
        <w:rPr>
          <w:rFonts w:eastAsia="Calibri" w:asciiTheme="majorHAnsi" w:hAnsiTheme="majorHAnsi" w:cstheme="majorHAnsi"/>
        </w:rPr>
      </w:pPr>
    </w:p>
    <w:tbl>
      <w:tblPr>
        <w:tblW w:w="139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0"/>
        <w:gridCol w:w="13030"/>
      </w:tblGrid>
      <w:tr w:rsidR="0027337B" w:rsidTr="00D911E2" w14:paraId="69F3BC36" w14:textId="77777777">
        <w:trPr>
          <w:trHeight w:val="420"/>
        </w:trPr>
        <w:tc>
          <w:tcPr>
            <w:tcW w:w="13960" w:type="dxa"/>
            <w:gridSpan w:val="2"/>
            <w:shd w:val="clear" w:color="auto" w:fill="auto"/>
            <w:tcMar>
              <w:top w:w="0" w:type="dxa"/>
              <w:left w:w="0" w:type="dxa"/>
              <w:bottom w:w="0" w:type="dxa"/>
              <w:right w:w="0" w:type="dxa"/>
            </w:tcMar>
          </w:tcPr>
          <w:p w:rsidRPr="00EA5761" w:rsidR="0027337B" w:rsidP="00EF1BBC" w:rsidRDefault="0027337B" w14:paraId="55B3B356" w14:textId="6ADF419F">
            <w:pPr>
              <w:widowControl w:val="0"/>
              <w:jc w:val="center"/>
              <w:rPr>
                <w:rFonts w:eastAsia="Calibri" w:asciiTheme="majorHAnsi" w:hAnsiTheme="majorHAnsi" w:cstheme="majorHAnsi"/>
                <w:b/>
              </w:rPr>
            </w:pPr>
            <w:r w:rsidRPr="00EA5761">
              <w:rPr>
                <w:rFonts w:eastAsia="Calibri" w:asciiTheme="majorHAnsi" w:hAnsiTheme="majorHAnsi" w:cstheme="majorHAnsi"/>
                <w:b/>
              </w:rPr>
              <w:t>Computing - Topic Objectives</w:t>
            </w:r>
          </w:p>
        </w:tc>
      </w:tr>
      <w:tr w:rsidR="0027337B" w:rsidTr="00D911E2" w14:paraId="615F5724" w14:textId="77777777">
        <w:trPr>
          <w:trHeight w:val="1120"/>
        </w:trPr>
        <w:tc>
          <w:tcPr>
            <w:tcW w:w="13960" w:type="dxa"/>
            <w:gridSpan w:val="2"/>
            <w:shd w:val="clear" w:color="auto" w:fill="A4FFFA"/>
            <w:tcMar>
              <w:top w:w="0" w:type="dxa"/>
              <w:left w:w="0" w:type="dxa"/>
              <w:bottom w:w="0" w:type="dxa"/>
              <w:right w:w="0" w:type="dxa"/>
            </w:tcMar>
          </w:tcPr>
          <w:p w:rsidRPr="00EA5761" w:rsidR="0027337B" w:rsidP="00EF1BBC" w:rsidRDefault="0027337B" w14:paraId="468858E1" w14:textId="140CBD8D">
            <w:pPr>
              <w:rPr>
                <w:rFonts w:eastAsia="Calibri" w:asciiTheme="majorHAnsi" w:hAnsiTheme="majorHAnsi" w:cstheme="majorHAnsi"/>
                <w:b/>
              </w:rPr>
            </w:pPr>
            <w:r w:rsidRPr="00EA5761">
              <w:rPr>
                <w:rFonts w:eastAsia="Calibri" w:asciiTheme="majorHAnsi" w:hAnsiTheme="majorHAnsi" w:cstheme="majorHAnsi"/>
                <w:b/>
              </w:rPr>
              <w:t>Year 5</w:t>
            </w:r>
            <w:r w:rsidR="00C44B81">
              <w:rPr>
                <w:rFonts w:eastAsia="Calibri" w:asciiTheme="majorHAnsi" w:hAnsiTheme="majorHAnsi" w:cstheme="majorHAnsi"/>
                <w:b/>
              </w:rPr>
              <w:t xml:space="preserve"> &amp; 6</w:t>
            </w:r>
          </w:p>
          <w:p w:rsidR="007D13F1" w:rsidP="00C44B81" w:rsidRDefault="007D13F1" w14:paraId="0A576E32" w14:textId="77777777">
            <w:pPr>
              <w:numPr>
                <w:ilvl w:val="0"/>
                <w:numId w:val="23"/>
              </w:numPr>
            </w:pPr>
            <w:r>
              <w:t>design, write and debug programs that accomplish specific goals, including controlling or simulating physical systems; solve problems by decomposing them into smaller parts</w:t>
            </w:r>
          </w:p>
          <w:p w:rsidR="007D13F1" w:rsidP="00C44B81" w:rsidRDefault="007D13F1" w14:paraId="572B36B3" w14:textId="77777777">
            <w:pPr>
              <w:numPr>
                <w:ilvl w:val="0"/>
                <w:numId w:val="23"/>
              </w:numPr>
            </w:pPr>
            <w:r>
              <w:t>use sequence, selection, and repetition in programs; work with variables and various forms of input and output</w:t>
            </w:r>
          </w:p>
          <w:p w:rsidR="007D13F1" w:rsidP="00C44B81" w:rsidRDefault="007D13F1" w14:paraId="2FDE5642" w14:textId="77777777">
            <w:pPr>
              <w:numPr>
                <w:ilvl w:val="0"/>
                <w:numId w:val="23"/>
              </w:numPr>
            </w:pPr>
            <w:r>
              <w:t>use logical reasoning to explain how some simple algorithms work and to detect and correct errors in algorithms and programs</w:t>
            </w:r>
          </w:p>
          <w:p w:rsidRPr="00C44B81" w:rsidR="00002CD2" w:rsidP="00C44B81" w:rsidRDefault="007D13F1" w14:paraId="0163812D" w14:textId="761FC312">
            <w:pPr>
              <w:numPr>
                <w:ilvl w:val="0"/>
                <w:numId w:val="2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27337B" w:rsidTr="00D911E2" w14:paraId="65D02CDE" w14:textId="77777777">
        <w:trPr>
          <w:trHeight w:val="420"/>
        </w:trPr>
        <w:tc>
          <w:tcPr>
            <w:tcW w:w="13960" w:type="dxa"/>
            <w:gridSpan w:val="2"/>
            <w:shd w:val="clear" w:color="auto" w:fill="auto"/>
            <w:tcMar>
              <w:top w:w="0" w:type="dxa"/>
              <w:left w:w="0" w:type="dxa"/>
              <w:bottom w:w="0" w:type="dxa"/>
              <w:right w:w="0" w:type="dxa"/>
            </w:tcMar>
          </w:tcPr>
          <w:p w:rsidRPr="00EA5761" w:rsidR="0027337B" w:rsidP="00EF1BBC" w:rsidRDefault="0027337B" w14:paraId="5BB89041" w14:textId="202E43D6">
            <w:pPr>
              <w:widowControl w:val="0"/>
              <w:pBdr>
                <w:top w:val="nil"/>
                <w:left w:val="nil"/>
                <w:bottom w:val="nil"/>
                <w:right w:val="nil"/>
                <w:between w:val="nil"/>
              </w:pBdr>
              <w:rPr>
                <w:rFonts w:eastAsia="Calibri" w:asciiTheme="majorHAnsi" w:hAnsiTheme="majorHAnsi" w:cstheme="majorHAnsi"/>
                <w:b/>
              </w:rPr>
            </w:pPr>
            <w:r w:rsidRPr="00EA5761">
              <w:rPr>
                <w:rFonts w:eastAsia="Calibri" w:asciiTheme="majorHAnsi" w:hAnsiTheme="majorHAnsi" w:cstheme="majorHAnsi"/>
                <w:b/>
              </w:rPr>
              <w:t>Intended Outcomes</w:t>
            </w:r>
            <w:r w:rsidR="00257D30">
              <w:rPr>
                <w:rFonts w:eastAsia="Calibri" w:asciiTheme="majorHAnsi" w:hAnsiTheme="majorHAnsi" w:cstheme="majorHAnsi"/>
                <w:b/>
              </w:rPr>
              <w:t xml:space="preserve"> - </w:t>
            </w:r>
            <w:r w:rsidRPr="00EA5761" w:rsidR="00257D30">
              <w:rPr>
                <w:rFonts w:eastAsia="Calibri" w:asciiTheme="majorHAnsi" w:hAnsiTheme="majorHAnsi" w:cstheme="majorHAnsi"/>
                <w:b/>
              </w:rPr>
              <w:t>By the end of this unit pupils will be able to:</w:t>
            </w:r>
          </w:p>
          <w:p w:rsidR="000A65F9" w:rsidP="0035638D" w:rsidRDefault="005C4D33" w14:paraId="04FA4791" w14:textId="77777777">
            <w:pPr>
              <w:pStyle w:val="ListParagraph"/>
              <w:widowControl w:val="0"/>
              <w:numPr>
                <w:ilvl w:val="0"/>
                <w:numId w:val="32"/>
              </w:numPr>
              <w:pBdr>
                <w:top w:val="nil"/>
                <w:left w:val="nil"/>
                <w:bottom w:val="nil"/>
                <w:right w:val="nil"/>
                <w:between w:val="nil"/>
              </w:pBdr>
              <w:rPr>
                <w:rFonts w:eastAsia="Calibri" w:asciiTheme="majorHAnsi" w:hAnsiTheme="majorHAnsi" w:cstheme="majorHAnsi"/>
                <w:b/>
              </w:rPr>
            </w:pPr>
            <w:r>
              <w:rPr>
                <w:rFonts w:eastAsia="Calibri" w:asciiTheme="majorHAnsi" w:hAnsiTheme="majorHAnsi" w:cstheme="majorHAnsi"/>
                <w:b/>
              </w:rPr>
              <w:t>Understand selection.</w:t>
            </w:r>
          </w:p>
          <w:p w:rsidR="005C4D33" w:rsidP="0035638D" w:rsidRDefault="00D0156D" w14:paraId="139DB72E" w14:textId="77777777">
            <w:pPr>
              <w:pStyle w:val="ListParagraph"/>
              <w:widowControl w:val="0"/>
              <w:numPr>
                <w:ilvl w:val="0"/>
                <w:numId w:val="32"/>
              </w:numPr>
              <w:pBdr>
                <w:top w:val="nil"/>
                <w:left w:val="nil"/>
                <w:bottom w:val="nil"/>
                <w:right w:val="nil"/>
                <w:between w:val="nil"/>
              </w:pBdr>
              <w:rPr>
                <w:rFonts w:eastAsia="Calibri" w:asciiTheme="majorHAnsi" w:hAnsiTheme="majorHAnsi" w:cstheme="majorHAnsi"/>
                <w:b/>
              </w:rPr>
            </w:pPr>
            <w:r>
              <w:rPr>
                <w:rFonts w:eastAsia="Calibri" w:asciiTheme="majorHAnsi" w:hAnsiTheme="majorHAnsi" w:cstheme="majorHAnsi"/>
                <w:b/>
              </w:rPr>
              <w:t>Explain what conditions are and how they ar</w:t>
            </w:r>
            <w:r w:rsidR="005427EA">
              <w:rPr>
                <w:rFonts w:eastAsia="Calibri" w:asciiTheme="majorHAnsi" w:hAnsiTheme="majorHAnsi" w:cstheme="majorHAnsi"/>
                <w:b/>
              </w:rPr>
              <w:t>e used as part of selection</w:t>
            </w:r>
          </w:p>
          <w:p w:rsidR="005427EA" w:rsidP="0035638D" w:rsidRDefault="00056305" w14:paraId="41EF191F" w14:textId="77777777">
            <w:pPr>
              <w:pStyle w:val="ListParagraph"/>
              <w:widowControl w:val="0"/>
              <w:numPr>
                <w:ilvl w:val="0"/>
                <w:numId w:val="32"/>
              </w:numPr>
              <w:pBdr>
                <w:top w:val="nil"/>
                <w:left w:val="nil"/>
                <w:bottom w:val="nil"/>
                <w:right w:val="nil"/>
                <w:between w:val="nil"/>
              </w:pBdr>
              <w:rPr>
                <w:rFonts w:eastAsia="Calibri" w:asciiTheme="majorHAnsi" w:hAnsiTheme="majorHAnsi" w:cstheme="majorHAnsi"/>
                <w:b/>
              </w:rPr>
            </w:pPr>
            <w:r>
              <w:rPr>
                <w:rFonts w:eastAsia="Calibri" w:asciiTheme="majorHAnsi" w:hAnsiTheme="majorHAnsi" w:cstheme="majorHAnsi"/>
                <w:b/>
              </w:rPr>
              <w:t>Create a program in Scratch.</w:t>
            </w:r>
          </w:p>
          <w:p w:rsidRPr="00EA5761" w:rsidR="000A65F9" w:rsidP="0035638D" w:rsidRDefault="000731E9" w14:paraId="219ED7F9" w14:textId="0514AF87">
            <w:pPr>
              <w:pStyle w:val="ListParagraph"/>
              <w:widowControl w:val="0"/>
              <w:numPr>
                <w:ilvl w:val="0"/>
                <w:numId w:val="32"/>
              </w:numPr>
              <w:pBdr>
                <w:top w:val="nil"/>
                <w:left w:val="nil"/>
                <w:bottom w:val="nil"/>
                <w:right w:val="nil"/>
                <w:between w:val="nil"/>
              </w:pBdr>
              <w:rPr>
                <w:rFonts w:eastAsia="Calibri" w:asciiTheme="majorHAnsi" w:hAnsiTheme="majorHAnsi" w:cstheme="majorHAnsi"/>
                <w:b/>
              </w:rPr>
            </w:pPr>
            <w:r>
              <w:rPr>
                <w:rFonts w:eastAsia="Calibri" w:asciiTheme="majorHAnsi" w:hAnsiTheme="majorHAnsi" w:cstheme="majorHAnsi"/>
                <w:b/>
              </w:rPr>
              <w:t xml:space="preserve">Understand variables and </w:t>
            </w:r>
            <w:r w:rsidR="000365E5">
              <w:rPr>
                <w:rFonts w:eastAsia="Calibri" w:asciiTheme="majorHAnsi" w:hAnsiTheme="majorHAnsi" w:cstheme="majorHAnsi"/>
                <w:b/>
              </w:rPr>
              <w:t>explain how they work.</w:t>
            </w:r>
          </w:p>
        </w:tc>
      </w:tr>
      <w:tr w:rsidR="0027337B" w:rsidTr="00D911E2" w14:paraId="03D7D410" w14:textId="77777777">
        <w:trPr>
          <w:trHeight w:val="420"/>
        </w:trPr>
        <w:tc>
          <w:tcPr>
            <w:tcW w:w="930" w:type="dxa"/>
            <w:vMerge w:val="restart"/>
            <w:shd w:val="clear" w:color="auto" w:fill="auto"/>
            <w:tcMar>
              <w:top w:w="0" w:type="dxa"/>
              <w:left w:w="0" w:type="dxa"/>
              <w:bottom w:w="0" w:type="dxa"/>
              <w:right w:w="0" w:type="dxa"/>
            </w:tcMar>
          </w:tcPr>
          <w:p w:rsidRPr="00EA5761" w:rsidR="0027337B" w:rsidP="00EF1BBC" w:rsidRDefault="0027337B" w14:paraId="7E563070"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1</w:t>
            </w:r>
          </w:p>
        </w:tc>
        <w:tc>
          <w:tcPr>
            <w:tcW w:w="13030" w:type="dxa"/>
            <w:shd w:val="clear" w:color="auto" w:fill="auto"/>
            <w:tcMar>
              <w:top w:w="0" w:type="dxa"/>
              <w:left w:w="0" w:type="dxa"/>
              <w:bottom w:w="0" w:type="dxa"/>
              <w:right w:w="0" w:type="dxa"/>
            </w:tcMar>
          </w:tcPr>
          <w:p w:rsidRPr="00C414C7" w:rsidR="0027337B" w:rsidP="00C414C7" w:rsidRDefault="0027337B" w14:paraId="4B8D3930" w14:textId="2592824C">
            <w:pPr>
              <w:rPr>
                <w:rFonts w:eastAsia="Calibri" w:asciiTheme="majorHAnsi" w:hAnsiTheme="majorHAnsi" w:cstheme="majorHAnsi"/>
                <w:b/>
              </w:rPr>
            </w:pPr>
            <w:r w:rsidRPr="00EA5761">
              <w:rPr>
                <w:rFonts w:eastAsia="Calibri" w:asciiTheme="majorHAnsi" w:hAnsiTheme="majorHAnsi" w:cstheme="majorHAnsi"/>
                <w:b/>
              </w:rPr>
              <w:t>Lesson Overview</w:t>
            </w:r>
            <w:r w:rsidRPr="00EA5761">
              <w:rPr>
                <w:rFonts w:eastAsia="Calibri" w:asciiTheme="majorHAnsi" w:hAnsiTheme="majorHAnsi" w:cstheme="majorHAnsi"/>
                <w:color w:val="008000"/>
              </w:rPr>
              <w:t xml:space="preserve"> </w:t>
            </w:r>
            <w:r w:rsidRPr="00EA5761" w:rsidR="000E3E16">
              <w:rPr>
                <w:rFonts w:eastAsia="Calibri" w:asciiTheme="majorHAnsi" w:hAnsiTheme="majorHAnsi" w:cstheme="majorHAnsi"/>
                <w:b/>
              </w:rPr>
              <w:t>–</w:t>
            </w:r>
            <w:r w:rsidRPr="00EA5761" w:rsidR="00703D3B">
              <w:rPr>
                <w:rFonts w:eastAsia="Calibri" w:asciiTheme="majorHAnsi" w:hAnsiTheme="majorHAnsi" w:cstheme="majorHAnsi"/>
                <w:b/>
              </w:rPr>
              <w:t xml:space="preserve"> </w:t>
            </w:r>
            <w:r w:rsidRPr="00C414C7" w:rsidR="00C414C7">
              <w:rPr>
                <w:rFonts w:eastAsia="Calibri" w:asciiTheme="majorHAnsi" w:hAnsiTheme="majorHAnsi" w:cstheme="majorHAnsi"/>
                <w:b/>
              </w:rPr>
              <w:t>In this lesson, learners revisit previous learning on ‘selection’ and identify how ‘conditions’ are used to control the flow of actions in a program. They are introduced to the blocks for using conditions in programs using the Scratch programming environment. They modify the conditions in an existing program and identify the impact this has.</w:t>
            </w:r>
          </w:p>
        </w:tc>
      </w:tr>
      <w:tr w:rsidR="0027337B" w:rsidTr="00D911E2" w14:paraId="3C12F314" w14:textId="77777777">
        <w:trPr>
          <w:trHeight w:val="420"/>
        </w:trPr>
        <w:tc>
          <w:tcPr>
            <w:tcW w:w="930" w:type="dxa"/>
            <w:vMerge/>
            <w:shd w:val="clear" w:color="auto" w:fill="auto"/>
            <w:tcMar>
              <w:top w:w="0" w:type="dxa"/>
              <w:left w:w="0" w:type="dxa"/>
              <w:bottom w:w="0" w:type="dxa"/>
              <w:right w:w="0" w:type="dxa"/>
            </w:tcMar>
          </w:tcPr>
          <w:p w:rsidRPr="00EA5761" w:rsidR="0027337B" w:rsidP="00EF1BBC" w:rsidRDefault="0027337B" w14:paraId="09EF1354"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C414C7" w:rsidR="00C414C7" w:rsidP="00C414C7" w:rsidRDefault="00007B6A" w14:paraId="0A6A8023" w14:textId="77777777">
            <w:pPr>
              <w:rPr>
                <w:rFonts w:eastAsia="Calibri" w:asciiTheme="majorHAnsi" w:hAnsiTheme="majorHAnsi" w:cstheme="majorHAnsi"/>
              </w:rPr>
            </w:pPr>
            <w:r w:rsidRPr="00EA5761">
              <w:rPr>
                <w:rFonts w:eastAsia="Calibri" w:asciiTheme="majorHAnsi" w:hAnsiTheme="majorHAnsi" w:cstheme="majorHAnsi"/>
              </w:rPr>
              <w:t>LO:</w:t>
            </w:r>
            <w:r w:rsidRPr="00EA5761" w:rsidR="00703D3B">
              <w:rPr>
                <w:rFonts w:eastAsia="Calibri" w:asciiTheme="majorHAnsi" w:hAnsiTheme="majorHAnsi" w:cstheme="majorHAnsi"/>
              </w:rPr>
              <w:t xml:space="preserve"> </w:t>
            </w:r>
            <w:r w:rsidRPr="00294611" w:rsidR="00294611">
              <w:rPr>
                <w:rFonts w:eastAsia="Calibri" w:asciiTheme="majorHAnsi" w:hAnsiTheme="majorHAnsi" w:cstheme="majorHAnsi"/>
              </w:rPr>
              <w:t xml:space="preserve">I can </w:t>
            </w:r>
            <w:r w:rsidRPr="00C414C7" w:rsidR="00C414C7">
              <w:rPr>
                <w:rFonts w:eastAsia="Calibri" w:asciiTheme="majorHAnsi" w:hAnsiTheme="majorHAnsi" w:cstheme="majorHAnsi"/>
              </w:rPr>
              <w:t>explain how selection is used in computer programs</w:t>
            </w:r>
          </w:p>
          <w:p w:rsidRPr="00EA5761" w:rsidR="0027337B" w:rsidP="002A30C3" w:rsidRDefault="0027337B" w14:paraId="2CD32A85" w14:textId="32C2757D">
            <w:pPr>
              <w:pBdr>
                <w:top w:val="nil"/>
                <w:left w:val="nil"/>
                <w:bottom w:val="nil"/>
                <w:right w:val="nil"/>
                <w:between w:val="nil"/>
              </w:pBdr>
              <w:rPr>
                <w:rFonts w:eastAsia="Calibri" w:asciiTheme="majorHAnsi" w:hAnsiTheme="majorHAnsi" w:cstheme="majorHAnsi"/>
              </w:rPr>
            </w:pPr>
          </w:p>
        </w:tc>
      </w:tr>
      <w:tr w:rsidR="0027337B" w:rsidTr="00D911E2" w14:paraId="29A32FEE" w14:textId="77777777">
        <w:trPr>
          <w:trHeight w:val="420"/>
        </w:trPr>
        <w:tc>
          <w:tcPr>
            <w:tcW w:w="930" w:type="dxa"/>
            <w:vMerge w:val="restart"/>
            <w:shd w:val="clear" w:color="auto" w:fill="auto"/>
            <w:tcMar>
              <w:top w:w="0" w:type="dxa"/>
              <w:left w:w="0" w:type="dxa"/>
              <w:bottom w:w="0" w:type="dxa"/>
              <w:right w:w="0" w:type="dxa"/>
            </w:tcMar>
          </w:tcPr>
          <w:p w:rsidRPr="00EA5761" w:rsidR="0027337B" w:rsidP="00EF1BBC" w:rsidRDefault="0027337B" w14:paraId="3E041A09" w14:textId="7777777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2</w:t>
            </w:r>
          </w:p>
        </w:tc>
        <w:tc>
          <w:tcPr>
            <w:tcW w:w="13030" w:type="dxa"/>
            <w:shd w:val="clear" w:color="auto" w:fill="auto"/>
            <w:tcMar>
              <w:top w:w="0" w:type="dxa"/>
              <w:left w:w="0" w:type="dxa"/>
              <w:bottom w:w="0" w:type="dxa"/>
              <w:right w:w="0" w:type="dxa"/>
            </w:tcMar>
          </w:tcPr>
          <w:p w:rsidRPr="00C414C7" w:rsidR="0027337B" w:rsidP="00C414C7" w:rsidRDefault="0027337B" w14:paraId="3E67A7F5" w14:textId="6497396C">
            <w:pPr>
              <w:rPr>
                <w:rFonts w:eastAsia="Calibri" w:asciiTheme="majorHAnsi" w:hAnsiTheme="majorHAnsi" w:cstheme="majorHAnsi"/>
                <w:b/>
              </w:rPr>
            </w:pPr>
            <w:r w:rsidRPr="00EA5761">
              <w:rPr>
                <w:rFonts w:eastAsia="Calibri" w:asciiTheme="majorHAnsi" w:hAnsiTheme="majorHAnsi" w:cstheme="majorHAnsi"/>
                <w:b/>
              </w:rPr>
              <w:t>Lesson Overview</w:t>
            </w:r>
            <w:r w:rsidRPr="00EA5761" w:rsidR="00703D3B">
              <w:rPr>
                <w:rFonts w:eastAsia="Calibri" w:asciiTheme="majorHAnsi" w:hAnsiTheme="majorHAnsi" w:cstheme="majorHAnsi"/>
                <w:b/>
              </w:rPr>
              <w:t xml:space="preserve"> </w:t>
            </w:r>
            <w:r w:rsidRPr="00EA5761" w:rsidR="000E3E16">
              <w:rPr>
                <w:rFonts w:eastAsia="Calibri" w:asciiTheme="majorHAnsi" w:hAnsiTheme="majorHAnsi" w:cstheme="majorHAnsi"/>
                <w:b/>
              </w:rPr>
              <w:t>–</w:t>
            </w:r>
            <w:r w:rsidRPr="00EA5761" w:rsidR="00703D3B">
              <w:rPr>
                <w:rFonts w:eastAsia="Calibri" w:asciiTheme="majorHAnsi" w:hAnsiTheme="majorHAnsi" w:cstheme="majorHAnsi"/>
                <w:b/>
              </w:rPr>
              <w:t xml:space="preserve"> </w:t>
            </w:r>
            <w:r w:rsidRPr="00C414C7" w:rsidR="00C414C7">
              <w:rPr>
                <w:rFonts w:eastAsia="Calibri" w:asciiTheme="majorHAnsi" w:hAnsiTheme="majorHAnsi" w:cstheme="majorHAnsi"/>
                <w:b/>
              </w:rPr>
              <w:t>In this lesson, learners will develop their understanding of selection by using the ‘if… then… else...’ structure in algorithms and programs. They will revisit the need to use repetition in selection to ensure that conditions are repeatedly checked. They identify the two outcomes in given programs and how the condition informs which outcome will be selected. Learners use this knowledge to write their own programs that use selection with two outcomes.</w:t>
            </w:r>
          </w:p>
        </w:tc>
      </w:tr>
      <w:tr w:rsidR="0027337B" w:rsidTr="00D911E2" w14:paraId="13C056BB" w14:textId="77777777">
        <w:trPr>
          <w:trHeight w:val="420"/>
        </w:trPr>
        <w:tc>
          <w:tcPr>
            <w:tcW w:w="930" w:type="dxa"/>
            <w:vMerge/>
            <w:shd w:val="clear" w:color="auto" w:fill="auto"/>
            <w:tcMar>
              <w:top w:w="0" w:type="dxa"/>
              <w:left w:w="0" w:type="dxa"/>
              <w:bottom w:w="0" w:type="dxa"/>
              <w:right w:w="0" w:type="dxa"/>
            </w:tcMar>
          </w:tcPr>
          <w:p w:rsidRPr="00EA5761" w:rsidR="0027337B" w:rsidP="00EF1BBC" w:rsidRDefault="0027337B" w14:paraId="747293B3"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27337B" w:rsidP="002A30C3" w:rsidRDefault="00007B6A" w14:paraId="6A993CDA" w14:textId="497A20D8">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703D3B">
              <w:rPr>
                <w:rFonts w:asciiTheme="majorHAnsi" w:hAnsiTheme="majorHAnsi" w:cstheme="majorHAnsi"/>
              </w:rPr>
              <w:t xml:space="preserve"> </w:t>
            </w:r>
            <w:r w:rsidRPr="00A85CC1" w:rsidR="00A85CC1">
              <w:rPr>
                <w:rFonts w:asciiTheme="majorHAnsi" w:hAnsiTheme="majorHAnsi" w:cstheme="majorHAnsi"/>
              </w:rPr>
              <w:t xml:space="preserve">I can </w:t>
            </w:r>
            <w:r w:rsidRPr="003723B6" w:rsidR="003723B6">
              <w:rPr>
                <w:rFonts w:asciiTheme="majorHAnsi" w:hAnsiTheme="majorHAnsi" w:cstheme="majorHAnsi"/>
              </w:rPr>
              <w:t>relate that a conditional statement connects a condition to an outcome</w:t>
            </w:r>
          </w:p>
        </w:tc>
      </w:tr>
      <w:tr w:rsidR="0027337B" w:rsidTr="00D911E2" w14:paraId="2950A830" w14:textId="77777777">
        <w:trPr>
          <w:trHeight w:val="420"/>
        </w:trPr>
        <w:tc>
          <w:tcPr>
            <w:tcW w:w="930" w:type="dxa"/>
            <w:vMerge w:val="restart"/>
            <w:shd w:val="clear" w:color="auto" w:fill="auto"/>
            <w:tcMar>
              <w:top w:w="0" w:type="dxa"/>
              <w:left w:w="0" w:type="dxa"/>
              <w:bottom w:w="0" w:type="dxa"/>
              <w:right w:w="0" w:type="dxa"/>
            </w:tcMar>
          </w:tcPr>
          <w:p w:rsidRPr="00EA5761" w:rsidR="0027337B" w:rsidP="00EF1BBC" w:rsidRDefault="0027337B" w14:paraId="54CC0E1D"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3</w:t>
            </w:r>
          </w:p>
        </w:tc>
        <w:tc>
          <w:tcPr>
            <w:tcW w:w="13030" w:type="dxa"/>
            <w:shd w:val="clear" w:color="auto" w:fill="auto"/>
            <w:tcMar>
              <w:top w:w="0" w:type="dxa"/>
              <w:left w:w="0" w:type="dxa"/>
              <w:bottom w:w="0" w:type="dxa"/>
              <w:right w:w="0" w:type="dxa"/>
            </w:tcMar>
          </w:tcPr>
          <w:p w:rsidRPr="00EA5761" w:rsidR="0027337B" w:rsidP="00EF1BBC" w:rsidRDefault="0027337B" w14:paraId="334641A2" w14:textId="21089B93">
            <w:pPr>
              <w:widowControl w:val="0"/>
              <w:rPr>
                <w:rFonts w:eastAsia="Calibri" w:asciiTheme="majorHAnsi" w:hAnsiTheme="majorHAnsi" w:cstheme="majorHAnsi"/>
                <w:i/>
                <w:color w:val="0000FF"/>
              </w:rPr>
            </w:pPr>
            <w:r w:rsidRPr="00EA5761">
              <w:rPr>
                <w:rFonts w:eastAsia="Calibri" w:asciiTheme="majorHAnsi" w:hAnsiTheme="majorHAnsi" w:cstheme="majorHAnsi"/>
                <w:b/>
              </w:rPr>
              <w:t>Lesson Overview</w:t>
            </w:r>
            <w:r w:rsidRPr="00EA5761" w:rsidR="000E3E16">
              <w:rPr>
                <w:rFonts w:eastAsia="Calibri" w:asciiTheme="majorHAnsi" w:hAnsiTheme="majorHAnsi" w:cstheme="majorHAnsi"/>
                <w:b/>
              </w:rPr>
              <w:t xml:space="preserve"> – </w:t>
            </w:r>
            <w:r w:rsidRPr="003723B6" w:rsidR="003723B6">
              <w:rPr>
                <w:rFonts w:eastAsia="Calibri" w:asciiTheme="majorHAnsi" w:hAnsiTheme="majorHAnsi" w:cstheme="majorHAnsi"/>
                <w:b/>
              </w:rPr>
              <w:t>In this lesson, learners consider how the ‘if… then... else…’ structure can be used to identify two responses to a binary question (one with a ‘yes or no’ answer). They identify that the answer to the question is the ‘condition’, and use algorithms with a branching structure to represent the actions that will be carried out if the condition is true or false. They learn how questions can be asked in Scratch, and how the answer, supplied by the user, is used in the condition to control the outcomes. They use an algorithm to design a program that uses selection to direct the flow of the program based on the answer provided. They implement their algorithm as a program and test whether both outcomes can be achieved.</w:t>
            </w:r>
          </w:p>
        </w:tc>
      </w:tr>
      <w:tr w:rsidR="0027337B" w:rsidTr="00D911E2" w14:paraId="2B484DDD" w14:textId="77777777">
        <w:trPr>
          <w:trHeight w:val="420"/>
        </w:trPr>
        <w:tc>
          <w:tcPr>
            <w:tcW w:w="930" w:type="dxa"/>
            <w:vMerge/>
            <w:shd w:val="clear" w:color="auto" w:fill="auto"/>
            <w:tcMar>
              <w:top w:w="0" w:type="dxa"/>
              <w:left w:w="0" w:type="dxa"/>
              <w:bottom w:w="0" w:type="dxa"/>
              <w:right w:w="0" w:type="dxa"/>
            </w:tcMar>
          </w:tcPr>
          <w:p w:rsidRPr="00EA5761" w:rsidR="0027337B" w:rsidP="00EF1BBC" w:rsidRDefault="0027337B" w14:paraId="16510618"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27337B" w:rsidP="002A30C3" w:rsidRDefault="00007B6A" w14:paraId="3D63733A" w14:textId="0D71E113">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0E3E16">
              <w:rPr>
                <w:rFonts w:eastAsia="Calibri" w:asciiTheme="majorHAnsi" w:hAnsiTheme="majorHAnsi" w:cstheme="majorHAnsi"/>
              </w:rPr>
              <w:t xml:space="preserve"> </w:t>
            </w:r>
            <w:r w:rsidR="003723B6">
              <w:rPr>
                <w:rFonts w:eastAsia="Calibri" w:asciiTheme="majorHAnsi" w:hAnsiTheme="majorHAnsi" w:cstheme="majorHAnsi"/>
              </w:rPr>
              <w:t xml:space="preserve">I can </w:t>
            </w:r>
            <w:r w:rsidRPr="003723B6" w:rsidR="003723B6">
              <w:rPr>
                <w:rFonts w:eastAsia="Calibri" w:asciiTheme="majorHAnsi" w:hAnsiTheme="majorHAnsi" w:cstheme="majorHAnsi"/>
              </w:rPr>
              <w:t>explain how selection directs the flow of a program</w:t>
            </w:r>
          </w:p>
        </w:tc>
      </w:tr>
      <w:tr w:rsidR="0027337B" w:rsidTr="00D911E2" w14:paraId="6B86F233" w14:textId="77777777">
        <w:trPr>
          <w:trHeight w:val="420"/>
        </w:trPr>
        <w:tc>
          <w:tcPr>
            <w:tcW w:w="930" w:type="dxa"/>
            <w:vMerge w:val="restart"/>
            <w:shd w:val="clear" w:color="auto" w:fill="auto"/>
            <w:tcMar>
              <w:top w:w="0" w:type="dxa"/>
              <w:left w:w="0" w:type="dxa"/>
              <w:bottom w:w="0" w:type="dxa"/>
              <w:right w:w="0" w:type="dxa"/>
            </w:tcMar>
          </w:tcPr>
          <w:p w:rsidRPr="00EA5761" w:rsidR="0027337B" w:rsidP="00EF1BBC" w:rsidRDefault="0027337B" w14:paraId="0FDFF04E"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4</w:t>
            </w:r>
          </w:p>
        </w:tc>
        <w:tc>
          <w:tcPr>
            <w:tcW w:w="13030" w:type="dxa"/>
            <w:shd w:val="clear" w:color="auto" w:fill="auto"/>
            <w:tcMar>
              <w:top w:w="0" w:type="dxa"/>
              <w:left w:w="0" w:type="dxa"/>
              <w:bottom w:w="0" w:type="dxa"/>
              <w:right w:w="0" w:type="dxa"/>
            </w:tcMar>
          </w:tcPr>
          <w:p w:rsidRPr="00EA5761" w:rsidR="0027337B" w:rsidP="00EF1BBC" w:rsidRDefault="0027337B" w14:paraId="1D128BB9" w14:textId="0BADE758">
            <w:pPr>
              <w:rPr>
                <w:rFonts w:eastAsia="Calibri" w:asciiTheme="majorHAnsi" w:hAnsiTheme="majorHAnsi" w:cstheme="majorHAnsi"/>
                <w:color w:val="0000FF"/>
              </w:rPr>
            </w:pPr>
            <w:r w:rsidRPr="00EA5761">
              <w:rPr>
                <w:rFonts w:eastAsia="Calibri" w:asciiTheme="majorHAnsi" w:hAnsiTheme="majorHAnsi" w:cstheme="majorHAnsi"/>
                <w:b/>
              </w:rPr>
              <w:t>Lesson Overview</w:t>
            </w:r>
            <w:r w:rsidRPr="00EA5761" w:rsidR="006D7642">
              <w:rPr>
                <w:rFonts w:eastAsia="Calibri" w:asciiTheme="majorHAnsi" w:hAnsiTheme="majorHAnsi" w:cstheme="majorHAnsi"/>
                <w:b/>
              </w:rPr>
              <w:t xml:space="preserve"> –</w:t>
            </w:r>
            <w:r w:rsidR="00347A1B">
              <w:t xml:space="preserve"> </w:t>
            </w:r>
            <w:r w:rsidRPr="00347A1B" w:rsidR="00347A1B">
              <w:rPr>
                <w:rFonts w:eastAsia="Calibri" w:asciiTheme="majorHAnsi" w:hAnsiTheme="majorHAnsi" w:cstheme="majorHAnsi"/>
                <w:b/>
              </w:rPr>
              <w:t>In this lesson, learners will be provided with a task: to use selection to control the outcomes in an interactive quiz. They will outline the requirements of the task and use an algorithm to show how they will use selection in the quiz to control the outcomes based on the answer given. Learners will complete their designs by using storyboards to identify the questions that will be asked, and the outcomes for both correct and incorrect answers. To demonstrate their understanding of how they are using selection to control the flow of the program, learners will identify which outcomes will be selected based on given responses.</w:t>
            </w:r>
          </w:p>
        </w:tc>
      </w:tr>
      <w:tr w:rsidR="0027337B" w:rsidTr="00D911E2" w14:paraId="6C1FAF87" w14:textId="77777777">
        <w:trPr>
          <w:trHeight w:val="420"/>
        </w:trPr>
        <w:tc>
          <w:tcPr>
            <w:tcW w:w="930" w:type="dxa"/>
            <w:vMerge/>
            <w:shd w:val="clear" w:color="auto" w:fill="auto"/>
            <w:tcMar>
              <w:top w:w="0" w:type="dxa"/>
              <w:left w:w="0" w:type="dxa"/>
              <w:bottom w:w="0" w:type="dxa"/>
              <w:right w:w="0" w:type="dxa"/>
            </w:tcMar>
          </w:tcPr>
          <w:p w:rsidRPr="00EA5761" w:rsidR="0027337B" w:rsidP="00EF1BBC" w:rsidRDefault="0027337B" w14:paraId="33067EFF"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27337B" w:rsidP="00476538" w:rsidRDefault="00007B6A" w14:paraId="1B42C8D7" w14:textId="6222D4D6">
            <w:pPr>
              <w:pBdr>
                <w:top w:val="nil"/>
                <w:left w:val="nil"/>
                <w:bottom w:val="nil"/>
                <w:right w:val="nil"/>
                <w:between w:val="nil"/>
              </w:pBdr>
              <w:rPr>
                <w:rFonts w:eastAsia="Calibri" w:asciiTheme="majorHAnsi" w:hAnsiTheme="majorHAnsi" w:cstheme="majorHAnsi"/>
                <w:color w:val="A61C00"/>
              </w:rPr>
            </w:pPr>
            <w:r w:rsidRPr="00EA5761">
              <w:rPr>
                <w:rFonts w:eastAsia="Calibri" w:asciiTheme="majorHAnsi" w:hAnsiTheme="majorHAnsi" w:cstheme="majorHAnsi"/>
              </w:rPr>
              <w:t>LO:</w:t>
            </w:r>
            <w:r w:rsidRPr="00EA5761" w:rsidR="006D7642">
              <w:rPr>
                <w:rFonts w:eastAsia="Calibri" w:asciiTheme="majorHAnsi" w:hAnsiTheme="majorHAnsi" w:cstheme="majorHAnsi"/>
              </w:rPr>
              <w:t xml:space="preserve"> </w:t>
            </w:r>
            <w:r w:rsidR="00347A1B">
              <w:rPr>
                <w:rFonts w:eastAsia="Calibri" w:asciiTheme="majorHAnsi" w:hAnsiTheme="majorHAnsi" w:cstheme="majorHAnsi"/>
              </w:rPr>
              <w:t xml:space="preserve">I can </w:t>
            </w:r>
            <w:r w:rsidRPr="00347A1B" w:rsidR="00347A1B">
              <w:rPr>
                <w:rFonts w:eastAsia="Calibri" w:asciiTheme="majorHAnsi" w:hAnsiTheme="majorHAnsi" w:cstheme="majorHAnsi"/>
              </w:rPr>
              <w:t>design a program which uses selection</w:t>
            </w:r>
          </w:p>
        </w:tc>
      </w:tr>
      <w:tr w:rsidR="0027337B" w:rsidTr="00D911E2" w14:paraId="0C1A4104" w14:textId="77777777">
        <w:trPr>
          <w:trHeight w:val="420"/>
        </w:trPr>
        <w:tc>
          <w:tcPr>
            <w:tcW w:w="930" w:type="dxa"/>
            <w:vMerge w:val="restart"/>
            <w:shd w:val="clear" w:color="auto" w:fill="auto"/>
            <w:tcMar>
              <w:top w:w="0" w:type="dxa"/>
              <w:left w:w="0" w:type="dxa"/>
              <w:bottom w:w="0" w:type="dxa"/>
              <w:right w:w="0" w:type="dxa"/>
            </w:tcMar>
          </w:tcPr>
          <w:p w:rsidRPr="00EA5761" w:rsidR="0027337B" w:rsidP="00EF1BBC" w:rsidRDefault="0027337B" w14:paraId="169DBC91" w14:textId="7777777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5</w:t>
            </w:r>
          </w:p>
        </w:tc>
        <w:tc>
          <w:tcPr>
            <w:tcW w:w="13030" w:type="dxa"/>
            <w:shd w:val="clear" w:color="auto" w:fill="auto"/>
            <w:tcMar>
              <w:top w:w="0" w:type="dxa"/>
              <w:left w:w="0" w:type="dxa"/>
              <w:bottom w:w="0" w:type="dxa"/>
              <w:right w:w="0" w:type="dxa"/>
            </w:tcMar>
          </w:tcPr>
          <w:p w:rsidRPr="00EA5761" w:rsidR="0027337B" w:rsidP="00EF1BBC" w:rsidRDefault="0027337B" w14:paraId="3C57B728" w14:textId="7F974F87">
            <w:pPr>
              <w:widowControl w:val="0"/>
              <w:rPr>
                <w:rFonts w:asciiTheme="majorHAnsi" w:hAnsiTheme="majorHAnsi" w:cstheme="majorHAnsi"/>
                <w:color w:val="222222"/>
                <w:highlight w:val="white"/>
              </w:rPr>
            </w:pPr>
            <w:r w:rsidRPr="00EA5761">
              <w:rPr>
                <w:rFonts w:asciiTheme="majorHAnsi" w:hAnsiTheme="majorHAnsi" w:cstheme="majorHAnsi"/>
                <w:b/>
                <w:color w:val="222222"/>
                <w:highlight w:val="white"/>
              </w:rPr>
              <w:t>Lesson Overview</w:t>
            </w:r>
            <w:r w:rsidRPr="00EA5761" w:rsidR="006D7642">
              <w:rPr>
                <w:rFonts w:asciiTheme="majorHAnsi" w:hAnsiTheme="majorHAnsi" w:cstheme="majorHAnsi"/>
                <w:b/>
                <w:color w:val="222222"/>
                <w:highlight w:val="white"/>
              </w:rPr>
              <w:t xml:space="preserve"> – </w:t>
            </w:r>
            <w:r w:rsidRPr="00DC1A59" w:rsidR="00DC1A59">
              <w:rPr>
                <w:rFonts w:asciiTheme="majorHAnsi" w:hAnsiTheme="majorHAnsi" w:cstheme="majorHAnsi"/>
                <w:b/>
                <w:color w:val="222222"/>
              </w:rPr>
              <w:t>In this lesson, learners will use the Scratch programming environment to implement the first section of their algorithm as a program. They will run the first section of their program to test whether they have correctly used selection to control the outcomes, and debug their program if required. They will then continue implementing their algorithm as a program. Once completed, they will consider the value of sharing their program with others so that they can receive feedback. Learners conclude the lesson by using another learner’s quiz and providing feedback on it.</w:t>
            </w:r>
          </w:p>
        </w:tc>
      </w:tr>
      <w:tr w:rsidR="0027337B" w:rsidTr="00D911E2" w14:paraId="271752C8" w14:textId="77777777">
        <w:trPr>
          <w:trHeight w:val="420"/>
        </w:trPr>
        <w:tc>
          <w:tcPr>
            <w:tcW w:w="930" w:type="dxa"/>
            <w:vMerge/>
            <w:shd w:val="clear" w:color="auto" w:fill="auto"/>
            <w:tcMar>
              <w:top w:w="0" w:type="dxa"/>
              <w:left w:w="0" w:type="dxa"/>
              <w:bottom w:w="0" w:type="dxa"/>
              <w:right w:w="0" w:type="dxa"/>
            </w:tcMar>
          </w:tcPr>
          <w:p w:rsidRPr="00EA5761" w:rsidR="0027337B" w:rsidP="00EF1BBC" w:rsidRDefault="0027337B" w14:paraId="663CF4DE"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27337B" w:rsidP="00476538" w:rsidRDefault="00007B6A" w14:paraId="4B8ACE40" w14:textId="22AFAE20">
            <w:pPr>
              <w:pBdr>
                <w:top w:val="nil"/>
                <w:left w:val="nil"/>
                <w:bottom w:val="nil"/>
                <w:right w:val="nil"/>
                <w:between w:val="nil"/>
              </w:pBdr>
              <w:rPr>
                <w:rFonts w:asciiTheme="majorHAnsi" w:hAnsiTheme="majorHAnsi" w:cstheme="majorHAnsi"/>
                <w:color w:val="222222"/>
                <w:highlight w:val="white"/>
              </w:rPr>
            </w:pPr>
            <w:r w:rsidRPr="00EA5761">
              <w:rPr>
                <w:rFonts w:eastAsia="Calibri" w:asciiTheme="majorHAnsi" w:hAnsiTheme="majorHAnsi" w:cstheme="majorHAnsi"/>
              </w:rPr>
              <w:t>LO:</w:t>
            </w:r>
            <w:r w:rsidRPr="00EA5761" w:rsidR="006D7642">
              <w:rPr>
                <w:rFonts w:asciiTheme="majorHAnsi" w:hAnsiTheme="majorHAnsi" w:cstheme="majorHAnsi"/>
              </w:rPr>
              <w:t xml:space="preserve"> </w:t>
            </w:r>
            <w:r w:rsidR="00DC1A59">
              <w:rPr>
                <w:rFonts w:asciiTheme="majorHAnsi" w:hAnsiTheme="majorHAnsi" w:cstheme="majorHAnsi"/>
              </w:rPr>
              <w:t xml:space="preserve">I can </w:t>
            </w:r>
            <w:r w:rsidRPr="00DC1A59" w:rsidR="00DC1A59">
              <w:rPr>
                <w:rFonts w:asciiTheme="majorHAnsi" w:hAnsiTheme="majorHAnsi" w:cstheme="majorHAnsi"/>
              </w:rPr>
              <w:t>create a program which uses selection</w:t>
            </w:r>
          </w:p>
        </w:tc>
      </w:tr>
      <w:tr w:rsidR="0027337B" w:rsidTr="00D911E2" w14:paraId="0852D70B" w14:textId="77777777">
        <w:trPr>
          <w:trHeight w:val="420"/>
        </w:trPr>
        <w:tc>
          <w:tcPr>
            <w:tcW w:w="930" w:type="dxa"/>
            <w:vMerge w:val="restart"/>
            <w:shd w:val="clear" w:color="auto" w:fill="auto"/>
            <w:tcMar>
              <w:top w:w="0" w:type="dxa"/>
              <w:left w:w="0" w:type="dxa"/>
              <w:bottom w:w="0" w:type="dxa"/>
              <w:right w:w="0" w:type="dxa"/>
            </w:tcMar>
          </w:tcPr>
          <w:p w:rsidRPr="00EA5761" w:rsidR="0027337B" w:rsidP="00EF1BBC" w:rsidRDefault="0027337B" w14:paraId="44CF7ADA" w14:textId="7777777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6</w:t>
            </w:r>
          </w:p>
        </w:tc>
        <w:tc>
          <w:tcPr>
            <w:tcW w:w="13030" w:type="dxa"/>
            <w:shd w:val="clear" w:color="auto" w:fill="auto"/>
            <w:tcMar>
              <w:top w:w="0" w:type="dxa"/>
              <w:left w:w="0" w:type="dxa"/>
              <w:bottom w:w="0" w:type="dxa"/>
              <w:right w:w="0" w:type="dxa"/>
            </w:tcMar>
          </w:tcPr>
          <w:p w:rsidRPr="00EA5761" w:rsidR="0027337B" w:rsidP="00EF1BBC" w:rsidRDefault="0027337B" w14:paraId="77A176AE" w14:textId="7CDA447C">
            <w:pPr>
              <w:widowControl w:val="0"/>
              <w:rPr>
                <w:rFonts w:asciiTheme="majorHAnsi" w:hAnsiTheme="majorHAnsi" w:cstheme="majorHAnsi"/>
                <w:color w:val="333333"/>
                <w:highlight w:val="white"/>
              </w:rPr>
            </w:pPr>
            <w:r w:rsidRPr="00EA5761">
              <w:rPr>
                <w:rFonts w:eastAsia="Calibri" w:asciiTheme="majorHAnsi" w:hAnsiTheme="majorHAnsi" w:cstheme="majorHAnsi"/>
                <w:b/>
              </w:rPr>
              <w:t>Lesson Overview</w:t>
            </w:r>
            <w:r w:rsidRPr="00EA5761" w:rsidR="00EC05C6">
              <w:rPr>
                <w:rFonts w:eastAsia="Calibri" w:asciiTheme="majorHAnsi" w:hAnsiTheme="majorHAnsi" w:cstheme="majorHAnsi"/>
                <w:b/>
              </w:rPr>
              <w:t xml:space="preserve"> – </w:t>
            </w:r>
            <w:r w:rsidRPr="00DC1A59" w:rsidR="00DC1A59">
              <w:rPr>
                <w:rFonts w:eastAsia="Calibri" w:asciiTheme="majorHAnsi" w:hAnsiTheme="majorHAnsi" w:cstheme="majorHAnsi"/>
                <w:b/>
              </w:rPr>
              <w:t>In this lesson, learners will return to their completed programs and identify ways in which the program can be improved. They will focus on issues where answers similar to those in the condition are given as inputs, and identify ways to avoid such problems. Learners will also consider how the outcomes may change the program for subsequent users, and identify how they can make use of setup to provide all users with the same experience. They will implement their identified improvements by returning to the Scratch programming environment and adding to their programs. They conclude the unit by identifying how they met the requirements of the given task, and identifying the aspects of the program that worked well, those they improved, and areas that could improve further.</w:t>
            </w:r>
          </w:p>
        </w:tc>
      </w:tr>
      <w:tr w:rsidR="0027337B" w:rsidTr="00D911E2" w14:paraId="241CE557" w14:textId="77777777">
        <w:trPr>
          <w:trHeight w:val="420"/>
        </w:trPr>
        <w:tc>
          <w:tcPr>
            <w:tcW w:w="930" w:type="dxa"/>
            <w:vMerge/>
            <w:shd w:val="clear" w:color="auto" w:fill="auto"/>
            <w:tcMar>
              <w:top w:w="0" w:type="dxa"/>
              <w:left w:w="0" w:type="dxa"/>
              <w:bottom w:w="0" w:type="dxa"/>
              <w:right w:w="0" w:type="dxa"/>
            </w:tcMar>
          </w:tcPr>
          <w:p w:rsidRPr="00EA5761" w:rsidR="0027337B" w:rsidP="00EF1BBC" w:rsidRDefault="0027337B" w14:paraId="6D106EC6"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27337B" w:rsidP="00476538" w:rsidRDefault="00301439" w14:paraId="2A76A176" w14:textId="4954F2F2">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 xml:space="preserve">LO: </w:t>
            </w:r>
            <w:r w:rsidR="00DC1A59">
              <w:rPr>
                <w:rFonts w:eastAsia="Calibri" w:asciiTheme="majorHAnsi" w:hAnsiTheme="majorHAnsi" w:cstheme="majorHAnsi"/>
              </w:rPr>
              <w:t xml:space="preserve">I can </w:t>
            </w:r>
            <w:r w:rsidRPr="00DC1A59" w:rsidR="00DC1A59">
              <w:rPr>
                <w:rFonts w:eastAsia="Calibri" w:asciiTheme="majorHAnsi" w:hAnsiTheme="majorHAnsi" w:cstheme="majorHAnsi"/>
              </w:rPr>
              <w:t>evaluate my program</w:t>
            </w:r>
          </w:p>
        </w:tc>
      </w:tr>
      <w:tr w:rsidR="00301439" w:rsidTr="00D911E2" w14:paraId="78993110" w14:textId="77777777">
        <w:trPr>
          <w:trHeight w:val="420"/>
        </w:trPr>
        <w:tc>
          <w:tcPr>
            <w:tcW w:w="930" w:type="dxa"/>
            <w:vMerge w:val="restart"/>
            <w:shd w:val="clear" w:color="auto" w:fill="auto"/>
            <w:tcMar>
              <w:top w:w="0" w:type="dxa"/>
              <w:left w:w="0" w:type="dxa"/>
              <w:bottom w:w="0" w:type="dxa"/>
              <w:right w:w="0" w:type="dxa"/>
            </w:tcMar>
          </w:tcPr>
          <w:p w:rsidRPr="00EA5761" w:rsidR="00301439" w:rsidP="00EF1BBC" w:rsidRDefault="00301439" w14:paraId="561DF5B7" w14:textId="64EAC0AF">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7</w:t>
            </w:r>
          </w:p>
        </w:tc>
        <w:tc>
          <w:tcPr>
            <w:tcW w:w="13030" w:type="dxa"/>
            <w:shd w:val="clear" w:color="auto" w:fill="auto"/>
            <w:tcMar>
              <w:top w:w="0" w:type="dxa"/>
              <w:left w:w="0" w:type="dxa"/>
              <w:bottom w:w="0" w:type="dxa"/>
              <w:right w:w="0" w:type="dxa"/>
            </w:tcMar>
          </w:tcPr>
          <w:p w:rsidRPr="00EA5761" w:rsidR="00301439" w:rsidP="00F110CE" w:rsidRDefault="00301439" w14:paraId="5668412D" w14:textId="0BD98EA8">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Lesson Overview –</w:t>
            </w:r>
            <w:r w:rsidRPr="00EA5761" w:rsidR="004E6F45">
              <w:rPr>
                <w:rFonts w:eastAsia="Calibri" w:asciiTheme="majorHAnsi" w:hAnsiTheme="majorHAnsi" w:cstheme="majorHAnsi"/>
                <w:b/>
              </w:rPr>
              <w:t xml:space="preserve"> </w:t>
            </w:r>
            <w:r w:rsidRPr="00330372" w:rsidR="00330372">
              <w:rPr>
                <w:rFonts w:eastAsia="Calibri" w:asciiTheme="majorHAnsi" w:hAnsiTheme="majorHAnsi" w:cstheme="majorHAnsi"/>
                <w:b/>
              </w:rPr>
              <w:t>Learners are introduced to variables. They see examples of real-world variables (score and time in a football match) before they explore them in a Scratch project. Learners then design and make their own project that includes variables. Finally, learners identify that variables are named and that they can be letters (strings) as well as numbers.</w:t>
            </w:r>
          </w:p>
        </w:tc>
      </w:tr>
      <w:tr w:rsidR="00301439" w:rsidTr="00D911E2" w14:paraId="43E66A42" w14:textId="77777777">
        <w:trPr>
          <w:trHeight w:val="420"/>
        </w:trPr>
        <w:tc>
          <w:tcPr>
            <w:tcW w:w="930" w:type="dxa"/>
            <w:vMerge/>
            <w:shd w:val="clear" w:color="auto" w:fill="auto"/>
            <w:tcMar>
              <w:top w:w="0" w:type="dxa"/>
              <w:left w:w="0" w:type="dxa"/>
              <w:bottom w:w="0" w:type="dxa"/>
              <w:right w:w="0" w:type="dxa"/>
            </w:tcMar>
          </w:tcPr>
          <w:p w:rsidRPr="00EA5761" w:rsidR="00301439" w:rsidP="00EF1BBC" w:rsidRDefault="00301439" w14:paraId="27FC2B39"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476538" w:rsidP="00476538" w:rsidRDefault="00301439" w14:paraId="35DD978B" w14:textId="69800B71">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4E6F45">
              <w:rPr>
                <w:rFonts w:eastAsia="Calibri" w:asciiTheme="majorHAnsi" w:hAnsiTheme="majorHAnsi" w:cstheme="majorHAnsi"/>
              </w:rPr>
              <w:t xml:space="preserve"> </w:t>
            </w:r>
            <w:r w:rsidR="00CE6D24">
              <w:rPr>
                <w:rFonts w:eastAsia="Calibri" w:asciiTheme="majorHAnsi" w:hAnsiTheme="majorHAnsi" w:cstheme="majorHAnsi"/>
              </w:rPr>
              <w:t xml:space="preserve">I can </w:t>
            </w:r>
            <w:r w:rsidRPr="00CE6D24" w:rsidR="00CE6D24">
              <w:rPr>
                <w:rFonts w:eastAsia="Calibri" w:asciiTheme="majorHAnsi" w:hAnsiTheme="majorHAnsi" w:cstheme="majorHAnsi"/>
              </w:rPr>
              <w:t>define a ‘variable’ as something that is changeable</w:t>
            </w:r>
          </w:p>
          <w:p w:rsidRPr="00EA5761" w:rsidR="00301439" w:rsidP="004E6F45" w:rsidRDefault="00301439" w14:paraId="1012FFA7" w14:textId="1D3ED1A8">
            <w:pPr>
              <w:pBdr>
                <w:top w:val="nil"/>
                <w:left w:val="nil"/>
                <w:bottom w:val="nil"/>
                <w:right w:val="nil"/>
                <w:between w:val="nil"/>
              </w:pBdr>
              <w:rPr>
                <w:rFonts w:eastAsia="Calibri" w:asciiTheme="majorHAnsi" w:hAnsiTheme="majorHAnsi" w:cstheme="majorHAnsi"/>
              </w:rPr>
            </w:pPr>
          </w:p>
        </w:tc>
      </w:tr>
      <w:tr w:rsidR="00301439" w:rsidTr="00D911E2" w14:paraId="181518E3" w14:textId="77777777">
        <w:trPr>
          <w:trHeight w:val="420"/>
        </w:trPr>
        <w:tc>
          <w:tcPr>
            <w:tcW w:w="930" w:type="dxa"/>
            <w:vMerge w:val="restart"/>
            <w:shd w:val="clear" w:color="auto" w:fill="auto"/>
            <w:tcMar>
              <w:top w:w="0" w:type="dxa"/>
              <w:left w:w="0" w:type="dxa"/>
              <w:bottom w:w="0" w:type="dxa"/>
              <w:right w:w="0" w:type="dxa"/>
            </w:tcMar>
          </w:tcPr>
          <w:p w:rsidRPr="00EA5761" w:rsidR="00301439" w:rsidP="00EF1BBC" w:rsidRDefault="00301439" w14:paraId="651BC8CE" w14:textId="62130610">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8</w:t>
            </w:r>
          </w:p>
        </w:tc>
        <w:tc>
          <w:tcPr>
            <w:tcW w:w="13030" w:type="dxa"/>
            <w:shd w:val="clear" w:color="auto" w:fill="auto"/>
            <w:tcMar>
              <w:top w:w="0" w:type="dxa"/>
              <w:left w:w="0" w:type="dxa"/>
              <w:bottom w:w="0" w:type="dxa"/>
              <w:right w:w="0" w:type="dxa"/>
            </w:tcMar>
          </w:tcPr>
          <w:p w:rsidRPr="00EA5761" w:rsidR="00301439" w:rsidP="00F110CE" w:rsidRDefault="00301439" w14:paraId="75F3767A" w14:textId="21E62748">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Lesson Overview –</w:t>
            </w:r>
            <w:r w:rsidRPr="00EA5761" w:rsidR="004E6F45">
              <w:rPr>
                <w:rFonts w:eastAsia="Calibri" w:asciiTheme="majorHAnsi" w:hAnsiTheme="majorHAnsi" w:cstheme="majorHAnsi"/>
                <w:b/>
              </w:rPr>
              <w:t xml:space="preserve"> </w:t>
            </w:r>
            <w:r w:rsidRPr="00CE6D24" w:rsidR="00CE6D24">
              <w:rPr>
                <w:rFonts w:eastAsia="Calibri" w:asciiTheme="majorHAnsi" w:hAnsiTheme="majorHAnsi" w:cstheme="majorHAnsi"/>
                <w:b/>
              </w:rPr>
              <w:t>Learners understand that variables are used in programs, and that they can only hold a single value at a time. They complete an unplugged task that demonstrates the process of changing variables. Then, learners explore why it is important to name variables and apply their learning in a Scratch project in which they make, name, and update variables.</w:t>
            </w:r>
          </w:p>
        </w:tc>
      </w:tr>
      <w:tr w:rsidR="00301439" w:rsidTr="00D911E2" w14:paraId="73271134" w14:textId="77777777">
        <w:trPr>
          <w:trHeight w:val="420"/>
        </w:trPr>
        <w:tc>
          <w:tcPr>
            <w:tcW w:w="930" w:type="dxa"/>
            <w:vMerge/>
            <w:shd w:val="clear" w:color="auto" w:fill="auto"/>
            <w:tcMar>
              <w:top w:w="0" w:type="dxa"/>
              <w:left w:w="0" w:type="dxa"/>
              <w:bottom w:w="0" w:type="dxa"/>
              <w:right w:w="0" w:type="dxa"/>
            </w:tcMar>
          </w:tcPr>
          <w:p w:rsidRPr="00EA5761" w:rsidR="00301439" w:rsidP="00EF1BBC" w:rsidRDefault="00301439" w14:paraId="7C688BF6"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301439" w:rsidP="004E6F45" w:rsidRDefault="00301439" w14:paraId="51CE51DB" w14:textId="0F03E57E">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4E6F45">
              <w:rPr>
                <w:rFonts w:asciiTheme="majorHAnsi" w:hAnsiTheme="majorHAnsi" w:cstheme="majorHAnsi"/>
              </w:rPr>
              <w:t xml:space="preserve"> </w:t>
            </w:r>
            <w:r w:rsidR="00CE6D24">
              <w:rPr>
                <w:rFonts w:asciiTheme="majorHAnsi" w:hAnsiTheme="majorHAnsi" w:cstheme="majorHAnsi"/>
              </w:rPr>
              <w:t xml:space="preserve">I can </w:t>
            </w:r>
            <w:r w:rsidRPr="00CE6D24" w:rsidR="00CE6D24">
              <w:rPr>
                <w:rFonts w:asciiTheme="majorHAnsi" w:hAnsiTheme="majorHAnsi" w:cstheme="majorHAnsi"/>
              </w:rPr>
              <w:t>explain why a variable is used in a program</w:t>
            </w:r>
          </w:p>
        </w:tc>
      </w:tr>
      <w:tr w:rsidR="00301439" w:rsidTr="00D911E2" w14:paraId="487A11DE" w14:textId="77777777">
        <w:trPr>
          <w:trHeight w:val="420"/>
        </w:trPr>
        <w:tc>
          <w:tcPr>
            <w:tcW w:w="930" w:type="dxa"/>
            <w:vMerge w:val="restart"/>
            <w:shd w:val="clear" w:color="auto" w:fill="auto"/>
            <w:tcMar>
              <w:top w:w="0" w:type="dxa"/>
              <w:left w:w="0" w:type="dxa"/>
              <w:bottom w:w="0" w:type="dxa"/>
              <w:right w:w="0" w:type="dxa"/>
            </w:tcMar>
          </w:tcPr>
          <w:p w:rsidRPr="00EA5761" w:rsidR="00301439" w:rsidP="00EF1BBC" w:rsidRDefault="00301439" w14:paraId="3CCBDF24" w14:textId="0EDC7AFE">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9</w:t>
            </w:r>
          </w:p>
        </w:tc>
        <w:tc>
          <w:tcPr>
            <w:tcW w:w="13030" w:type="dxa"/>
            <w:shd w:val="clear" w:color="auto" w:fill="auto"/>
            <w:tcMar>
              <w:top w:w="0" w:type="dxa"/>
              <w:left w:w="0" w:type="dxa"/>
              <w:bottom w:w="0" w:type="dxa"/>
              <w:right w:w="0" w:type="dxa"/>
            </w:tcMar>
          </w:tcPr>
          <w:p w:rsidRPr="00EA5761" w:rsidR="00301439" w:rsidP="00F110CE" w:rsidRDefault="00301439" w14:paraId="743C4D9A" w14:textId="687EE29D">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Lesson Overview –</w:t>
            </w:r>
            <w:r w:rsidRPr="00EA5761" w:rsidR="004E6F45">
              <w:rPr>
                <w:rFonts w:eastAsia="Calibri" w:asciiTheme="majorHAnsi" w:hAnsiTheme="majorHAnsi" w:cstheme="majorHAnsi"/>
                <w:b/>
              </w:rPr>
              <w:t xml:space="preserve"> </w:t>
            </w:r>
            <w:r w:rsidRPr="00182A31" w:rsidR="00182A31">
              <w:rPr>
                <w:rFonts w:eastAsia="Calibri" w:asciiTheme="majorHAnsi" w:hAnsiTheme="majorHAnsi" w:cstheme="majorHAnsi"/>
                <w:b/>
              </w:rPr>
              <w:t>Learners apply the concept of variables to enhance an existing game in Scratch. They predict the outcome of changing the same change score block in different parts of a program, then they test their predictions in Scratch. Learners also experiment with using different values in variables, and with using a variable elsewhere in a program. Finally, they add comments to their project to explain how they have met the objectives of the lesson.</w:t>
            </w:r>
          </w:p>
        </w:tc>
      </w:tr>
      <w:tr w:rsidR="00301439" w:rsidTr="00D911E2" w14:paraId="657BBDE5" w14:textId="77777777">
        <w:trPr>
          <w:trHeight w:val="420"/>
        </w:trPr>
        <w:tc>
          <w:tcPr>
            <w:tcW w:w="930" w:type="dxa"/>
            <w:vMerge/>
            <w:shd w:val="clear" w:color="auto" w:fill="auto"/>
            <w:tcMar>
              <w:top w:w="0" w:type="dxa"/>
              <w:left w:w="0" w:type="dxa"/>
              <w:bottom w:w="0" w:type="dxa"/>
              <w:right w:w="0" w:type="dxa"/>
            </w:tcMar>
          </w:tcPr>
          <w:p w:rsidRPr="00EA5761" w:rsidR="00301439" w:rsidP="00EF1BBC" w:rsidRDefault="00301439" w14:paraId="0E0C547B"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476538" w:rsidP="00476538" w:rsidRDefault="00301439" w14:paraId="0E162F87" w14:textId="6CC21910">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4E6F45">
              <w:rPr>
                <w:rFonts w:eastAsia="Calibri" w:asciiTheme="majorHAnsi" w:hAnsiTheme="majorHAnsi" w:cstheme="majorHAnsi"/>
              </w:rPr>
              <w:t xml:space="preserve"> </w:t>
            </w:r>
            <w:r w:rsidR="00182A31">
              <w:rPr>
                <w:rFonts w:eastAsia="Calibri" w:asciiTheme="majorHAnsi" w:hAnsiTheme="majorHAnsi" w:cstheme="majorHAnsi"/>
              </w:rPr>
              <w:t xml:space="preserve">I can </w:t>
            </w:r>
            <w:r w:rsidRPr="00182A31" w:rsidR="00182A31">
              <w:rPr>
                <w:rFonts w:eastAsia="Calibri" w:asciiTheme="majorHAnsi" w:hAnsiTheme="majorHAnsi" w:cstheme="majorHAnsi"/>
              </w:rPr>
              <w:t>choose how to improve a game by using variables</w:t>
            </w:r>
          </w:p>
          <w:p w:rsidRPr="00EA5761" w:rsidR="00301439" w:rsidP="004E6F45" w:rsidRDefault="00301439" w14:paraId="0A11BC91" w14:textId="7C7AFD07">
            <w:pPr>
              <w:pBdr>
                <w:top w:val="nil"/>
                <w:left w:val="nil"/>
                <w:bottom w:val="nil"/>
                <w:right w:val="nil"/>
                <w:between w:val="nil"/>
              </w:pBdr>
              <w:rPr>
                <w:rFonts w:eastAsia="Calibri" w:asciiTheme="majorHAnsi" w:hAnsiTheme="majorHAnsi" w:cstheme="majorHAnsi"/>
              </w:rPr>
            </w:pPr>
          </w:p>
        </w:tc>
      </w:tr>
      <w:tr w:rsidR="00301439" w:rsidTr="00D911E2" w14:paraId="582C9F9C" w14:textId="77777777">
        <w:trPr>
          <w:trHeight w:val="420"/>
        </w:trPr>
        <w:tc>
          <w:tcPr>
            <w:tcW w:w="930" w:type="dxa"/>
            <w:vMerge w:val="restart"/>
            <w:shd w:val="clear" w:color="auto" w:fill="auto"/>
            <w:tcMar>
              <w:top w:w="0" w:type="dxa"/>
              <w:left w:w="0" w:type="dxa"/>
              <w:bottom w:w="0" w:type="dxa"/>
              <w:right w:w="0" w:type="dxa"/>
            </w:tcMar>
          </w:tcPr>
          <w:p w:rsidRPr="00EA5761" w:rsidR="00301439" w:rsidP="00EF1BBC" w:rsidRDefault="00301439" w14:paraId="29E0BB1F" w14:textId="7D699088">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10</w:t>
            </w:r>
          </w:p>
        </w:tc>
        <w:tc>
          <w:tcPr>
            <w:tcW w:w="13030" w:type="dxa"/>
            <w:shd w:val="clear" w:color="auto" w:fill="auto"/>
            <w:tcMar>
              <w:top w:w="0" w:type="dxa"/>
              <w:left w:w="0" w:type="dxa"/>
              <w:bottom w:w="0" w:type="dxa"/>
              <w:right w:w="0" w:type="dxa"/>
            </w:tcMar>
          </w:tcPr>
          <w:p w:rsidRPr="00EA5761" w:rsidR="00301439" w:rsidP="00F110CE" w:rsidRDefault="00301439" w14:paraId="2D776363" w14:textId="4088BD6F">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Lesson Overview –</w:t>
            </w:r>
            <w:r w:rsidRPr="00EA5761" w:rsidR="00FD5581">
              <w:rPr>
                <w:rFonts w:eastAsia="Calibri" w:asciiTheme="majorHAnsi" w:hAnsiTheme="majorHAnsi" w:cstheme="majorHAnsi"/>
                <w:b/>
              </w:rPr>
              <w:t xml:space="preserve"> </w:t>
            </w:r>
            <w:r w:rsidRPr="00182A31" w:rsidR="00182A31">
              <w:rPr>
                <w:rFonts w:eastAsia="Calibri" w:asciiTheme="majorHAnsi" w:hAnsiTheme="majorHAnsi" w:cstheme="majorHAnsi"/>
                <w:b/>
              </w:rPr>
              <w:t>Learners work at the ‘design’ level of abstraction, where they create their artwork and algorithms. Learners first design the sprites and backgrounds for their project, then they design their algorithms to create their program flow.</w:t>
            </w:r>
          </w:p>
        </w:tc>
      </w:tr>
      <w:tr w:rsidR="00301439" w:rsidTr="00D911E2" w14:paraId="58895A28" w14:textId="77777777">
        <w:trPr>
          <w:trHeight w:val="420"/>
        </w:trPr>
        <w:tc>
          <w:tcPr>
            <w:tcW w:w="930" w:type="dxa"/>
            <w:vMerge/>
            <w:shd w:val="clear" w:color="auto" w:fill="auto"/>
            <w:tcMar>
              <w:top w:w="0" w:type="dxa"/>
              <w:left w:w="0" w:type="dxa"/>
              <w:bottom w:w="0" w:type="dxa"/>
              <w:right w:w="0" w:type="dxa"/>
            </w:tcMar>
          </w:tcPr>
          <w:p w:rsidRPr="00EA5761" w:rsidR="00301439" w:rsidP="00EF1BBC" w:rsidRDefault="00301439" w14:paraId="42F40AEC"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476538" w:rsidP="00476538" w:rsidRDefault="00301439" w14:paraId="0650FC5C" w14:textId="34BFF533">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FD5581">
              <w:rPr>
                <w:rFonts w:eastAsia="Calibri" w:asciiTheme="majorHAnsi" w:hAnsiTheme="majorHAnsi" w:cstheme="majorHAnsi"/>
              </w:rPr>
              <w:t xml:space="preserve"> </w:t>
            </w:r>
            <w:r w:rsidR="00182A31">
              <w:rPr>
                <w:rFonts w:eastAsia="Calibri" w:asciiTheme="majorHAnsi" w:hAnsiTheme="majorHAnsi" w:cstheme="majorHAnsi"/>
              </w:rPr>
              <w:t xml:space="preserve">I can </w:t>
            </w:r>
            <w:r w:rsidRPr="00182A31" w:rsidR="00182A31">
              <w:rPr>
                <w:rFonts w:eastAsia="Calibri" w:asciiTheme="majorHAnsi" w:hAnsiTheme="majorHAnsi" w:cstheme="majorHAnsi"/>
              </w:rPr>
              <w:t>design a project that builds on a given example</w:t>
            </w:r>
          </w:p>
          <w:p w:rsidRPr="00EA5761" w:rsidR="00301439" w:rsidP="00FD5581" w:rsidRDefault="00301439" w14:paraId="2753E51D" w14:textId="31A9FD76">
            <w:pPr>
              <w:pBdr>
                <w:top w:val="nil"/>
                <w:left w:val="nil"/>
                <w:bottom w:val="nil"/>
                <w:right w:val="nil"/>
                <w:between w:val="nil"/>
              </w:pBdr>
              <w:rPr>
                <w:rFonts w:eastAsia="Calibri" w:asciiTheme="majorHAnsi" w:hAnsiTheme="majorHAnsi" w:cstheme="majorHAnsi"/>
              </w:rPr>
            </w:pPr>
          </w:p>
        </w:tc>
      </w:tr>
      <w:tr w:rsidR="00301439" w:rsidTr="00D911E2" w14:paraId="38F4A389" w14:textId="77777777">
        <w:trPr>
          <w:trHeight w:val="420"/>
        </w:trPr>
        <w:tc>
          <w:tcPr>
            <w:tcW w:w="930" w:type="dxa"/>
            <w:vMerge w:val="restart"/>
            <w:shd w:val="clear" w:color="auto" w:fill="auto"/>
            <w:tcMar>
              <w:top w:w="0" w:type="dxa"/>
              <w:left w:w="0" w:type="dxa"/>
              <w:bottom w:w="0" w:type="dxa"/>
              <w:right w:w="0" w:type="dxa"/>
            </w:tcMar>
          </w:tcPr>
          <w:p w:rsidRPr="00EA5761" w:rsidR="00301439" w:rsidP="00EF1BBC" w:rsidRDefault="00301439" w14:paraId="28549B75" w14:textId="3E9DC4DF">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11</w:t>
            </w:r>
          </w:p>
        </w:tc>
        <w:tc>
          <w:tcPr>
            <w:tcW w:w="13030" w:type="dxa"/>
            <w:shd w:val="clear" w:color="auto" w:fill="auto"/>
            <w:tcMar>
              <w:top w:w="0" w:type="dxa"/>
              <w:left w:w="0" w:type="dxa"/>
              <w:bottom w:w="0" w:type="dxa"/>
              <w:right w:w="0" w:type="dxa"/>
            </w:tcMar>
          </w:tcPr>
          <w:p w:rsidRPr="00EA5761" w:rsidR="00301439" w:rsidP="00F110CE" w:rsidRDefault="00301439" w14:paraId="50DC92B2" w14:textId="596327A2">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Lesson Overview –</w:t>
            </w:r>
            <w:r w:rsidRPr="00EA5761" w:rsidR="00180CB8">
              <w:rPr>
                <w:rFonts w:eastAsia="Calibri" w:asciiTheme="majorHAnsi" w:hAnsiTheme="majorHAnsi" w:cstheme="majorHAnsi"/>
                <w:b/>
              </w:rPr>
              <w:t xml:space="preserve"> </w:t>
            </w:r>
            <w:r w:rsidRPr="00A6656C" w:rsidR="00A6656C">
              <w:rPr>
                <w:rFonts w:eastAsia="Calibri" w:asciiTheme="majorHAnsi" w:hAnsiTheme="majorHAnsi" w:cstheme="majorHAnsi"/>
                <w:b/>
              </w:rPr>
              <w:t>Learners implement the algorithms that they created in Lesson 4. In doing this, they identify variables in an unfamiliar project and learn the importance of naming variables. They also have the opportunity to add another variable to enhance their project.</w:t>
            </w:r>
          </w:p>
        </w:tc>
      </w:tr>
      <w:tr w:rsidR="00301439" w:rsidTr="00D911E2" w14:paraId="6FE3699F" w14:textId="77777777">
        <w:trPr>
          <w:trHeight w:val="420"/>
        </w:trPr>
        <w:tc>
          <w:tcPr>
            <w:tcW w:w="930" w:type="dxa"/>
            <w:vMerge/>
            <w:shd w:val="clear" w:color="auto" w:fill="auto"/>
            <w:tcMar>
              <w:top w:w="0" w:type="dxa"/>
              <w:left w:w="0" w:type="dxa"/>
              <w:bottom w:w="0" w:type="dxa"/>
              <w:right w:w="0" w:type="dxa"/>
            </w:tcMar>
          </w:tcPr>
          <w:p w:rsidRPr="00EA5761" w:rsidR="00301439" w:rsidP="00EF1BBC" w:rsidRDefault="00301439" w14:paraId="1C3295B0"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476538" w:rsidP="00476538" w:rsidRDefault="00301439" w14:paraId="4F7BE50F" w14:textId="4D609286">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180CB8">
              <w:rPr>
                <w:rFonts w:asciiTheme="majorHAnsi" w:hAnsiTheme="majorHAnsi" w:cstheme="majorHAnsi"/>
              </w:rPr>
              <w:t xml:space="preserve"> </w:t>
            </w:r>
            <w:r w:rsidR="00A6656C">
              <w:rPr>
                <w:rFonts w:asciiTheme="majorHAnsi" w:hAnsiTheme="majorHAnsi" w:cstheme="majorHAnsi"/>
              </w:rPr>
              <w:t xml:space="preserve">I can </w:t>
            </w:r>
            <w:r w:rsidRPr="00A6656C" w:rsidR="00A6656C">
              <w:rPr>
                <w:rFonts w:asciiTheme="majorHAnsi" w:hAnsiTheme="majorHAnsi" w:cstheme="majorHAnsi"/>
              </w:rPr>
              <w:t>use my design to create a project</w:t>
            </w:r>
          </w:p>
          <w:p w:rsidRPr="00EA5761" w:rsidR="00301439" w:rsidP="00180CB8" w:rsidRDefault="00301439" w14:paraId="5BA54F63" w14:textId="22BECC5F">
            <w:pPr>
              <w:pBdr>
                <w:top w:val="nil"/>
                <w:left w:val="nil"/>
                <w:bottom w:val="nil"/>
                <w:right w:val="nil"/>
                <w:between w:val="nil"/>
              </w:pBdr>
              <w:rPr>
                <w:rFonts w:eastAsia="Calibri" w:asciiTheme="majorHAnsi" w:hAnsiTheme="majorHAnsi" w:cstheme="majorHAnsi"/>
              </w:rPr>
            </w:pPr>
          </w:p>
        </w:tc>
      </w:tr>
      <w:tr w:rsidR="00301439" w:rsidTr="00D911E2" w14:paraId="6EBC7BF2" w14:textId="77777777">
        <w:trPr>
          <w:trHeight w:val="420"/>
        </w:trPr>
        <w:tc>
          <w:tcPr>
            <w:tcW w:w="930" w:type="dxa"/>
            <w:vMerge w:val="restart"/>
            <w:shd w:val="clear" w:color="auto" w:fill="auto"/>
            <w:tcMar>
              <w:top w:w="0" w:type="dxa"/>
              <w:left w:w="0" w:type="dxa"/>
              <w:bottom w:w="0" w:type="dxa"/>
              <w:right w:w="0" w:type="dxa"/>
            </w:tcMar>
          </w:tcPr>
          <w:p w:rsidRPr="00EA5761" w:rsidR="00301439" w:rsidP="00EF1BBC" w:rsidRDefault="00301439" w14:paraId="0257DEBE" w14:textId="352EDCD4">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12</w:t>
            </w:r>
          </w:p>
        </w:tc>
        <w:tc>
          <w:tcPr>
            <w:tcW w:w="13030" w:type="dxa"/>
            <w:shd w:val="clear" w:color="auto" w:fill="auto"/>
            <w:tcMar>
              <w:top w:w="0" w:type="dxa"/>
              <w:left w:w="0" w:type="dxa"/>
              <w:bottom w:w="0" w:type="dxa"/>
              <w:right w:w="0" w:type="dxa"/>
            </w:tcMar>
          </w:tcPr>
          <w:p w:rsidRPr="00EA5761" w:rsidR="00301439" w:rsidP="00F110CE" w:rsidRDefault="00301439" w14:paraId="0008DABF" w14:textId="56A1890D">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b/>
              </w:rPr>
              <w:t>Lesson Overview –</w:t>
            </w:r>
            <w:r w:rsidRPr="00EA5761" w:rsidR="00180CB8">
              <w:rPr>
                <w:rFonts w:eastAsia="Calibri" w:asciiTheme="majorHAnsi" w:hAnsiTheme="majorHAnsi" w:cstheme="majorHAnsi"/>
                <w:b/>
              </w:rPr>
              <w:t xml:space="preserve"> </w:t>
            </w:r>
            <w:r w:rsidRPr="00A6656C" w:rsidR="00A6656C">
              <w:rPr>
                <w:rFonts w:eastAsia="Calibri" w:asciiTheme="majorHAnsi" w:hAnsiTheme="majorHAnsi" w:cstheme="majorHAnsi"/>
                <w:b/>
              </w:rPr>
              <w:t>Learners build on the project that they created in Lesson 5. They consider how they could improve their own projects and make small changes to achieve this. Learners then have the opportunity to add a variable independently. Finally, learners evaluate each other’s projects; they identify features that they liked and features that could be improved.</w:t>
            </w:r>
          </w:p>
        </w:tc>
      </w:tr>
      <w:tr w:rsidR="00301439" w:rsidTr="00D911E2" w14:paraId="537DCFAA" w14:textId="77777777">
        <w:trPr>
          <w:trHeight w:val="420"/>
        </w:trPr>
        <w:tc>
          <w:tcPr>
            <w:tcW w:w="930" w:type="dxa"/>
            <w:vMerge/>
            <w:shd w:val="clear" w:color="auto" w:fill="auto"/>
            <w:tcMar>
              <w:top w:w="0" w:type="dxa"/>
              <w:left w:w="0" w:type="dxa"/>
              <w:bottom w:w="0" w:type="dxa"/>
              <w:right w:w="0" w:type="dxa"/>
            </w:tcMar>
          </w:tcPr>
          <w:p w:rsidRPr="00EA5761" w:rsidR="00301439" w:rsidP="00EF1BBC" w:rsidRDefault="00301439" w14:paraId="4FEBEA58"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476538" w:rsidP="00476538" w:rsidRDefault="00301439" w14:paraId="536C3662" w14:textId="32A878D4">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180CB8">
              <w:rPr>
                <w:rFonts w:eastAsia="Calibri" w:asciiTheme="majorHAnsi" w:hAnsiTheme="majorHAnsi" w:cstheme="majorHAnsi"/>
              </w:rPr>
              <w:t xml:space="preserve"> </w:t>
            </w:r>
            <w:r w:rsidR="00A6656C">
              <w:rPr>
                <w:rFonts w:eastAsia="Calibri" w:asciiTheme="majorHAnsi" w:hAnsiTheme="majorHAnsi" w:cstheme="majorHAnsi"/>
              </w:rPr>
              <w:t>I can evaluate my project.</w:t>
            </w:r>
          </w:p>
          <w:p w:rsidRPr="00EA5761" w:rsidR="00301439" w:rsidP="00180CB8" w:rsidRDefault="00301439" w14:paraId="288A0F68" w14:textId="6EB165DD">
            <w:pPr>
              <w:pBdr>
                <w:top w:val="nil"/>
                <w:left w:val="nil"/>
                <w:bottom w:val="nil"/>
                <w:right w:val="nil"/>
                <w:between w:val="nil"/>
              </w:pBdr>
              <w:rPr>
                <w:rFonts w:eastAsia="Calibri" w:asciiTheme="majorHAnsi" w:hAnsiTheme="majorHAnsi" w:cstheme="majorHAnsi"/>
              </w:rPr>
            </w:pPr>
          </w:p>
        </w:tc>
      </w:tr>
    </w:tbl>
    <w:p w:rsidRPr="00EA5761" w:rsidR="0027337B" w:rsidP="002E1762" w:rsidRDefault="0027337B" w14:paraId="0DB78D48" w14:textId="11E56BDF">
      <w:pPr>
        <w:widowControl w:val="0"/>
        <w:rPr>
          <w:rFonts w:eastAsia="Calibri" w:asciiTheme="majorHAnsi" w:hAnsiTheme="majorHAnsi" w:cstheme="majorHAnsi"/>
        </w:rPr>
      </w:pPr>
    </w:p>
    <w:p w:rsidRPr="00EA5761" w:rsidR="0027337B" w:rsidP="002E1762" w:rsidRDefault="0027337B" w14:paraId="29680E46" w14:textId="17F8591E">
      <w:pPr>
        <w:widowControl w:val="0"/>
        <w:rPr>
          <w:rFonts w:eastAsia="Calibri" w:asciiTheme="majorHAnsi" w:hAnsiTheme="majorHAnsi" w:cstheme="majorHAnsi"/>
        </w:rPr>
      </w:pPr>
    </w:p>
    <w:p w:rsidRPr="00EA5761" w:rsidR="0027337B" w:rsidP="002E1762" w:rsidRDefault="0027337B" w14:paraId="2D7F8487" w14:textId="100C0477">
      <w:pPr>
        <w:widowControl w:val="0"/>
        <w:rPr>
          <w:rFonts w:eastAsia="Calibri" w:asciiTheme="majorHAnsi" w:hAnsiTheme="majorHAnsi" w:cstheme="majorHAnsi"/>
        </w:rPr>
      </w:pPr>
    </w:p>
    <w:tbl>
      <w:tblPr>
        <w:tblW w:w="139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0"/>
        <w:gridCol w:w="13030"/>
      </w:tblGrid>
      <w:tr w:rsidR="006945FD" w:rsidTr="17B62294" w14:paraId="2C18BBDE" w14:textId="77777777">
        <w:trPr>
          <w:trHeight w:val="420"/>
        </w:trPr>
        <w:tc>
          <w:tcPr>
            <w:tcW w:w="13960" w:type="dxa"/>
            <w:gridSpan w:val="2"/>
            <w:shd w:val="clear" w:color="auto" w:fill="auto"/>
            <w:tcMar>
              <w:top w:w="0" w:type="dxa"/>
              <w:left w:w="0" w:type="dxa"/>
              <w:bottom w:w="0" w:type="dxa"/>
              <w:right w:w="0" w:type="dxa"/>
            </w:tcMar>
          </w:tcPr>
          <w:p w:rsidRPr="00EA5761" w:rsidR="006945FD" w:rsidP="00EF1BBC" w:rsidRDefault="006945FD" w14:paraId="1343D395" w14:textId="77777777">
            <w:pPr>
              <w:widowControl w:val="0"/>
              <w:jc w:val="center"/>
              <w:rPr>
                <w:rFonts w:eastAsia="Calibri" w:asciiTheme="majorHAnsi" w:hAnsiTheme="majorHAnsi" w:cstheme="majorHAnsi"/>
                <w:b/>
              </w:rPr>
            </w:pPr>
            <w:r w:rsidRPr="00EA5761">
              <w:rPr>
                <w:rFonts w:eastAsia="Calibri" w:asciiTheme="majorHAnsi" w:hAnsiTheme="majorHAnsi" w:cstheme="majorHAnsi"/>
                <w:b/>
              </w:rPr>
              <w:t>Music - Topic Objectives</w:t>
            </w:r>
          </w:p>
        </w:tc>
      </w:tr>
      <w:tr w:rsidR="006945FD" w:rsidTr="17B62294" w14:paraId="573724F5" w14:textId="77777777">
        <w:trPr>
          <w:trHeight w:val="1120"/>
        </w:trPr>
        <w:tc>
          <w:tcPr>
            <w:tcW w:w="13960" w:type="dxa"/>
            <w:gridSpan w:val="2"/>
            <w:shd w:val="clear" w:color="auto" w:fill="A4FFFA"/>
            <w:tcMar>
              <w:top w:w="0" w:type="dxa"/>
              <w:left w:w="0" w:type="dxa"/>
              <w:bottom w:w="0" w:type="dxa"/>
              <w:right w:w="0" w:type="dxa"/>
            </w:tcMar>
          </w:tcPr>
          <w:p w:rsidRPr="00EA5761" w:rsidR="006945FD" w:rsidP="00EF1BBC" w:rsidRDefault="006945FD" w14:paraId="7581D1A9" w14:textId="77777777">
            <w:pPr>
              <w:rPr>
                <w:rStyle w:val="eop"/>
                <w:rFonts w:eastAsia="Calibri" w:asciiTheme="majorHAnsi" w:hAnsiTheme="majorHAnsi" w:cstheme="majorHAnsi"/>
                <w:b/>
              </w:rPr>
            </w:pPr>
            <w:r w:rsidRPr="00EA5761">
              <w:rPr>
                <w:rStyle w:val="eop"/>
                <w:rFonts w:eastAsia="Calibri" w:asciiTheme="majorHAnsi" w:hAnsiTheme="majorHAnsi" w:cstheme="majorHAnsi"/>
                <w:b/>
              </w:rPr>
              <w:t>Year 5</w:t>
            </w:r>
          </w:p>
          <w:p w:rsidRPr="00EA5761" w:rsidR="00862726" w:rsidP="00862726" w:rsidRDefault="00862726" w14:paraId="10554638" w14:textId="77777777">
            <w:pPr>
              <w:rPr>
                <w:rFonts w:asciiTheme="majorHAnsi" w:hAnsiTheme="majorHAnsi" w:cstheme="majorHAnsi"/>
              </w:rPr>
            </w:pPr>
            <w:r w:rsidRPr="00EA5761">
              <w:rPr>
                <w:rFonts w:asciiTheme="majorHAnsi" w:hAnsiTheme="majorHAnsi" w:cstheme="majorHAnsi"/>
              </w:rPr>
              <w:t>Independently sing songs, speak chants and rhymes in unison and two parts with increasing diction, control of pitch, a sense of phrase and musical expression</w:t>
            </w:r>
          </w:p>
          <w:p w:rsidRPr="00EA5761" w:rsidR="00862726" w:rsidP="00862726" w:rsidRDefault="00862726" w14:paraId="327395B5" w14:textId="77777777">
            <w:pPr>
              <w:rPr>
                <w:rFonts w:asciiTheme="majorHAnsi" w:hAnsiTheme="majorHAnsi" w:cstheme="majorHAnsi"/>
              </w:rPr>
            </w:pPr>
            <w:r w:rsidRPr="00EA5761">
              <w:rPr>
                <w:rFonts w:asciiTheme="majorHAnsi" w:hAnsiTheme="majorHAnsi" w:cstheme="majorHAnsi"/>
              </w:rPr>
              <w:t>Improvise and develop a wider range of rhythmic and melodic material when composing</w:t>
            </w:r>
          </w:p>
          <w:p w:rsidRPr="00EA5761" w:rsidR="00862726" w:rsidP="00862726" w:rsidRDefault="00862726" w14:paraId="1742FF8C" w14:textId="77777777">
            <w:pPr>
              <w:rPr>
                <w:rFonts w:asciiTheme="majorHAnsi" w:hAnsiTheme="majorHAnsi" w:cstheme="majorHAnsi"/>
              </w:rPr>
            </w:pPr>
            <w:r w:rsidRPr="00EA5761">
              <w:rPr>
                <w:rFonts w:asciiTheme="majorHAnsi" w:hAnsiTheme="majorHAnsi" w:cstheme="majorHAnsi"/>
              </w:rPr>
              <w:t xml:space="preserve">Listen and evaluate a range of live and recorded music. </w:t>
            </w:r>
          </w:p>
          <w:p w:rsidRPr="00EA5761" w:rsidR="00862726" w:rsidP="00862726" w:rsidRDefault="00862726" w14:paraId="00525995" w14:textId="77777777">
            <w:pPr>
              <w:rPr>
                <w:rFonts w:asciiTheme="majorHAnsi" w:hAnsiTheme="majorHAnsi" w:cstheme="majorHAnsi"/>
              </w:rPr>
            </w:pPr>
            <w:r w:rsidRPr="00EA5761">
              <w:rPr>
                <w:rFonts w:asciiTheme="majorHAnsi" w:hAnsiTheme="majorHAnsi" w:cstheme="majorHAnsi"/>
              </w:rPr>
              <w:t>Share opinions about own and others’ work, offering specific comments and justifying these.</w:t>
            </w:r>
          </w:p>
          <w:p w:rsidRPr="00EA5761" w:rsidR="00862726" w:rsidP="00862726" w:rsidRDefault="00862726" w14:paraId="724353AF" w14:textId="77777777">
            <w:pPr>
              <w:rPr>
                <w:rFonts w:asciiTheme="majorHAnsi" w:hAnsiTheme="majorHAnsi" w:cstheme="majorHAnsi"/>
              </w:rPr>
            </w:pPr>
            <w:r w:rsidRPr="00EA5761">
              <w:rPr>
                <w:rFonts w:asciiTheme="majorHAnsi" w:hAnsiTheme="majorHAnsi" w:cstheme="majorHAnsi"/>
              </w:rPr>
              <w:t>Begin to make suggestions of how musical elements can communicate different moods and effects</w:t>
            </w:r>
          </w:p>
          <w:p w:rsidRPr="00EA5761" w:rsidR="006945FD" w:rsidP="00862726" w:rsidRDefault="006945FD" w14:paraId="1BEE6760" w14:textId="77777777">
            <w:pPr>
              <w:rPr>
                <w:rStyle w:val="eop"/>
                <w:rFonts w:eastAsia="Calibri" w:asciiTheme="majorHAnsi" w:hAnsiTheme="majorHAnsi" w:cstheme="majorHAnsi"/>
                <w:b/>
              </w:rPr>
            </w:pPr>
            <w:r w:rsidRPr="00EA5761">
              <w:rPr>
                <w:rStyle w:val="eop"/>
                <w:rFonts w:eastAsia="Calibri" w:asciiTheme="majorHAnsi" w:hAnsiTheme="majorHAnsi" w:cstheme="majorHAnsi"/>
                <w:b/>
              </w:rPr>
              <w:t>Year 6</w:t>
            </w:r>
          </w:p>
          <w:p w:rsidRPr="00EA5761" w:rsidR="00862726" w:rsidP="00862726" w:rsidRDefault="00862726" w14:paraId="2400870C" w14:textId="77777777">
            <w:pPr>
              <w:rPr>
                <w:rFonts w:asciiTheme="majorHAnsi" w:hAnsiTheme="majorHAnsi" w:cstheme="majorHAnsi"/>
              </w:rPr>
            </w:pPr>
            <w:r w:rsidRPr="00EA5761">
              <w:rPr>
                <w:rFonts w:asciiTheme="majorHAnsi" w:hAnsiTheme="majorHAnsi" w:cstheme="majorHAnsi"/>
              </w:rPr>
              <w:t>Independently sing songs, speak chants and rhymes in unison and two parts with increasing diction, control of pitch, a sense of phrase and musical expression.</w:t>
            </w:r>
          </w:p>
          <w:p w:rsidRPr="00EA5761" w:rsidR="00862726" w:rsidP="00862726" w:rsidRDefault="00862726" w14:paraId="4349A18A" w14:textId="77777777">
            <w:pPr>
              <w:rPr>
                <w:rFonts w:asciiTheme="majorHAnsi" w:hAnsiTheme="majorHAnsi" w:cstheme="majorHAnsi"/>
              </w:rPr>
            </w:pPr>
            <w:r w:rsidRPr="00EA5761">
              <w:rPr>
                <w:rFonts w:asciiTheme="majorHAnsi" w:hAnsiTheme="majorHAnsi" w:cstheme="majorHAnsi"/>
              </w:rPr>
              <w:t>Create music with a structure and make use of musical devices (sequence), timbres, textures and techniques.</w:t>
            </w:r>
          </w:p>
          <w:p w:rsidRPr="00EA5761" w:rsidR="00862726" w:rsidP="00862726" w:rsidRDefault="00862726" w14:paraId="7AC6FE3A" w14:textId="77777777">
            <w:pPr>
              <w:rPr>
                <w:rFonts w:asciiTheme="majorHAnsi" w:hAnsiTheme="majorHAnsi" w:cstheme="majorHAnsi"/>
              </w:rPr>
            </w:pPr>
            <w:r w:rsidRPr="00EA5761">
              <w:rPr>
                <w:rFonts w:asciiTheme="majorHAnsi" w:hAnsiTheme="majorHAnsi" w:cstheme="majorHAnsi"/>
              </w:rPr>
              <w:t xml:space="preserve">Listen and evaluate a range of live and recorded music. </w:t>
            </w:r>
          </w:p>
          <w:p w:rsidRPr="00EA5761" w:rsidR="00862726" w:rsidP="00862726" w:rsidRDefault="00862726" w14:paraId="3F13E1C5" w14:textId="77777777">
            <w:pPr>
              <w:rPr>
                <w:rFonts w:asciiTheme="majorHAnsi" w:hAnsiTheme="majorHAnsi" w:cstheme="majorHAnsi"/>
              </w:rPr>
            </w:pPr>
            <w:r w:rsidRPr="00EA5761">
              <w:rPr>
                <w:rFonts w:asciiTheme="majorHAnsi" w:hAnsiTheme="majorHAnsi" w:cstheme="majorHAnsi"/>
              </w:rPr>
              <w:t>Share opinions about own and others’ work, offering specific comments and justifying these.</w:t>
            </w:r>
          </w:p>
          <w:p w:rsidRPr="00EA5761" w:rsidR="00862726" w:rsidP="00862726" w:rsidRDefault="00862726" w14:paraId="78C90F37" w14:textId="77777777">
            <w:pPr>
              <w:rPr>
                <w:rFonts w:asciiTheme="majorHAnsi" w:hAnsiTheme="majorHAnsi" w:cstheme="majorHAnsi"/>
              </w:rPr>
            </w:pPr>
            <w:r w:rsidRPr="00EA5761">
              <w:rPr>
                <w:rFonts w:asciiTheme="majorHAnsi" w:hAnsiTheme="majorHAnsi" w:cstheme="majorHAnsi"/>
              </w:rPr>
              <w:t>Know that time and place can influence the way music is created, performed and heard.</w:t>
            </w:r>
          </w:p>
          <w:p w:rsidRPr="00EA5761" w:rsidR="00476538" w:rsidP="00EA5761" w:rsidRDefault="00862726" w14:paraId="2167C653" w14:textId="5459AA37">
            <w:pPr>
              <w:rPr>
                <w:rFonts w:eastAsia="Calibri" w:asciiTheme="majorHAnsi" w:hAnsiTheme="majorHAnsi" w:cstheme="majorHAnsi"/>
                <w:b/>
              </w:rPr>
            </w:pPr>
            <w:r w:rsidRPr="00EA5761">
              <w:rPr>
                <w:rFonts w:asciiTheme="majorHAnsi" w:hAnsiTheme="majorHAnsi" w:cstheme="majorHAnsi"/>
              </w:rPr>
              <w:t>Recognise a metre (the way in which beats are grouped) and recognise the change of metre in a piece of music.</w:t>
            </w:r>
          </w:p>
          <w:p w:rsidRPr="00EA5761" w:rsidR="006945FD" w:rsidP="00EF1BBC" w:rsidRDefault="006945FD" w14:paraId="00A1B8B2" w14:textId="3E761740">
            <w:pPr>
              <w:rPr>
                <w:rFonts w:eastAsia="Calibri" w:asciiTheme="majorHAnsi" w:hAnsiTheme="majorHAnsi" w:cstheme="majorHAnsi"/>
                <w:b/>
              </w:rPr>
            </w:pPr>
          </w:p>
        </w:tc>
      </w:tr>
      <w:tr w:rsidR="006945FD" w:rsidTr="17B62294" w14:paraId="65145C97" w14:textId="77777777">
        <w:trPr>
          <w:trHeight w:val="420"/>
        </w:trPr>
        <w:tc>
          <w:tcPr>
            <w:tcW w:w="13960" w:type="dxa"/>
            <w:gridSpan w:val="2"/>
            <w:shd w:val="clear" w:color="auto" w:fill="auto"/>
            <w:tcMar>
              <w:top w:w="0" w:type="dxa"/>
              <w:left w:w="0" w:type="dxa"/>
              <w:bottom w:w="0" w:type="dxa"/>
              <w:right w:w="0" w:type="dxa"/>
            </w:tcMar>
          </w:tcPr>
          <w:p w:rsidRPr="00EA5761" w:rsidR="00EA5761" w:rsidP="00EA5761" w:rsidRDefault="00EA5761" w14:paraId="0C6D8691" w14:textId="77777777">
            <w:pPr>
              <w:widowControl w:val="0"/>
              <w:pBdr>
                <w:top w:val="nil"/>
                <w:left w:val="nil"/>
                <w:bottom w:val="nil"/>
                <w:right w:val="nil"/>
                <w:between w:val="nil"/>
              </w:pBdr>
              <w:rPr>
                <w:rFonts w:asciiTheme="majorHAnsi" w:hAnsiTheme="majorHAnsi" w:cstheme="majorHAnsi"/>
              </w:rPr>
            </w:pPr>
            <w:r w:rsidRPr="00EA5761">
              <w:rPr>
                <w:rFonts w:eastAsia="Calibri" w:asciiTheme="majorHAnsi" w:hAnsiTheme="majorHAnsi" w:cstheme="majorHAnsi"/>
                <w:b/>
              </w:rPr>
              <w:t xml:space="preserve">Intended Outcomes – </w:t>
            </w:r>
            <w:r w:rsidRPr="00EA5761">
              <w:rPr>
                <w:rFonts w:asciiTheme="majorHAnsi" w:hAnsiTheme="majorHAnsi" w:cstheme="majorHAnsi"/>
              </w:rPr>
              <w:t>I can discuss:</w:t>
            </w:r>
          </w:p>
          <w:p w:rsidRPr="00EA5761" w:rsidR="00EA5761" w:rsidP="00EA5761" w:rsidRDefault="00EA5761" w14:paraId="60D02E95" w14:textId="77777777">
            <w:pPr>
              <w:widowControl w:val="0"/>
              <w:pBdr>
                <w:top w:val="nil"/>
                <w:left w:val="nil"/>
                <w:bottom w:val="nil"/>
                <w:right w:val="nil"/>
                <w:between w:val="nil"/>
              </w:pBdr>
              <w:rPr>
                <w:rFonts w:asciiTheme="majorHAnsi" w:hAnsiTheme="majorHAnsi" w:cstheme="majorHAnsi"/>
              </w:rPr>
            </w:pPr>
            <w:r w:rsidRPr="00EA5761">
              <w:rPr>
                <w:rFonts w:asciiTheme="majorHAnsi" w:hAnsiTheme="majorHAnsi" w:cstheme="majorHAnsi"/>
              </w:rPr>
              <w:t xml:space="preserve">the style indicators of some of these songs </w:t>
            </w:r>
          </w:p>
          <w:p w:rsidRPr="00EA5761" w:rsidR="00EA5761" w:rsidP="00EA5761" w:rsidRDefault="00EA5761" w14:paraId="2D97F607" w14:textId="77777777">
            <w:pPr>
              <w:widowControl w:val="0"/>
              <w:pBdr>
                <w:top w:val="nil"/>
                <w:left w:val="nil"/>
                <w:bottom w:val="nil"/>
                <w:right w:val="nil"/>
                <w:between w:val="nil"/>
              </w:pBdr>
              <w:rPr>
                <w:rFonts w:asciiTheme="majorHAnsi" w:hAnsiTheme="majorHAnsi" w:cstheme="majorHAnsi"/>
              </w:rPr>
            </w:pPr>
            <w:r w:rsidRPr="00EA5761">
              <w:rPr>
                <w:rFonts w:asciiTheme="majorHAnsi" w:hAnsiTheme="majorHAnsi" w:cstheme="majorHAnsi"/>
              </w:rPr>
              <w:t xml:space="preserve">the structure of some of the songs </w:t>
            </w:r>
          </w:p>
          <w:p w:rsidRPr="00EA5761" w:rsidR="00EA5761" w:rsidP="00EA5761" w:rsidRDefault="00EA5761" w14:paraId="39C63399" w14:textId="77777777">
            <w:pPr>
              <w:widowControl w:val="0"/>
              <w:pBdr>
                <w:top w:val="nil"/>
                <w:left w:val="nil"/>
                <w:bottom w:val="nil"/>
                <w:right w:val="nil"/>
                <w:between w:val="nil"/>
              </w:pBdr>
              <w:rPr>
                <w:rFonts w:asciiTheme="majorHAnsi" w:hAnsiTheme="majorHAnsi" w:cstheme="majorHAnsi"/>
              </w:rPr>
            </w:pPr>
            <w:r w:rsidRPr="00EA5761">
              <w:rPr>
                <w:rFonts w:asciiTheme="majorHAnsi" w:hAnsiTheme="majorHAnsi" w:cstheme="majorHAnsi"/>
              </w:rPr>
              <w:t xml:space="preserve">how some of the dimensions of the music fits together in some of the songs </w:t>
            </w:r>
          </w:p>
          <w:p w:rsidRPr="00EA5761" w:rsidR="00476538" w:rsidP="00EA5761" w:rsidRDefault="00EA5761" w14:paraId="7991AFDB" w14:textId="03B6523F">
            <w:pPr>
              <w:widowControl w:val="0"/>
              <w:pBdr>
                <w:top w:val="nil"/>
                <w:left w:val="nil"/>
                <w:bottom w:val="nil"/>
                <w:right w:val="nil"/>
                <w:between w:val="nil"/>
              </w:pBdr>
              <w:rPr>
                <w:rFonts w:eastAsia="Calibri" w:asciiTheme="majorHAnsi" w:hAnsiTheme="majorHAnsi" w:cstheme="majorHAnsi"/>
                <w:b/>
              </w:rPr>
            </w:pPr>
            <w:r w:rsidRPr="00EA5761">
              <w:rPr>
                <w:rFonts w:asciiTheme="majorHAnsi" w:hAnsiTheme="majorHAnsi" w:cstheme="majorHAnsi"/>
              </w:rPr>
              <w:t>the historical context of some of the songs</w:t>
            </w:r>
          </w:p>
        </w:tc>
      </w:tr>
      <w:tr w:rsidR="006945FD" w:rsidTr="17B62294" w14:paraId="02F50445" w14:textId="77777777">
        <w:trPr>
          <w:trHeight w:val="420"/>
        </w:trPr>
        <w:tc>
          <w:tcPr>
            <w:tcW w:w="930" w:type="dxa"/>
            <w:vMerge w:val="restart"/>
            <w:shd w:val="clear" w:color="auto" w:fill="auto"/>
            <w:tcMar>
              <w:top w:w="0" w:type="dxa"/>
              <w:left w:w="0" w:type="dxa"/>
              <w:bottom w:w="0" w:type="dxa"/>
              <w:right w:w="0" w:type="dxa"/>
            </w:tcMar>
          </w:tcPr>
          <w:p w:rsidRPr="00EA5761" w:rsidR="006945FD" w:rsidP="00EF1BBC" w:rsidRDefault="006945FD" w14:paraId="5081F415" w14:textId="445A5CF5">
            <w:pPr>
              <w:widowControl w:val="0"/>
              <w:jc w:val="center"/>
              <w:rPr>
                <w:rFonts w:eastAsia="Calibri" w:asciiTheme="majorHAnsi" w:hAnsiTheme="majorHAnsi" w:cstheme="majorHAnsi"/>
              </w:rPr>
            </w:pPr>
            <w:r w:rsidRPr="00EA5761">
              <w:rPr>
                <w:rFonts w:eastAsia="Calibri" w:asciiTheme="majorHAnsi" w:hAnsiTheme="majorHAnsi" w:cstheme="majorHAnsi"/>
              </w:rPr>
              <w:t>1</w:t>
            </w:r>
          </w:p>
        </w:tc>
        <w:tc>
          <w:tcPr>
            <w:tcW w:w="13030" w:type="dxa"/>
            <w:shd w:val="clear" w:color="auto" w:fill="auto"/>
            <w:tcMar>
              <w:top w:w="0" w:type="dxa"/>
              <w:left w:w="0" w:type="dxa"/>
              <w:bottom w:w="0" w:type="dxa"/>
              <w:right w:w="0" w:type="dxa"/>
            </w:tcMar>
          </w:tcPr>
          <w:p w:rsidRPr="00EA5761" w:rsidR="00EA5761" w:rsidP="00EA5761" w:rsidRDefault="00EA5761" w14:paraId="5B758743" w14:textId="77777777">
            <w:pPr>
              <w:widowControl w:val="0"/>
              <w:pBdr>
                <w:top w:val="nil"/>
                <w:left w:val="nil"/>
                <w:bottom w:val="nil"/>
                <w:right w:val="nil"/>
                <w:between w:val="nil"/>
              </w:pBdr>
              <w:rPr>
                <w:rFonts w:asciiTheme="majorHAnsi" w:hAnsiTheme="majorHAnsi" w:cstheme="majorHAnsi"/>
              </w:rPr>
            </w:pPr>
            <w:r w:rsidRPr="00EA5761">
              <w:rPr>
                <w:rFonts w:eastAsia="Calibri" w:asciiTheme="majorHAnsi" w:hAnsiTheme="majorHAnsi" w:cstheme="majorHAnsi"/>
                <w:b/>
              </w:rPr>
              <w:t xml:space="preserve">Lesson Overview – </w:t>
            </w:r>
            <w:r w:rsidRPr="00EA5761">
              <w:rPr>
                <w:rFonts w:asciiTheme="majorHAnsi" w:hAnsiTheme="majorHAnsi" w:cstheme="majorHAnsi"/>
              </w:rPr>
              <w:t>Choose who you want to listen to. Perhaps a little of each artist? After listening, share your thoughts and feelings together. Explain what the Inspirational Women’s Timeline is and choose an artist to listen to and learn about. Listen using YouTube or Spotify.</w:t>
            </w:r>
          </w:p>
          <w:p w:rsidRPr="00EA5761" w:rsidR="00EA5761" w:rsidP="00EA5761" w:rsidRDefault="00EA5761" w14:paraId="46D2F7DF" w14:textId="77777777">
            <w:pPr>
              <w:widowControl w:val="0"/>
              <w:pBdr>
                <w:top w:val="nil"/>
                <w:left w:val="nil"/>
                <w:bottom w:val="nil"/>
                <w:right w:val="nil"/>
                <w:between w:val="nil"/>
              </w:pBdr>
              <w:rPr>
                <w:rFonts w:asciiTheme="majorHAnsi" w:hAnsiTheme="majorHAnsi" w:cstheme="majorHAnsi"/>
              </w:rPr>
            </w:pPr>
            <w:r w:rsidRPr="00EA5761">
              <w:rPr>
                <w:rFonts w:asciiTheme="majorHAnsi" w:hAnsiTheme="majorHAnsi" w:cstheme="majorHAnsi"/>
              </w:rPr>
              <w:t>Watch the video ‘Introduction to the Artists’. These are four very different artists who create their own music. They have a very strong sense of identity and culture. They know who they are and where they are from b. Themes or key words - can you remember any from the video?</w:t>
            </w:r>
          </w:p>
          <w:p w:rsidRPr="00EA5761" w:rsidR="00EA5761" w:rsidP="00EA5761" w:rsidRDefault="00EA5761" w14:paraId="267BFA62" w14:textId="77777777">
            <w:pPr>
              <w:widowControl w:val="0"/>
              <w:pBdr>
                <w:top w:val="nil"/>
                <w:left w:val="nil"/>
                <w:bottom w:val="nil"/>
                <w:right w:val="nil"/>
                <w:between w:val="nil"/>
              </w:pBdr>
              <w:rPr>
                <w:rFonts w:asciiTheme="majorHAnsi" w:hAnsiTheme="majorHAnsi" w:cstheme="majorHAnsi"/>
              </w:rPr>
            </w:pPr>
            <w:r w:rsidRPr="00EA5761">
              <w:rPr>
                <w:rFonts w:asciiTheme="majorHAnsi" w:hAnsiTheme="majorHAnsi" w:cstheme="majorHAnsi"/>
              </w:rPr>
              <w:t>Get into groups of two or more and begin to create your own music that represents how you feel/what you believe/your gender/where you are from and anything else.</w:t>
            </w:r>
          </w:p>
          <w:p w:rsidRPr="00EA5761" w:rsidR="006945FD" w:rsidP="00EF1BBC" w:rsidRDefault="00EA5761" w14:paraId="247DA378" w14:textId="7D41494E">
            <w:pPr>
              <w:widowControl w:val="0"/>
              <w:pBdr>
                <w:top w:val="nil"/>
                <w:left w:val="nil"/>
                <w:bottom w:val="nil"/>
                <w:right w:val="nil"/>
                <w:between w:val="nil"/>
              </w:pBdr>
              <w:rPr>
                <w:rFonts w:eastAsia="Calibri" w:asciiTheme="majorHAnsi" w:hAnsiTheme="majorHAnsi" w:cstheme="majorHAnsi"/>
                <w:i/>
                <w:color w:val="008000"/>
              </w:rPr>
            </w:pPr>
            <w:r w:rsidRPr="00EA5761">
              <w:rPr>
                <w:rFonts w:eastAsia="Calibri" w:asciiTheme="majorHAnsi" w:hAnsiTheme="majorHAnsi" w:cstheme="majorHAnsi"/>
              </w:rPr>
              <w:t xml:space="preserve">Perform and present the learning that has taken place. </w:t>
            </w:r>
          </w:p>
        </w:tc>
      </w:tr>
      <w:tr w:rsidR="006945FD" w:rsidTr="17B62294" w14:paraId="3B2B091D" w14:textId="77777777">
        <w:trPr>
          <w:trHeight w:val="420"/>
        </w:trPr>
        <w:tc>
          <w:tcPr>
            <w:tcW w:w="930" w:type="dxa"/>
            <w:vMerge/>
            <w:tcMar>
              <w:top w:w="0" w:type="dxa"/>
              <w:left w:w="0" w:type="dxa"/>
              <w:bottom w:w="0" w:type="dxa"/>
              <w:right w:w="0" w:type="dxa"/>
            </w:tcMar>
          </w:tcPr>
          <w:p w:rsidRPr="00EA5761" w:rsidR="006945FD" w:rsidP="00EF1BBC" w:rsidRDefault="006945FD" w14:paraId="0CB17E19"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EA5761" w:rsidP="00EA5761" w:rsidRDefault="00EA5761" w14:paraId="1E66AC0F" w14:textId="77777777">
            <w:pPr>
              <w:widowControl w:val="0"/>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I can show an understanding of women in music.</w:t>
            </w:r>
          </w:p>
          <w:p w:rsidRPr="00EA5761" w:rsidR="00EA5761" w:rsidP="00EA5761" w:rsidRDefault="00EA5761" w14:paraId="63E37BBC" w14:textId="77777777">
            <w:pPr>
              <w:rPr>
                <w:rFonts w:asciiTheme="majorHAnsi" w:hAnsiTheme="majorHAnsi" w:cstheme="majorHAnsi"/>
              </w:rPr>
            </w:pPr>
            <w:r w:rsidRPr="00EA5761">
              <w:rPr>
                <w:rFonts w:asciiTheme="majorHAnsi" w:hAnsiTheme="majorHAnsi" w:cstheme="majorHAnsi"/>
              </w:rPr>
              <w:t xml:space="preserve">Listen and evaluate a range of live and recorded music. </w:t>
            </w:r>
          </w:p>
          <w:p w:rsidRPr="00EA5761" w:rsidR="00EA5761" w:rsidP="00EA5761" w:rsidRDefault="00EA5761" w14:paraId="290ED5A8" w14:textId="77777777">
            <w:pPr>
              <w:rPr>
                <w:rFonts w:asciiTheme="majorHAnsi" w:hAnsiTheme="majorHAnsi" w:cstheme="majorHAnsi"/>
              </w:rPr>
            </w:pPr>
            <w:r w:rsidRPr="00EA5761">
              <w:rPr>
                <w:rFonts w:asciiTheme="majorHAnsi" w:hAnsiTheme="majorHAnsi" w:cstheme="majorHAnsi"/>
              </w:rPr>
              <w:t>Know that time and place can influence the way music is created, performed and heard.</w:t>
            </w:r>
          </w:p>
          <w:p w:rsidRPr="00EA5761" w:rsidR="006945FD" w:rsidP="00C30F05" w:rsidRDefault="00EA5761" w14:paraId="6B085ED5" w14:textId="39275943">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I can explain how different artists vary with reference to the mood, texture and dynamics of a song.</w:t>
            </w:r>
          </w:p>
        </w:tc>
      </w:tr>
      <w:tr w:rsidR="006945FD" w:rsidTr="17B62294" w14:paraId="056D6888" w14:textId="77777777">
        <w:trPr>
          <w:trHeight w:val="420"/>
        </w:trPr>
        <w:tc>
          <w:tcPr>
            <w:tcW w:w="930" w:type="dxa"/>
            <w:vMerge w:val="restart"/>
            <w:shd w:val="clear" w:color="auto" w:fill="auto"/>
            <w:tcMar>
              <w:top w:w="0" w:type="dxa"/>
              <w:left w:w="0" w:type="dxa"/>
              <w:bottom w:w="0" w:type="dxa"/>
              <w:right w:w="0" w:type="dxa"/>
            </w:tcMar>
          </w:tcPr>
          <w:p w:rsidRPr="00EA5761" w:rsidR="006945FD" w:rsidP="00EF1BBC" w:rsidRDefault="006945FD" w14:paraId="7D098190" w14:textId="28331549">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2</w:t>
            </w:r>
          </w:p>
        </w:tc>
        <w:tc>
          <w:tcPr>
            <w:tcW w:w="13030" w:type="dxa"/>
            <w:shd w:val="clear" w:color="auto" w:fill="auto"/>
            <w:tcMar>
              <w:top w:w="0" w:type="dxa"/>
              <w:left w:w="0" w:type="dxa"/>
              <w:bottom w:w="0" w:type="dxa"/>
              <w:right w:w="0" w:type="dxa"/>
            </w:tcMar>
          </w:tcPr>
          <w:p w:rsidRPr="00EA5761" w:rsidR="00EA5761" w:rsidP="00EA5761" w:rsidRDefault="00EA5761" w14:paraId="6B26C7CD" w14:textId="77777777">
            <w:pPr>
              <w:widowControl w:val="0"/>
              <w:pBdr>
                <w:top w:val="nil"/>
                <w:left w:val="nil"/>
                <w:bottom w:val="nil"/>
                <w:right w:val="nil"/>
                <w:between w:val="nil"/>
              </w:pBdr>
              <w:tabs>
                <w:tab w:val="left" w:pos="2145"/>
              </w:tabs>
              <w:rPr>
                <w:rFonts w:asciiTheme="majorHAnsi" w:hAnsiTheme="majorHAnsi" w:cstheme="majorHAnsi"/>
              </w:rPr>
            </w:pPr>
            <w:r w:rsidRPr="00EA5761">
              <w:rPr>
                <w:rFonts w:eastAsia="Calibri" w:asciiTheme="majorHAnsi" w:hAnsiTheme="majorHAnsi" w:cstheme="majorHAnsi"/>
                <w:b/>
              </w:rPr>
              <w:t xml:space="preserve">Lesson Overview – </w:t>
            </w:r>
            <w:r w:rsidRPr="00EA5761">
              <w:rPr>
                <w:rFonts w:asciiTheme="majorHAnsi" w:hAnsiTheme="majorHAnsi" w:cstheme="majorHAnsi"/>
              </w:rPr>
              <w:t>Listen to Something Helpful by Anna Meredith. After listening, share your thoughts and feelings together.</w:t>
            </w:r>
          </w:p>
          <w:p w:rsidRPr="00EA5761" w:rsidR="00EA5761" w:rsidP="00EA5761" w:rsidRDefault="00EA5761" w14:paraId="49CBEBB3" w14:textId="77777777">
            <w:pPr>
              <w:widowControl w:val="0"/>
              <w:pBdr>
                <w:top w:val="nil"/>
                <w:left w:val="nil"/>
                <w:bottom w:val="nil"/>
                <w:right w:val="nil"/>
                <w:between w:val="nil"/>
              </w:pBdr>
              <w:tabs>
                <w:tab w:val="left" w:pos="2145"/>
              </w:tabs>
              <w:rPr>
                <w:rFonts w:asciiTheme="majorHAnsi" w:hAnsiTheme="majorHAnsi" w:cstheme="majorHAnsi"/>
              </w:rPr>
            </w:pPr>
            <w:r w:rsidRPr="00EA5761">
              <w:rPr>
                <w:rFonts w:asciiTheme="majorHAnsi" w:hAnsiTheme="majorHAnsi" w:cstheme="majorHAnsi"/>
              </w:rPr>
              <w:t xml:space="preserve">Watch some or all of the videos and discuss together the key words and themes that arise. </w:t>
            </w:r>
          </w:p>
          <w:p w:rsidRPr="00EA5761" w:rsidR="00EA5761" w:rsidP="00EA5761" w:rsidRDefault="00EA5761" w14:paraId="2F1DFEFB" w14:textId="77777777">
            <w:pPr>
              <w:widowControl w:val="0"/>
              <w:pBdr>
                <w:top w:val="nil"/>
                <w:left w:val="nil"/>
                <w:bottom w:val="nil"/>
                <w:right w:val="nil"/>
                <w:between w:val="nil"/>
              </w:pBdr>
              <w:tabs>
                <w:tab w:val="left" w:pos="2145"/>
              </w:tabs>
              <w:rPr>
                <w:rFonts w:asciiTheme="majorHAnsi" w:hAnsiTheme="majorHAnsi" w:cstheme="majorHAnsi"/>
              </w:rPr>
            </w:pPr>
            <w:r w:rsidRPr="00EA5761">
              <w:rPr>
                <w:rFonts w:asciiTheme="majorHAnsi" w:hAnsiTheme="majorHAnsi" w:cstheme="majorHAnsi"/>
              </w:rPr>
              <w:t>Continue to create your own music that represents how you feel/what you believe/your gender/where you are from and anything else.</w:t>
            </w:r>
          </w:p>
          <w:p w:rsidRPr="00EA5761" w:rsidR="006945FD" w:rsidP="00EF1BBC" w:rsidRDefault="00EA5761" w14:paraId="70BC5DF5" w14:textId="2CCBAB91">
            <w:pPr>
              <w:widowControl w:val="0"/>
              <w:pBdr>
                <w:top w:val="nil"/>
                <w:left w:val="nil"/>
                <w:bottom w:val="nil"/>
                <w:right w:val="nil"/>
                <w:between w:val="nil"/>
              </w:pBdr>
              <w:rPr>
                <w:rFonts w:eastAsia="Calibri" w:asciiTheme="majorHAnsi" w:hAnsiTheme="majorHAnsi" w:cstheme="majorHAnsi"/>
                <w:color w:val="0000FF"/>
              </w:rPr>
            </w:pPr>
            <w:r w:rsidRPr="00EA5761">
              <w:rPr>
                <w:rFonts w:asciiTheme="majorHAnsi" w:hAnsiTheme="majorHAnsi" w:cstheme="majorHAnsi"/>
              </w:rPr>
              <w:t>Perform, Share and Present the learning that has taken place in the lesson.</w:t>
            </w:r>
          </w:p>
        </w:tc>
      </w:tr>
      <w:tr w:rsidR="006945FD" w:rsidTr="17B62294" w14:paraId="6173EE53" w14:textId="77777777">
        <w:trPr>
          <w:trHeight w:val="420"/>
        </w:trPr>
        <w:tc>
          <w:tcPr>
            <w:tcW w:w="930" w:type="dxa"/>
            <w:vMerge/>
            <w:tcMar>
              <w:top w:w="0" w:type="dxa"/>
              <w:left w:w="0" w:type="dxa"/>
              <w:bottom w:w="0" w:type="dxa"/>
              <w:right w:w="0" w:type="dxa"/>
            </w:tcMar>
          </w:tcPr>
          <w:p w:rsidRPr="00EA5761" w:rsidR="006945FD" w:rsidP="00EF1BBC" w:rsidRDefault="006945FD" w14:paraId="514FEBDE"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EA5761" w:rsidP="00EA5761" w:rsidRDefault="00EA5761" w14:paraId="33BD0410" w14:textId="77777777">
            <w:pPr>
              <w:widowControl w:val="0"/>
              <w:rPr>
                <w:rFonts w:eastAsia="Calibri" w:asciiTheme="majorHAnsi" w:hAnsiTheme="majorHAnsi" w:cstheme="majorHAnsi"/>
              </w:rPr>
            </w:pPr>
            <w:r w:rsidRPr="00EA5761">
              <w:rPr>
                <w:rFonts w:eastAsia="Calibri" w:asciiTheme="majorHAnsi" w:hAnsiTheme="majorHAnsi" w:cstheme="majorHAnsi"/>
              </w:rPr>
              <w:t>I can listen and appraise ‘Something Helpful’ by Anna Meredith.</w:t>
            </w:r>
          </w:p>
          <w:p w:rsidRPr="00EA5761" w:rsidR="00EA5761" w:rsidP="00EA5761" w:rsidRDefault="00EA5761" w14:paraId="75519D78" w14:textId="77777777">
            <w:pPr>
              <w:rPr>
                <w:rFonts w:asciiTheme="majorHAnsi" w:hAnsiTheme="majorHAnsi" w:cstheme="majorHAnsi"/>
              </w:rPr>
            </w:pPr>
            <w:r w:rsidRPr="00EA5761">
              <w:rPr>
                <w:rStyle w:val="normaltextrun"/>
                <w:rFonts w:asciiTheme="majorHAnsi" w:hAnsiTheme="majorHAnsi" w:cstheme="majorHAnsi"/>
                <w:color w:val="000000" w:themeColor="text1"/>
              </w:rPr>
              <w:t xml:space="preserve">I can </w:t>
            </w:r>
            <w:r w:rsidRPr="00EA5761">
              <w:rPr>
                <w:rFonts w:asciiTheme="majorHAnsi" w:hAnsiTheme="majorHAnsi" w:cstheme="majorHAnsi"/>
              </w:rPr>
              <w:t>improvise and develop a wider range of rhythmic and melodic material when composing.</w:t>
            </w:r>
          </w:p>
          <w:p w:rsidRPr="00EA5761" w:rsidR="006945FD" w:rsidP="17B62294" w:rsidRDefault="00EA5761" w14:paraId="0F4EEA01" w14:textId="5713059F">
            <w:pPr>
              <w:widowControl w:val="0"/>
              <w:rPr>
                <w:rStyle w:val="normaltextrun"/>
                <w:rFonts w:asciiTheme="majorHAnsi" w:hAnsiTheme="majorHAnsi" w:cstheme="majorHAnsi"/>
                <w:color w:val="000000" w:themeColor="text1"/>
              </w:rPr>
            </w:pPr>
            <w:r w:rsidRPr="00EA5761">
              <w:rPr>
                <w:rFonts w:asciiTheme="majorHAnsi" w:hAnsiTheme="majorHAnsi" w:cstheme="majorHAnsi"/>
              </w:rPr>
              <w:t>Share opinions about own and others’ work, offering specific comments and justifying these.</w:t>
            </w:r>
          </w:p>
        </w:tc>
      </w:tr>
      <w:tr w:rsidR="006945FD" w:rsidTr="17B62294" w14:paraId="153484CD" w14:textId="77777777">
        <w:trPr>
          <w:trHeight w:val="420"/>
        </w:trPr>
        <w:tc>
          <w:tcPr>
            <w:tcW w:w="930" w:type="dxa"/>
            <w:vMerge w:val="restart"/>
            <w:shd w:val="clear" w:color="auto" w:fill="auto"/>
            <w:tcMar>
              <w:top w:w="0" w:type="dxa"/>
              <w:left w:w="0" w:type="dxa"/>
              <w:bottom w:w="0" w:type="dxa"/>
              <w:right w:w="0" w:type="dxa"/>
            </w:tcMar>
          </w:tcPr>
          <w:p w:rsidRPr="00EA5761" w:rsidR="006945FD" w:rsidP="00EF1BBC" w:rsidRDefault="006945FD" w14:paraId="378AE0DE" w14:textId="0B8E3996">
            <w:pPr>
              <w:widowControl w:val="0"/>
              <w:jc w:val="center"/>
              <w:rPr>
                <w:rFonts w:eastAsia="Calibri" w:asciiTheme="majorHAnsi" w:hAnsiTheme="majorHAnsi" w:cstheme="majorHAnsi"/>
              </w:rPr>
            </w:pPr>
            <w:r w:rsidRPr="00EA5761">
              <w:rPr>
                <w:rFonts w:eastAsia="Calibri" w:asciiTheme="majorHAnsi" w:hAnsiTheme="majorHAnsi" w:cstheme="majorHAnsi"/>
              </w:rPr>
              <w:t>3</w:t>
            </w:r>
          </w:p>
        </w:tc>
        <w:tc>
          <w:tcPr>
            <w:tcW w:w="13030" w:type="dxa"/>
            <w:shd w:val="clear" w:color="auto" w:fill="auto"/>
            <w:tcMar>
              <w:top w:w="0" w:type="dxa"/>
              <w:left w:w="0" w:type="dxa"/>
              <w:bottom w:w="0" w:type="dxa"/>
              <w:right w:w="0" w:type="dxa"/>
            </w:tcMar>
          </w:tcPr>
          <w:p w:rsidRPr="00EA5761" w:rsidR="00EA5761" w:rsidP="00EA5761" w:rsidRDefault="006945FD" w14:paraId="4CCB2EB5" w14:textId="77777777">
            <w:pPr>
              <w:widowControl w:val="0"/>
              <w:rPr>
                <w:rFonts w:asciiTheme="majorHAnsi" w:hAnsiTheme="majorHAnsi" w:cstheme="majorHAnsi"/>
              </w:rPr>
            </w:pPr>
            <w:r w:rsidRPr="00EA5761">
              <w:rPr>
                <w:rFonts w:eastAsia="Calibri" w:asciiTheme="majorHAnsi" w:hAnsiTheme="majorHAnsi" w:cstheme="majorHAnsi"/>
                <w:b/>
              </w:rPr>
              <w:t xml:space="preserve">Lesson Overview – </w:t>
            </w:r>
          </w:p>
          <w:p w:rsidRPr="00EA5761" w:rsidR="00EA5761" w:rsidP="00EA5761" w:rsidRDefault="00EA5761" w14:paraId="29CBC493" w14:textId="77777777">
            <w:pPr>
              <w:widowControl w:val="0"/>
              <w:rPr>
                <w:rFonts w:asciiTheme="majorHAnsi" w:hAnsiTheme="majorHAnsi" w:cstheme="majorHAnsi"/>
              </w:rPr>
            </w:pPr>
            <w:r w:rsidRPr="00EA5761">
              <w:rPr>
                <w:rFonts w:asciiTheme="majorHAnsi" w:hAnsiTheme="majorHAnsi" w:cstheme="majorHAnsi"/>
              </w:rPr>
              <w:t>Watch some or all of the videos about Shiva: a. Video 1 Music and Shiva - Who is Shiva? b. Video 2 Music and Shiva - Confidence and Believing in Yourself c. Video 3 Music and Shiva - Shiva’s Work and her Role Models Watch some or all of the videos and discuss together the key words and themes.</w:t>
            </w:r>
          </w:p>
          <w:p w:rsidRPr="00EA5761" w:rsidR="00EA5761" w:rsidP="00EA5761" w:rsidRDefault="00EA5761" w14:paraId="094107AF" w14:textId="77777777">
            <w:pPr>
              <w:widowControl w:val="0"/>
              <w:rPr>
                <w:rFonts w:asciiTheme="majorHAnsi" w:hAnsiTheme="majorHAnsi" w:cstheme="majorHAnsi"/>
              </w:rPr>
            </w:pPr>
            <w:r w:rsidRPr="00EA5761">
              <w:rPr>
                <w:rFonts w:asciiTheme="majorHAnsi" w:hAnsiTheme="majorHAnsi" w:cstheme="majorHAnsi"/>
              </w:rPr>
              <w:t xml:space="preserve">Learn to sing one of the songs.  </w:t>
            </w:r>
          </w:p>
          <w:p w:rsidRPr="00EA5761" w:rsidR="00EA5761" w:rsidP="00EA5761" w:rsidRDefault="00EA5761" w14:paraId="1ED0749B" w14:textId="77777777">
            <w:pPr>
              <w:widowControl w:val="0"/>
              <w:rPr>
                <w:rFonts w:asciiTheme="majorHAnsi" w:hAnsiTheme="majorHAnsi" w:cstheme="majorHAnsi"/>
              </w:rPr>
            </w:pPr>
            <w:r w:rsidRPr="00EA5761">
              <w:rPr>
                <w:rFonts w:asciiTheme="majorHAnsi" w:hAnsiTheme="majorHAnsi" w:cstheme="majorHAnsi"/>
              </w:rPr>
              <w:t>continue to create your own music that represents how you feel/what you believe/your gender/where you are from and anything else.</w:t>
            </w:r>
          </w:p>
          <w:p w:rsidRPr="00EA5761" w:rsidR="006945FD" w:rsidP="00EF1BBC" w:rsidRDefault="00EA5761" w14:paraId="65E17438" w14:textId="3E162258">
            <w:pPr>
              <w:widowControl w:val="0"/>
              <w:rPr>
                <w:rFonts w:eastAsia="Calibri" w:asciiTheme="majorHAnsi" w:hAnsiTheme="majorHAnsi" w:cstheme="majorHAnsi"/>
                <w:i/>
                <w:color w:val="0000FF"/>
              </w:rPr>
            </w:pPr>
            <w:r w:rsidRPr="00EA5761">
              <w:rPr>
                <w:rFonts w:asciiTheme="majorHAnsi" w:hAnsiTheme="majorHAnsi" w:cstheme="majorHAnsi"/>
              </w:rPr>
              <w:t>Perform, Share and Present the learning that has taken place in the lesson.</w:t>
            </w:r>
          </w:p>
        </w:tc>
      </w:tr>
      <w:tr w:rsidR="006945FD" w:rsidTr="17B62294" w14:paraId="2BEE3144" w14:textId="77777777">
        <w:trPr>
          <w:trHeight w:val="420"/>
        </w:trPr>
        <w:tc>
          <w:tcPr>
            <w:tcW w:w="930" w:type="dxa"/>
            <w:vMerge/>
            <w:tcMar>
              <w:top w:w="0" w:type="dxa"/>
              <w:left w:w="0" w:type="dxa"/>
              <w:bottom w:w="0" w:type="dxa"/>
              <w:right w:w="0" w:type="dxa"/>
            </w:tcMar>
          </w:tcPr>
          <w:p w:rsidRPr="00EA5761" w:rsidR="006945FD" w:rsidP="00EF1BBC" w:rsidRDefault="006945FD" w14:paraId="1AD77B00"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EA5761" w:rsidP="00EA5761" w:rsidRDefault="00EA5761" w14:paraId="450A5287" w14:textId="77777777">
            <w:pPr>
              <w:rPr>
                <w:rFonts w:asciiTheme="majorHAnsi" w:hAnsiTheme="majorHAnsi" w:cstheme="majorHAnsi"/>
              </w:rPr>
            </w:pPr>
            <w:r w:rsidRPr="00EA5761">
              <w:rPr>
                <w:rFonts w:asciiTheme="majorHAnsi" w:hAnsiTheme="majorHAnsi" w:cstheme="majorHAnsi"/>
              </w:rPr>
              <w:t>Independently sing songs, speak chants and rhymes in unison and two parts with increasing diction, control of pitch, a sense of phrase and musical expression.</w:t>
            </w:r>
          </w:p>
          <w:p w:rsidRPr="00EA5761" w:rsidR="00EA5761" w:rsidP="00EA5761" w:rsidRDefault="00EA5761" w14:paraId="380CD97D" w14:textId="77777777">
            <w:pPr>
              <w:rPr>
                <w:rFonts w:asciiTheme="majorHAnsi" w:hAnsiTheme="majorHAnsi" w:cstheme="majorHAnsi"/>
              </w:rPr>
            </w:pPr>
            <w:r w:rsidRPr="00EA5761">
              <w:rPr>
                <w:rFonts w:asciiTheme="majorHAnsi" w:hAnsiTheme="majorHAnsi" w:cstheme="majorHAnsi"/>
              </w:rPr>
              <w:t>Improvise and develop a wider range of rhythmic and melodic material when composing.</w:t>
            </w:r>
          </w:p>
          <w:p w:rsidRPr="00EA5761" w:rsidR="00EA5761" w:rsidP="00EA5761" w:rsidRDefault="00EA5761" w14:paraId="60005F15" w14:textId="77777777">
            <w:pPr>
              <w:widowControl w:val="0"/>
              <w:rPr>
                <w:rFonts w:asciiTheme="majorHAnsi" w:hAnsiTheme="majorHAnsi" w:cstheme="majorHAnsi"/>
              </w:rPr>
            </w:pPr>
            <w:r w:rsidRPr="00EA5761">
              <w:rPr>
                <w:rFonts w:asciiTheme="majorHAnsi" w:hAnsiTheme="majorHAnsi" w:cstheme="majorHAnsi"/>
              </w:rPr>
              <w:t>Share opinions about own and others’ work, offering specific comments and justifying these.</w:t>
            </w:r>
          </w:p>
          <w:p w:rsidRPr="00EA5761" w:rsidR="006945FD" w:rsidP="00BE5935" w:rsidRDefault="00EA5761" w14:paraId="41D1E294" w14:textId="094C9E32">
            <w:pPr>
              <w:pBdr>
                <w:top w:val="nil"/>
                <w:left w:val="nil"/>
                <w:bottom w:val="nil"/>
                <w:right w:val="nil"/>
                <w:between w:val="nil"/>
              </w:pBdr>
              <w:rPr>
                <w:rStyle w:val="normaltextrun"/>
                <w:rFonts w:asciiTheme="majorHAnsi" w:hAnsiTheme="majorHAnsi" w:cstheme="majorHAnsi"/>
                <w:color w:val="000000" w:themeColor="text1"/>
              </w:rPr>
            </w:pPr>
            <w:r w:rsidRPr="00EA5761">
              <w:rPr>
                <w:rFonts w:asciiTheme="majorHAnsi" w:hAnsiTheme="majorHAnsi" w:cstheme="majorHAnsi"/>
              </w:rPr>
              <w:t>Create music with a structure and make use of musical devices (sequence), timbres, textures and techniques.</w:t>
            </w:r>
          </w:p>
        </w:tc>
      </w:tr>
      <w:tr w:rsidR="006945FD" w:rsidTr="17B62294" w14:paraId="64237627" w14:textId="77777777">
        <w:trPr>
          <w:trHeight w:val="420"/>
        </w:trPr>
        <w:tc>
          <w:tcPr>
            <w:tcW w:w="930" w:type="dxa"/>
            <w:vMerge w:val="restart"/>
            <w:shd w:val="clear" w:color="auto" w:fill="auto"/>
            <w:tcMar>
              <w:top w:w="0" w:type="dxa"/>
              <w:left w:w="0" w:type="dxa"/>
              <w:bottom w:w="0" w:type="dxa"/>
              <w:right w:w="0" w:type="dxa"/>
            </w:tcMar>
          </w:tcPr>
          <w:p w:rsidRPr="00EA5761" w:rsidR="006945FD" w:rsidP="00EF1BBC" w:rsidRDefault="006945FD" w14:paraId="6BE4CDF3" w14:textId="3086A0A4">
            <w:pPr>
              <w:widowControl w:val="0"/>
              <w:jc w:val="center"/>
              <w:rPr>
                <w:rFonts w:eastAsia="Calibri" w:asciiTheme="majorHAnsi" w:hAnsiTheme="majorHAnsi" w:cstheme="majorHAnsi"/>
              </w:rPr>
            </w:pPr>
            <w:r w:rsidRPr="00EA5761">
              <w:rPr>
                <w:rFonts w:eastAsia="Calibri" w:asciiTheme="majorHAnsi" w:hAnsiTheme="majorHAnsi" w:cstheme="majorHAnsi"/>
              </w:rPr>
              <w:t>4</w:t>
            </w:r>
          </w:p>
        </w:tc>
        <w:tc>
          <w:tcPr>
            <w:tcW w:w="13030" w:type="dxa"/>
            <w:shd w:val="clear" w:color="auto" w:fill="auto"/>
            <w:tcMar>
              <w:top w:w="0" w:type="dxa"/>
              <w:left w:w="0" w:type="dxa"/>
              <w:bottom w:w="0" w:type="dxa"/>
              <w:right w:w="0" w:type="dxa"/>
            </w:tcMar>
          </w:tcPr>
          <w:p w:rsidRPr="00EA5761" w:rsidR="00EA5761" w:rsidP="00EA5761" w:rsidRDefault="00EA5761" w14:paraId="5FC06131" w14:textId="77777777">
            <w:pPr>
              <w:rPr>
                <w:rFonts w:asciiTheme="majorHAnsi" w:hAnsiTheme="majorHAnsi" w:cstheme="majorHAnsi"/>
              </w:rPr>
            </w:pPr>
            <w:r w:rsidRPr="00EA5761">
              <w:rPr>
                <w:rFonts w:eastAsia="Calibri" w:asciiTheme="majorHAnsi" w:hAnsiTheme="majorHAnsi" w:cstheme="majorHAnsi"/>
                <w:b/>
                <w:bCs/>
              </w:rPr>
              <w:t xml:space="preserve">Lesson Overview – </w:t>
            </w:r>
            <w:r w:rsidRPr="00EA5761">
              <w:rPr>
                <w:rFonts w:asciiTheme="majorHAnsi" w:hAnsiTheme="majorHAnsi" w:cstheme="majorHAnsi"/>
              </w:rPr>
              <w:t>Listen to Shades of Blue by Eska. After listening, share your thoughts and feelings together.</w:t>
            </w:r>
          </w:p>
          <w:p w:rsidRPr="00EA5761" w:rsidR="00EA5761" w:rsidP="00EA5761" w:rsidRDefault="00EA5761" w14:paraId="725D917B" w14:textId="77777777">
            <w:pPr>
              <w:rPr>
                <w:rFonts w:asciiTheme="majorHAnsi" w:hAnsiTheme="majorHAnsi" w:cstheme="majorHAnsi"/>
              </w:rPr>
            </w:pPr>
            <w:r w:rsidRPr="00EA5761">
              <w:rPr>
                <w:rFonts w:asciiTheme="majorHAnsi" w:hAnsiTheme="majorHAnsi" w:cstheme="majorHAnsi"/>
              </w:rPr>
              <w:t>Revisit the Inspirational Women’s Timeline and choose an artist to listen to and learn about. Listen using YouTube or Spotify.</w:t>
            </w:r>
          </w:p>
          <w:p w:rsidRPr="00EA5761" w:rsidR="00EA5761" w:rsidP="00EA5761" w:rsidRDefault="00EA5761" w14:paraId="0AA2FF1E" w14:textId="77777777">
            <w:pPr>
              <w:rPr>
                <w:rFonts w:asciiTheme="majorHAnsi" w:hAnsiTheme="majorHAnsi" w:cstheme="majorHAnsi"/>
              </w:rPr>
            </w:pPr>
            <w:r w:rsidRPr="00EA5761">
              <w:rPr>
                <w:rFonts w:asciiTheme="majorHAnsi" w:hAnsiTheme="majorHAnsi" w:cstheme="majorHAnsi"/>
              </w:rPr>
              <w:t>Watch some or all of the videos about Eska: a. Video 1 Music and Eska - Who is Eska? b. Video 2 Music and Eska - My Purpose in the World Watch some or all of the videos and discuss together the key words and themes that arise; you will see some of them on the screen. Use this in preparation for the Create section of the unit.</w:t>
            </w:r>
          </w:p>
          <w:p w:rsidRPr="00EA5761" w:rsidR="00EA5761" w:rsidP="00EA5761" w:rsidRDefault="00EA5761" w14:paraId="2A21D6E0" w14:textId="77777777">
            <w:pPr>
              <w:rPr>
                <w:rFonts w:asciiTheme="majorHAnsi" w:hAnsiTheme="majorHAnsi" w:cstheme="majorHAnsi"/>
              </w:rPr>
            </w:pPr>
            <w:r w:rsidRPr="00EA5761">
              <w:rPr>
                <w:rFonts w:asciiTheme="majorHAnsi" w:hAnsiTheme="majorHAnsi" w:cstheme="majorHAnsi"/>
              </w:rPr>
              <w:t>Create</w:t>
            </w:r>
          </w:p>
          <w:p w:rsidRPr="00EA5761" w:rsidR="006945FD" w:rsidP="00EF1BBC" w:rsidRDefault="00EA5761" w14:paraId="43BDD1B9" w14:textId="6F3D12F5">
            <w:pPr>
              <w:rPr>
                <w:rFonts w:eastAsia="Calibri" w:asciiTheme="majorHAnsi" w:hAnsiTheme="majorHAnsi" w:cstheme="majorHAnsi"/>
                <w:color w:val="0000FF"/>
              </w:rPr>
            </w:pPr>
            <w:r w:rsidRPr="00EA5761">
              <w:rPr>
                <w:rFonts w:asciiTheme="majorHAnsi" w:hAnsiTheme="majorHAnsi" w:cstheme="majorHAnsi"/>
              </w:rPr>
              <w:t>Perform</w:t>
            </w:r>
          </w:p>
        </w:tc>
      </w:tr>
      <w:tr w:rsidR="006945FD" w:rsidTr="17B62294" w14:paraId="6AE014E6" w14:textId="77777777">
        <w:trPr>
          <w:trHeight w:val="420"/>
        </w:trPr>
        <w:tc>
          <w:tcPr>
            <w:tcW w:w="930" w:type="dxa"/>
            <w:vMerge/>
            <w:tcMar>
              <w:top w:w="0" w:type="dxa"/>
              <w:left w:w="0" w:type="dxa"/>
              <w:bottom w:w="0" w:type="dxa"/>
              <w:right w:w="0" w:type="dxa"/>
            </w:tcMar>
          </w:tcPr>
          <w:p w:rsidRPr="00EA5761" w:rsidR="006945FD" w:rsidP="00EF1BBC" w:rsidRDefault="006945FD" w14:paraId="3F78AF1A"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EA5761" w:rsidP="00EA5761" w:rsidRDefault="00EA5761" w14:paraId="379FAA9B" w14:textId="77777777">
            <w:pPr>
              <w:widowControl w:val="0"/>
              <w:rPr>
                <w:rFonts w:asciiTheme="majorHAnsi" w:hAnsiTheme="majorHAnsi" w:cstheme="majorHAnsi"/>
              </w:rPr>
            </w:pPr>
            <w:r w:rsidRPr="00EA5761">
              <w:rPr>
                <w:rFonts w:asciiTheme="majorHAnsi" w:hAnsiTheme="majorHAnsi" w:cstheme="majorHAnsi"/>
              </w:rPr>
              <w:t>Share opinions about own and others’ work, offering specific comments and justifying these.</w:t>
            </w:r>
          </w:p>
          <w:p w:rsidRPr="00EA5761" w:rsidR="00EA5761" w:rsidP="00EA5761" w:rsidRDefault="00EA5761" w14:paraId="0360D554" w14:textId="77777777">
            <w:pPr>
              <w:rPr>
                <w:rFonts w:asciiTheme="majorHAnsi" w:hAnsiTheme="majorHAnsi" w:cstheme="majorHAnsi"/>
              </w:rPr>
            </w:pPr>
            <w:r w:rsidRPr="00EA5761">
              <w:rPr>
                <w:rFonts w:asciiTheme="majorHAnsi" w:hAnsiTheme="majorHAnsi" w:cstheme="majorHAnsi"/>
              </w:rPr>
              <w:t>Create music with a structure and make use of musical devices (sequence), timbres, textures and techniques.</w:t>
            </w:r>
          </w:p>
          <w:p w:rsidRPr="00EA5761" w:rsidR="006945FD" w:rsidP="001B3442" w:rsidRDefault="00EA5761" w14:paraId="63AFD089" w14:textId="34E4A2E6">
            <w:pPr>
              <w:pBdr>
                <w:top w:val="nil"/>
                <w:left w:val="nil"/>
                <w:bottom w:val="nil"/>
                <w:right w:val="nil"/>
                <w:between w:val="nil"/>
              </w:pBdr>
              <w:rPr>
                <w:rFonts w:eastAsia="Calibri" w:asciiTheme="majorHAnsi" w:hAnsiTheme="majorHAnsi" w:cstheme="majorHAnsi"/>
                <w:color w:val="A61C00"/>
              </w:rPr>
            </w:pPr>
            <w:r w:rsidRPr="00EA5761">
              <w:rPr>
                <w:rFonts w:asciiTheme="majorHAnsi" w:hAnsiTheme="majorHAnsi" w:cstheme="majorHAnsi"/>
              </w:rPr>
              <w:t>Recognise a metre (the way in which beats are grouped) and recognise the change of metre in a piece of music.</w:t>
            </w:r>
          </w:p>
        </w:tc>
      </w:tr>
      <w:tr w:rsidR="006945FD" w:rsidTr="17B62294" w14:paraId="664D4305" w14:textId="77777777">
        <w:trPr>
          <w:trHeight w:val="420"/>
        </w:trPr>
        <w:tc>
          <w:tcPr>
            <w:tcW w:w="930" w:type="dxa"/>
            <w:vMerge w:val="restart"/>
            <w:shd w:val="clear" w:color="auto" w:fill="auto"/>
            <w:tcMar>
              <w:top w:w="0" w:type="dxa"/>
              <w:left w:w="0" w:type="dxa"/>
              <w:bottom w:w="0" w:type="dxa"/>
              <w:right w:w="0" w:type="dxa"/>
            </w:tcMar>
          </w:tcPr>
          <w:p w:rsidRPr="00EA5761" w:rsidR="006945FD" w:rsidP="00EF1BBC" w:rsidRDefault="006945FD" w14:paraId="318EA26F" w14:textId="3369A81D">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5</w:t>
            </w:r>
            <w:r w:rsidRPr="00EA5761" w:rsidR="00EA5761">
              <w:rPr>
                <w:rFonts w:eastAsia="Calibri" w:asciiTheme="majorHAnsi" w:hAnsiTheme="majorHAnsi" w:cstheme="majorHAnsi"/>
              </w:rPr>
              <w:t xml:space="preserve"> </w:t>
            </w:r>
          </w:p>
        </w:tc>
        <w:tc>
          <w:tcPr>
            <w:tcW w:w="13030" w:type="dxa"/>
            <w:shd w:val="clear" w:color="auto" w:fill="auto"/>
            <w:tcMar>
              <w:top w:w="0" w:type="dxa"/>
              <w:left w:w="0" w:type="dxa"/>
              <w:bottom w:w="0" w:type="dxa"/>
              <w:right w:w="0" w:type="dxa"/>
            </w:tcMar>
          </w:tcPr>
          <w:p w:rsidRPr="00EA5761" w:rsidR="00EA5761" w:rsidP="00EA5761" w:rsidRDefault="00EA5761" w14:paraId="32B53E37" w14:textId="77777777">
            <w:pPr>
              <w:widowControl w:val="0"/>
              <w:rPr>
                <w:rFonts w:asciiTheme="majorHAnsi" w:hAnsiTheme="majorHAnsi" w:cstheme="majorHAnsi"/>
              </w:rPr>
            </w:pPr>
            <w:r w:rsidRPr="00EA5761">
              <w:rPr>
                <w:rFonts w:asciiTheme="majorHAnsi" w:hAnsiTheme="majorHAnsi" w:cstheme="majorHAnsi"/>
                <w:b/>
                <w:highlight w:val="white"/>
              </w:rPr>
              <w:t xml:space="preserve">Lesson Overview – </w:t>
            </w:r>
            <w:r w:rsidRPr="00EA5761">
              <w:rPr>
                <w:rFonts w:asciiTheme="majorHAnsi" w:hAnsiTheme="majorHAnsi" w:cstheme="majorHAnsi"/>
              </w:rPr>
              <w:t>Listen to The Middle Middle by Afrodeutsche. After listening, share your thoughts and feelings together.</w:t>
            </w:r>
          </w:p>
          <w:p w:rsidRPr="00EA5761" w:rsidR="00EA5761" w:rsidP="00EA5761" w:rsidRDefault="00EA5761" w14:paraId="6E209054" w14:textId="77777777">
            <w:pPr>
              <w:widowControl w:val="0"/>
              <w:rPr>
                <w:rFonts w:asciiTheme="majorHAnsi" w:hAnsiTheme="majorHAnsi" w:cstheme="majorHAnsi"/>
              </w:rPr>
            </w:pPr>
            <w:r w:rsidRPr="00EA5761">
              <w:rPr>
                <w:rFonts w:asciiTheme="majorHAnsi" w:hAnsiTheme="majorHAnsi" w:cstheme="majorHAnsi"/>
              </w:rPr>
              <w:t>Revisit the Inspirational Women’s Timeline and choose an artist to listen to and learn about. Listen using YouTube or Spotify.</w:t>
            </w:r>
          </w:p>
          <w:p w:rsidRPr="00EA5761" w:rsidR="00EA5761" w:rsidP="00EA5761" w:rsidRDefault="00EA5761" w14:paraId="724DEA3D" w14:textId="77777777">
            <w:pPr>
              <w:widowControl w:val="0"/>
              <w:rPr>
                <w:rFonts w:asciiTheme="majorHAnsi" w:hAnsiTheme="majorHAnsi" w:cstheme="majorHAnsi"/>
              </w:rPr>
            </w:pPr>
            <w:r w:rsidRPr="00EA5761">
              <w:rPr>
                <w:rFonts w:asciiTheme="majorHAnsi" w:hAnsiTheme="majorHAnsi" w:cstheme="majorHAnsi"/>
              </w:rPr>
              <w:t>Watch some or all of the videos about Afrodeutsche: a. Video 1 Music and Afrodeutsche - Who is Afrodeutsche? b. Video 2 Music and Afrodeutsche - Music is Powerful Watch some or all of the videos and discuss together the key words and themes that arise; you will see some of them on the screen. Use this in preparation for the Create section of the unit.</w:t>
            </w:r>
          </w:p>
          <w:p w:rsidRPr="00EA5761" w:rsidR="00EA5761" w:rsidP="00EA5761" w:rsidRDefault="00EA5761" w14:paraId="32200C97" w14:textId="77777777">
            <w:pPr>
              <w:rPr>
                <w:rFonts w:asciiTheme="majorHAnsi" w:hAnsiTheme="majorHAnsi" w:cstheme="majorHAnsi"/>
              </w:rPr>
            </w:pPr>
            <w:r w:rsidRPr="00EA5761">
              <w:rPr>
                <w:rFonts w:asciiTheme="majorHAnsi" w:hAnsiTheme="majorHAnsi" w:cstheme="majorHAnsi"/>
              </w:rPr>
              <w:t>Create</w:t>
            </w:r>
          </w:p>
          <w:p w:rsidRPr="00C66229" w:rsidR="006945FD" w:rsidP="00EF1BBC" w:rsidRDefault="00EA5761" w14:paraId="47FA3EEF" w14:textId="128FBC06">
            <w:pPr>
              <w:widowControl w:val="0"/>
              <w:rPr>
                <w:rFonts w:asciiTheme="majorHAnsi" w:hAnsiTheme="majorHAnsi" w:cstheme="majorHAnsi"/>
                <w:color w:val="222222"/>
                <w:highlight w:val="white"/>
              </w:rPr>
            </w:pPr>
            <w:r w:rsidRPr="00EA5761">
              <w:rPr>
                <w:rFonts w:asciiTheme="majorHAnsi" w:hAnsiTheme="majorHAnsi" w:cstheme="majorHAnsi"/>
              </w:rPr>
              <w:t>Perform</w:t>
            </w:r>
          </w:p>
        </w:tc>
      </w:tr>
      <w:tr w:rsidR="006945FD" w:rsidTr="17B62294" w14:paraId="6C14CEB0" w14:textId="77777777">
        <w:trPr>
          <w:trHeight w:val="420"/>
        </w:trPr>
        <w:tc>
          <w:tcPr>
            <w:tcW w:w="930" w:type="dxa"/>
            <w:vMerge/>
            <w:tcMar>
              <w:top w:w="0" w:type="dxa"/>
              <w:left w:w="0" w:type="dxa"/>
              <w:bottom w:w="0" w:type="dxa"/>
              <w:right w:w="0" w:type="dxa"/>
            </w:tcMar>
          </w:tcPr>
          <w:p w:rsidRPr="00EA5761" w:rsidR="006945FD" w:rsidP="00EF1BBC" w:rsidRDefault="006945FD" w14:paraId="3D10FBBF"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EA5761" w:rsidP="00EA5761" w:rsidRDefault="00EA5761" w14:paraId="6928478E" w14:textId="77777777">
            <w:pPr>
              <w:rPr>
                <w:rFonts w:asciiTheme="majorHAnsi" w:hAnsiTheme="majorHAnsi" w:cstheme="majorHAnsi"/>
              </w:rPr>
            </w:pPr>
            <w:r w:rsidRPr="00EA5761">
              <w:rPr>
                <w:rFonts w:asciiTheme="majorHAnsi" w:hAnsiTheme="majorHAnsi" w:cstheme="majorHAnsi"/>
              </w:rPr>
              <w:t>Share opinions about own and others’ work, offering specific comments and justifying these.</w:t>
            </w:r>
          </w:p>
          <w:p w:rsidRPr="00EA5761" w:rsidR="00EA5761" w:rsidP="00EA5761" w:rsidRDefault="00EA5761" w14:paraId="494DF4E4" w14:textId="77777777">
            <w:pPr>
              <w:rPr>
                <w:rFonts w:asciiTheme="majorHAnsi" w:hAnsiTheme="majorHAnsi" w:cstheme="majorHAnsi"/>
              </w:rPr>
            </w:pPr>
            <w:r w:rsidRPr="00EA5761">
              <w:rPr>
                <w:rFonts w:asciiTheme="majorHAnsi" w:hAnsiTheme="majorHAnsi" w:cstheme="majorHAnsi"/>
              </w:rPr>
              <w:t>Create music with a structure and make use of musical devices (sequence), timbres, textures and techniques.</w:t>
            </w:r>
          </w:p>
          <w:p w:rsidRPr="00C66229" w:rsidR="006945FD" w:rsidP="001B3442" w:rsidRDefault="00EA5761" w14:paraId="49F8E277" w14:textId="4EB8B4A8">
            <w:pPr>
              <w:pBdr>
                <w:top w:val="nil"/>
                <w:left w:val="nil"/>
                <w:bottom w:val="nil"/>
                <w:right w:val="nil"/>
                <w:between w:val="nil"/>
              </w:pBdr>
              <w:rPr>
                <w:rFonts w:asciiTheme="majorHAnsi" w:hAnsiTheme="majorHAnsi" w:cstheme="majorHAnsi"/>
                <w:color w:val="222222"/>
                <w:highlight w:val="white"/>
              </w:rPr>
            </w:pPr>
            <w:r w:rsidRPr="00EA5761">
              <w:rPr>
                <w:rFonts w:asciiTheme="majorHAnsi" w:hAnsiTheme="majorHAnsi" w:cstheme="majorHAnsi"/>
              </w:rPr>
              <w:t>Recognise a metre (the way in which beats are grouped) and recognise the change of metre in a piece of music.</w:t>
            </w:r>
          </w:p>
        </w:tc>
      </w:tr>
      <w:tr w:rsidR="006945FD" w:rsidTr="17B62294" w14:paraId="74DB16D4" w14:textId="77777777">
        <w:trPr>
          <w:trHeight w:val="420"/>
        </w:trPr>
        <w:tc>
          <w:tcPr>
            <w:tcW w:w="930" w:type="dxa"/>
            <w:vMerge w:val="restart"/>
            <w:shd w:val="clear" w:color="auto" w:fill="auto"/>
            <w:tcMar>
              <w:top w:w="0" w:type="dxa"/>
              <w:left w:w="0" w:type="dxa"/>
              <w:bottom w:w="0" w:type="dxa"/>
              <w:right w:w="0" w:type="dxa"/>
            </w:tcMar>
          </w:tcPr>
          <w:p w:rsidRPr="00EA5761" w:rsidR="006945FD" w:rsidP="00EF1BBC" w:rsidRDefault="001D63BE" w14:paraId="754A1F82" w14:textId="13EE68A5">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6</w:t>
            </w:r>
          </w:p>
        </w:tc>
        <w:tc>
          <w:tcPr>
            <w:tcW w:w="13030" w:type="dxa"/>
            <w:shd w:val="clear" w:color="auto" w:fill="auto"/>
            <w:tcMar>
              <w:top w:w="0" w:type="dxa"/>
              <w:left w:w="0" w:type="dxa"/>
              <w:bottom w:w="0" w:type="dxa"/>
              <w:right w:w="0" w:type="dxa"/>
            </w:tcMar>
          </w:tcPr>
          <w:p w:rsidRPr="00EA5761" w:rsidR="00EA5761" w:rsidP="00EA5761" w:rsidRDefault="00EA5761" w14:paraId="3C313F62" w14:textId="77777777">
            <w:pPr>
              <w:rPr>
                <w:rFonts w:asciiTheme="majorHAnsi" w:hAnsiTheme="majorHAnsi" w:cstheme="majorHAnsi"/>
              </w:rPr>
            </w:pPr>
            <w:r w:rsidRPr="00EA5761">
              <w:rPr>
                <w:rFonts w:eastAsia="Calibri" w:asciiTheme="majorHAnsi" w:hAnsiTheme="majorHAnsi" w:cstheme="majorHAnsi"/>
                <w:b/>
              </w:rPr>
              <w:t>Lesson Overview –</w:t>
            </w:r>
            <w:r w:rsidRPr="00EA5761">
              <w:rPr>
                <w:rFonts w:asciiTheme="majorHAnsi" w:hAnsiTheme="majorHAnsi" w:cstheme="majorHAnsi"/>
              </w:rPr>
              <w:t xml:space="preserve"> You decide as a class which artist/s you want to listen to again </w:t>
            </w:r>
          </w:p>
          <w:p w:rsidRPr="00EA5761" w:rsidR="00EA5761" w:rsidP="00EA5761" w:rsidRDefault="00EA5761" w14:paraId="48596A58" w14:textId="77777777">
            <w:pPr>
              <w:rPr>
                <w:rFonts w:asciiTheme="majorHAnsi" w:hAnsiTheme="majorHAnsi" w:cstheme="majorHAnsi"/>
              </w:rPr>
            </w:pPr>
            <w:r w:rsidRPr="00EA5761">
              <w:rPr>
                <w:rFonts w:asciiTheme="majorHAnsi" w:hAnsiTheme="majorHAnsi" w:cstheme="majorHAnsi"/>
              </w:rPr>
              <w:t>Revisit the Inspirational Women’s Timeline and choose an artist to listen to and learn about. Listen using YouTube or Spotify.</w:t>
            </w:r>
          </w:p>
          <w:p w:rsidRPr="00EA5761" w:rsidR="00EA5761" w:rsidP="00EA5761" w:rsidRDefault="00EA5761" w14:paraId="29518058" w14:textId="77777777">
            <w:pPr>
              <w:rPr>
                <w:rFonts w:asciiTheme="majorHAnsi" w:hAnsiTheme="majorHAnsi" w:cstheme="majorHAnsi"/>
              </w:rPr>
            </w:pPr>
            <w:r w:rsidRPr="00EA5761">
              <w:rPr>
                <w:rFonts w:asciiTheme="majorHAnsi" w:hAnsiTheme="majorHAnsi" w:cstheme="majorHAnsi"/>
              </w:rPr>
              <w:t>Video: Music and Me - Advice from the Artists Watch the video and discuss together the key words and themes (see Unit Overview doc) that arise; you will see some of them on the screen.</w:t>
            </w:r>
          </w:p>
          <w:p w:rsidRPr="00EA5761" w:rsidR="00EA5761" w:rsidP="00EA5761" w:rsidRDefault="00EA5761" w14:paraId="36B589A9" w14:textId="77777777">
            <w:pPr>
              <w:rPr>
                <w:rFonts w:asciiTheme="majorHAnsi" w:hAnsiTheme="majorHAnsi" w:cstheme="majorHAnsi"/>
                <w:color w:val="333333"/>
                <w:highlight w:val="white"/>
              </w:rPr>
            </w:pPr>
            <w:r w:rsidRPr="00EA5761">
              <w:rPr>
                <w:rFonts w:asciiTheme="majorHAnsi" w:hAnsiTheme="majorHAnsi" w:cstheme="majorHAnsi"/>
                <w:color w:val="333333"/>
                <w:highlight w:val="white"/>
              </w:rPr>
              <w:t>Get into groups and prepare performances.</w:t>
            </w:r>
          </w:p>
          <w:p w:rsidRPr="00EA5761" w:rsidR="006945FD" w:rsidP="00EF1BBC" w:rsidRDefault="00EA5761" w14:paraId="38DF981B" w14:textId="6D6EDC21">
            <w:pPr>
              <w:widowControl w:val="0"/>
              <w:rPr>
                <w:rFonts w:asciiTheme="majorHAnsi" w:hAnsiTheme="majorHAnsi" w:cstheme="majorHAnsi"/>
                <w:color w:val="333333"/>
                <w:highlight w:val="white"/>
              </w:rPr>
            </w:pPr>
            <w:r w:rsidRPr="00EA5761">
              <w:rPr>
                <w:rFonts w:asciiTheme="majorHAnsi" w:hAnsiTheme="majorHAnsi" w:cstheme="majorHAnsi"/>
              </w:rPr>
              <w:t>Perform, Share and Present some of the music you have created. It’s important for each group to perform and there might not be time to do so in one lesson. Record the performances.</w:t>
            </w:r>
          </w:p>
        </w:tc>
      </w:tr>
      <w:tr w:rsidR="006945FD" w:rsidTr="17B62294" w14:paraId="07A18A61" w14:textId="77777777">
        <w:trPr>
          <w:trHeight w:val="420"/>
        </w:trPr>
        <w:tc>
          <w:tcPr>
            <w:tcW w:w="930" w:type="dxa"/>
            <w:vMerge/>
            <w:tcMar>
              <w:top w:w="0" w:type="dxa"/>
              <w:left w:w="0" w:type="dxa"/>
              <w:bottom w:w="0" w:type="dxa"/>
              <w:right w:w="0" w:type="dxa"/>
            </w:tcMar>
          </w:tcPr>
          <w:p w:rsidRPr="00EA5761" w:rsidR="006945FD" w:rsidP="00EF1BBC" w:rsidRDefault="006945FD" w14:paraId="1407A6C0" w14:textId="77777777">
            <w:pPr>
              <w:widowControl w:val="0"/>
              <w:pBdr>
                <w:top w:val="nil"/>
                <w:left w:val="nil"/>
                <w:bottom w:val="nil"/>
                <w:right w:val="nil"/>
                <w:between w:val="nil"/>
              </w:pBdr>
              <w:jc w:val="center"/>
              <w:rPr>
                <w:rFonts w:eastAsia="Calibri" w:asciiTheme="majorHAnsi" w:hAnsiTheme="majorHAnsi" w:cstheme="majorHAnsi"/>
              </w:rPr>
            </w:pPr>
          </w:p>
        </w:tc>
        <w:tc>
          <w:tcPr>
            <w:tcW w:w="13030" w:type="dxa"/>
            <w:shd w:val="clear" w:color="auto" w:fill="auto"/>
            <w:tcMar>
              <w:top w:w="0" w:type="dxa"/>
              <w:left w:w="0" w:type="dxa"/>
              <w:bottom w:w="0" w:type="dxa"/>
              <w:right w:w="0" w:type="dxa"/>
            </w:tcMar>
          </w:tcPr>
          <w:p w:rsidRPr="00EA5761" w:rsidR="00EA5761" w:rsidP="00EA5761" w:rsidRDefault="00EA5761" w14:paraId="50FFBF9F" w14:textId="77777777">
            <w:pPr>
              <w:pBdr>
                <w:top w:val="nil"/>
                <w:left w:val="nil"/>
                <w:bottom w:val="nil"/>
                <w:right w:val="nil"/>
                <w:between w:val="nil"/>
              </w:pBdr>
              <w:rPr>
                <w:rFonts w:asciiTheme="majorHAnsi" w:hAnsiTheme="majorHAnsi" w:cstheme="majorHAnsi"/>
              </w:rPr>
            </w:pPr>
            <w:r w:rsidRPr="00EA5761">
              <w:rPr>
                <w:rFonts w:asciiTheme="majorHAnsi" w:hAnsiTheme="majorHAnsi" w:cstheme="majorHAnsi"/>
              </w:rPr>
              <w:t>Share opinions about own and others’ work, offering specific comments and justifying these.</w:t>
            </w:r>
          </w:p>
          <w:p w:rsidRPr="00EA5761" w:rsidR="00EA5761" w:rsidP="00EA5761" w:rsidRDefault="00EA5761" w14:paraId="7E67044F" w14:textId="77777777">
            <w:pPr>
              <w:rPr>
                <w:rFonts w:asciiTheme="majorHAnsi" w:hAnsiTheme="majorHAnsi" w:cstheme="majorHAnsi"/>
              </w:rPr>
            </w:pPr>
            <w:r w:rsidRPr="00EA5761">
              <w:rPr>
                <w:rFonts w:asciiTheme="majorHAnsi" w:hAnsiTheme="majorHAnsi" w:cstheme="majorHAnsi"/>
              </w:rPr>
              <w:t>Create music with a structure and make use of musical devices (sequence), timbres, textures and techniques.</w:t>
            </w:r>
          </w:p>
          <w:p w:rsidRPr="00EA5761" w:rsidR="006945FD" w:rsidP="00EF1BBC" w:rsidRDefault="00EA5761" w14:paraId="10E3A0EE" w14:textId="511D4AD3">
            <w:pPr>
              <w:widowControl w:val="0"/>
              <w:rPr>
                <w:rFonts w:eastAsia="Calibri" w:asciiTheme="majorHAnsi" w:hAnsiTheme="majorHAnsi" w:cstheme="majorHAnsi"/>
              </w:rPr>
            </w:pPr>
            <w:r w:rsidRPr="00EA5761">
              <w:rPr>
                <w:rFonts w:asciiTheme="majorHAnsi" w:hAnsiTheme="majorHAnsi" w:cstheme="majorHAnsi"/>
              </w:rPr>
              <w:t>Recognise a metre (the way in which beats are grouped) and recognise the change of metre in a piece of music.</w:t>
            </w:r>
          </w:p>
        </w:tc>
      </w:tr>
      <w:tr w:rsidRPr="00EA5761" w:rsidR="00EA5761" w:rsidTr="17B62294" w14:paraId="799E37A5" w14:textId="77777777">
        <w:trPr>
          <w:trHeight w:val="420"/>
        </w:trPr>
        <w:tc>
          <w:tcPr>
            <w:tcW w:w="930" w:type="dxa"/>
            <w:tcMar>
              <w:top w:w="0" w:type="dxa"/>
              <w:left w:w="0" w:type="dxa"/>
              <w:bottom w:w="0" w:type="dxa"/>
              <w:right w:w="0" w:type="dxa"/>
            </w:tcMar>
          </w:tcPr>
          <w:p w:rsidRPr="00EA5761" w:rsidR="00EA5761" w:rsidP="00EA5761" w:rsidRDefault="00EA5761" w14:paraId="76089155" w14:textId="77777777">
            <w:pPr>
              <w:widowControl w:val="0"/>
              <w:pBdr>
                <w:top w:val="nil"/>
                <w:left w:val="nil"/>
                <w:bottom w:val="nil"/>
                <w:right w:val="nil"/>
                <w:between w:val="nil"/>
              </w:pBdr>
              <w:jc w:val="center"/>
              <w:rPr>
                <w:rFonts w:eastAsia="Calibri" w:asciiTheme="majorHAnsi" w:hAnsiTheme="majorHAnsi" w:cstheme="majorHAnsi"/>
              </w:rPr>
            </w:pPr>
          </w:p>
          <w:p w:rsidRPr="00EA5761" w:rsidR="00EA5761" w:rsidP="00EA5761" w:rsidRDefault="00EA5761" w14:paraId="3FC01853" w14:textId="41BC5B78">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7-9</w:t>
            </w:r>
          </w:p>
        </w:tc>
        <w:tc>
          <w:tcPr>
            <w:tcW w:w="13030" w:type="dxa"/>
            <w:shd w:val="clear" w:color="auto" w:fill="auto"/>
            <w:tcMar>
              <w:top w:w="0" w:type="dxa"/>
              <w:left w:w="0" w:type="dxa"/>
              <w:bottom w:w="0" w:type="dxa"/>
              <w:right w:w="0" w:type="dxa"/>
            </w:tcMar>
          </w:tcPr>
          <w:p w:rsidRPr="00EA5761" w:rsidR="00EA5761" w:rsidP="00EA5761" w:rsidRDefault="00EA5761" w14:paraId="4771F3AE" w14:textId="720DF284">
            <w:pPr>
              <w:pBdr>
                <w:top w:val="nil"/>
                <w:left w:val="nil"/>
                <w:bottom w:val="nil"/>
                <w:right w:val="nil"/>
                <w:between w:val="nil"/>
              </w:pBdr>
              <w:rPr>
                <w:rFonts w:asciiTheme="majorHAnsi" w:hAnsiTheme="majorHAnsi" w:cstheme="majorHAnsi"/>
              </w:rPr>
            </w:pPr>
            <w:r w:rsidRPr="00EA5761">
              <w:rPr>
                <w:rFonts w:eastAsia="Calibri" w:asciiTheme="majorHAnsi" w:hAnsiTheme="majorHAnsi" w:cstheme="majorHAnsi"/>
              </w:rPr>
              <w:t xml:space="preserve">Practice for the end of year performance. </w:t>
            </w:r>
          </w:p>
        </w:tc>
      </w:tr>
    </w:tbl>
    <w:p w:rsidRPr="00EA5761" w:rsidR="0027337B" w:rsidP="002E1762" w:rsidRDefault="0027337B" w14:paraId="3813FF68" w14:textId="02A6E27D">
      <w:pPr>
        <w:widowControl w:val="0"/>
        <w:rPr>
          <w:rFonts w:eastAsia="Calibri" w:asciiTheme="majorHAnsi" w:hAnsiTheme="majorHAnsi" w:cstheme="majorHAnsi"/>
        </w:rPr>
      </w:pPr>
    </w:p>
    <w:p w:rsidRPr="00EA5761" w:rsidR="005D175C" w:rsidP="002E1762" w:rsidRDefault="005D175C" w14:paraId="3E4938EB" w14:textId="77777777">
      <w:pPr>
        <w:widowControl w:val="0"/>
        <w:rPr>
          <w:rFonts w:eastAsia="Calibri" w:asciiTheme="majorHAnsi" w:hAnsiTheme="majorHAnsi" w:cstheme="majorHAnsi"/>
        </w:rPr>
      </w:pPr>
    </w:p>
    <w:tbl>
      <w:tblPr>
        <w:tblW w:w="139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6980"/>
        <w:gridCol w:w="6980"/>
      </w:tblGrid>
      <w:tr w:rsidRPr="00452AED" w:rsidR="00973035" w:rsidTr="6D0282B9" w14:paraId="18D73641" w14:textId="77777777">
        <w:trPr>
          <w:trHeight w:val="420"/>
        </w:trPr>
        <w:tc>
          <w:tcPr>
            <w:tcW w:w="13960" w:type="dxa"/>
            <w:gridSpan w:val="2"/>
            <w:shd w:val="clear" w:color="auto" w:fill="auto"/>
            <w:tcMar>
              <w:top w:w="0" w:type="dxa"/>
              <w:left w:w="0" w:type="dxa"/>
              <w:bottom w:w="0" w:type="dxa"/>
              <w:right w:w="0" w:type="dxa"/>
            </w:tcMar>
          </w:tcPr>
          <w:p w:rsidRPr="00452AED" w:rsidR="00973035" w:rsidP="00EF1BBC" w:rsidRDefault="00973035" w14:paraId="08B813AB" w14:textId="77777777">
            <w:pPr>
              <w:widowControl w:val="0"/>
              <w:jc w:val="center"/>
              <w:rPr>
                <w:rFonts w:eastAsia="Calibri" w:asciiTheme="majorHAnsi" w:hAnsiTheme="majorHAnsi" w:cstheme="majorHAnsi"/>
                <w:b/>
              </w:rPr>
            </w:pPr>
            <w:r>
              <w:rPr>
                <w:rFonts w:eastAsia="Calibri" w:asciiTheme="majorHAnsi" w:hAnsiTheme="majorHAnsi" w:cstheme="majorHAnsi"/>
                <w:b/>
              </w:rPr>
              <w:t>PE</w:t>
            </w:r>
            <w:r w:rsidRPr="00452AED">
              <w:rPr>
                <w:rFonts w:eastAsia="Calibri" w:asciiTheme="majorHAnsi" w:hAnsiTheme="majorHAnsi" w:cstheme="majorHAnsi"/>
                <w:b/>
              </w:rPr>
              <w:t xml:space="preserve"> - Topic Objectives</w:t>
            </w:r>
          </w:p>
        </w:tc>
      </w:tr>
      <w:tr w:rsidRPr="00452AED" w:rsidR="00973035" w:rsidTr="6D0282B9" w14:paraId="2BE40613" w14:textId="77777777">
        <w:trPr>
          <w:trHeight w:val="420"/>
        </w:trPr>
        <w:tc>
          <w:tcPr>
            <w:tcW w:w="6980" w:type="dxa"/>
            <w:shd w:val="clear" w:color="auto" w:fill="auto"/>
            <w:tcMar>
              <w:top w:w="0" w:type="dxa"/>
              <w:left w:w="0" w:type="dxa"/>
              <w:bottom w:w="0" w:type="dxa"/>
              <w:right w:w="0" w:type="dxa"/>
            </w:tcMar>
          </w:tcPr>
          <w:p w:rsidR="00973035" w:rsidP="00EF1BBC" w:rsidRDefault="00973035" w14:paraId="17DA1F3C" w14:textId="580BD8C8">
            <w:pPr>
              <w:widowControl w:val="0"/>
              <w:pBdr>
                <w:top w:val="nil"/>
                <w:left w:val="nil"/>
                <w:bottom w:val="nil"/>
                <w:right w:val="nil"/>
                <w:between w:val="nil"/>
              </w:pBdr>
              <w:jc w:val="center"/>
              <w:rPr>
                <w:rFonts w:eastAsia="Calibri" w:asciiTheme="majorHAnsi" w:hAnsiTheme="majorHAnsi" w:cstheme="majorHAnsi"/>
                <w:b/>
                <w:u w:val="single"/>
              </w:rPr>
            </w:pPr>
            <w:r>
              <w:rPr>
                <w:rFonts w:eastAsia="Calibri" w:asciiTheme="majorHAnsi" w:hAnsiTheme="majorHAnsi" w:cstheme="majorHAnsi"/>
                <w:b/>
                <w:u w:val="single"/>
              </w:rPr>
              <w:t>S</w:t>
            </w:r>
            <w:r w:rsidR="000A32DD">
              <w:rPr>
                <w:rFonts w:eastAsia="Calibri" w:asciiTheme="majorHAnsi" w:hAnsiTheme="majorHAnsi" w:cstheme="majorHAnsi"/>
                <w:b/>
                <w:u w:val="single"/>
              </w:rPr>
              <w:t>ummer</w:t>
            </w:r>
            <w:r>
              <w:rPr>
                <w:rFonts w:eastAsia="Calibri" w:asciiTheme="majorHAnsi" w:hAnsiTheme="majorHAnsi" w:cstheme="majorHAnsi"/>
                <w:b/>
                <w:u w:val="single"/>
              </w:rPr>
              <w:t xml:space="preserve"> 1 (</w:t>
            </w:r>
            <w:r w:rsidR="00036B90">
              <w:rPr>
                <w:rFonts w:eastAsia="Calibri" w:asciiTheme="majorHAnsi" w:hAnsiTheme="majorHAnsi" w:cstheme="majorHAnsi"/>
                <w:b/>
                <w:u w:val="single"/>
              </w:rPr>
              <w:t>Athletics</w:t>
            </w:r>
            <w:r>
              <w:rPr>
                <w:rFonts w:eastAsia="Calibri" w:asciiTheme="majorHAnsi" w:hAnsiTheme="majorHAnsi" w:cstheme="majorHAnsi"/>
                <w:b/>
                <w:u w:val="single"/>
              </w:rPr>
              <w:t>)</w:t>
            </w:r>
          </w:p>
          <w:p w:rsidRPr="00452AED" w:rsidR="00973035" w:rsidP="00EF1BBC" w:rsidRDefault="00973035" w14:paraId="25ED01FD" w14:textId="77777777">
            <w:pPr>
              <w:widowControl w:val="0"/>
              <w:pBdr>
                <w:top w:val="nil"/>
                <w:left w:val="nil"/>
                <w:bottom w:val="nil"/>
                <w:right w:val="nil"/>
                <w:between w:val="nil"/>
              </w:pBdr>
              <w:jc w:val="center"/>
              <w:rPr>
                <w:rFonts w:eastAsia="Calibri" w:asciiTheme="majorHAnsi" w:hAnsiTheme="majorHAnsi" w:cstheme="majorHAnsi"/>
                <w:b/>
                <w:u w:val="single"/>
              </w:rPr>
            </w:pPr>
            <w:r>
              <w:rPr>
                <w:rFonts w:eastAsia="Calibri" w:asciiTheme="majorHAnsi" w:hAnsiTheme="majorHAnsi" w:cstheme="majorHAnsi"/>
                <w:b/>
                <w:u w:val="single"/>
              </w:rPr>
              <w:t>PE Passport</w:t>
            </w:r>
          </w:p>
        </w:tc>
        <w:tc>
          <w:tcPr>
            <w:tcW w:w="6980" w:type="dxa"/>
            <w:shd w:val="clear" w:color="auto" w:fill="auto"/>
          </w:tcPr>
          <w:p w:rsidR="00973035" w:rsidP="00EF1BBC" w:rsidRDefault="00973035" w14:paraId="1071FB70" w14:textId="68F0148C">
            <w:pPr>
              <w:widowControl w:val="0"/>
              <w:pBdr>
                <w:top w:val="nil"/>
                <w:left w:val="nil"/>
                <w:bottom w:val="nil"/>
                <w:right w:val="nil"/>
                <w:between w:val="nil"/>
              </w:pBdr>
              <w:jc w:val="center"/>
              <w:rPr>
                <w:rFonts w:eastAsia="Calibri" w:asciiTheme="majorHAnsi" w:hAnsiTheme="majorHAnsi" w:cstheme="majorHAnsi"/>
                <w:b/>
                <w:u w:val="single"/>
              </w:rPr>
            </w:pPr>
            <w:r>
              <w:rPr>
                <w:rFonts w:eastAsia="Calibri" w:asciiTheme="majorHAnsi" w:hAnsiTheme="majorHAnsi" w:cstheme="majorHAnsi"/>
                <w:b/>
                <w:u w:val="single"/>
              </w:rPr>
              <w:t>S</w:t>
            </w:r>
            <w:r w:rsidR="000A32DD">
              <w:rPr>
                <w:rFonts w:eastAsia="Calibri" w:asciiTheme="majorHAnsi" w:hAnsiTheme="majorHAnsi" w:cstheme="majorHAnsi"/>
                <w:b/>
                <w:u w:val="single"/>
              </w:rPr>
              <w:t>ummer</w:t>
            </w:r>
            <w:r>
              <w:rPr>
                <w:rFonts w:eastAsia="Calibri" w:asciiTheme="majorHAnsi" w:hAnsiTheme="majorHAnsi" w:cstheme="majorHAnsi"/>
                <w:b/>
                <w:u w:val="single"/>
              </w:rPr>
              <w:t xml:space="preserve"> 1 (</w:t>
            </w:r>
            <w:r w:rsidR="000A32DD">
              <w:rPr>
                <w:rFonts w:eastAsia="Calibri" w:asciiTheme="majorHAnsi" w:hAnsiTheme="majorHAnsi" w:cstheme="majorHAnsi"/>
                <w:b/>
                <w:u w:val="single"/>
              </w:rPr>
              <w:t>Striking &amp; Fielding</w:t>
            </w:r>
            <w:r>
              <w:rPr>
                <w:rFonts w:eastAsia="Calibri" w:asciiTheme="majorHAnsi" w:hAnsiTheme="majorHAnsi" w:cstheme="majorHAnsi"/>
                <w:b/>
                <w:u w:val="single"/>
              </w:rPr>
              <w:t xml:space="preserve"> - </w:t>
            </w:r>
            <w:r w:rsidR="00036B90">
              <w:rPr>
                <w:rFonts w:eastAsia="Calibri" w:asciiTheme="majorHAnsi" w:hAnsiTheme="majorHAnsi" w:cstheme="majorHAnsi"/>
                <w:b/>
                <w:u w:val="single"/>
              </w:rPr>
              <w:t>Rounders</w:t>
            </w:r>
            <w:r>
              <w:rPr>
                <w:rFonts w:eastAsia="Calibri" w:asciiTheme="majorHAnsi" w:hAnsiTheme="majorHAnsi" w:cstheme="majorHAnsi"/>
                <w:b/>
                <w:u w:val="single"/>
              </w:rPr>
              <w:t>)</w:t>
            </w:r>
          </w:p>
          <w:p w:rsidRPr="00452AED" w:rsidR="00973035" w:rsidP="00EF1BBC" w:rsidRDefault="00973035" w14:paraId="7FC7B7D3" w14:textId="77777777">
            <w:pPr>
              <w:widowControl w:val="0"/>
              <w:pBdr>
                <w:top w:val="nil"/>
                <w:left w:val="nil"/>
                <w:bottom w:val="nil"/>
                <w:right w:val="nil"/>
                <w:between w:val="nil"/>
              </w:pBdr>
              <w:jc w:val="center"/>
              <w:rPr>
                <w:rFonts w:eastAsia="Calibri" w:asciiTheme="majorHAnsi" w:hAnsiTheme="majorHAnsi" w:cstheme="majorHAnsi"/>
                <w:b/>
                <w:u w:val="single"/>
              </w:rPr>
            </w:pPr>
            <w:r>
              <w:rPr>
                <w:rFonts w:eastAsia="Calibri" w:asciiTheme="majorHAnsi" w:hAnsiTheme="majorHAnsi" w:cstheme="majorHAnsi"/>
                <w:b/>
                <w:u w:val="single"/>
              </w:rPr>
              <w:t>PE Passport</w:t>
            </w:r>
          </w:p>
        </w:tc>
      </w:tr>
      <w:tr w:rsidRPr="00452AED" w:rsidR="00973035" w:rsidTr="6D0282B9" w14:paraId="50050A9E" w14:textId="77777777">
        <w:trPr>
          <w:trHeight w:val="420"/>
        </w:trPr>
        <w:tc>
          <w:tcPr>
            <w:tcW w:w="6980" w:type="dxa"/>
            <w:shd w:val="clear" w:color="auto" w:fill="auto"/>
            <w:tcMar>
              <w:top w:w="0" w:type="dxa"/>
              <w:left w:w="0" w:type="dxa"/>
              <w:bottom w:w="0" w:type="dxa"/>
              <w:right w:w="0" w:type="dxa"/>
            </w:tcMar>
          </w:tcPr>
          <w:p w:rsidR="00973035" w:rsidP="6D0282B9" w:rsidRDefault="00973035" w14:paraId="65C9DA72" w14:textId="4C4C841F">
            <w:pPr>
              <w:widowControl w:val="0"/>
              <w:pBdr>
                <w:top w:val="nil"/>
                <w:left w:val="nil"/>
                <w:bottom w:val="nil"/>
                <w:right w:val="nil"/>
                <w:between w:val="nil"/>
              </w:pBdr>
              <w:rPr>
                <w:rFonts w:eastAsia="Calibri" w:asciiTheme="majorHAnsi" w:hAnsiTheme="majorHAnsi" w:cstheme="majorHAnsi"/>
                <w:bCs/>
              </w:rPr>
            </w:pPr>
            <w:r w:rsidRPr="00A14715">
              <w:rPr>
                <w:rFonts w:eastAsia="Calibri" w:asciiTheme="majorHAnsi" w:hAnsiTheme="majorHAnsi" w:cstheme="majorHAnsi"/>
                <w:bCs/>
              </w:rPr>
              <w:t xml:space="preserve">Lesson 1 </w:t>
            </w:r>
            <w:r>
              <w:rPr>
                <w:rFonts w:eastAsia="Calibri" w:asciiTheme="majorHAnsi" w:hAnsiTheme="majorHAnsi" w:cstheme="majorHAnsi"/>
                <w:bCs/>
              </w:rPr>
              <w:t>–</w:t>
            </w:r>
            <w:r w:rsidRPr="00A14715">
              <w:rPr>
                <w:rFonts w:eastAsia="Calibri" w:asciiTheme="majorHAnsi" w:hAnsiTheme="majorHAnsi" w:cstheme="majorHAnsi"/>
                <w:bCs/>
              </w:rPr>
              <w:t xml:space="preserve"> </w:t>
            </w:r>
            <w:r w:rsidR="00497D42">
              <w:rPr>
                <w:rFonts w:eastAsia="Calibri" w:asciiTheme="majorHAnsi" w:hAnsiTheme="majorHAnsi" w:cstheme="majorHAnsi"/>
                <w:bCs/>
              </w:rPr>
              <w:t>I can perform a pull throw.</w:t>
            </w:r>
          </w:p>
          <w:p w:rsidR="00E016DD" w:rsidP="6D0282B9" w:rsidRDefault="007008A6" w14:paraId="691891C6" w14:textId="2FFBEC58">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perform running techniques for short and long distances.</w:t>
            </w:r>
          </w:p>
          <w:p w:rsidR="00973035" w:rsidP="6D0282B9" w:rsidRDefault="00973035" w14:paraId="0BCE3590" w14:textId="654451BD">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2 – </w:t>
            </w:r>
            <w:r w:rsidR="00BA7092">
              <w:rPr>
                <w:rFonts w:eastAsia="Calibri" w:asciiTheme="majorHAnsi" w:hAnsiTheme="majorHAnsi" w:cstheme="majorHAnsi"/>
                <w:bCs/>
              </w:rPr>
              <w:t>I can take off and lan</w:t>
            </w:r>
            <w:r w:rsidR="00D47AD0">
              <w:rPr>
                <w:rFonts w:eastAsia="Calibri" w:asciiTheme="majorHAnsi" w:hAnsiTheme="majorHAnsi" w:cstheme="majorHAnsi"/>
                <w:bCs/>
              </w:rPr>
              <w:t>d one foot to one foot.</w:t>
            </w:r>
          </w:p>
          <w:p w:rsidR="007008A6" w:rsidP="6D0282B9" w:rsidRDefault="00AB58DB" w14:paraId="0DC0563B" w14:textId="17186DF3">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perform a pull throw.</w:t>
            </w:r>
          </w:p>
          <w:p w:rsidR="00973035" w:rsidP="6D0282B9" w:rsidRDefault="00973035" w14:paraId="00E9893E" w14:textId="0FB6D718">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Lesson 3 –</w:t>
            </w:r>
            <w:r w:rsidR="009B603C">
              <w:rPr>
                <w:rFonts w:eastAsia="Calibri" w:asciiTheme="majorHAnsi" w:hAnsiTheme="majorHAnsi" w:cstheme="majorHAnsi"/>
                <w:bCs/>
              </w:rPr>
              <w:t xml:space="preserve"> I can take off and land one foot to two.</w:t>
            </w:r>
          </w:p>
          <w:p w:rsidR="00606A70" w:rsidP="6D0282B9" w:rsidRDefault="007A17CC" w14:paraId="7196A0E0" w14:textId="75F3E650">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perform a push throw.</w:t>
            </w:r>
          </w:p>
          <w:p w:rsidR="00973035" w:rsidP="6D0282B9" w:rsidRDefault="00973035" w14:paraId="1A42BE48" w14:textId="1118535D">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4 – </w:t>
            </w:r>
            <w:r w:rsidR="002925A0">
              <w:rPr>
                <w:rFonts w:eastAsia="Calibri" w:asciiTheme="majorHAnsi" w:hAnsiTheme="majorHAnsi" w:cstheme="majorHAnsi"/>
                <w:bCs/>
              </w:rPr>
              <w:t>I can take off and land using a combination of jumps.</w:t>
            </w:r>
          </w:p>
          <w:p w:rsidR="007A17CC" w:rsidP="6D0282B9" w:rsidRDefault="005C14FA" w14:paraId="6DDE9A47" w14:textId="3A49AD3A">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perform a sling throw.</w:t>
            </w:r>
          </w:p>
          <w:p w:rsidR="00973035" w:rsidP="00EF1BBC" w:rsidRDefault="00973035" w14:paraId="0D8A90D3" w14:textId="02F476BC">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Lesson 5 –</w:t>
            </w:r>
            <w:r w:rsidR="002925A0">
              <w:rPr>
                <w:rFonts w:eastAsia="Calibri" w:asciiTheme="majorHAnsi" w:hAnsiTheme="majorHAnsi" w:cstheme="majorHAnsi"/>
                <w:bCs/>
              </w:rPr>
              <w:t xml:space="preserve"> </w:t>
            </w:r>
            <w:r w:rsidR="00E31648">
              <w:rPr>
                <w:rFonts w:eastAsia="Calibri" w:asciiTheme="majorHAnsi" w:hAnsiTheme="majorHAnsi" w:cstheme="majorHAnsi"/>
                <w:bCs/>
              </w:rPr>
              <w:t>I can perform a heave throw.</w:t>
            </w:r>
          </w:p>
          <w:p w:rsidR="00973035" w:rsidP="00EF1BBC" w:rsidRDefault="00973035" w14:paraId="17E2A444" w14:textId="210C7A73">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6 – </w:t>
            </w:r>
            <w:r w:rsidR="005722F5">
              <w:rPr>
                <w:rFonts w:eastAsia="Calibri" w:asciiTheme="majorHAnsi" w:hAnsiTheme="majorHAnsi" w:cstheme="majorHAnsi"/>
                <w:bCs/>
              </w:rPr>
              <w:t>I can take part in an athletic event and record results.</w:t>
            </w:r>
          </w:p>
          <w:p w:rsidRPr="00A14715" w:rsidR="00973035" w:rsidP="00EF1BBC" w:rsidRDefault="00973035" w14:paraId="6CC489F9" w14:textId="77777777">
            <w:pPr>
              <w:widowControl w:val="0"/>
              <w:pBdr>
                <w:top w:val="nil"/>
                <w:left w:val="nil"/>
                <w:bottom w:val="nil"/>
                <w:right w:val="nil"/>
                <w:between w:val="nil"/>
              </w:pBdr>
              <w:jc w:val="center"/>
              <w:rPr>
                <w:rFonts w:eastAsia="Calibri" w:asciiTheme="majorHAnsi" w:hAnsiTheme="majorHAnsi" w:cstheme="majorHAnsi"/>
                <w:bCs/>
              </w:rPr>
            </w:pPr>
          </w:p>
        </w:tc>
        <w:tc>
          <w:tcPr>
            <w:tcW w:w="6980" w:type="dxa"/>
            <w:shd w:val="clear" w:color="auto" w:fill="auto"/>
          </w:tcPr>
          <w:p w:rsidR="00036B90" w:rsidP="00036B90" w:rsidRDefault="00036B90" w14:paraId="435F1CD7" w14:textId="424B92A5">
            <w:pPr>
              <w:widowControl w:val="0"/>
              <w:pBdr>
                <w:top w:val="nil"/>
                <w:left w:val="nil"/>
                <w:bottom w:val="nil"/>
                <w:right w:val="nil"/>
                <w:between w:val="nil"/>
              </w:pBdr>
              <w:rPr>
                <w:rFonts w:eastAsia="Calibri" w:asciiTheme="majorHAnsi" w:hAnsiTheme="majorHAnsi" w:cstheme="majorHAnsi"/>
                <w:bCs/>
              </w:rPr>
            </w:pPr>
            <w:r w:rsidRPr="00A14715">
              <w:rPr>
                <w:rFonts w:eastAsia="Calibri" w:asciiTheme="majorHAnsi" w:hAnsiTheme="majorHAnsi" w:cstheme="majorHAnsi"/>
                <w:bCs/>
              </w:rPr>
              <w:t xml:space="preserve">Lesson 1 </w:t>
            </w:r>
            <w:r>
              <w:rPr>
                <w:rFonts w:eastAsia="Calibri" w:asciiTheme="majorHAnsi" w:hAnsiTheme="majorHAnsi" w:cstheme="majorHAnsi"/>
                <w:bCs/>
              </w:rPr>
              <w:t>–</w:t>
            </w:r>
            <w:r w:rsidRPr="00A14715">
              <w:rPr>
                <w:rFonts w:eastAsia="Calibri" w:asciiTheme="majorHAnsi" w:hAnsiTheme="majorHAnsi" w:cstheme="majorHAnsi"/>
                <w:bCs/>
              </w:rPr>
              <w:t xml:space="preserve"> </w:t>
            </w:r>
            <w:r w:rsidR="00E679A4">
              <w:rPr>
                <w:rFonts w:eastAsia="Calibri" w:asciiTheme="majorHAnsi" w:hAnsiTheme="majorHAnsi" w:cstheme="majorHAnsi"/>
                <w:bCs/>
              </w:rPr>
              <w:t>I can bowl underarm with accuracy.</w:t>
            </w:r>
          </w:p>
          <w:p w:rsidR="00E679A4" w:rsidP="00036B90" w:rsidRDefault="00E679A4" w14:paraId="5404A7B8" w14:textId="7B8507AB">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catch a ball when fielding.</w:t>
            </w:r>
          </w:p>
          <w:p w:rsidR="00036B90" w:rsidP="00036B90" w:rsidRDefault="00036B90" w14:paraId="32E24BBB" w14:textId="6A2A4BD0">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2 – </w:t>
            </w:r>
            <w:r w:rsidR="00A15ED2">
              <w:rPr>
                <w:rFonts w:eastAsia="Calibri" w:asciiTheme="majorHAnsi" w:hAnsiTheme="majorHAnsi" w:cstheme="majorHAnsi"/>
                <w:bCs/>
              </w:rPr>
              <w:t>I can strike a ball with a bat.</w:t>
            </w:r>
          </w:p>
          <w:p w:rsidR="00A15ED2" w:rsidP="00036B90" w:rsidRDefault="00A15ED2" w14:paraId="1211D40B" w14:textId="7E573FBD">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throw a ball overarm when fielding.</w:t>
            </w:r>
          </w:p>
          <w:p w:rsidR="00036B90" w:rsidP="00036B90" w:rsidRDefault="00036B90" w14:paraId="2E8026CB" w14:textId="3154E0F9">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Lesson 3 –</w:t>
            </w:r>
            <w:r w:rsidR="004D5EFD">
              <w:rPr>
                <w:rFonts w:eastAsia="Calibri" w:asciiTheme="majorHAnsi" w:hAnsiTheme="majorHAnsi" w:cstheme="majorHAnsi"/>
                <w:bCs/>
              </w:rPr>
              <w:t xml:space="preserve"> I can bowl underarm with accuracy.</w:t>
            </w:r>
          </w:p>
          <w:p w:rsidR="004D5EFD" w:rsidP="00036B90" w:rsidRDefault="004D5EFD" w14:paraId="71D6AB32" w14:textId="405A2E27">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strike a ball with a bat off a tee.</w:t>
            </w:r>
          </w:p>
          <w:p w:rsidR="004D5EFD" w:rsidP="004D5EFD" w:rsidRDefault="00036B90" w14:paraId="725ABC26" w14:textId="77777777">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4 – </w:t>
            </w:r>
            <w:r w:rsidR="004D5EFD">
              <w:rPr>
                <w:rFonts w:eastAsia="Calibri" w:asciiTheme="majorHAnsi" w:hAnsiTheme="majorHAnsi" w:cstheme="majorHAnsi"/>
                <w:bCs/>
              </w:rPr>
              <w:t>I can throw a ball overarm when fielding.</w:t>
            </w:r>
          </w:p>
          <w:p w:rsidR="00036B90" w:rsidP="00036B90" w:rsidRDefault="004D5EFD" w14:paraId="055CF5C4" w14:textId="39CD1331">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explain where to strike a ball in a game.</w:t>
            </w:r>
          </w:p>
          <w:p w:rsidR="00036B90" w:rsidP="00036B90" w:rsidRDefault="00036B90" w14:paraId="5A4D26A2" w14:textId="0C67ACD0">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Lesson 5 –</w:t>
            </w:r>
            <w:r w:rsidR="00530850">
              <w:rPr>
                <w:rFonts w:eastAsia="Calibri" w:asciiTheme="majorHAnsi" w:hAnsiTheme="majorHAnsi" w:cstheme="majorHAnsi"/>
                <w:bCs/>
              </w:rPr>
              <w:t xml:space="preserve"> I can bowl accurately in a game.</w:t>
            </w:r>
          </w:p>
          <w:p w:rsidR="00530850" w:rsidP="00036B90" w:rsidRDefault="00530850" w14:paraId="18259DF1" w14:textId="7628D753">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strike a ball with a bat.</w:t>
            </w:r>
          </w:p>
          <w:p w:rsidR="00530850" w:rsidP="00036B90" w:rsidRDefault="00530850" w14:paraId="11310376" w14:textId="1A764816">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use tactics in a rounders type game.</w:t>
            </w:r>
          </w:p>
          <w:p w:rsidR="00B8487E" w:rsidP="00B8487E" w:rsidRDefault="00036B90" w14:paraId="0B4D1FAB" w14:textId="77777777">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6 – </w:t>
            </w:r>
            <w:r w:rsidR="00B8487E">
              <w:rPr>
                <w:rFonts w:eastAsia="Calibri" w:asciiTheme="majorHAnsi" w:hAnsiTheme="majorHAnsi" w:cstheme="majorHAnsi"/>
                <w:bCs/>
              </w:rPr>
              <w:t>I can bowl accurately in a game.</w:t>
            </w:r>
          </w:p>
          <w:p w:rsidR="00B8487E" w:rsidP="00B8487E" w:rsidRDefault="00B8487E" w14:paraId="28C4A489" w14:textId="77777777">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strike a ball with a bat.</w:t>
            </w:r>
          </w:p>
          <w:p w:rsidR="00B8487E" w:rsidP="00B8487E" w:rsidRDefault="00B8487E" w14:paraId="1AE8E534" w14:textId="77777777">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use tactics in a rounders type game.</w:t>
            </w:r>
          </w:p>
          <w:p w:rsidR="00036B90" w:rsidP="00036B90" w:rsidRDefault="00036B90" w14:paraId="5CD00B29" w14:textId="73ADAFAA">
            <w:pPr>
              <w:widowControl w:val="0"/>
              <w:pBdr>
                <w:top w:val="nil"/>
                <w:left w:val="nil"/>
                <w:bottom w:val="nil"/>
                <w:right w:val="nil"/>
                <w:between w:val="nil"/>
              </w:pBdr>
              <w:rPr>
                <w:rFonts w:eastAsia="Calibri" w:asciiTheme="majorHAnsi" w:hAnsiTheme="majorHAnsi" w:cstheme="majorHAnsi"/>
                <w:bCs/>
              </w:rPr>
            </w:pPr>
          </w:p>
          <w:p w:rsidRPr="00CC1A34" w:rsidR="00973035" w:rsidP="00036B90" w:rsidRDefault="00973035" w14:paraId="51A8B3C2" w14:textId="77777777">
            <w:pPr>
              <w:widowControl w:val="0"/>
              <w:pBdr>
                <w:top w:val="nil"/>
                <w:left w:val="nil"/>
                <w:bottom w:val="nil"/>
                <w:right w:val="nil"/>
                <w:between w:val="nil"/>
              </w:pBdr>
              <w:rPr>
                <w:rFonts w:eastAsia="Calibri" w:asciiTheme="majorHAnsi" w:hAnsiTheme="majorHAnsi" w:cstheme="majorHAnsi"/>
                <w:bCs/>
              </w:rPr>
            </w:pPr>
          </w:p>
        </w:tc>
      </w:tr>
      <w:tr w:rsidRPr="00452AED" w:rsidR="00973035" w:rsidTr="6D0282B9" w14:paraId="7AE9FAE5" w14:textId="77777777">
        <w:trPr>
          <w:trHeight w:val="420"/>
        </w:trPr>
        <w:tc>
          <w:tcPr>
            <w:tcW w:w="6980" w:type="dxa"/>
            <w:shd w:val="clear" w:color="auto" w:fill="auto"/>
            <w:tcMar>
              <w:top w:w="0" w:type="dxa"/>
              <w:left w:w="0" w:type="dxa"/>
              <w:bottom w:w="0" w:type="dxa"/>
              <w:right w:w="0" w:type="dxa"/>
            </w:tcMar>
          </w:tcPr>
          <w:p w:rsidR="00973035" w:rsidP="00EF1BBC" w:rsidRDefault="00973035" w14:paraId="6C7533E0" w14:textId="4C28F5B5">
            <w:pPr>
              <w:widowControl w:val="0"/>
              <w:pBdr>
                <w:top w:val="nil"/>
                <w:left w:val="nil"/>
                <w:bottom w:val="nil"/>
                <w:right w:val="nil"/>
                <w:between w:val="nil"/>
              </w:pBdr>
              <w:jc w:val="center"/>
              <w:rPr>
                <w:rFonts w:eastAsia="Calibri" w:asciiTheme="majorHAnsi" w:hAnsiTheme="majorHAnsi" w:cstheme="majorHAnsi"/>
                <w:b/>
                <w:u w:val="single"/>
              </w:rPr>
            </w:pPr>
            <w:r>
              <w:rPr>
                <w:rFonts w:eastAsia="Calibri" w:asciiTheme="majorHAnsi" w:hAnsiTheme="majorHAnsi" w:cstheme="majorHAnsi"/>
                <w:b/>
                <w:u w:val="single"/>
              </w:rPr>
              <w:t>S</w:t>
            </w:r>
            <w:r w:rsidR="000A32DD">
              <w:rPr>
                <w:rFonts w:eastAsia="Calibri" w:asciiTheme="majorHAnsi" w:hAnsiTheme="majorHAnsi" w:cstheme="majorHAnsi"/>
                <w:b/>
                <w:u w:val="single"/>
              </w:rPr>
              <w:t>ummer</w:t>
            </w:r>
            <w:r>
              <w:rPr>
                <w:rFonts w:eastAsia="Calibri" w:asciiTheme="majorHAnsi" w:hAnsiTheme="majorHAnsi" w:cstheme="majorHAnsi"/>
                <w:b/>
                <w:u w:val="single"/>
              </w:rPr>
              <w:t xml:space="preserve"> 2 (</w:t>
            </w:r>
            <w:r w:rsidR="000A32DD">
              <w:rPr>
                <w:rFonts w:eastAsia="Calibri" w:asciiTheme="majorHAnsi" w:hAnsiTheme="majorHAnsi" w:cstheme="majorHAnsi"/>
                <w:b/>
                <w:u w:val="single"/>
              </w:rPr>
              <w:t>Dance</w:t>
            </w:r>
            <w:r w:rsidR="00036B90">
              <w:rPr>
                <w:rFonts w:eastAsia="Calibri" w:asciiTheme="majorHAnsi" w:hAnsiTheme="majorHAnsi" w:cstheme="majorHAnsi"/>
                <w:b/>
                <w:u w:val="single"/>
              </w:rPr>
              <w:t xml:space="preserve"> – Heroes &amp; Villains</w:t>
            </w:r>
            <w:r>
              <w:rPr>
                <w:rFonts w:eastAsia="Calibri" w:asciiTheme="majorHAnsi" w:hAnsiTheme="majorHAnsi" w:cstheme="majorHAnsi"/>
                <w:b/>
                <w:u w:val="single"/>
              </w:rPr>
              <w:t>)</w:t>
            </w:r>
          </w:p>
          <w:p w:rsidRPr="00E76289" w:rsidR="00973035" w:rsidP="00EF1BBC" w:rsidRDefault="00973035" w14:paraId="67540877" w14:textId="77777777">
            <w:pPr>
              <w:widowControl w:val="0"/>
              <w:pBdr>
                <w:top w:val="nil"/>
                <w:left w:val="nil"/>
                <w:bottom w:val="nil"/>
                <w:right w:val="nil"/>
                <w:between w:val="nil"/>
              </w:pBdr>
              <w:jc w:val="center"/>
              <w:rPr>
                <w:rFonts w:eastAsia="Calibri" w:asciiTheme="majorHAnsi" w:hAnsiTheme="majorHAnsi" w:cstheme="majorHAnsi"/>
                <w:b/>
                <w:u w:val="single"/>
              </w:rPr>
            </w:pPr>
            <w:r>
              <w:rPr>
                <w:rFonts w:eastAsia="Calibri" w:asciiTheme="majorHAnsi" w:hAnsiTheme="majorHAnsi" w:cstheme="majorHAnsi"/>
                <w:b/>
                <w:u w:val="single"/>
              </w:rPr>
              <w:t>PE Passport</w:t>
            </w:r>
          </w:p>
        </w:tc>
        <w:tc>
          <w:tcPr>
            <w:tcW w:w="6980" w:type="dxa"/>
            <w:shd w:val="clear" w:color="auto" w:fill="auto"/>
          </w:tcPr>
          <w:p w:rsidR="00973035" w:rsidP="00EF1BBC" w:rsidRDefault="00973035" w14:paraId="1DD5B33F" w14:textId="3E281B7D">
            <w:pPr>
              <w:widowControl w:val="0"/>
              <w:pBdr>
                <w:top w:val="nil"/>
                <w:left w:val="nil"/>
                <w:bottom w:val="nil"/>
                <w:right w:val="nil"/>
                <w:between w:val="nil"/>
              </w:pBdr>
              <w:jc w:val="center"/>
              <w:rPr>
                <w:rFonts w:eastAsia="Calibri" w:asciiTheme="majorHAnsi" w:hAnsiTheme="majorHAnsi" w:cstheme="majorHAnsi"/>
                <w:b/>
                <w:u w:val="single"/>
              </w:rPr>
            </w:pPr>
            <w:r>
              <w:rPr>
                <w:rFonts w:eastAsia="Calibri" w:asciiTheme="majorHAnsi" w:hAnsiTheme="majorHAnsi" w:cstheme="majorHAnsi"/>
                <w:b/>
                <w:u w:val="single"/>
              </w:rPr>
              <w:t>S</w:t>
            </w:r>
            <w:r w:rsidR="000A32DD">
              <w:rPr>
                <w:rFonts w:eastAsia="Calibri" w:asciiTheme="majorHAnsi" w:hAnsiTheme="majorHAnsi" w:cstheme="majorHAnsi"/>
                <w:b/>
                <w:u w:val="single"/>
              </w:rPr>
              <w:t xml:space="preserve">ummer </w:t>
            </w:r>
            <w:r>
              <w:rPr>
                <w:rFonts w:eastAsia="Calibri" w:asciiTheme="majorHAnsi" w:hAnsiTheme="majorHAnsi" w:cstheme="majorHAnsi"/>
                <w:b/>
                <w:u w:val="single"/>
              </w:rPr>
              <w:t>2 (</w:t>
            </w:r>
            <w:r w:rsidR="00036B90">
              <w:rPr>
                <w:rFonts w:eastAsia="Calibri" w:asciiTheme="majorHAnsi" w:hAnsiTheme="majorHAnsi" w:cstheme="majorHAnsi"/>
                <w:b/>
                <w:u w:val="single"/>
              </w:rPr>
              <w:t>Striking &amp; Fielding - Cricket</w:t>
            </w:r>
            <w:r>
              <w:rPr>
                <w:rFonts w:eastAsia="Calibri" w:asciiTheme="majorHAnsi" w:hAnsiTheme="majorHAnsi" w:cstheme="majorHAnsi"/>
                <w:b/>
                <w:u w:val="single"/>
              </w:rPr>
              <w:t>)</w:t>
            </w:r>
          </w:p>
          <w:p w:rsidR="00973035" w:rsidP="00EF1BBC" w:rsidRDefault="00973035" w14:paraId="2A4A2E96" w14:textId="77777777">
            <w:pPr>
              <w:widowControl w:val="0"/>
              <w:pBdr>
                <w:top w:val="nil"/>
                <w:left w:val="nil"/>
                <w:bottom w:val="nil"/>
                <w:right w:val="nil"/>
                <w:between w:val="nil"/>
              </w:pBdr>
              <w:jc w:val="center"/>
              <w:rPr>
                <w:rFonts w:eastAsia="Calibri" w:asciiTheme="majorHAnsi" w:hAnsiTheme="majorHAnsi" w:cstheme="majorHAnsi"/>
                <w:bCs/>
              </w:rPr>
            </w:pPr>
            <w:r>
              <w:rPr>
                <w:rFonts w:eastAsia="Calibri" w:asciiTheme="majorHAnsi" w:hAnsiTheme="majorHAnsi" w:cstheme="majorHAnsi"/>
                <w:b/>
                <w:u w:val="single"/>
              </w:rPr>
              <w:t>PE Passport</w:t>
            </w:r>
          </w:p>
        </w:tc>
      </w:tr>
      <w:tr w:rsidRPr="00452AED" w:rsidR="00973035" w:rsidTr="6D0282B9" w14:paraId="11732A73" w14:textId="77777777">
        <w:trPr>
          <w:trHeight w:val="420"/>
        </w:trPr>
        <w:tc>
          <w:tcPr>
            <w:tcW w:w="6980" w:type="dxa"/>
            <w:shd w:val="clear" w:color="auto" w:fill="auto"/>
            <w:tcMar>
              <w:top w:w="0" w:type="dxa"/>
              <w:left w:w="0" w:type="dxa"/>
              <w:bottom w:w="0" w:type="dxa"/>
              <w:right w:w="0" w:type="dxa"/>
            </w:tcMar>
          </w:tcPr>
          <w:p w:rsidR="00973035" w:rsidP="00EF1BBC" w:rsidRDefault="00973035" w14:paraId="7D4B0B30" w14:textId="4B8825B7">
            <w:pPr>
              <w:widowControl w:val="0"/>
              <w:pBdr>
                <w:top w:val="nil"/>
                <w:left w:val="nil"/>
                <w:bottom w:val="nil"/>
                <w:right w:val="nil"/>
                <w:between w:val="nil"/>
              </w:pBdr>
              <w:rPr>
                <w:rFonts w:eastAsia="Calibri" w:asciiTheme="majorHAnsi" w:hAnsiTheme="majorHAnsi" w:cstheme="majorHAnsi"/>
                <w:bCs/>
              </w:rPr>
            </w:pPr>
            <w:r w:rsidRPr="00A14715">
              <w:rPr>
                <w:rFonts w:eastAsia="Calibri" w:asciiTheme="majorHAnsi" w:hAnsiTheme="majorHAnsi" w:cstheme="majorHAnsi"/>
                <w:bCs/>
              </w:rPr>
              <w:t xml:space="preserve">Lesson 1 </w:t>
            </w:r>
            <w:r>
              <w:rPr>
                <w:rFonts w:eastAsia="Calibri" w:asciiTheme="majorHAnsi" w:hAnsiTheme="majorHAnsi" w:cstheme="majorHAnsi"/>
                <w:bCs/>
              </w:rPr>
              <w:t>–</w:t>
            </w:r>
            <w:r w:rsidR="00D174CD">
              <w:rPr>
                <w:rFonts w:eastAsia="Calibri" w:asciiTheme="majorHAnsi" w:hAnsiTheme="majorHAnsi" w:cstheme="majorHAnsi"/>
                <w:bCs/>
              </w:rPr>
              <w:t xml:space="preserve"> I can understand how to construct a dance and share my creation.</w:t>
            </w:r>
          </w:p>
          <w:p w:rsidR="00973035" w:rsidP="00EF1BBC" w:rsidRDefault="00973035" w14:paraId="42F93523" w14:textId="519F7337">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2 – </w:t>
            </w:r>
            <w:r w:rsidR="00267B1E">
              <w:rPr>
                <w:rFonts w:eastAsia="Calibri" w:asciiTheme="majorHAnsi" w:hAnsiTheme="majorHAnsi" w:cstheme="majorHAnsi"/>
                <w:bCs/>
              </w:rPr>
              <w:t>I can create a group dance using a range of dynamics, accurately timed.</w:t>
            </w:r>
          </w:p>
          <w:p w:rsidR="00267B1E" w:rsidP="00EF1BBC" w:rsidRDefault="00267B1E" w14:paraId="2CE80084" w14:textId="29A9B618">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identify real-life heroes and why they are heroes.</w:t>
            </w:r>
          </w:p>
          <w:p w:rsidR="00973035" w:rsidP="00EF1BBC" w:rsidRDefault="00973035" w14:paraId="6D784D90" w14:textId="150F6E52">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Lesson 3 –</w:t>
            </w:r>
            <w:r w:rsidR="00667780">
              <w:rPr>
                <w:rFonts w:eastAsia="Calibri" w:asciiTheme="majorHAnsi" w:hAnsiTheme="majorHAnsi" w:cstheme="majorHAnsi"/>
                <w:bCs/>
              </w:rPr>
              <w:t xml:space="preserve"> I can develop and rehearse a duet that demonstrates a range of choreographic techniques.</w:t>
            </w:r>
          </w:p>
          <w:p w:rsidR="00973035" w:rsidP="00EF1BBC" w:rsidRDefault="00973035" w14:paraId="3B4482F3" w14:textId="0207B20B">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4 – </w:t>
            </w:r>
            <w:r w:rsidR="00DF0B67">
              <w:rPr>
                <w:rFonts w:eastAsia="Calibri" w:asciiTheme="majorHAnsi" w:hAnsiTheme="majorHAnsi" w:cstheme="majorHAnsi"/>
                <w:bCs/>
              </w:rPr>
              <w:t>I can create and perform a dance based on a stimulus.</w:t>
            </w:r>
          </w:p>
          <w:p w:rsidR="00973035" w:rsidP="00EF1BBC" w:rsidRDefault="00973035" w14:paraId="4E608502" w14:textId="18B3BEE4">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Lesson 5 –</w:t>
            </w:r>
            <w:r w:rsidR="00DF0B67">
              <w:rPr>
                <w:rFonts w:eastAsia="Calibri" w:asciiTheme="majorHAnsi" w:hAnsiTheme="majorHAnsi" w:cstheme="majorHAnsi"/>
                <w:bCs/>
              </w:rPr>
              <w:t xml:space="preserve"> </w:t>
            </w:r>
            <w:r w:rsidR="008B5298">
              <w:rPr>
                <w:rFonts w:eastAsia="Calibri" w:asciiTheme="majorHAnsi" w:hAnsiTheme="majorHAnsi" w:cstheme="majorHAnsi"/>
                <w:bCs/>
              </w:rPr>
              <w:t>I can make creative decisions on the performance structure.</w:t>
            </w:r>
          </w:p>
          <w:p w:rsidR="00973035" w:rsidP="00EF1BBC" w:rsidRDefault="00973035" w14:paraId="67DB8AAC" w14:textId="06DBB515">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6 – </w:t>
            </w:r>
            <w:r w:rsidR="008B5298">
              <w:rPr>
                <w:rFonts w:eastAsia="Calibri" w:asciiTheme="majorHAnsi" w:hAnsiTheme="majorHAnsi" w:cstheme="majorHAnsi"/>
                <w:bCs/>
              </w:rPr>
              <w:t>I can perform my creations in a sequence.</w:t>
            </w:r>
          </w:p>
          <w:p w:rsidRPr="00A14715" w:rsidR="00973035" w:rsidP="00EF1BBC" w:rsidRDefault="00973035" w14:paraId="6C63C65E" w14:textId="77777777">
            <w:pPr>
              <w:widowControl w:val="0"/>
              <w:pBdr>
                <w:top w:val="nil"/>
                <w:left w:val="nil"/>
                <w:bottom w:val="nil"/>
                <w:right w:val="nil"/>
                <w:between w:val="nil"/>
              </w:pBdr>
              <w:rPr>
                <w:rFonts w:eastAsia="Calibri" w:asciiTheme="majorHAnsi" w:hAnsiTheme="majorHAnsi" w:cstheme="majorHAnsi"/>
                <w:bCs/>
              </w:rPr>
            </w:pPr>
          </w:p>
        </w:tc>
        <w:tc>
          <w:tcPr>
            <w:tcW w:w="6980" w:type="dxa"/>
            <w:shd w:val="clear" w:color="auto" w:fill="auto"/>
          </w:tcPr>
          <w:p w:rsidR="00036B90" w:rsidP="00036B90" w:rsidRDefault="00036B90" w14:paraId="7880E9BC" w14:textId="39982FEE">
            <w:pPr>
              <w:widowControl w:val="0"/>
              <w:pBdr>
                <w:top w:val="nil"/>
                <w:left w:val="nil"/>
                <w:bottom w:val="nil"/>
                <w:right w:val="nil"/>
                <w:between w:val="nil"/>
              </w:pBdr>
              <w:rPr>
                <w:rFonts w:eastAsia="Calibri" w:asciiTheme="majorHAnsi" w:hAnsiTheme="majorHAnsi" w:cstheme="majorHAnsi"/>
                <w:bCs/>
              </w:rPr>
            </w:pPr>
            <w:r w:rsidRPr="00A14715">
              <w:rPr>
                <w:rFonts w:eastAsia="Calibri" w:asciiTheme="majorHAnsi" w:hAnsiTheme="majorHAnsi" w:cstheme="majorHAnsi"/>
                <w:bCs/>
              </w:rPr>
              <w:t xml:space="preserve">Lesson 1 </w:t>
            </w:r>
            <w:r>
              <w:rPr>
                <w:rFonts w:eastAsia="Calibri" w:asciiTheme="majorHAnsi" w:hAnsiTheme="majorHAnsi" w:cstheme="majorHAnsi"/>
                <w:bCs/>
              </w:rPr>
              <w:t>–</w:t>
            </w:r>
            <w:r w:rsidRPr="00C70C8A">
              <w:rPr>
                <w:rFonts w:eastAsia="Calibri" w:asciiTheme="majorHAnsi" w:hAnsiTheme="majorHAnsi" w:cstheme="majorHAnsi"/>
                <w:bCs/>
              </w:rPr>
              <w:t xml:space="preserve"> </w:t>
            </w:r>
            <w:r>
              <w:rPr>
                <w:rFonts w:eastAsia="Calibri" w:asciiTheme="majorHAnsi" w:hAnsiTheme="majorHAnsi" w:cstheme="majorHAnsi"/>
                <w:bCs/>
              </w:rPr>
              <w:t xml:space="preserve">I can </w:t>
            </w:r>
            <w:r w:rsidR="00B8487E">
              <w:rPr>
                <w:rFonts w:eastAsia="Calibri" w:asciiTheme="majorHAnsi" w:hAnsiTheme="majorHAnsi" w:cstheme="majorHAnsi"/>
                <w:bCs/>
              </w:rPr>
              <w:t>bowl under</w:t>
            </w:r>
            <w:r>
              <w:rPr>
                <w:rFonts w:eastAsia="Calibri" w:asciiTheme="majorHAnsi" w:hAnsiTheme="majorHAnsi" w:cstheme="majorHAnsi"/>
                <w:bCs/>
              </w:rPr>
              <w:t>arm with accuracy.</w:t>
            </w:r>
          </w:p>
          <w:p w:rsidR="00B8487E" w:rsidP="00B8487E" w:rsidRDefault="00B8487E" w14:paraId="7E33A83B" w14:textId="77777777">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catch a ball when fielding.</w:t>
            </w:r>
          </w:p>
          <w:p w:rsidR="00036B90" w:rsidP="00036B90" w:rsidRDefault="00036B90" w14:paraId="0493B721" w14:textId="77777777">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Lesson 2 – I can strike a ball with a cricket bat off a tee.</w:t>
            </w:r>
          </w:p>
          <w:p w:rsidR="00054D03" w:rsidP="00036B90" w:rsidRDefault="00054D03" w14:paraId="5B1C09A9" w14:textId="7E37BAA3">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bowl overarm with accuracy.</w:t>
            </w:r>
          </w:p>
          <w:p w:rsidR="00054D03" w:rsidP="00054D03" w:rsidRDefault="00036B90" w14:paraId="3521096F" w14:textId="77777777">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3 – </w:t>
            </w:r>
            <w:r w:rsidR="00054D03">
              <w:rPr>
                <w:rFonts w:eastAsia="Calibri" w:asciiTheme="majorHAnsi" w:hAnsiTheme="majorHAnsi" w:cstheme="majorHAnsi"/>
                <w:bCs/>
              </w:rPr>
              <w:t>I can bowl overarm with accuracy.</w:t>
            </w:r>
          </w:p>
          <w:p w:rsidR="00036B90" w:rsidP="00036B90" w:rsidRDefault="00054D03" w14:paraId="31E51AC5" w14:textId="625DC0C1">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strike a ball with a cricket bat off a tee with consistency.</w:t>
            </w:r>
          </w:p>
          <w:p w:rsidR="00A0716F" w:rsidP="00036B90" w:rsidRDefault="00036B90" w14:paraId="3DE72477" w14:textId="676EAD7D">
            <w:pPr>
              <w:widowControl w:val="0"/>
              <w:pBdr>
                <w:top w:val="nil"/>
                <w:left w:val="nil"/>
                <w:bottom w:val="nil"/>
                <w:right w:val="nil"/>
                <w:between w:val="nil"/>
              </w:pBdr>
              <w:rPr>
                <w:rFonts w:eastAsia="Calibri" w:asciiTheme="majorHAnsi" w:hAnsiTheme="majorHAnsi" w:cstheme="majorHAnsi"/>
                <w:bCs/>
              </w:rPr>
            </w:pPr>
            <w:r w:rsidRPr="00763916">
              <w:rPr>
                <w:rFonts w:eastAsia="Calibri" w:asciiTheme="majorHAnsi" w:hAnsiTheme="majorHAnsi" w:cstheme="majorHAnsi"/>
                <w:bCs/>
              </w:rPr>
              <w:t xml:space="preserve">Lesson 4 – </w:t>
            </w:r>
            <w:r>
              <w:rPr>
                <w:rFonts w:eastAsia="Calibri" w:asciiTheme="majorHAnsi" w:hAnsiTheme="majorHAnsi" w:cstheme="majorHAnsi"/>
                <w:bCs/>
              </w:rPr>
              <w:t xml:space="preserve">I can </w:t>
            </w:r>
            <w:r w:rsidR="00A0716F">
              <w:rPr>
                <w:rFonts w:eastAsia="Calibri" w:asciiTheme="majorHAnsi" w:hAnsiTheme="majorHAnsi" w:cstheme="majorHAnsi"/>
                <w:bCs/>
              </w:rPr>
              <w:t>bowl overarm with accuracy.</w:t>
            </w:r>
          </w:p>
          <w:p w:rsidR="00036B90" w:rsidP="00036B90" w:rsidRDefault="00036B90" w14:paraId="3D40D0BB" w14:textId="2DA21407">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apply a tactic in a cricket-style game.</w:t>
            </w:r>
          </w:p>
          <w:p w:rsidR="00A0716F" w:rsidP="00036B90" w:rsidRDefault="00036B90" w14:paraId="488B841F" w14:textId="4BBC0A85">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5 – I can </w:t>
            </w:r>
            <w:r w:rsidR="00A0716F">
              <w:rPr>
                <w:rFonts w:eastAsia="Calibri" w:asciiTheme="majorHAnsi" w:hAnsiTheme="majorHAnsi" w:cstheme="majorHAnsi"/>
                <w:bCs/>
              </w:rPr>
              <w:t>bowl overarm with accuracy in a game.</w:t>
            </w:r>
          </w:p>
          <w:p w:rsidR="00036B90" w:rsidP="00036B90" w:rsidRDefault="00036B90" w14:paraId="7A94759D" w14:textId="4DB8E08E">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strike a ball with a cricket bat in a game.</w:t>
            </w:r>
          </w:p>
          <w:p w:rsidR="00063EEE" w:rsidP="00036B90" w:rsidRDefault="00063EEE" w14:paraId="221F2CC5" w14:textId="5193BC65">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use tactics in a cricket type game.</w:t>
            </w:r>
          </w:p>
          <w:p w:rsidR="00063EEE" w:rsidP="00036B90" w:rsidRDefault="00036B90" w14:paraId="09BB492D" w14:textId="450B2BD8">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 xml:space="preserve">Lesson 6 – I can </w:t>
            </w:r>
            <w:r w:rsidR="00063EEE">
              <w:rPr>
                <w:rFonts w:eastAsia="Calibri" w:asciiTheme="majorHAnsi" w:hAnsiTheme="majorHAnsi" w:cstheme="majorHAnsi"/>
                <w:bCs/>
              </w:rPr>
              <w:t>bowl overarm with accuracy and consistency in a game.</w:t>
            </w:r>
          </w:p>
          <w:p w:rsidR="00036B90" w:rsidP="00036B90" w:rsidRDefault="00036B90" w14:paraId="2C710684" w14:textId="773D6792">
            <w:pPr>
              <w:widowControl w:val="0"/>
              <w:pBdr>
                <w:top w:val="nil"/>
                <w:left w:val="nil"/>
                <w:bottom w:val="nil"/>
                <w:right w:val="nil"/>
                <w:between w:val="nil"/>
              </w:pBdr>
              <w:rPr>
                <w:rFonts w:eastAsia="Calibri" w:asciiTheme="majorHAnsi" w:hAnsiTheme="majorHAnsi" w:cstheme="majorHAnsi"/>
                <w:bCs/>
              </w:rPr>
            </w:pPr>
            <w:r>
              <w:rPr>
                <w:rFonts w:eastAsia="Calibri" w:asciiTheme="majorHAnsi" w:hAnsiTheme="majorHAnsi" w:cstheme="majorHAnsi"/>
                <w:bCs/>
              </w:rPr>
              <w:t>I can apply tactics in a modified competitive cricket game.</w:t>
            </w:r>
          </w:p>
          <w:p w:rsidR="00973035" w:rsidP="00EF1BBC" w:rsidRDefault="00973035" w14:paraId="577DD577" w14:textId="77777777">
            <w:pPr>
              <w:widowControl w:val="0"/>
              <w:pBdr>
                <w:top w:val="nil"/>
                <w:left w:val="nil"/>
                <w:bottom w:val="nil"/>
                <w:right w:val="nil"/>
                <w:between w:val="nil"/>
              </w:pBdr>
              <w:rPr>
                <w:rFonts w:eastAsia="Calibri" w:asciiTheme="majorHAnsi" w:hAnsiTheme="majorHAnsi" w:cstheme="majorHAnsi"/>
                <w:bCs/>
              </w:rPr>
            </w:pPr>
          </w:p>
        </w:tc>
      </w:tr>
    </w:tbl>
    <w:p w:rsidRPr="00EA5761" w:rsidR="00973035" w:rsidP="002E1762" w:rsidRDefault="00973035" w14:paraId="574B8EF4" w14:textId="6365B16D">
      <w:pPr>
        <w:widowControl w:val="0"/>
        <w:rPr>
          <w:rFonts w:eastAsia="Calibri" w:asciiTheme="majorHAnsi" w:hAnsiTheme="majorHAnsi" w:cstheme="majorHAnsi"/>
        </w:rPr>
      </w:pPr>
    </w:p>
    <w:p w:rsidRPr="00EA5761" w:rsidR="001D2205" w:rsidP="002E1762" w:rsidRDefault="001D2205" w14:paraId="4F548BCC" w14:textId="7983EBD8">
      <w:pPr>
        <w:widowControl w:val="0"/>
        <w:rPr>
          <w:rFonts w:eastAsia="Calibri" w:asciiTheme="majorHAnsi" w:hAnsiTheme="majorHAnsi" w:cstheme="majorHAnsi"/>
        </w:rPr>
      </w:pPr>
    </w:p>
    <w:p w:rsidRPr="00EA5761" w:rsidR="001D2205" w:rsidP="002E1762" w:rsidRDefault="001D2205" w14:paraId="54FBBC65" w14:textId="77777777">
      <w:pPr>
        <w:widowControl w:val="0"/>
        <w:rPr>
          <w:rFonts w:eastAsia="Calibri" w:asciiTheme="majorHAnsi" w:hAnsiTheme="majorHAnsi" w:cstheme="majorHAnsi"/>
        </w:rPr>
      </w:pPr>
    </w:p>
    <w:tbl>
      <w:tblPr>
        <w:tblW w:w="13960" w:type="dxa"/>
        <w:tblInd w:w="1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00" w:type="dxa"/>
          <w:left w:w="100" w:type="dxa"/>
          <w:bottom w:w="100" w:type="dxa"/>
          <w:right w:w="100" w:type="dxa"/>
        </w:tblCellMar>
        <w:tblLook w:val="0600" w:firstRow="0" w:lastRow="0" w:firstColumn="0" w:lastColumn="0" w:noHBand="1" w:noVBand="1"/>
      </w:tblPr>
      <w:tblGrid>
        <w:gridCol w:w="1110"/>
        <w:gridCol w:w="12850"/>
      </w:tblGrid>
      <w:tr w:rsidR="001D2205" w:rsidTr="63605D50" w14:paraId="22F5DA3D" w14:textId="77777777">
        <w:trPr>
          <w:trHeight w:val="420"/>
        </w:trPr>
        <w:tc>
          <w:tcPr>
            <w:tcW w:w="13960" w:type="dxa"/>
            <w:gridSpan w:val="2"/>
            <w:shd w:val="clear" w:color="auto" w:fill="auto"/>
            <w:tcMar>
              <w:top w:w="0" w:type="dxa"/>
              <w:left w:w="0" w:type="dxa"/>
              <w:bottom w:w="0" w:type="dxa"/>
              <w:right w:w="0" w:type="dxa"/>
            </w:tcMar>
          </w:tcPr>
          <w:p w:rsidRPr="00EA5761" w:rsidR="001D2205" w:rsidP="00EF1BBC" w:rsidRDefault="001D2205" w14:paraId="312CE910" w14:textId="1C9B1F5E">
            <w:pPr>
              <w:widowControl w:val="0"/>
              <w:jc w:val="center"/>
              <w:rPr>
                <w:rFonts w:eastAsia="Calibri" w:asciiTheme="majorHAnsi" w:hAnsiTheme="majorHAnsi" w:cstheme="majorHAnsi"/>
                <w:b/>
              </w:rPr>
            </w:pPr>
            <w:r w:rsidRPr="00EA5761">
              <w:rPr>
                <w:rFonts w:eastAsia="Calibri" w:asciiTheme="majorHAnsi" w:hAnsiTheme="majorHAnsi" w:cstheme="majorHAnsi"/>
                <w:b/>
              </w:rPr>
              <w:t>PSHE - Topic Objectives</w:t>
            </w:r>
            <w:r w:rsidRPr="00EA5761" w:rsidR="001532DA">
              <w:rPr>
                <w:rFonts w:eastAsia="Calibri" w:asciiTheme="majorHAnsi" w:hAnsiTheme="majorHAnsi" w:cstheme="majorHAnsi"/>
                <w:b/>
              </w:rPr>
              <w:t xml:space="preserve"> (Being My Best &amp; Growing and Changing)</w:t>
            </w:r>
          </w:p>
        </w:tc>
      </w:tr>
      <w:tr w:rsidR="001D2205" w:rsidTr="63605D50" w14:paraId="3B89120B" w14:textId="77777777">
        <w:trPr>
          <w:trHeight w:val="420"/>
        </w:trPr>
        <w:tc>
          <w:tcPr>
            <w:tcW w:w="1110" w:type="dxa"/>
            <w:vMerge w:val="restart"/>
            <w:shd w:val="clear" w:color="auto" w:fill="auto"/>
            <w:tcMar>
              <w:top w:w="0" w:type="dxa"/>
              <w:left w:w="0" w:type="dxa"/>
              <w:bottom w:w="0" w:type="dxa"/>
              <w:right w:w="0" w:type="dxa"/>
            </w:tcMar>
          </w:tcPr>
          <w:p w:rsidRPr="00EA5761" w:rsidR="001D2205" w:rsidP="00EF1BBC" w:rsidRDefault="001D2205" w14:paraId="0882ED64"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1</w:t>
            </w:r>
          </w:p>
        </w:tc>
        <w:tc>
          <w:tcPr>
            <w:tcW w:w="12850" w:type="dxa"/>
            <w:shd w:val="clear" w:color="auto" w:fill="auto"/>
            <w:tcMar>
              <w:top w:w="0" w:type="dxa"/>
              <w:left w:w="0" w:type="dxa"/>
              <w:bottom w:w="0" w:type="dxa"/>
              <w:right w:w="0" w:type="dxa"/>
            </w:tcMar>
          </w:tcPr>
          <w:p w:rsidRPr="00EA5761" w:rsidR="001D2205" w:rsidP="00EF1BBC" w:rsidRDefault="001D2205" w14:paraId="21D9CC8D" w14:textId="76F87C50">
            <w:pPr>
              <w:widowControl w:val="0"/>
              <w:pBdr>
                <w:top w:val="nil"/>
                <w:left w:val="nil"/>
                <w:bottom w:val="nil"/>
                <w:right w:val="nil"/>
                <w:between w:val="nil"/>
              </w:pBdr>
              <w:rPr>
                <w:rFonts w:eastAsia="Calibri" w:asciiTheme="majorHAnsi" w:hAnsiTheme="majorHAnsi" w:cstheme="majorHAnsi"/>
                <w:i/>
                <w:color w:val="008000"/>
              </w:rPr>
            </w:pPr>
            <w:r w:rsidRPr="00EA5761">
              <w:rPr>
                <w:rFonts w:eastAsia="Calibri" w:asciiTheme="majorHAnsi" w:hAnsiTheme="majorHAnsi" w:cstheme="majorHAnsi"/>
                <w:b/>
              </w:rPr>
              <w:t>Lesson Overview</w:t>
            </w:r>
            <w:r w:rsidRPr="00EA5761">
              <w:rPr>
                <w:rFonts w:eastAsia="Calibri" w:asciiTheme="majorHAnsi" w:hAnsiTheme="majorHAnsi" w:cstheme="majorHAnsi"/>
                <w:color w:val="008000"/>
              </w:rPr>
              <w:t xml:space="preserve"> </w:t>
            </w:r>
            <w:r w:rsidRPr="00EA5761">
              <w:rPr>
                <w:rFonts w:eastAsia="Calibri" w:asciiTheme="majorHAnsi" w:hAnsiTheme="majorHAnsi" w:cstheme="majorHAnsi"/>
                <w:b/>
                <w:color w:val="000000" w:themeColor="text1"/>
              </w:rPr>
              <w:t xml:space="preserve">- </w:t>
            </w:r>
            <w:r w:rsidRPr="00EA5761" w:rsidR="00D13690">
              <w:rPr>
                <w:rFonts w:eastAsia="Calibri" w:asciiTheme="majorHAnsi" w:hAnsiTheme="majorHAnsi" w:cstheme="majorHAnsi"/>
                <w:b/>
                <w:color w:val="000000" w:themeColor="text1"/>
              </w:rPr>
              <w:t>Describe how the five ways to wellbeing contribute to a healthy lifestyle, giving examples of how they can be implemented in people's lives.</w:t>
            </w:r>
          </w:p>
        </w:tc>
      </w:tr>
      <w:tr w:rsidR="001D2205" w:rsidTr="63605D50" w14:paraId="116F351E" w14:textId="77777777">
        <w:trPr>
          <w:trHeight w:val="420"/>
        </w:trPr>
        <w:tc>
          <w:tcPr>
            <w:tcW w:w="1110" w:type="dxa"/>
            <w:vMerge/>
            <w:tcMar>
              <w:top w:w="0" w:type="dxa"/>
              <w:left w:w="0" w:type="dxa"/>
              <w:bottom w:w="0" w:type="dxa"/>
              <w:right w:w="0" w:type="dxa"/>
            </w:tcMar>
          </w:tcPr>
          <w:p w:rsidRPr="00EA5761" w:rsidR="001D2205" w:rsidP="00EF1BBC" w:rsidRDefault="001D2205" w14:paraId="1485FB27"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EA5761" w:rsidR="001D2205" w:rsidP="003E1AE3" w:rsidRDefault="001D2205" w14:paraId="7F163153" w14:textId="06F7A51D">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Pr>
                <w:rFonts w:asciiTheme="majorHAnsi" w:hAnsiTheme="majorHAnsi" w:cstheme="majorHAnsi"/>
              </w:rPr>
              <w:t xml:space="preserve"> </w:t>
            </w:r>
            <w:r w:rsidRPr="00EA5761" w:rsidR="00D82AD5">
              <w:rPr>
                <w:rFonts w:asciiTheme="majorHAnsi" w:hAnsiTheme="majorHAnsi" w:cstheme="majorHAnsi"/>
              </w:rPr>
              <w:t xml:space="preserve">I can </w:t>
            </w:r>
            <w:r w:rsidRPr="00EA5761" w:rsidR="003604EC">
              <w:rPr>
                <w:rFonts w:asciiTheme="majorHAnsi" w:hAnsiTheme="majorHAnsi" w:cstheme="majorHAnsi"/>
              </w:rPr>
              <w:t>e</w:t>
            </w:r>
            <w:r w:rsidRPr="00EA5761" w:rsidR="00D82AD5">
              <w:rPr>
                <w:rFonts w:asciiTheme="majorHAnsi" w:hAnsiTheme="majorHAnsi" w:cstheme="majorHAnsi"/>
              </w:rPr>
              <w:t>xplain what the five ways to wellbeing are</w:t>
            </w:r>
            <w:r w:rsidRPr="00EA5761" w:rsidR="003604EC">
              <w:rPr>
                <w:rFonts w:asciiTheme="majorHAnsi" w:hAnsiTheme="majorHAnsi" w:cstheme="majorHAnsi"/>
              </w:rPr>
              <w:t>.</w:t>
            </w:r>
          </w:p>
        </w:tc>
      </w:tr>
      <w:tr w:rsidR="001D2205" w:rsidTr="63605D50" w14:paraId="6EC579F6" w14:textId="77777777">
        <w:trPr>
          <w:trHeight w:val="420"/>
        </w:trPr>
        <w:tc>
          <w:tcPr>
            <w:tcW w:w="1110" w:type="dxa"/>
            <w:vMerge w:val="restart"/>
            <w:shd w:val="clear" w:color="auto" w:fill="auto"/>
            <w:tcMar>
              <w:top w:w="0" w:type="dxa"/>
              <w:left w:w="0" w:type="dxa"/>
              <w:bottom w:w="0" w:type="dxa"/>
              <w:right w:w="0" w:type="dxa"/>
            </w:tcMar>
          </w:tcPr>
          <w:p w:rsidRPr="00EA5761" w:rsidR="001D2205" w:rsidP="00EF1BBC" w:rsidRDefault="001D2205" w14:paraId="72556C07" w14:textId="7777777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2</w:t>
            </w:r>
          </w:p>
        </w:tc>
        <w:tc>
          <w:tcPr>
            <w:tcW w:w="12850" w:type="dxa"/>
            <w:shd w:val="clear" w:color="auto" w:fill="auto"/>
            <w:tcMar>
              <w:top w:w="0" w:type="dxa"/>
              <w:left w:w="0" w:type="dxa"/>
              <w:bottom w:w="0" w:type="dxa"/>
              <w:right w:w="0" w:type="dxa"/>
            </w:tcMar>
          </w:tcPr>
          <w:p w:rsidRPr="00EA5761" w:rsidR="001D2205" w:rsidP="00EF1BBC" w:rsidRDefault="001D2205" w14:paraId="521E4838" w14:textId="30099B22">
            <w:pPr>
              <w:widowControl w:val="0"/>
              <w:pBdr>
                <w:top w:val="nil"/>
                <w:left w:val="nil"/>
                <w:bottom w:val="nil"/>
                <w:right w:val="nil"/>
                <w:between w:val="nil"/>
              </w:pBdr>
              <w:rPr>
                <w:rFonts w:eastAsia="Calibri" w:asciiTheme="majorHAnsi" w:hAnsiTheme="majorHAnsi" w:cstheme="majorHAnsi"/>
                <w:color w:val="0000FF"/>
              </w:rPr>
            </w:pPr>
            <w:r w:rsidRPr="00EA5761">
              <w:rPr>
                <w:rFonts w:eastAsia="Calibri" w:asciiTheme="majorHAnsi" w:hAnsiTheme="majorHAnsi" w:cstheme="majorHAnsi"/>
                <w:b/>
              </w:rPr>
              <w:t>Lesson Overview</w:t>
            </w:r>
            <w:r w:rsidRPr="00EA5761" w:rsidR="0084672D">
              <w:rPr>
                <w:rFonts w:eastAsia="Calibri" w:asciiTheme="majorHAnsi" w:hAnsiTheme="majorHAnsi" w:cstheme="majorHAnsi"/>
                <w:b/>
              </w:rPr>
              <w:t xml:space="preserve"> </w:t>
            </w:r>
            <w:r w:rsidRPr="00EA5761" w:rsidR="00CE0DDC">
              <w:rPr>
                <w:rFonts w:eastAsia="Calibri" w:asciiTheme="majorHAnsi" w:hAnsiTheme="majorHAnsi" w:cstheme="majorHAnsi"/>
                <w:b/>
              </w:rPr>
              <w:t>–</w:t>
            </w:r>
            <w:r w:rsidRPr="00EA5761" w:rsidR="0084672D">
              <w:rPr>
                <w:rFonts w:eastAsia="Calibri" w:asciiTheme="majorHAnsi" w:hAnsiTheme="majorHAnsi" w:cstheme="majorHAnsi"/>
                <w:b/>
              </w:rPr>
              <w:t xml:space="preserve"> </w:t>
            </w:r>
            <w:r w:rsidRPr="00EA5761" w:rsidR="00CE0DDC">
              <w:rPr>
                <w:rFonts w:eastAsia="Calibri" w:asciiTheme="majorHAnsi" w:hAnsiTheme="majorHAnsi" w:cstheme="majorHAnsi"/>
                <w:b/>
              </w:rPr>
              <w:t>Learning about aspirations and how goal-setting helps to move you closer to these.</w:t>
            </w:r>
          </w:p>
        </w:tc>
      </w:tr>
      <w:tr w:rsidR="001D2205" w:rsidTr="63605D50" w14:paraId="7364916A" w14:textId="77777777">
        <w:trPr>
          <w:trHeight w:val="420"/>
        </w:trPr>
        <w:tc>
          <w:tcPr>
            <w:tcW w:w="1110" w:type="dxa"/>
            <w:vMerge/>
            <w:tcMar>
              <w:top w:w="0" w:type="dxa"/>
              <w:left w:w="0" w:type="dxa"/>
              <w:bottom w:w="0" w:type="dxa"/>
              <w:right w:w="0" w:type="dxa"/>
            </w:tcMar>
          </w:tcPr>
          <w:p w:rsidRPr="00EA5761" w:rsidR="001D2205" w:rsidP="00EF1BBC" w:rsidRDefault="001D2205" w14:paraId="28E4C89B"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EA5761" w:rsidR="001D2205" w:rsidP="003E1AE3" w:rsidRDefault="001D2205" w14:paraId="0B5267CB" w14:textId="71708DD3">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Pr>
                <w:rFonts w:asciiTheme="majorHAnsi" w:hAnsiTheme="majorHAnsi" w:cstheme="majorHAnsi"/>
              </w:rPr>
              <w:t xml:space="preserve"> </w:t>
            </w:r>
            <w:r w:rsidRPr="00EA5761" w:rsidR="001A0926">
              <w:rPr>
                <w:rFonts w:asciiTheme="majorHAnsi" w:hAnsiTheme="majorHAnsi" w:cstheme="majorHAnsi"/>
              </w:rPr>
              <w:t>Identify aspirational goals;</w:t>
            </w:r>
          </w:p>
        </w:tc>
      </w:tr>
      <w:tr w:rsidR="001D2205" w:rsidTr="26A64C8F" w14:paraId="78BF49FE" w14:textId="77777777">
        <w:trPr>
          <w:trHeight w:val="495"/>
        </w:trPr>
        <w:tc>
          <w:tcPr>
            <w:tcW w:w="1110" w:type="dxa"/>
            <w:vMerge w:val="restart"/>
            <w:shd w:val="clear" w:color="auto" w:fill="auto"/>
            <w:tcMar>
              <w:top w:w="0" w:type="dxa"/>
              <w:left w:w="0" w:type="dxa"/>
              <w:bottom w:w="0" w:type="dxa"/>
              <w:right w:w="0" w:type="dxa"/>
            </w:tcMar>
          </w:tcPr>
          <w:p w:rsidRPr="00EA5761" w:rsidR="001D2205" w:rsidP="00EF1BBC" w:rsidRDefault="001D2205" w14:paraId="742B71F6"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3</w:t>
            </w:r>
          </w:p>
        </w:tc>
        <w:tc>
          <w:tcPr>
            <w:tcW w:w="12850" w:type="dxa"/>
            <w:shd w:val="clear" w:color="auto" w:fill="auto"/>
            <w:tcMar>
              <w:top w:w="0" w:type="dxa"/>
              <w:left w:w="0" w:type="dxa"/>
              <w:bottom w:w="0" w:type="dxa"/>
              <w:right w:w="0" w:type="dxa"/>
            </w:tcMar>
          </w:tcPr>
          <w:p w:rsidRPr="00EA5761" w:rsidR="001D2205" w:rsidP="00EF1BBC" w:rsidRDefault="6B27D078" w14:paraId="41BFDE48" w14:textId="604FA890">
            <w:pPr>
              <w:widowControl w:val="0"/>
              <w:rPr>
                <w:rFonts w:eastAsia="Open Sans" w:asciiTheme="majorHAnsi" w:hAnsiTheme="majorHAnsi" w:cstheme="majorHAnsi"/>
              </w:rPr>
            </w:pPr>
            <w:r w:rsidRPr="00EA5761">
              <w:rPr>
                <w:rFonts w:eastAsia="Calibri" w:asciiTheme="majorHAnsi" w:hAnsiTheme="majorHAnsi" w:cstheme="majorHAnsi"/>
                <w:b/>
              </w:rPr>
              <w:t>Lesson Overview</w:t>
            </w:r>
            <w:r w:rsidRPr="00EA5761" w:rsidR="46D7709D">
              <w:rPr>
                <w:rFonts w:eastAsia="Calibri" w:asciiTheme="majorHAnsi" w:hAnsiTheme="majorHAnsi" w:cstheme="majorHAnsi"/>
                <w:b/>
              </w:rPr>
              <w:t xml:space="preserve"> – </w:t>
            </w:r>
            <w:r w:rsidRPr="00EA5761" w:rsidR="1F645DFB">
              <w:rPr>
                <w:rFonts w:eastAsia="Open Sans" w:asciiTheme="majorHAnsi" w:hAnsiTheme="majorHAnsi" w:cstheme="majorHAnsi"/>
                <w:b/>
              </w:rPr>
              <w:t>Present information they researched on a health and wellbeing issues outlining the key issues and making suggestions for any improvements concerning those issues.</w:t>
            </w:r>
          </w:p>
        </w:tc>
      </w:tr>
      <w:tr w:rsidR="001D2205" w:rsidTr="63605D50" w14:paraId="2F3224AA" w14:textId="77777777">
        <w:trPr>
          <w:trHeight w:val="420"/>
        </w:trPr>
        <w:tc>
          <w:tcPr>
            <w:tcW w:w="1110" w:type="dxa"/>
            <w:vMerge/>
            <w:tcMar>
              <w:top w:w="0" w:type="dxa"/>
              <w:left w:w="0" w:type="dxa"/>
              <w:bottom w:w="0" w:type="dxa"/>
              <w:right w:w="0" w:type="dxa"/>
            </w:tcMar>
          </w:tcPr>
          <w:p w:rsidRPr="00EA5761" w:rsidR="001D2205" w:rsidP="00EF1BBC" w:rsidRDefault="001D2205" w14:paraId="5D868D4F"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9B13D8" w:rsidR="009B13D8" w:rsidP="009B13D8" w:rsidRDefault="001D2205" w14:paraId="2BF2C5AD" w14:textId="31487152">
            <w:pPr>
              <w:pBdr>
                <w:top w:val="nil"/>
                <w:left w:val="nil"/>
                <w:bottom w:val="nil"/>
                <w:right w:val="nil"/>
                <w:between w:val="nil"/>
              </w:pBdr>
              <w:rPr>
                <w:rFonts w:asciiTheme="majorHAnsi" w:hAnsiTheme="majorHAnsi" w:cstheme="majorHAnsi"/>
              </w:rPr>
            </w:pPr>
            <w:r w:rsidRPr="00EA5761">
              <w:rPr>
                <w:rFonts w:eastAsia="Calibri" w:asciiTheme="majorHAnsi" w:hAnsiTheme="majorHAnsi" w:cstheme="majorHAnsi"/>
              </w:rPr>
              <w:t>LO:</w:t>
            </w:r>
            <w:r w:rsidRPr="00EA5761" w:rsidR="0084672D">
              <w:rPr>
                <w:rFonts w:asciiTheme="majorHAnsi" w:hAnsiTheme="majorHAnsi" w:cstheme="majorHAnsi"/>
              </w:rPr>
              <w:t xml:space="preserve"> </w:t>
            </w:r>
            <w:r w:rsidR="009B13D8">
              <w:rPr>
                <w:rFonts w:asciiTheme="majorHAnsi" w:hAnsiTheme="majorHAnsi" w:cstheme="majorHAnsi"/>
              </w:rPr>
              <w:t xml:space="preserve">I can </w:t>
            </w:r>
            <w:r w:rsidRPr="009B13D8" w:rsidR="009B13D8">
              <w:rPr>
                <w:rFonts w:asciiTheme="majorHAnsi" w:hAnsiTheme="majorHAnsi" w:cstheme="majorHAnsi"/>
              </w:rPr>
              <w:t xml:space="preserve">Present information </w:t>
            </w:r>
            <w:r w:rsidR="009B13D8">
              <w:rPr>
                <w:rFonts w:asciiTheme="majorHAnsi" w:hAnsiTheme="majorHAnsi" w:cstheme="majorHAnsi"/>
              </w:rPr>
              <w:t>I have</w:t>
            </w:r>
            <w:r w:rsidRPr="009B13D8" w:rsidR="009B13D8">
              <w:rPr>
                <w:rFonts w:asciiTheme="majorHAnsi" w:hAnsiTheme="majorHAnsi" w:cstheme="majorHAnsi"/>
              </w:rPr>
              <w:t xml:space="preserve"> researched on a health and wellbeing issues outlining the key issues and making suggestions for any improvements concerning those issues. </w:t>
            </w:r>
          </w:p>
          <w:p w:rsidRPr="00EA5761" w:rsidR="001D2205" w:rsidP="003E1AE3" w:rsidRDefault="001D2205" w14:paraId="14EBA553" w14:textId="1B9652D2">
            <w:pPr>
              <w:pBdr>
                <w:top w:val="nil"/>
                <w:left w:val="nil"/>
                <w:bottom w:val="nil"/>
                <w:right w:val="nil"/>
                <w:between w:val="nil"/>
              </w:pBdr>
              <w:rPr>
                <w:rFonts w:eastAsia="Calibri" w:asciiTheme="majorHAnsi" w:hAnsiTheme="majorHAnsi" w:cstheme="majorHAnsi"/>
              </w:rPr>
            </w:pPr>
          </w:p>
        </w:tc>
      </w:tr>
      <w:tr w:rsidR="001D2205" w:rsidTr="63605D50" w14:paraId="30C37623" w14:textId="77777777">
        <w:trPr>
          <w:trHeight w:val="420"/>
        </w:trPr>
        <w:tc>
          <w:tcPr>
            <w:tcW w:w="1110" w:type="dxa"/>
            <w:vMerge w:val="restart"/>
            <w:shd w:val="clear" w:color="auto" w:fill="auto"/>
            <w:tcMar>
              <w:top w:w="0" w:type="dxa"/>
              <w:left w:w="0" w:type="dxa"/>
              <w:bottom w:w="0" w:type="dxa"/>
              <w:right w:w="0" w:type="dxa"/>
            </w:tcMar>
          </w:tcPr>
          <w:p w:rsidRPr="00EA5761" w:rsidR="001D2205" w:rsidP="00EF1BBC" w:rsidRDefault="001D2205" w14:paraId="31B55A7C" w14:textId="77777777">
            <w:pPr>
              <w:widowControl w:val="0"/>
              <w:jc w:val="center"/>
              <w:rPr>
                <w:rFonts w:eastAsia="Calibri" w:asciiTheme="majorHAnsi" w:hAnsiTheme="majorHAnsi" w:cstheme="majorHAnsi"/>
              </w:rPr>
            </w:pPr>
            <w:r w:rsidRPr="00EA5761">
              <w:rPr>
                <w:rFonts w:eastAsia="Calibri" w:asciiTheme="majorHAnsi" w:hAnsiTheme="majorHAnsi" w:cstheme="majorHAnsi"/>
              </w:rPr>
              <w:t>4</w:t>
            </w:r>
          </w:p>
        </w:tc>
        <w:tc>
          <w:tcPr>
            <w:tcW w:w="12850" w:type="dxa"/>
            <w:shd w:val="clear" w:color="auto" w:fill="auto"/>
            <w:tcMar>
              <w:top w:w="0" w:type="dxa"/>
              <w:left w:w="0" w:type="dxa"/>
              <w:bottom w:w="0" w:type="dxa"/>
              <w:right w:w="0" w:type="dxa"/>
            </w:tcMar>
          </w:tcPr>
          <w:p w:rsidRPr="00EA5761" w:rsidR="001D2205" w:rsidP="773651D2" w:rsidRDefault="001D2205" w14:paraId="15C1C14C" w14:textId="260824E5">
            <w:pPr>
              <w:rPr>
                <w:rFonts w:asciiTheme="majorHAnsi" w:hAnsiTheme="majorHAnsi" w:eastAsiaTheme="majorEastAsia" w:cstheme="majorHAnsi"/>
                <w:b/>
                <w:color w:val="333333"/>
              </w:rPr>
            </w:pPr>
            <w:r w:rsidRPr="00EA5761">
              <w:rPr>
                <w:rFonts w:eastAsia="Calibri" w:asciiTheme="majorHAnsi" w:hAnsiTheme="majorHAnsi" w:cstheme="majorHAnsi"/>
                <w:b/>
              </w:rPr>
              <w:t>Lesson Overview</w:t>
            </w:r>
            <w:r w:rsidRPr="00EA5761" w:rsidR="00EA7D5A">
              <w:rPr>
                <w:rFonts w:eastAsia="Calibri" w:asciiTheme="majorHAnsi" w:hAnsiTheme="majorHAnsi" w:cstheme="majorHAnsi"/>
                <w:b/>
              </w:rPr>
              <w:t xml:space="preserve"> - </w:t>
            </w:r>
            <w:r w:rsidRPr="00EA5761" w:rsidR="3F03F52A">
              <w:rPr>
                <w:rFonts w:asciiTheme="majorHAnsi" w:hAnsiTheme="majorHAnsi" w:eastAsiaTheme="majorEastAsia" w:cstheme="majorHAnsi"/>
                <w:b/>
                <w:color w:val="333333"/>
              </w:rPr>
              <w:t xml:space="preserve">Identify risk factors in a given situation; </w:t>
            </w:r>
          </w:p>
          <w:p w:rsidRPr="00EA5761" w:rsidR="001D2205" w:rsidP="773651D2" w:rsidRDefault="3F03F52A" w14:paraId="155D20E4" w14:textId="260824E5">
            <w:pPr>
              <w:rPr>
                <w:rFonts w:asciiTheme="majorHAnsi" w:hAnsiTheme="majorHAnsi" w:eastAsiaTheme="majorEastAsia" w:cstheme="majorHAnsi"/>
                <w:b/>
                <w:color w:val="333333"/>
              </w:rPr>
            </w:pPr>
            <w:r w:rsidRPr="00EA5761">
              <w:rPr>
                <w:rFonts w:asciiTheme="majorHAnsi" w:hAnsiTheme="majorHAnsi" w:eastAsiaTheme="majorEastAsia" w:cstheme="majorHAnsi"/>
                <w:b/>
                <w:color w:val="333333"/>
              </w:rPr>
              <w:t>Understand and explain the outcomes of risk-taking in a given situation, including emotional risks.</w:t>
            </w:r>
          </w:p>
        </w:tc>
      </w:tr>
      <w:tr w:rsidR="001D2205" w:rsidTr="63605D50" w14:paraId="06041B29" w14:textId="77777777">
        <w:trPr>
          <w:trHeight w:val="420"/>
        </w:trPr>
        <w:tc>
          <w:tcPr>
            <w:tcW w:w="1110" w:type="dxa"/>
            <w:vMerge/>
            <w:tcMar>
              <w:top w:w="0" w:type="dxa"/>
              <w:left w:w="0" w:type="dxa"/>
              <w:bottom w:w="0" w:type="dxa"/>
              <w:right w:w="0" w:type="dxa"/>
            </w:tcMar>
          </w:tcPr>
          <w:p w:rsidRPr="00EA5761" w:rsidR="001D2205" w:rsidP="00EF1BBC" w:rsidRDefault="001D2205" w14:paraId="5597F61A"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300D73" w:rsidR="001D2205" w:rsidP="003E1AE3" w:rsidRDefault="001D2205" w14:paraId="5F777D05" w14:textId="0B33BE3E">
            <w:pPr>
              <w:pBdr>
                <w:top w:val="nil"/>
                <w:left w:val="nil"/>
                <w:bottom w:val="nil"/>
                <w:right w:val="nil"/>
                <w:between w:val="nil"/>
              </w:pBdr>
              <w:rPr>
                <w:rFonts w:eastAsia="Calibri" w:asciiTheme="majorHAnsi" w:hAnsiTheme="majorHAnsi" w:cstheme="majorHAnsi"/>
                <w:color w:val="A61C00"/>
              </w:rPr>
            </w:pPr>
            <w:r w:rsidRPr="00300D73">
              <w:rPr>
                <w:rFonts w:eastAsia="Calibri" w:asciiTheme="majorHAnsi" w:hAnsiTheme="majorHAnsi" w:cstheme="majorHAnsi"/>
              </w:rPr>
              <w:t>LO:</w:t>
            </w:r>
            <w:r w:rsidRPr="00300D73" w:rsidR="00EA7D5A">
              <w:rPr>
                <w:rFonts w:eastAsia="Calibri" w:asciiTheme="majorHAnsi" w:hAnsiTheme="majorHAnsi" w:cstheme="majorHAnsi"/>
              </w:rPr>
              <w:t xml:space="preserve"> </w:t>
            </w:r>
            <w:r w:rsidRPr="00300D73" w:rsidR="00300D73">
              <w:rPr>
                <w:rFonts w:eastAsia="Calibri" w:asciiTheme="majorHAnsi" w:hAnsiTheme="majorHAnsi" w:cstheme="majorHAnsi"/>
              </w:rPr>
              <w:t xml:space="preserve">I can </w:t>
            </w:r>
            <w:r w:rsidR="00300D73">
              <w:rPr>
                <w:rFonts w:asciiTheme="majorHAnsi" w:hAnsiTheme="majorHAnsi" w:eastAsiaTheme="majorEastAsia" w:cstheme="majorHAnsi"/>
                <w:color w:val="333333"/>
              </w:rPr>
              <w:t>i</w:t>
            </w:r>
            <w:r w:rsidRPr="00300D73" w:rsidR="00300D73">
              <w:rPr>
                <w:rFonts w:asciiTheme="majorHAnsi" w:hAnsiTheme="majorHAnsi" w:eastAsiaTheme="majorEastAsia" w:cstheme="majorHAnsi"/>
                <w:color w:val="333333"/>
              </w:rPr>
              <w:t>dentify risk factors in a given situation</w:t>
            </w:r>
            <w:r w:rsidR="00300D73">
              <w:rPr>
                <w:rFonts w:asciiTheme="majorHAnsi" w:hAnsiTheme="majorHAnsi" w:eastAsiaTheme="majorEastAsia" w:cstheme="majorHAnsi"/>
                <w:color w:val="333333"/>
              </w:rPr>
              <w:t>.</w:t>
            </w:r>
          </w:p>
        </w:tc>
      </w:tr>
      <w:tr w:rsidR="001D2205" w:rsidTr="63605D50" w14:paraId="5D46FB2F" w14:textId="77777777">
        <w:trPr>
          <w:trHeight w:val="420"/>
        </w:trPr>
        <w:tc>
          <w:tcPr>
            <w:tcW w:w="1110" w:type="dxa"/>
            <w:vMerge w:val="restart"/>
            <w:shd w:val="clear" w:color="auto" w:fill="auto"/>
            <w:tcMar>
              <w:top w:w="0" w:type="dxa"/>
              <w:left w:w="0" w:type="dxa"/>
              <w:bottom w:w="0" w:type="dxa"/>
              <w:right w:w="0" w:type="dxa"/>
            </w:tcMar>
          </w:tcPr>
          <w:p w:rsidRPr="00EA5761" w:rsidR="001D2205" w:rsidP="00EF1BBC" w:rsidRDefault="001D2205" w14:paraId="6692AE69" w14:textId="7777777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5</w:t>
            </w:r>
          </w:p>
        </w:tc>
        <w:tc>
          <w:tcPr>
            <w:tcW w:w="12850" w:type="dxa"/>
            <w:shd w:val="clear" w:color="auto" w:fill="auto"/>
            <w:tcMar>
              <w:top w:w="0" w:type="dxa"/>
              <w:left w:w="0" w:type="dxa"/>
              <w:bottom w:w="0" w:type="dxa"/>
              <w:right w:w="0" w:type="dxa"/>
            </w:tcMar>
          </w:tcPr>
          <w:p w:rsidRPr="00EA5761" w:rsidR="001D2205" w:rsidP="773651D2" w:rsidRDefault="001D2205" w14:paraId="569E6426" w14:textId="7028E8A4">
            <w:pPr>
              <w:widowControl w:val="0"/>
              <w:rPr>
                <w:rFonts w:asciiTheme="majorHAnsi" w:hAnsiTheme="majorHAnsi" w:eastAsiaTheme="majorEastAsia" w:cstheme="majorHAnsi"/>
                <w:b/>
                <w:color w:val="333333"/>
              </w:rPr>
            </w:pPr>
            <w:r w:rsidRPr="00EA5761">
              <w:rPr>
                <w:rFonts w:asciiTheme="majorHAnsi" w:hAnsiTheme="majorHAnsi" w:cstheme="majorHAnsi"/>
                <w:b/>
                <w:color w:val="222222"/>
                <w:highlight w:val="white"/>
              </w:rPr>
              <w:t>Lesson Overview</w:t>
            </w:r>
            <w:r w:rsidRPr="00EA5761" w:rsidR="00AC5E82">
              <w:rPr>
                <w:rFonts w:asciiTheme="majorHAnsi" w:hAnsiTheme="majorHAnsi" w:cstheme="majorHAnsi"/>
                <w:b/>
                <w:color w:val="222222"/>
                <w:highlight w:val="white"/>
              </w:rPr>
              <w:t xml:space="preserve"> –</w:t>
            </w:r>
            <w:r w:rsidRPr="00EA5761" w:rsidR="00AC5E82">
              <w:rPr>
                <w:rFonts w:asciiTheme="majorHAnsi" w:hAnsiTheme="majorHAnsi" w:eastAsiaTheme="majorEastAsia" w:cstheme="majorHAnsi"/>
                <w:b/>
                <w:color w:val="222222"/>
                <w:highlight w:val="white"/>
              </w:rPr>
              <w:t xml:space="preserve"> </w:t>
            </w:r>
            <w:r w:rsidRPr="00EA5761" w:rsidR="2084B8CE">
              <w:rPr>
                <w:rFonts w:asciiTheme="majorHAnsi" w:hAnsiTheme="majorHAnsi" w:eastAsiaTheme="majorEastAsia" w:cstheme="majorHAnsi"/>
                <w:b/>
                <w:color w:val="333333"/>
              </w:rPr>
              <w:t>Recognise what risk is;</w:t>
            </w:r>
          </w:p>
          <w:p w:rsidRPr="00EA5761" w:rsidR="001D2205" w:rsidP="773651D2" w:rsidRDefault="2084B8CE" w14:paraId="3820F69C" w14:textId="7028E8A4">
            <w:pPr>
              <w:widowControl w:val="0"/>
              <w:rPr>
                <w:rFonts w:asciiTheme="majorHAnsi" w:hAnsiTheme="majorHAnsi" w:eastAsiaTheme="majorEastAsia" w:cstheme="majorHAnsi"/>
                <w:b/>
                <w:color w:val="333333"/>
              </w:rPr>
            </w:pPr>
            <w:r w:rsidRPr="00EA5761">
              <w:rPr>
                <w:rFonts w:asciiTheme="majorHAnsi" w:hAnsiTheme="majorHAnsi" w:eastAsiaTheme="majorEastAsia" w:cstheme="majorHAnsi"/>
                <w:b/>
                <w:color w:val="333333"/>
              </w:rPr>
              <w:t>Explain how a risk can be reduced;</w:t>
            </w:r>
          </w:p>
          <w:p w:rsidRPr="00EA5761" w:rsidR="001D2205" w:rsidP="773651D2" w:rsidRDefault="2084B8CE" w14:paraId="43F859A5" w14:textId="7028E8A4">
            <w:pPr>
              <w:widowControl w:val="0"/>
              <w:rPr>
                <w:rFonts w:asciiTheme="majorHAnsi" w:hAnsiTheme="majorHAnsi" w:eastAsiaTheme="majorEastAsia" w:cstheme="majorHAnsi"/>
                <w:b/>
                <w:color w:val="333333"/>
              </w:rPr>
            </w:pPr>
            <w:r w:rsidRPr="00EA5761">
              <w:rPr>
                <w:rFonts w:asciiTheme="majorHAnsi" w:hAnsiTheme="majorHAnsi" w:eastAsiaTheme="majorEastAsia" w:cstheme="majorHAnsi"/>
                <w:b/>
                <w:color w:val="333333"/>
              </w:rPr>
              <w:t xml:space="preserve">Understand risks related to growing up and explain the need to be aware of these; </w:t>
            </w:r>
          </w:p>
          <w:p w:rsidRPr="00EA5761" w:rsidR="001D2205" w:rsidP="773651D2" w:rsidRDefault="2084B8CE" w14:paraId="2439ED07" w14:textId="7028E8A4">
            <w:pPr>
              <w:widowControl w:val="0"/>
              <w:rPr>
                <w:rFonts w:asciiTheme="majorHAnsi" w:hAnsiTheme="majorHAnsi" w:eastAsiaTheme="majorEastAsia" w:cstheme="majorHAnsi"/>
                <w:b/>
                <w:color w:val="333333"/>
              </w:rPr>
            </w:pPr>
            <w:r w:rsidRPr="00EA5761">
              <w:rPr>
                <w:rFonts w:asciiTheme="majorHAnsi" w:hAnsiTheme="majorHAnsi" w:eastAsiaTheme="majorEastAsia" w:cstheme="majorHAnsi"/>
                <w:b/>
                <w:color w:val="333333"/>
              </w:rPr>
              <w:t>Assess a risk to help keep themselves safe.</w:t>
            </w:r>
          </w:p>
        </w:tc>
      </w:tr>
      <w:tr w:rsidR="001D2205" w:rsidTr="63605D50" w14:paraId="321C1F0B" w14:textId="77777777">
        <w:trPr>
          <w:trHeight w:val="420"/>
        </w:trPr>
        <w:tc>
          <w:tcPr>
            <w:tcW w:w="1110" w:type="dxa"/>
            <w:vMerge/>
            <w:tcMar>
              <w:top w:w="0" w:type="dxa"/>
              <w:left w:w="0" w:type="dxa"/>
              <w:bottom w:w="0" w:type="dxa"/>
              <w:right w:w="0" w:type="dxa"/>
            </w:tcMar>
          </w:tcPr>
          <w:p w:rsidRPr="00EA5761" w:rsidR="001D2205" w:rsidP="00EF1BBC" w:rsidRDefault="001D2205" w14:paraId="071F2B85"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EA5761" w:rsidR="00AC5E82" w:rsidP="00AC5E82" w:rsidRDefault="001D2205" w14:paraId="46235826" w14:textId="1E009492">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AC5E82">
              <w:rPr>
                <w:rFonts w:asciiTheme="majorHAnsi" w:hAnsiTheme="majorHAnsi" w:cstheme="majorHAnsi"/>
              </w:rPr>
              <w:t xml:space="preserve"> </w:t>
            </w:r>
            <w:r w:rsidR="00200264">
              <w:rPr>
                <w:rFonts w:asciiTheme="majorHAnsi" w:hAnsiTheme="majorHAnsi" w:cstheme="majorHAnsi"/>
              </w:rPr>
              <w:t>I can r</w:t>
            </w:r>
            <w:r w:rsidRPr="00200264" w:rsidR="00200264">
              <w:rPr>
                <w:rFonts w:asciiTheme="majorHAnsi" w:hAnsiTheme="majorHAnsi" w:cstheme="majorHAnsi"/>
              </w:rPr>
              <w:t>ecognise what risk is;</w:t>
            </w:r>
          </w:p>
          <w:p w:rsidRPr="00EA5761" w:rsidR="001D2205" w:rsidP="007263E3" w:rsidRDefault="001D2205" w14:paraId="7D293D28" w14:textId="77777777">
            <w:pPr>
              <w:pBdr>
                <w:top w:val="nil"/>
                <w:left w:val="nil"/>
                <w:bottom w:val="nil"/>
                <w:right w:val="nil"/>
                <w:between w:val="nil"/>
              </w:pBdr>
              <w:rPr>
                <w:rFonts w:asciiTheme="majorHAnsi" w:hAnsiTheme="majorHAnsi" w:cstheme="majorHAnsi"/>
                <w:color w:val="222222"/>
                <w:highlight w:val="white"/>
              </w:rPr>
            </w:pPr>
          </w:p>
        </w:tc>
      </w:tr>
      <w:tr w:rsidR="001D2205" w:rsidTr="63605D50" w14:paraId="553DDC52" w14:textId="77777777">
        <w:trPr>
          <w:trHeight w:val="420"/>
        </w:trPr>
        <w:tc>
          <w:tcPr>
            <w:tcW w:w="1110" w:type="dxa"/>
            <w:vMerge w:val="restart"/>
            <w:shd w:val="clear" w:color="auto" w:fill="auto"/>
            <w:tcMar>
              <w:top w:w="0" w:type="dxa"/>
              <w:left w:w="0" w:type="dxa"/>
              <w:bottom w:w="0" w:type="dxa"/>
              <w:right w:w="0" w:type="dxa"/>
            </w:tcMar>
          </w:tcPr>
          <w:p w:rsidRPr="00EA5761" w:rsidR="001D2205" w:rsidP="00EF1BBC" w:rsidRDefault="001D2205" w14:paraId="7BDFB80B" w14:textId="7777777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6</w:t>
            </w:r>
          </w:p>
        </w:tc>
        <w:tc>
          <w:tcPr>
            <w:tcW w:w="12850" w:type="dxa"/>
            <w:shd w:val="clear" w:color="auto" w:fill="auto"/>
            <w:tcMar>
              <w:top w:w="0" w:type="dxa"/>
              <w:left w:w="0" w:type="dxa"/>
              <w:bottom w:w="0" w:type="dxa"/>
              <w:right w:w="0" w:type="dxa"/>
            </w:tcMar>
          </w:tcPr>
          <w:p w:rsidRPr="00EA5761" w:rsidR="001D2205" w:rsidP="0924B8EA" w:rsidRDefault="001D2205" w14:paraId="169FDC49" w14:textId="7028E8A4">
            <w:pPr>
              <w:widowControl w:val="0"/>
              <w:rPr>
                <w:rFonts w:eastAsia="Open Sans" w:asciiTheme="majorHAnsi" w:hAnsiTheme="majorHAnsi" w:cstheme="majorHAnsi"/>
                <w:color w:val="333333"/>
              </w:rPr>
            </w:pPr>
            <w:r w:rsidRPr="00EA5761">
              <w:rPr>
                <w:rFonts w:eastAsia="Calibri" w:asciiTheme="majorHAnsi" w:hAnsiTheme="majorHAnsi" w:cstheme="majorHAnsi"/>
                <w:b/>
              </w:rPr>
              <w:t>Lesson Overview</w:t>
            </w:r>
            <w:r w:rsidRPr="00EA5761" w:rsidR="00634971">
              <w:rPr>
                <w:rFonts w:eastAsia="Calibri" w:asciiTheme="majorHAnsi" w:hAnsiTheme="majorHAnsi" w:cstheme="majorHAnsi"/>
                <w:b/>
              </w:rPr>
              <w:t xml:space="preserve"> – </w:t>
            </w:r>
            <w:r w:rsidRPr="00EA5761" w:rsidR="0924B8EA">
              <w:rPr>
                <w:rFonts w:eastAsia="Calibri" w:asciiTheme="majorHAnsi" w:hAnsiTheme="majorHAnsi" w:cstheme="majorHAnsi"/>
                <w:b/>
              </w:rPr>
              <w:t>Concepts of basic first-aid, for example dealing with common injuries, including head injuries.</w:t>
            </w:r>
          </w:p>
          <w:p w:rsidRPr="00EA5761" w:rsidR="001D2205" w:rsidP="00EF1BBC" w:rsidRDefault="001D2205" w14:paraId="4F6AF4CA" w14:textId="7028E8A4">
            <w:pPr>
              <w:widowControl w:val="0"/>
              <w:rPr>
                <w:rFonts w:eastAsia="Open Sans" w:asciiTheme="majorHAnsi" w:hAnsiTheme="majorHAnsi" w:cstheme="majorHAnsi"/>
                <w:color w:val="333333"/>
              </w:rPr>
            </w:pPr>
          </w:p>
        </w:tc>
      </w:tr>
      <w:tr w:rsidR="001D2205" w:rsidTr="63605D50" w14:paraId="196673ED" w14:textId="77777777">
        <w:trPr>
          <w:trHeight w:val="420"/>
        </w:trPr>
        <w:tc>
          <w:tcPr>
            <w:tcW w:w="1110" w:type="dxa"/>
            <w:vMerge/>
            <w:tcMar>
              <w:top w:w="0" w:type="dxa"/>
              <w:left w:w="0" w:type="dxa"/>
              <w:bottom w:w="0" w:type="dxa"/>
              <w:right w:w="0" w:type="dxa"/>
            </w:tcMar>
          </w:tcPr>
          <w:p w:rsidRPr="00EA5761" w:rsidR="001D2205" w:rsidP="00EF1BBC" w:rsidRDefault="001D2205" w14:paraId="413A280E"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001D2205" w:rsidP="007263E3" w:rsidRDefault="001D2205" w14:paraId="79284828" w14:textId="77777777">
            <w:pPr>
              <w:pBdr>
                <w:top w:val="nil"/>
                <w:left w:val="nil"/>
                <w:bottom w:val="nil"/>
                <w:right w:val="nil"/>
                <w:between w:val="nil"/>
              </w:pBdr>
              <w:rPr>
                <w:rFonts w:asciiTheme="majorHAnsi" w:hAnsiTheme="majorHAnsi" w:cstheme="majorHAnsi"/>
              </w:rPr>
            </w:pPr>
            <w:r w:rsidRPr="00EA5761">
              <w:rPr>
                <w:rFonts w:eastAsia="Calibri" w:asciiTheme="majorHAnsi" w:hAnsiTheme="majorHAnsi" w:cstheme="majorHAnsi"/>
              </w:rPr>
              <w:t>LO:</w:t>
            </w:r>
            <w:r w:rsidRPr="00EA5761" w:rsidR="00634971">
              <w:rPr>
                <w:rFonts w:asciiTheme="majorHAnsi" w:hAnsiTheme="majorHAnsi" w:cstheme="majorHAnsi"/>
              </w:rPr>
              <w:t xml:space="preserve"> </w:t>
            </w:r>
            <w:r w:rsidR="006E62F8">
              <w:rPr>
                <w:rFonts w:asciiTheme="majorHAnsi" w:hAnsiTheme="majorHAnsi" w:cstheme="majorHAnsi"/>
              </w:rPr>
              <w:t>I can understand h</w:t>
            </w:r>
            <w:r w:rsidRPr="006E62F8" w:rsidR="006E62F8">
              <w:rPr>
                <w:rFonts w:asciiTheme="majorHAnsi" w:hAnsiTheme="majorHAnsi" w:cstheme="majorHAnsi"/>
              </w:rPr>
              <w:t>ow to make a clear and efficient call to emergency services if necessary.</w:t>
            </w:r>
          </w:p>
          <w:p w:rsidRPr="00EA5761" w:rsidR="000A6DEB" w:rsidP="007263E3" w:rsidRDefault="000A6DEB" w14:paraId="25BE87A4" w14:textId="1A9D20AD">
            <w:pPr>
              <w:pBdr>
                <w:top w:val="nil"/>
                <w:left w:val="nil"/>
                <w:bottom w:val="nil"/>
                <w:right w:val="nil"/>
                <w:between w:val="nil"/>
              </w:pBdr>
              <w:rPr>
                <w:rFonts w:eastAsia="Calibri" w:asciiTheme="majorHAnsi" w:hAnsiTheme="majorHAnsi" w:cstheme="majorHAnsi"/>
              </w:rPr>
            </w:pPr>
            <w:r>
              <w:rPr>
                <w:rFonts w:asciiTheme="majorHAnsi" w:hAnsiTheme="majorHAnsi" w:cstheme="majorHAnsi"/>
              </w:rPr>
              <w:t>LO: I can understand c</w:t>
            </w:r>
            <w:r w:rsidRPr="000A6DEB">
              <w:rPr>
                <w:rFonts w:asciiTheme="majorHAnsi" w:hAnsiTheme="majorHAnsi" w:cstheme="majorHAnsi"/>
              </w:rPr>
              <w:t>oncepts of basic first-aid, for example dealing with common injuries, including head injuries.</w:t>
            </w:r>
          </w:p>
        </w:tc>
      </w:tr>
      <w:tr w:rsidR="00EA7D5A" w:rsidTr="63605D50" w14:paraId="32C8E7DD" w14:textId="77777777">
        <w:trPr>
          <w:trHeight w:val="420"/>
        </w:trPr>
        <w:tc>
          <w:tcPr>
            <w:tcW w:w="1110" w:type="dxa"/>
            <w:vMerge w:val="restart"/>
            <w:shd w:val="clear" w:color="auto" w:fill="auto"/>
            <w:tcMar>
              <w:top w:w="0" w:type="dxa"/>
              <w:left w:w="0" w:type="dxa"/>
              <w:bottom w:w="0" w:type="dxa"/>
              <w:right w:w="0" w:type="dxa"/>
            </w:tcMar>
          </w:tcPr>
          <w:p w:rsidRPr="00EA5761" w:rsidR="00EA7D5A" w:rsidP="00EA7D5A" w:rsidRDefault="00EA7D5A" w14:paraId="2E92290E" w14:textId="0C0EDB92">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7</w:t>
            </w:r>
          </w:p>
        </w:tc>
        <w:tc>
          <w:tcPr>
            <w:tcW w:w="12850" w:type="dxa"/>
            <w:shd w:val="clear" w:color="auto" w:fill="auto"/>
            <w:tcMar>
              <w:top w:w="0" w:type="dxa"/>
              <w:left w:w="0" w:type="dxa"/>
              <w:bottom w:w="0" w:type="dxa"/>
              <w:right w:w="0" w:type="dxa"/>
            </w:tcMar>
          </w:tcPr>
          <w:p w:rsidRPr="00EA5761" w:rsidR="00EA7D5A" w:rsidP="0DC3A4A7" w:rsidRDefault="00EA7D5A" w14:paraId="64572E4C" w14:textId="32DFB8A3">
            <w:pPr>
              <w:pBdr>
                <w:top w:val="nil"/>
                <w:left w:val="nil"/>
                <w:bottom w:val="nil"/>
                <w:right w:val="nil"/>
                <w:between w:val="nil"/>
              </w:pBdr>
              <w:rPr>
                <w:rFonts w:eastAsia="Calibri" w:asciiTheme="majorHAnsi" w:hAnsiTheme="majorHAnsi" w:cstheme="majorHAnsi"/>
              </w:rPr>
            </w:pPr>
            <w:r w:rsidRPr="00EA5761">
              <w:rPr>
                <w:rFonts w:asciiTheme="majorHAnsi" w:hAnsiTheme="majorHAnsi" w:cstheme="majorHAnsi"/>
                <w:b/>
                <w:color w:val="222222"/>
                <w:highlight w:val="white"/>
              </w:rPr>
              <w:t>Lesson Overview</w:t>
            </w:r>
            <w:r w:rsidRPr="00EA5761" w:rsidR="00940441">
              <w:rPr>
                <w:rFonts w:asciiTheme="majorHAnsi" w:hAnsiTheme="majorHAnsi" w:cstheme="majorHAnsi"/>
                <w:b/>
                <w:color w:val="222222"/>
              </w:rPr>
              <w:t xml:space="preserve"> – </w:t>
            </w:r>
            <w:r w:rsidRPr="00EA5761" w:rsidR="0DC3A4A7">
              <w:rPr>
                <w:rFonts w:asciiTheme="majorHAnsi" w:hAnsiTheme="majorHAnsi" w:cstheme="majorHAnsi"/>
                <w:b/>
                <w:color w:val="222222"/>
              </w:rPr>
              <w:t xml:space="preserve">Recognise some of the changes they have experienced and their emotional responses to those changes; </w:t>
            </w:r>
          </w:p>
          <w:p w:rsidRPr="00EA5761" w:rsidR="00EA7D5A" w:rsidP="0DC3A4A7" w:rsidRDefault="0DC3A4A7" w14:paraId="0C945F5B" w14:textId="19A57627">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 xml:space="preserve">Suggest positive strategies for dealing with change; </w:t>
            </w:r>
          </w:p>
          <w:p w:rsidRPr="00EA5761" w:rsidR="00EA7D5A" w:rsidP="00EA7D5A" w:rsidRDefault="0DC3A4A7" w14:paraId="383DB802" w14:textId="31E6DA66">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Identify people who can support someone who is dealing with a challenging time of change.</w:t>
            </w:r>
          </w:p>
        </w:tc>
      </w:tr>
      <w:tr w:rsidR="00EA7D5A" w:rsidTr="63605D50" w14:paraId="112B8EFF" w14:textId="77777777">
        <w:trPr>
          <w:trHeight w:val="420"/>
        </w:trPr>
        <w:tc>
          <w:tcPr>
            <w:tcW w:w="1110" w:type="dxa"/>
            <w:vMerge/>
            <w:tcMar>
              <w:top w:w="0" w:type="dxa"/>
              <w:left w:w="0" w:type="dxa"/>
              <w:bottom w:w="0" w:type="dxa"/>
              <w:right w:w="0" w:type="dxa"/>
            </w:tcMar>
          </w:tcPr>
          <w:p w:rsidRPr="00EA5761" w:rsidR="00EA7D5A" w:rsidP="00EA7D5A" w:rsidRDefault="00EA7D5A" w14:paraId="6073D988"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EA5761" w:rsidR="00EA7D5A" w:rsidP="00EA7D5A" w:rsidRDefault="00EA7D5A" w14:paraId="576D24D9" w14:textId="7C892A3A">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940441">
              <w:rPr>
                <w:rFonts w:asciiTheme="majorHAnsi" w:hAnsiTheme="majorHAnsi" w:cstheme="majorHAnsi"/>
              </w:rPr>
              <w:t xml:space="preserve"> </w:t>
            </w:r>
            <w:r w:rsidR="00294DD8">
              <w:rPr>
                <w:rFonts w:asciiTheme="majorHAnsi" w:hAnsiTheme="majorHAnsi" w:cstheme="majorHAnsi"/>
              </w:rPr>
              <w:t>I can r</w:t>
            </w:r>
            <w:r w:rsidRPr="00505A53" w:rsidR="00505A53">
              <w:rPr>
                <w:rFonts w:asciiTheme="majorHAnsi" w:hAnsiTheme="majorHAnsi" w:cstheme="majorHAnsi"/>
              </w:rPr>
              <w:t>ecognise some of the changes they have experienced and their emotional responses to those changes;</w:t>
            </w:r>
          </w:p>
        </w:tc>
      </w:tr>
      <w:tr w:rsidR="00EA7D5A" w:rsidTr="63605D50" w14:paraId="100F459C" w14:textId="77777777">
        <w:trPr>
          <w:trHeight w:val="420"/>
        </w:trPr>
        <w:tc>
          <w:tcPr>
            <w:tcW w:w="1110" w:type="dxa"/>
            <w:vMerge w:val="restart"/>
            <w:shd w:val="clear" w:color="auto" w:fill="auto"/>
            <w:tcMar>
              <w:top w:w="0" w:type="dxa"/>
              <w:left w:w="0" w:type="dxa"/>
              <w:bottom w:w="0" w:type="dxa"/>
              <w:right w:w="0" w:type="dxa"/>
            </w:tcMar>
          </w:tcPr>
          <w:p w:rsidRPr="00EA5761" w:rsidR="00EA7D5A" w:rsidP="00EA7D5A" w:rsidRDefault="00EA7D5A" w14:paraId="4F199145" w14:textId="6AF90808">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8</w:t>
            </w:r>
          </w:p>
        </w:tc>
        <w:tc>
          <w:tcPr>
            <w:tcW w:w="12850" w:type="dxa"/>
            <w:shd w:val="clear" w:color="auto" w:fill="auto"/>
            <w:tcMar>
              <w:top w:w="0" w:type="dxa"/>
              <w:left w:w="0" w:type="dxa"/>
              <w:bottom w:w="0" w:type="dxa"/>
              <w:right w:w="0" w:type="dxa"/>
            </w:tcMar>
          </w:tcPr>
          <w:p w:rsidRPr="00EA5761" w:rsidR="00EA7D5A" w:rsidP="4A46A7D1" w:rsidRDefault="00EA7D5A" w14:paraId="1FBA9245" w14:textId="314AD78C">
            <w:pPr>
              <w:pBdr>
                <w:top w:val="nil"/>
                <w:left w:val="nil"/>
                <w:bottom w:val="nil"/>
                <w:right w:val="nil"/>
                <w:between w:val="nil"/>
              </w:pBdr>
              <w:rPr>
                <w:rFonts w:eastAsia="Calibri" w:asciiTheme="majorHAnsi" w:hAnsiTheme="majorHAnsi" w:cstheme="majorHAnsi"/>
              </w:rPr>
            </w:pPr>
            <w:r w:rsidRPr="00EA5761">
              <w:rPr>
                <w:rFonts w:asciiTheme="majorHAnsi" w:hAnsiTheme="majorHAnsi" w:cstheme="majorHAnsi"/>
                <w:b/>
                <w:color w:val="222222"/>
                <w:highlight w:val="white"/>
              </w:rPr>
              <w:t>Lesson Overview</w:t>
            </w:r>
            <w:r w:rsidRPr="00EA5761" w:rsidR="00940441">
              <w:rPr>
                <w:rFonts w:asciiTheme="majorHAnsi" w:hAnsiTheme="majorHAnsi" w:cstheme="majorHAnsi"/>
                <w:b/>
                <w:color w:val="222222"/>
              </w:rPr>
              <w:t xml:space="preserve"> - </w:t>
            </w:r>
            <w:r w:rsidRPr="00EA5761" w:rsidR="4A46A7D1">
              <w:rPr>
                <w:rFonts w:asciiTheme="majorHAnsi" w:hAnsiTheme="majorHAnsi" w:cstheme="majorHAnsi"/>
                <w:b/>
                <w:color w:val="222222"/>
              </w:rPr>
              <w:t>Understand that fame can be short-lived;</w:t>
            </w:r>
          </w:p>
          <w:p w:rsidRPr="00EA5761" w:rsidR="00EA7D5A" w:rsidP="4A46A7D1" w:rsidRDefault="4A46A7D1" w14:paraId="08BF7D08" w14:textId="314AD78C">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Recognise that photos can be changed to match society's view of perfect;</w:t>
            </w:r>
          </w:p>
          <w:p w:rsidRPr="00EA5761" w:rsidR="00EA7D5A" w:rsidP="00EA7D5A" w:rsidRDefault="4A46A7D1" w14:paraId="22E6EC98" w14:textId="314AD78C">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Identify qualities that people have, as well as their looks.</w:t>
            </w:r>
          </w:p>
        </w:tc>
      </w:tr>
      <w:tr w:rsidR="00EA7D5A" w:rsidTr="63605D50" w14:paraId="063CB56E" w14:textId="77777777">
        <w:trPr>
          <w:trHeight w:val="420"/>
        </w:trPr>
        <w:tc>
          <w:tcPr>
            <w:tcW w:w="1110" w:type="dxa"/>
            <w:vMerge/>
            <w:tcMar>
              <w:top w:w="0" w:type="dxa"/>
              <w:left w:w="0" w:type="dxa"/>
              <w:bottom w:w="0" w:type="dxa"/>
              <w:right w:w="0" w:type="dxa"/>
            </w:tcMar>
          </w:tcPr>
          <w:p w:rsidRPr="00EA5761" w:rsidR="00EA7D5A" w:rsidP="00EA7D5A" w:rsidRDefault="00EA7D5A" w14:paraId="34EE229A"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EA5761" w:rsidR="00EA7D5A" w:rsidP="00DD460E" w:rsidRDefault="00EA7D5A" w14:paraId="2EB238E0" w14:textId="645BDE1E">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w:t>
            </w:r>
            <w:r w:rsidRPr="00EA5761" w:rsidR="00940441">
              <w:rPr>
                <w:rFonts w:eastAsia="Calibri" w:asciiTheme="majorHAnsi" w:hAnsiTheme="majorHAnsi" w:cstheme="majorHAnsi"/>
              </w:rPr>
              <w:t xml:space="preserve">O: </w:t>
            </w:r>
            <w:r w:rsidR="005A6F63">
              <w:rPr>
                <w:rFonts w:eastAsia="Calibri" w:asciiTheme="majorHAnsi" w:hAnsiTheme="majorHAnsi" w:cstheme="majorHAnsi"/>
              </w:rPr>
              <w:t>I can u</w:t>
            </w:r>
            <w:r w:rsidRPr="005A6F63" w:rsidR="005A6F63">
              <w:rPr>
                <w:rFonts w:eastAsia="Calibri" w:asciiTheme="majorHAnsi" w:hAnsiTheme="majorHAnsi" w:cstheme="majorHAnsi"/>
              </w:rPr>
              <w:t>nderstand that fame can be short-lived;</w:t>
            </w:r>
          </w:p>
        </w:tc>
      </w:tr>
      <w:tr w:rsidR="00EA7D5A" w:rsidTr="63605D50" w14:paraId="3EDA4E12" w14:textId="77777777">
        <w:trPr>
          <w:trHeight w:val="420"/>
        </w:trPr>
        <w:tc>
          <w:tcPr>
            <w:tcW w:w="1110" w:type="dxa"/>
            <w:vMerge w:val="restart"/>
            <w:shd w:val="clear" w:color="auto" w:fill="auto"/>
            <w:tcMar>
              <w:top w:w="0" w:type="dxa"/>
              <w:left w:w="0" w:type="dxa"/>
              <w:bottom w:w="0" w:type="dxa"/>
              <w:right w:w="0" w:type="dxa"/>
            </w:tcMar>
          </w:tcPr>
          <w:p w:rsidRPr="00EA5761" w:rsidR="00EA7D5A" w:rsidP="00EA7D5A" w:rsidRDefault="00EA7D5A" w14:paraId="20AD23C1" w14:textId="5972C0E9">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9</w:t>
            </w:r>
          </w:p>
        </w:tc>
        <w:tc>
          <w:tcPr>
            <w:tcW w:w="12850" w:type="dxa"/>
            <w:shd w:val="clear" w:color="auto" w:fill="auto"/>
            <w:tcMar>
              <w:top w:w="0" w:type="dxa"/>
              <w:left w:w="0" w:type="dxa"/>
              <w:bottom w:w="0" w:type="dxa"/>
              <w:right w:w="0" w:type="dxa"/>
            </w:tcMar>
          </w:tcPr>
          <w:p w:rsidRPr="00EA5761" w:rsidR="00EA7D5A" w:rsidP="4A46A7D1" w:rsidRDefault="00EA7D5A" w14:paraId="1FDAB11E" w14:textId="314AD78C">
            <w:pPr>
              <w:pBdr>
                <w:top w:val="nil"/>
                <w:left w:val="nil"/>
                <w:bottom w:val="nil"/>
                <w:right w:val="nil"/>
                <w:between w:val="nil"/>
              </w:pBdr>
              <w:rPr>
                <w:rFonts w:eastAsia="Calibri" w:asciiTheme="majorHAnsi" w:hAnsiTheme="majorHAnsi" w:cstheme="majorHAnsi"/>
              </w:rPr>
            </w:pPr>
            <w:r w:rsidRPr="00EA5761">
              <w:rPr>
                <w:rFonts w:asciiTheme="majorHAnsi" w:hAnsiTheme="majorHAnsi" w:cstheme="majorHAnsi"/>
                <w:b/>
                <w:color w:val="222222"/>
                <w:highlight w:val="white"/>
              </w:rPr>
              <w:t>Lesson Overview</w:t>
            </w:r>
            <w:r w:rsidRPr="00EA5761" w:rsidR="00BB0B24">
              <w:rPr>
                <w:rFonts w:asciiTheme="majorHAnsi" w:hAnsiTheme="majorHAnsi" w:cstheme="majorHAnsi"/>
                <w:b/>
                <w:color w:val="222222"/>
              </w:rPr>
              <w:t xml:space="preserve"> – </w:t>
            </w:r>
            <w:r w:rsidRPr="00EA5761" w:rsidR="4A46A7D1">
              <w:rPr>
                <w:rFonts w:asciiTheme="majorHAnsi" w:hAnsiTheme="majorHAnsi" w:cstheme="majorHAnsi"/>
                <w:b/>
                <w:color w:val="222222"/>
              </w:rPr>
              <w:t xml:space="preserve">Define what is meant by the term stereotype; </w:t>
            </w:r>
          </w:p>
          <w:p w:rsidRPr="00EA5761" w:rsidR="00EA7D5A" w:rsidP="4A46A7D1" w:rsidRDefault="4A46A7D1" w14:paraId="014011E7" w14:textId="314AD78C">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 xml:space="preserve">Recognise how the media can sometimes reinforce gender stereotypes; </w:t>
            </w:r>
          </w:p>
          <w:p w:rsidRPr="00EA5761" w:rsidR="00EA7D5A" w:rsidP="4A46A7D1" w:rsidRDefault="4A46A7D1" w14:paraId="59256D23" w14:textId="314AD78C">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 xml:space="preserve">Recognise that people fall into a wide range of what is seen as normal; </w:t>
            </w:r>
          </w:p>
          <w:p w:rsidRPr="00EA5761" w:rsidR="00EA7D5A" w:rsidP="00EA7D5A" w:rsidRDefault="4A46A7D1" w14:paraId="2D415804" w14:textId="314AD78C">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Challenge stereotypical gender portrayals of people.</w:t>
            </w:r>
          </w:p>
        </w:tc>
      </w:tr>
      <w:tr w:rsidR="00EA7D5A" w:rsidTr="63605D50" w14:paraId="20D2BCFD" w14:textId="77777777">
        <w:trPr>
          <w:trHeight w:val="420"/>
        </w:trPr>
        <w:tc>
          <w:tcPr>
            <w:tcW w:w="1110" w:type="dxa"/>
            <w:vMerge/>
            <w:tcMar>
              <w:top w:w="0" w:type="dxa"/>
              <w:left w:w="0" w:type="dxa"/>
              <w:bottom w:w="0" w:type="dxa"/>
              <w:right w:w="0" w:type="dxa"/>
            </w:tcMar>
          </w:tcPr>
          <w:p w:rsidRPr="00EA5761" w:rsidR="00EA7D5A" w:rsidP="00EA7D5A" w:rsidRDefault="00EA7D5A" w14:paraId="57F1E05B"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00EA7D5A" w:rsidP="00DD460E" w:rsidRDefault="00EA7D5A" w14:paraId="6936E743" w14:textId="77777777">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BB0B24">
              <w:rPr>
                <w:rFonts w:eastAsia="Calibri" w:asciiTheme="majorHAnsi" w:hAnsiTheme="majorHAnsi" w:cstheme="majorHAnsi"/>
              </w:rPr>
              <w:t xml:space="preserve"> </w:t>
            </w:r>
            <w:r w:rsidR="0036613A">
              <w:rPr>
                <w:rFonts w:eastAsia="Calibri" w:asciiTheme="majorHAnsi" w:hAnsiTheme="majorHAnsi" w:cstheme="majorHAnsi"/>
              </w:rPr>
              <w:t>I can d</w:t>
            </w:r>
            <w:r w:rsidRPr="0036613A" w:rsidR="0036613A">
              <w:rPr>
                <w:rFonts w:eastAsia="Calibri" w:asciiTheme="majorHAnsi" w:hAnsiTheme="majorHAnsi" w:cstheme="majorHAnsi"/>
              </w:rPr>
              <w:t>efine what is meant by the term stereotype</w:t>
            </w:r>
          </w:p>
          <w:p w:rsidRPr="00EA5761" w:rsidR="0036613A" w:rsidP="00DD460E" w:rsidRDefault="0036613A" w14:paraId="7538D866" w14:textId="442FB0C1">
            <w:pPr>
              <w:pBdr>
                <w:top w:val="nil"/>
                <w:left w:val="nil"/>
                <w:bottom w:val="nil"/>
                <w:right w:val="nil"/>
                <w:between w:val="nil"/>
              </w:pBdr>
              <w:rPr>
                <w:rFonts w:eastAsia="Calibri" w:asciiTheme="majorHAnsi" w:hAnsiTheme="majorHAnsi" w:cstheme="majorHAnsi"/>
              </w:rPr>
            </w:pPr>
            <w:r>
              <w:rPr>
                <w:rFonts w:eastAsia="Calibri" w:asciiTheme="majorHAnsi" w:hAnsiTheme="majorHAnsi" w:cstheme="majorHAnsi"/>
              </w:rPr>
              <w:t>LO: I can r</w:t>
            </w:r>
            <w:r w:rsidRPr="0036613A">
              <w:rPr>
                <w:rFonts w:eastAsia="Calibri" w:asciiTheme="majorHAnsi" w:hAnsiTheme="majorHAnsi" w:cstheme="majorHAnsi"/>
              </w:rPr>
              <w:t>ecognise that people fall into a wide range of what is seen as normal</w:t>
            </w:r>
          </w:p>
        </w:tc>
      </w:tr>
      <w:tr w:rsidR="00EA7D5A" w:rsidTr="63605D50" w14:paraId="233B8A1D" w14:textId="77777777">
        <w:trPr>
          <w:trHeight w:val="420"/>
        </w:trPr>
        <w:tc>
          <w:tcPr>
            <w:tcW w:w="1110" w:type="dxa"/>
            <w:vMerge w:val="restart"/>
            <w:shd w:val="clear" w:color="auto" w:fill="auto"/>
            <w:tcMar>
              <w:top w:w="0" w:type="dxa"/>
              <w:left w:w="0" w:type="dxa"/>
              <w:bottom w:w="0" w:type="dxa"/>
              <w:right w:w="0" w:type="dxa"/>
            </w:tcMar>
          </w:tcPr>
          <w:p w:rsidRPr="00EA5761" w:rsidR="00EA7D5A" w:rsidP="00EA7D5A" w:rsidRDefault="00EA7D5A" w14:paraId="4FA8FA2B" w14:textId="47CBBF4D">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10</w:t>
            </w:r>
          </w:p>
        </w:tc>
        <w:tc>
          <w:tcPr>
            <w:tcW w:w="12850" w:type="dxa"/>
            <w:shd w:val="clear" w:color="auto" w:fill="auto"/>
            <w:tcMar>
              <w:top w:w="0" w:type="dxa"/>
              <w:left w:w="0" w:type="dxa"/>
              <w:bottom w:w="0" w:type="dxa"/>
              <w:right w:w="0" w:type="dxa"/>
            </w:tcMar>
          </w:tcPr>
          <w:p w:rsidRPr="00EA5761" w:rsidR="00EA7D5A" w:rsidP="2B92E60F" w:rsidRDefault="00EA7D5A" w14:paraId="6D0E0E73" w14:textId="77972F5D">
            <w:pPr>
              <w:pBdr>
                <w:top w:val="nil"/>
                <w:left w:val="nil"/>
                <w:bottom w:val="nil"/>
                <w:right w:val="nil"/>
                <w:between w:val="nil"/>
              </w:pBdr>
              <w:rPr>
                <w:rFonts w:eastAsia="Calibri" w:asciiTheme="majorHAnsi" w:hAnsiTheme="majorHAnsi" w:cstheme="majorHAnsi"/>
              </w:rPr>
            </w:pPr>
            <w:r w:rsidRPr="00EA5761">
              <w:rPr>
                <w:rFonts w:asciiTheme="majorHAnsi" w:hAnsiTheme="majorHAnsi" w:cstheme="majorHAnsi"/>
                <w:b/>
                <w:color w:val="222222"/>
                <w:highlight w:val="white"/>
              </w:rPr>
              <w:t>Lesson Overview</w:t>
            </w:r>
            <w:r w:rsidRPr="00EA5761" w:rsidR="000357E2">
              <w:rPr>
                <w:rFonts w:asciiTheme="majorHAnsi" w:hAnsiTheme="majorHAnsi" w:cstheme="majorHAnsi"/>
                <w:b/>
                <w:color w:val="222222"/>
              </w:rPr>
              <w:t xml:space="preserve"> – </w:t>
            </w:r>
            <w:r w:rsidRPr="00EA5761" w:rsidR="2B92E60F">
              <w:rPr>
                <w:rFonts w:asciiTheme="majorHAnsi" w:hAnsiTheme="majorHAnsi" w:cstheme="majorHAnsi"/>
                <w:b/>
                <w:color w:val="222222"/>
              </w:rPr>
              <w:t xml:space="preserve">Understand the risks of sharing images online and how these are hard to control, once shared; </w:t>
            </w:r>
          </w:p>
          <w:p w:rsidRPr="00EA5761" w:rsidR="00EA7D5A" w:rsidP="2B92E60F" w:rsidRDefault="2B92E60F" w14:paraId="571EF8A6" w14:textId="39A3299F">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 xml:space="preserve">Understand that people can feel pressured to behave in a certain way because of the influence of the peer group; </w:t>
            </w:r>
          </w:p>
          <w:p w:rsidRPr="00EA5761" w:rsidR="00EA7D5A" w:rsidP="00EA7D5A" w:rsidRDefault="2B92E60F" w14:paraId="20922FAC" w14:textId="73B50AF9">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Understand the norms of risk-taking behaviour and that these are usually lower than people believe them to be.</w:t>
            </w:r>
          </w:p>
        </w:tc>
      </w:tr>
      <w:tr w:rsidR="00EA7D5A" w:rsidTr="63605D50" w14:paraId="45E544B3" w14:textId="77777777">
        <w:trPr>
          <w:trHeight w:val="420"/>
        </w:trPr>
        <w:tc>
          <w:tcPr>
            <w:tcW w:w="1110" w:type="dxa"/>
            <w:vMerge/>
            <w:tcMar>
              <w:top w:w="0" w:type="dxa"/>
              <w:left w:w="0" w:type="dxa"/>
              <w:bottom w:w="0" w:type="dxa"/>
              <w:right w:w="0" w:type="dxa"/>
            </w:tcMar>
          </w:tcPr>
          <w:p w:rsidRPr="00EA5761" w:rsidR="00EA7D5A" w:rsidP="00EA7D5A" w:rsidRDefault="00EA7D5A" w14:paraId="3E2E4FF4"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EA5761" w:rsidR="00EA7D5A" w:rsidP="00DD460E" w:rsidRDefault="00EA7D5A" w14:paraId="11BE202E" w14:textId="404BB4C5">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97282D">
              <w:rPr>
                <w:rFonts w:eastAsia="Calibri" w:asciiTheme="majorHAnsi" w:hAnsiTheme="majorHAnsi" w:cstheme="majorHAnsi"/>
              </w:rPr>
              <w:t xml:space="preserve"> </w:t>
            </w:r>
            <w:r w:rsidR="002F149F">
              <w:rPr>
                <w:rFonts w:eastAsia="Calibri" w:asciiTheme="majorHAnsi" w:hAnsiTheme="majorHAnsi" w:cstheme="majorHAnsi"/>
              </w:rPr>
              <w:t>I can u</w:t>
            </w:r>
            <w:r w:rsidRPr="002F149F" w:rsidR="002F149F">
              <w:rPr>
                <w:rFonts w:eastAsia="Calibri" w:asciiTheme="majorHAnsi" w:hAnsiTheme="majorHAnsi" w:cstheme="majorHAnsi"/>
              </w:rPr>
              <w:t>nderstand the risks of sharing images online and how these are hard to control, once shared</w:t>
            </w:r>
          </w:p>
        </w:tc>
      </w:tr>
      <w:tr w:rsidR="00EA7D5A" w:rsidTr="63605D50" w14:paraId="7DE52665" w14:textId="77777777">
        <w:trPr>
          <w:trHeight w:val="420"/>
        </w:trPr>
        <w:tc>
          <w:tcPr>
            <w:tcW w:w="1110" w:type="dxa"/>
            <w:vMerge w:val="restart"/>
            <w:shd w:val="clear" w:color="auto" w:fill="auto"/>
            <w:tcMar>
              <w:top w:w="0" w:type="dxa"/>
              <w:left w:w="0" w:type="dxa"/>
              <w:bottom w:w="0" w:type="dxa"/>
              <w:right w:w="0" w:type="dxa"/>
            </w:tcMar>
          </w:tcPr>
          <w:p w:rsidR="00EA7D5A" w:rsidP="00EA7D5A" w:rsidRDefault="00EA7D5A" w14:paraId="1376D3E7" w14:textId="7777777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11</w:t>
            </w:r>
          </w:p>
          <w:p w:rsidRPr="00EA5761" w:rsidR="0060482B" w:rsidP="00EA7D5A" w:rsidRDefault="00481289" w14:paraId="07896584" w14:textId="31E270EB">
            <w:pPr>
              <w:widowControl w:val="0"/>
              <w:pBdr>
                <w:top w:val="nil"/>
                <w:left w:val="nil"/>
                <w:bottom w:val="nil"/>
                <w:right w:val="nil"/>
                <w:between w:val="nil"/>
              </w:pBdr>
              <w:jc w:val="center"/>
              <w:rPr>
                <w:rFonts w:eastAsia="Calibri" w:asciiTheme="majorHAnsi" w:hAnsiTheme="majorHAnsi" w:cstheme="majorHAnsi"/>
              </w:rPr>
            </w:pPr>
            <w:r>
              <w:rPr>
                <w:rFonts w:eastAsia="Calibri" w:asciiTheme="majorHAnsi" w:hAnsiTheme="majorHAnsi" w:cstheme="majorHAnsi"/>
              </w:rPr>
              <w:t>CONTENT FOR PUBERTY COVERED IN TALKS</w:t>
            </w:r>
          </w:p>
        </w:tc>
        <w:tc>
          <w:tcPr>
            <w:tcW w:w="12850" w:type="dxa"/>
            <w:shd w:val="clear" w:color="auto" w:fill="auto"/>
            <w:tcMar>
              <w:top w:w="0" w:type="dxa"/>
              <w:left w:w="0" w:type="dxa"/>
              <w:bottom w:w="0" w:type="dxa"/>
              <w:right w:w="0" w:type="dxa"/>
            </w:tcMar>
          </w:tcPr>
          <w:p w:rsidRPr="00EA5761" w:rsidR="00EA7D5A" w:rsidP="2B92E60F" w:rsidRDefault="00EA7D5A" w14:paraId="55F6FE7B" w14:textId="76871EAB">
            <w:pPr>
              <w:pBdr>
                <w:top w:val="nil"/>
                <w:left w:val="nil"/>
                <w:bottom w:val="nil"/>
                <w:right w:val="nil"/>
                <w:between w:val="nil"/>
              </w:pBdr>
              <w:rPr>
                <w:rFonts w:eastAsia="Calibri" w:asciiTheme="majorHAnsi" w:hAnsiTheme="majorHAnsi" w:cstheme="majorHAnsi"/>
              </w:rPr>
            </w:pPr>
            <w:r w:rsidRPr="00EA5761">
              <w:rPr>
                <w:rFonts w:asciiTheme="majorHAnsi" w:hAnsiTheme="majorHAnsi" w:cstheme="majorHAnsi"/>
                <w:b/>
                <w:color w:val="222222"/>
                <w:highlight w:val="white"/>
              </w:rPr>
              <w:t>Lesson Overview</w:t>
            </w:r>
            <w:r w:rsidRPr="00EA5761" w:rsidR="002F42EA">
              <w:rPr>
                <w:rFonts w:asciiTheme="majorHAnsi" w:hAnsiTheme="majorHAnsi" w:cstheme="majorHAnsi"/>
                <w:b/>
                <w:color w:val="222222"/>
              </w:rPr>
              <w:t xml:space="preserve"> - </w:t>
            </w:r>
            <w:r w:rsidRPr="00EA5761" w:rsidR="2B92E60F">
              <w:rPr>
                <w:rFonts w:asciiTheme="majorHAnsi" w:hAnsiTheme="majorHAnsi" w:cstheme="majorHAnsi"/>
                <w:b/>
                <w:color w:val="222222"/>
              </w:rPr>
              <w:t xml:space="preserve">Define the word 'puberty' giving examples of some of the physical and emotional changes associated with it; </w:t>
            </w:r>
          </w:p>
          <w:p w:rsidRPr="00EA5761" w:rsidR="00EA7D5A" w:rsidP="2B92E60F" w:rsidRDefault="2B92E60F" w14:paraId="35F6BA95" w14:textId="402BBE9E">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 xml:space="preserve">Suggest strategies that would help someone who felt challenged by the changes in puberty; </w:t>
            </w:r>
          </w:p>
          <w:p w:rsidRPr="00EA5761" w:rsidR="00EA7D5A" w:rsidP="2B92E60F" w:rsidRDefault="2B92E60F" w14:paraId="4ED99904" w14:textId="60DD5E8D">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 xml:space="preserve">Understand what FGM is and that it is an illegal practice in this country; </w:t>
            </w:r>
          </w:p>
          <w:p w:rsidRPr="00EA5761" w:rsidR="00EA7D5A" w:rsidP="00EA7D5A" w:rsidRDefault="2B92E60F" w14:paraId="3D082E4D" w14:textId="6E87420C">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Know where someone could get support if they were concerned about their own or another person's safety.</w:t>
            </w:r>
          </w:p>
        </w:tc>
      </w:tr>
      <w:tr w:rsidR="00EA7D5A" w:rsidTr="63605D50" w14:paraId="785B9E77" w14:textId="77777777">
        <w:trPr>
          <w:trHeight w:val="420"/>
        </w:trPr>
        <w:tc>
          <w:tcPr>
            <w:tcW w:w="1110" w:type="dxa"/>
            <w:vMerge/>
            <w:tcMar>
              <w:top w:w="0" w:type="dxa"/>
              <w:left w:w="0" w:type="dxa"/>
              <w:bottom w:w="0" w:type="dxa"/>
              <w:right w:w="0" w:type="dxa"/>
            </w:tcMar>
          </w:tcPr>
          <w:p w:rsidRPr="00EA5761" w:rsidR="00EA7D5A" w:rsidP="00EA7D5A" w:rsidRDefault="00EA7D5A" w14:paraId="5AFEFC82"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EA5761" w:rsidR="00EA7D5A" w:rsidP="00DD460E" w:rsidRDefault="00EA7D5A" w14:paraId="0329DEF9" w14:textId="7EE2C96F">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2F42EA">
              <w:rPr>
                <w:rFonts w:eastAsia="Calibri" w:asciiTheme="majorHAnsi" w:hAnsiTheme="majorHAnsi" w:cstheme="majorHAnsi"/>
              </w:rPr>
              <w:t xml:space="preserve"> </w:t>
            </w:r>
            <w:r w:rsidR="00EE6E13">
              <w:rPr>
                <w:rFonts w:eastAsia="Calibri" w:asciiTheme="majorHAnsi" w:hAnsiTheme="majorHAnsi" w:cstheme="majorHAnsi"/>
              </w:rPr>
              <w:t>I can u</w:t>
            </w:r>
            <w:r w:rsidRPr="00EE6E13" w:rsidR="00EE6E13">
              <w:rPr>
                <w:rFonts w:eastAsia="Calibri" w:asciiTheme="majorHAnsi" w:hAnsiTheme="majorHAnsi" w:cstheme="majorHAnsi"/>
              </w:rPr>
              <w:t>nderstand what FGM is and that it is an illegal practice in this country</w:t>
            </w:r>
          </w:p>
        </w:tc>
      </w:tr>
      <w:tr w:rsidR="00EA7D5A" w:rsidTr="63605D50" w14:paraId="1B8DCE9F" w14:textId="77777777">
        <w:trPr>
          <w:trHeight w:val="420"/>
        </w:trPr>
        <w:tc>
          <w:tcPr>
            <w:tcW w:w="1110" w:type="dxa"/>
            <w:vMerge w:val="restart"/>
            <w:shd w:val="clear" w:color="auto" w:fill="auto"/>
            <w:tcMar>
              <w:top w:w="0" w:type="dxa"/>
              <w:left w:w="0" w:type="dxa"/>
              <w:bottom w:w="0" w:type="dxa"/>
              <w:right w:w="0" w:type="dxa"/>
            </w:tcMar>
          </w:tcPr>
          <w:p w:rsidRPr="00EA5761" w:rsidR="00EA7D5A" w:rsidP="00EA7D5A" w:rsidRDefault="00EA7D5A" w14:paraId="6DDB3B48" w14:textId="520C13F7">
            <w:pPr>
              <w:widowControl w:val="0"/>
              <w:pBdr>
                <w:top w:val="nil"/>
                <w:left w:val="nil"/>
                <w:bottom w:val="nil"/>
                <w:right w:val="nil"/>
                <w:between w:val="nil"/>
              </w:pBdr>
              <w:jc w:val="center"/>
              <w:rPr>
                <w:rFonts w:eastAsia="Calibri" w:asciiTheme="majorHAnsi" w:hAnsiTheme="majorHAnsi" w:cstheme="majorHAnsi"/>
              </w:rPr>
            </w:pPr>
            <w:r w:rsidRPr="00EA5761">
              <w:rPr>
                <w:rFonts w:eastAsia="Calibri" w:asciiTheme="majorHAnsi" w:hAnsiTheme="majorHAnsi" w:cstheme="majorHAnsi"/>
              </w:rPr>
              <w:t>12</w:t>
            </w:r>
          </w:p>
        </w:tc>
        <w:tc>
          <w:tcPr>
            <w:tcW w:w="12850" w:type="dxa"/>
            <w:shd w:val="clear" w:color="auto" w:fill="auto"/>
            <w:tcMar>
              <w:top w:w="0" w:type="dxa"/>
              <w:left w:w="0" w:type="dxa"/>
              <w:bottom w:w="0" w:type="dxa"/>
              <w:right w:w="0" w:type="dxa"/>
            </w:tcMar>
          </w:tcPr>
          <w:p w:rsidRPr="00EA5761" w:rsidR="00EA7D5A" w:rsidP="2B92E60F" w:rsidRDefault="00EA7D5A" w14:paraId="315C1386" w14:textId="17D11687">
            <w:pPr>
              <w:pBdr>
                <w:top w:val="nil"/>
                <w:left w:val="nil"/>
                <w:bottom w:val="nil"/>
                <w:right w:val="nil"/>
                <w:between w:val="nil"/>
              </w:pBdr>
              <w:rPr>
                <w:rFonts w:eastAsia="Calibri" w:asciiTheme="majorHAnsi" w:hAnsiTheme="majorHAnsi" w:cstheme="majorHAnsi"/>
              </w:rPr>
            </w:pPr>
            <w:r w:rsidRPr="00EA5761">
              <w:rPr>
                <w:rFonts w:asciiTheme="majorHAnsi" w:hAnsiTheme="majorHAnsi" w:cstheme="majorHAnsi"/>
                <w:b/>
                <w:color w:val="222222"/>
                <w:highlight w:val="white"/>
              </w:rPr>
              <w:t>Lesson Overview</w:t>
            </w:r>
            <w:r w:rsidRPr="00EA5761" w:rsidR="00244D9E">
              <w:rPr>
                <w:rFonts w:asciiTheme="majorHAnsi" w:hAnsiTheme="majorHAnsi" w:cstheme="majorHAnsi"/>
                <w:b/>
                <w:color w:val="222222"/>
              </w:rPr>
              <w:t xml:space="preserve"> – </w:t>
            </w:r>
            <w:r w:rsidRPr="00EA5761" w:rsidR="2B92E60F">
              <w:rPr>
                <w:rFonts w:asciiTheme="majorHAnsi" w:hAnsiTheme="majorHAnsi" w:cstheme="majorHAnsi"/>
                <w:b/>
                <w:color w:val="222222"/>
              </w:rPr>
              <w:t xml:space="preserve">Explain the difference between a safe and an unsafe secret; </w:t>
            </w:r>
          </w:p>
          <w:p w:rsidRPr="00EA5761" w:rsidR="00EA7D5A" w:rsidP="00EA7D5A" w:rsidRDefault="2B92E60F" w14:paraId="0E7E3A43" w14:textId="6815E939">
            <w:pPr>
              <w:pBdr>
                <w:top w:val="nil"/>
                <w:left w:val="nil"/>
                <w:bottom w:val="nil"/>
                <w:right w:val="nil"/>
                <w:between w:val="nil"/>
              </w:pBdr>
              <w:rPr>
                <w:rFonts w:asciiTheme="majorHAnsi" w:hAnsiTheme="majorHAnsi" w:cstheme="majorHAnsi"/>
                <w:b/>
                <w:color w:val="222222"/>
              </w:rPr>
            </w:pPr>
            <w:r w:rsidRPr="00EA5761">
              <w:rPr>
                <w:rFonts w:asciiTheme="majorHAnsi" w:hAnsiTheme="majorHAnsi" w:cstheme="majorHAnsi"/>
                <w:b/>
                <w:color w:val="222222"/>
              </w:rPr>
              <w:t>Identify situations where someone might need to break a confidence in order to keep someone safe.</w:t>
            </w:r>
          </w:p>
        </w:tc>
      </w:tr>
      <w:tr w:rsidR="00EA7D5A" w:rsidTr="63605D50" w14:paraId="0ACB8F71" w14:textId="77777777">
        <w:trPr>
          <w:trHeight w:val="420"/>
        </w:trPr>
        <w:tc>
          <w:tcPr>
            <w:tcW w:w="1110" w:type="dxa"/>
            <w:vMerge/>
            <w:tcMar>
              <w:top w:w="0" w:type="dxa"/>
              <w:left w:w="0" w:type="dxa"/>
              <w:bottom w:w="0" w:type="dxa"/>
              <w:right w:w="0" w:type="dxa"/>
            </w:tcMar>
          </w:tcPr>
          <w:p w:rsidRPr="00EA5761" w:rsidR="00EA7D5A" w:rsidP="00EA7D5A" w:rsidRDefault="00EA7D5A" w14:paraId="2A3C58AB" w14:textId="77777777">
            <w:pPr>
              <w:widowControl w:val="0"/>
              <w:pBdr>
                <w:top w:val="nil"/>
                <w:left w:val="nil"/>
                <w:bottom w:val="nil"/>
                <w:right w:val="nil"/>
                <w:between w:val="nil"/>
              </w:pBd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EA5761" w:rsidR="00EA7D5A" w:rsidP="00A035B9" w:rsidRDefault="00EA7D5A" w14:paraId="682266B8" w14:textId="46398371">
            <w:pPr>
              <w:pBdr>
                <w:top w:val="nil"/>
                <w:left w:val="nil"/>
                <w:bottom w:val="nil"/>
                <w:right w:val="nil"/>
                <w:between w:val="nil"/>
              </w:pBdr>
              <w:rPr>
                <w:rFonts w:eastAsia="Calibri" w:asciiTheme="majorHAnsi" w:hAnsiTheme="majorHAnsi" w:cstheme="majorHAnsi"/>
              </w:rPr>
            </w:pPr>
            <w:r w:rsidRPr="00EA5761">
              <w:rPr>
                <w:rFonts w:eastAsia="Calibri" w:asciiTheme="majorHAnsi" w:hAnsiTheme="majorHAnsi" w:cstheme="majorHAnsi"/>
              </w:rPr>
              <w:t>LO:</w:t>
            </w:r>
            <w:r w:rsidRPr="00EA5761" w:rsidR="002F42EA">
              <w:rPr>
                <w:rFonts w:eastAsia="Calibri" w:asciiTheme="majorHAnsi" w:hAnsiTheme="majorHAnsi" w:cstheme="majorHAnsi"/>
              </w:rPr>
              <w:t xml:space="preserve"> </w:t>
            </w:r>
            <w:r w:rsidR="00EE6E13">
              <w:rPr>
                <w:rFonts w:eastAsia="Calibri" w:asciiTheme="majorHAnsi" w:hAnsiTheme="majorHAnsi" w:cstheme="majorHAnsi"/>
              </w:rPr>
              <w:t>I can explain the difference between a safe and an unsafe secret.</w:t>
            </w:r>
          </w:p>
        </w:tc>
      </w:tr>
      <w:tr w:rsidR="43F08EAA" w:rsidTr="4B327D3E" w14:paraId="0EBBC529" w14:textId="77777777">
        <w:trPr>
          <w:trHeight w:val="825"/>
        </w:trPr>
        <w:tc>
          <w:tcPr>
            <w:tcW w:w="1110" w:type="dxa"/>
            <w:shd w:val="clear" w:color="auto" w:fill="auto"/>
            <w:tcMar>
              <w:top w:w="0" w:type="dxa"/>
              <w:left w:w="0" w:type="dxa"/>
              <w:bottom w:w="0" w:type="dxa"/>
              <w:right w:w="0" w:type="dxa"/>
            </w:tcMar>
          </w:tcPr>
          <w:p w:rsidR="43F08EAA" w:rsidP="43F08EAA" w:rsidRDefault="47C65716" w14:paraId="03579FA4" w14:textId="77777777">
            <w:pPr>
              <w:jc w:val="center"/>
              <w:rPr>
                <w:rFonts w:eastAsia="Calibri" w:asciiTheme="majorHAnsi" w:hAnsiTheme="majorHAnsi" w:cstheme="majorHAnsi"/>
              </w:rPr>
            </w:pPr>
            <w:r w:rsidRPr="00EA5761">
              <w:rPr>
                <w:rFonts w:eastAsia="Calibri" w:asciiTheme="majorHAnsi" w:hAnsiTheme="majorHAnsi" w:cstheme="majorHAnsi"/>
              </w:rPr>
              <w:t>13</w:t>
            </w:r>
          </w:p>
          <w:p w:rsidRPr="00EA5761" w:rsidR="00481289" w:rsidP="43F08EAA" w:rsidRDefault="00481289" w14:paraId="01331670" w14:textId="4A63AE80">
            <w:pPr>
              <w:jc w:val="center"/>
              <w:rPr>
                <w:rFonts w:eastAsia="Calibri" w:asciiTheme="majorHAnsi" w:hAnsiTheme="majorHAnsi" w:cstheme="majorHAnsi"/>
              </w:rPr>
            </w:pPr>
            <w:r>
              <w:rPr>
                <w:rFonts w:eastAsia="Calibri" w:asciiTheme="majorHAnsi" w:hAnsiTheme="majorHAnsi" w:cstheme="majorHAnsi"/>
              </w:rPr>
              <w:t>TAUGHT IN SCIENCE</w:t>
            </w:r>
          </w:p>
        </w:tc>
        <w:tc>
          <w:tcPr>
            <w:tcW w:w="12850" w:type="dxa"/>
            <w:shd w:val="clear" w:color="auto" w:fill="auto"/>
            <w:tcMar>
              <w:top w:w="0" w:type="dxa"/>
              <w:left w:w="0" w:type="dxa"/>
              <w:bottom w:w="0" w:type="dxa"/>
              <w:right w:w="0" w:type="dxa"/>
            </w:tcMar>
          </w:tcPr>
          <w:p w:rsidRPr="00EA5761" w:rsidR="43F08EAA" w:rsidP="47C65716" w:rsidRDefault="00EA7D5A" w14:paraId="55718D90" w14:textId="193ADCB4">
            <w:pPr>
              <w:rPr>
                <w:rFonts w:asciiTheme="majorHAnsi" w:hAnsiTheme="majorHAnsi" w:cstheme="majorHAnsi"/>
                <w:b/>
              </w:rPr>
            </w:pPr>
            <w:r w:rsidRPr="00EA5761">
              <w:rPr>
                <w:rFonts w:asciiTheme="majorHAnsi" w:hAnsiTheme="majorHAnsi" w:cstheme="majorHAnsi"/>
                <w:b/>
                <w:color w:val="222222"/>
                <w:highlight w:val="white"/>
              </w:rPr>
              <w:t>Lesson Overview</w:t>
            </w:r>
            <w:r w:rsidRPr="00EA5761" w:rsidR="00244D9E">
              <w:rPr>
                <w:rFonts w:asciiTheme="majorHAnsi" w:hAnsiTheme="majorHAnsi" w:cstheme="majorHAnsi"/>
                <w:b/>
                <w:color w:val="222222"/>
              </w:rPr>
              <w:t xml:space="preserve"> – </w:t>
            </w:r>
            <w:r w:rsidRPr="00EA5761" w:rsidR="47C65716">
              <w:rPr>
                <w:rFonts w:eastAsia="Calibri" w:asciiTheme="majorHAnsi" w:hAnsiTheme="majorHAnsi" w:cstheme="majorHAnsi"/>
                <w:b/>
              </w:rPr>
              <w:t>Identify the changes that happen through puberty to allow sexual reproduction to occur;</w:t>
            </w:r>
          </w:p>
          <w:p w:rsidRPr="00EA5761" w:rsidR="43F08EAA" w:rsidP="47C65716" w:rsidRDefault="47C65716" w14:paraId="1356F259" w14:textId="193ADCB4">
            <w:pPr>
              <w:rPr>
                <w:rFonts w:asciiTheme="majorHAnsi" w:hAnsiTheme="majorHAnsi" w:cstheme="majorHAnsi"/>
                <w:b/>
              </w:rPr>
            </w:pPr>
            <w:r w:rsidRPr="00EA5761">
              <w:rPr>
                <w:rFonts w:eastAsia="Calibri" w:asciiTheme="majorHAnsi" w:hAnsiTheme="majorHAnsi" w:cstheme="majorHAnsi"/>
                <w:b/>
              </w:rPr>
              <w:t>Know a variety of ways in which the sperm can fertilise the egg to create a baby;</w:t>
            </w:r>
          </w:p>
          <w:p w:rsidRPr="00EA5761" w:rsidR="43F08EAA" w:rsidP="43F08EAA" w:rsidRDefault="47C65716" w14:paraId="72B981DA" w14:textId="193ADCB4">
            <w:pPr>
              <w:rPr>
                <w:rFonts w:asciiTheme="majorHAnsi" w:hAnsiTheme="majorHAnsi" w:cstheme="majorHAnsi"/>
                <w:b/>
              </w:rPr>
            </w:pPr>
            <w:r w:rsidRPr="00EA5761">
              <w:rPr>
                <w:rFonts w:eastAsia="Calibri" w:asciiTheme="majorHAnsi" w:hAnsiTheme="majorHAnsi" w:cstheme="majorHAnsi"/>
                <w:b/>
              </w:rPr>
              <w:t>Know the legal age of consent and what it means.</w:t>
            </w:r>
          </w:p>
        </w:tc>
      </w:tr>
      <w:tr w:rsidR="0414D4DB" w:rsidTr="5005EE61" w14:paraId="29348D58" w14:textId="77777777">
        <w:trPr>
          <w:trHeight w:val="465"/>
        </w:trPr>
        <w:tc>
          <w:tcPr>
            <w:tcW w:w="1110" w:type="dxa"/>
            <w:shd w:val="clear" w:color="auto" w:fill="auto"/>
            <w:tcMar>
              <w:top w:w="0" w:type="dxa"/>
              <w:left w:w="0" w:type="dxa"/>
              <w:bottom w:w="0" w:type="dxa"/>
              <w:right w:w="0" w:type="dxa"/>
            </w:tcMar>
          </w:tcPr>
          <w:p w:rsidRPr="00EA5761" w:rsidR="0414D4DB" w:rsidP="0414D4DB" w:rsidRDefault="0414D4DB" w14:paraId="3BDAEDC0" w14:textId="25AF8E6F">
            <w:pP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EA5761" w:rsidR="0414D4DB" w:rsidP="0414D4DB" w:rsidRDefault="472A7F02" w14:paraId="3DB81A73" w14:textId="1E0E4DD7">
            <w:pPr>
              <w:rPr>
                <w:rFonts w:eastAsia="Calibri" w:asciiTheme="majorHAnsi" w:hAnsiTheme="majorHAnsi" w:cstheme="majorHAnsi"/>
              </w:rPr>
            </w:pPr>
            <w:r w:rsidRPr="00EA5761">
              <w:rPr>
                <w:rFonts w:eastAsia="Calibri" w:asciiTheme="majorHAnsi" w:hAnsiTheme="majorHAnsi" w:cstheme="majorHAnsi"/>
              </w:rPr>
              <w:t>LO:</w:t>
            </w:r>
          </w:p>
        </w:tc>
      </w:tr>
      <w:tr w:rsidR="0414D4DB" w:rsidTr="0414D4DB" w14:paraId="226A2BEA" w14:textId="77777777">
        <w:trPr>
          <w:trHeight w:val="825"/>
        </w:trPr>
        <w:tc>
          <w:tcPr>
            <w:tcW w:w="1110" w:type="dxa"/>
            <w:shd w:val="clear" w:color="auto" w:fill="auto"/>
            <w:tcMar>
              <w:top w:w="0" w:type="dxa"/>
              <w:left w:w="0" w:type="dxa"/>
              <w:bottom w:w="0" w:type="dxa"/>
              <w:right w:w="0" w:type="dxa"/>
            </w:tcMar>
          </w:tcPr>
          <w:p w:rsidRPr="00EA5761" w:rsidR="0414D4DB" w:rsidP="0414D4DB" w:rsidRDefault="0414D4DB" w14:paraId="2D1319F3" w14:textId="48F615FF">
            <w:pPr>
              <w:jc w:val="center"/>
              <w:rPr>
                <w:rFonts w:eastAsia="Calibri" w:asciiTheme="majorHAnsi" w:hAnsiTheme="majorHAnsi" w:cstheme="majorHAnsi"/>
              </w:rPr>
            </w:pPr>
            <w:r w:rsidRPr="00EA5761">
              <w:rPr>
                <w:rFonts w:eastAsia="Calibri" w:asciiTheme="majorHAnsi" w:hAnsiTheme="majorHAnsi" w:cstheme="majorHAnsi"/>
              </w:rPr>
              <w:t>14</w:t>
            </w:r>
          </w:p>
        </w:tc>
        <w:tc>
          <w:tcPr>
            <w:tcW w:w="12850" w:type="dxa"/>
            <w:shd w:val="clear" w:color="auto" w:fill="auto"/>
            <w:tcMar>
              <w:top w:w="0" w:type="dxa"/>
              <w:left w:w="0" w:type="dxa"/>
              <w:bottom w:w="0" w:type="dxa"/>
              <w:right w:w="0" w:type="dxa"/>
            </w:tcMar>
          </w:tcPr>
          <w:p w:rsidRPr="00EA5761" w:rsidR="00EA7D5A" w:rsidP="5005EE61" w:rsidRDefault="00EA7D5A" w14:paraId="2F3F7498" w14:textId="1E0E4DD7">
            <w:pPr>
              <w:rPr>
                <w:rFonts w:asciiTheme="majorHAnsi" w:hAnsiTheme="majorHAnsi" w:cstheme="majorHAnsi"/>
                <w:b/>
                <w:color w:val="222222"/>
              </w:rPr>
            </w:pPr>
            <w:r w:rsidRPr="00EA5761">
              <w:rPr>
                <w:rFonts w:asciiTheme="majorHAnsi" w:hAnsiTheme="majorHAnsi" w:cstheme="majorHAnsi"/>
                <w:b/>
                <w:color w:val="222222"/>
                <w:highlight w:val="white"/>
              </w:rPr>
              <w:t>Lesson Overview</w:t>
            </w:r>
            <w:r w:rsidRPr="00EA5761" w:rsidR="00244D9E">
              <w:rPr>
                <w:rFonts w:asciiTheme="majorHAnsi" w:hAnsiTheme="majorHAnsi" w:cstheme="majorHAnsi"/>
                <w:b/>
                <w:color w:val="222222"/>
              </w:rPr>
              <w:t xml:space="preserve"> –</w:t>
            </w:r>
            <w:r w:rsidRPr="00EA5761" w:rsidR="5005EE61">
              <w:rPr>
                <w:rFonts w:asciiTheme="majorHAnsi" w:hAnsiTheme="majorHAnsi" w:cstheme="majorHAnsi"/>
                <w:b/>
                <w:color w:val="222222"/>
              </w:rPr>
              <w:t xml:space="preserve"> Explain how HIV affects the body’s immune system;</w:t>
            </w:r>
          </w:p>
          <w:p w:rsidRPr="00EA5761" w:rsidR="00EA7D5A" w:rsidP="5005EE61" w:rsidRDefault="5005EE61" w14:paraId="7A3C0494" w14:textId="1E0E4DD7">
            <w:pPr>
              <w:rPr>
                <w:rFonts w:asciiTheme="majorHAnsi" w:hAnsiTheme="majorHAnsi" w:cstheme="majorHAnsi"/>
                <w:b/>
                <w:color w:val="222222"/>
              </w:rPr>
            </w:pPr>
            <w:r w:rsidRPr="00EA5761">
              <w:rPr>
                <w:rFonts w:asciiTheme="majorHAnsi" w:hAnsiTheme="majorHAnsi" w:cstheme="majorHAnsi"/>
                <w:b/>
                <w:color w:val="222222"/>
              </w:rPr>
              <w:t>Understand that HIV is difficult to transmit;</w:t>
            </w:r>
          </w:p>
          <w:p w:rsidRPr="00EA5761" w:rsidR="00EA7D5A" w:rsidP="0414D4DB" w:rsidRDefault="5005EE61" w14:paraId="19B7B291" w14:textId="1E0E4DD7">
            <w:pPr>
              <w:rPr>
                <w:rFonts w:asciiTheme="majorHAnsi" w:hAnsiTheme="majorHAnsi" w:cstheme="majorHAnsi"/>
                <w:b/>
                <w:color w:val="222222"/>
              </w:rPr>
            </w:pPr>
            <w:r w:rsidRPr="00EA5761">
              <w:rPr>
                <w:rFonts w:asciiTheme="majorHAnsi" w:hAnsiTheme="majorHAnsi" w:cstheme="majorHAnsi"/>
                <w:b/>
                <w:color w:val="222222"/>
              </w:rPr>
              <w:t>Know how a person can protect themself from HIV.</w:t>
            </w:r>
          </w:p>
        </w:tc>
      </w:tr>
      <w:tr w:rsidR="00481289" w:rsidTr="0414D4DB" w14:paraId="6C6EE085" w14:textId="77777777">
        <w:trPr>
          <w:trHeight w:val="825"/>
        </w:trPr>
        <w:tc>
          <w:tcPr>
            <w:tcW w:w="1110" w:type="dxa"/>
            <w:shd w:val="clear" w:color="auto" w:fill="auto"/>
            <w:tcMar>
              <w:top w:w="0" w:type="dxa"/>
              <w:left w:w="0" w:type="dxa"/>
              <w:bottom w:w="0" w:type="dxa"/>
              <w:right w:w="0" w:type="dxa"/>
            </w:tcMar>
          </w:tcPr>
          <w:p w:rsidRPr="00EA5761" w:rsidR="00481289" w:rsidP="0414D4DB" w:rsidRDefault="00481289" w14:paraId="69EAD5E4" w14:textId="77777777">
            <w:pPr>
              <w:jc w:val="center"/>
              <w:rPr>
                <w:rFonts w:eastAsia="Calibri" w:asciiTheme="majorHAnsi" w:hAnsiTheme="majorHAnsi" w:cstheme="majorHAnsi"/>
              </w:rPr>
            </w:pPr>
          </w:p>
        </w:tc>
        <w:tc>
          <w:tcPr>
            <w:tcW w:w="12850" w:type="dxa"/>
            <w:shd w:val="clear" w:color="auto" w:fill="auto"/>
            <w:tcMar>
              <w:top w:w="0" w:type="dxa"/>
              <w:left w:w="0" w:type="dxa"/>
              <w:bottom w:w="0" w:type="dxa"/>
              <w:right w:w="0" w:type="dxa"/>
            </w:tcMar>
          </w:tcPr>
          <w:p w:rsidRPr="00481289" w:rsidR="00481289" w:rsidP="5005EE61" w:rsidRDefault="00481289" w14:paraId="711C7985" w14:textId="04E75345">
            <w:pPr>
              <w:rPr>
                <w:rFonts w:asciiTheme="majorHAnsi" w:hAnsiTheme="majorHAnsi" w:cstheme="majorHAnsi"/>
                <w:bCs/>
                <w:color w:val="222222"/>
                <w:highlight w:val="white"/>
              </w:rPr>
            </w:pPr>
            <w:r w:rsidRPr="00481289">
              <w:rPr>
                <w:rFonts w:asciiTheme="majorHAnsi" w:hAnsiTheme="majorHAnsi" w:cstheme="majorHAnsi"/>
                <w:bCs/>
                <w:color w:val="222222"/>
                <w:highlight w:val="white"/>
              </w:rPr>
              <w:t xml:space="preserve">LO: </w:t>
            </w:r>
            <w:r>
              <w:rPr>
                <w:rFonts w:asciiTheme="majorHAnsi" w:hAnsiTheme="majorHAnsi" w:cstheme="majorHAnsi"/>
                <w:bCs/>
                <w:color w:val="222222"/>
              </w:rPr>
              <w:t>I can ex</w:t>
            </w:r>
            <w:r w:rsidRPr="00481289">
              <w:rPr>
                <w:rFonts w:asciiTheme="majorHAnsi" w:hAnsiTheme="majorHAnsi" w:cstheme="majorHAnsi"/>
                <w:bCs/>
                <w:color w:val="222222"/>
              </w:rPr>
              <w:t>plain how HIV affects the body’s immune system</w:t>
            </w:r>
          </w:p>
        </w:tc>
      </w:tr>
    </w:tbl>
    <w:p w:rsidRPr="00EA5761" w:rsidR="001D2205" w:rsidP="002E1762" w:rsidRDefault="001D2205" w14:paraId="17018A8C" w14:textId="77777777">
      <w:pPr>
        <w:widowControl w:val="0"/>
        <w:rPr>
          <w:rFonts w:eastAsia="Calibri" w:asciiTheme="majorHAnsi" w:hAnsiTheme="majorHAnsi" w:cstheme="majorHAnsi"/>
        </w:rPr>
      </w:pPr>
    </w:p>
    <w:sectPr w:rsidRPr="00EA5761" w:rsidR="001D2205" w:rsidSect="00175431">
      <w:headerReference w:type="even" r:id="rId11"/>
      <w:headerReference w:type="default" r:id="rId12"/>
      <w:footerReference w:type="even" r:id="rId13"/>
      <w:footerReference w:type="default" r:id="rId14"/>
      <w:headerReference w:type="first" r:id="rId15"/>
      <w:footerReference w:type="first" r:id="rId16"/>
      <w:pgSz w:w="16838" w:h="11906" w:orient="portrait"/>
      <w:pgMar w:top="1210" w:right="1440" w:bottom="141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5EB" w:rsidRDefault="007755EB" w14:paraId="7BD8B16E" w14:textId="77777777">
      <w:r>
        <w:separator/>
      </w:r>
    </w:p>
  </w:endnote>
  <w:endnote w:type="continuationSeparator" w:id="0">
    <w:p w:rsidR="007755EB" w:rsidRDefault="007755EB" w14:paraId="19636037" w14:textId="77777777">
      <w:r>
        <w:continuationSeparator/>
      </w:r>
    </w:p>
  </w:endnote>
  <w:endnote w:type="continuationNotice" w:id="1">
    <w:p w:rsidR="007755EB" w:rsidRDefault="007755EB" w14:paraId="7C96CDF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2DD" w:rsidRDefault="000A32DD" w14:paraId="0B263D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4F0C" w:rsidRDefault="00604F0C" w14:paraId="000002C7" w14:textId="46384DD5">
    <w:pPr>
      <w:jc w:val="center"/>
      <w:rPr>
        <w:color w:val="99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2DD" w:rsidRDefault="000A32DD" w14:paraId="03A762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5EB" w:rsidRDefault="007755EB" w14:paraId="456B3356" w14:textId="77777777">
      <w:r>
        <w:separator/>
      </w:r>
    </w:p>
  </w:footnote>
  <w:footnote w:type="continuationSeparator" w:id="0">
    <w:p w:rsidR="007755EB" w:rsidRDefault="007755EB" w14:paraId="77D3D09A" w14:textId="77777777">
      <w:r>
        <w:continuationSeparator/>
      </w:r>
    </w:p>
  </w:footnote>
  <w:footnote w:type="continuationNotice" w:id="1">
    <w:p w:rsidR="007755EB" w:rsidRDefault="007755EB" w14:paraId="74861FB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3AF0" w:rsidRDefault="00423AF0" w14:paraId="55D0CC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110C" w:rsidP="00AD110C" w:rsidRDefault="00AD110C" w14:paraId="608993E5" w14:textId="77777777">
    <w:pPr>
      <w:widowControl w:val="0"/>
      <w:pBdr>
        <w:top w:val="nil"/>
        <w:left w:val="nil"/>
        <w:bottom w:val="nil"/>
        <w:right w:val="nil"/>
        <w:between w:val="nil"/>
      </w:pBdr>
      <w:jc w:val="center"/>
      <w:rPr>
        <w:rFonts w:ascii="Calibri" w:hAnsi="Calibri" w:eastAsia="Calibri" w:cs="Calibri"/>
      </w:rPr>
    </w:pPr>
  </w:p>
  <w:p w:rsidR="00AD110C" w:rsidP="00AD110C" w:rsidRDefault="00AD110C" w14:paraId="0393DD28" w14:textId="5A97EA85">
    <w:pPr>
      <w:widowControl w:val="0"/>
      <w:pBdr>
        <w:top w:val="nil"/>
        <w:left w:val="nil"/>
        <w:bottom w:val="nil"/>
        <w:right w:val="nil"/>
        <w:between w:val="nil"/>
      </w:pBdr>
      <w:jc w:val="center"/>
      <w:rPr>
        <w:rFonts w:ascii="Calibri" w:hAnsi="Calibri" w:eastAsia="Calibri" w:cs="Calibri"/>
      </w:rPr>
    </w:pPr>
    <w:r w:rsidRPr="00AD110C">
      <w:rPr>
        <w:rFonts w:ascii="Calibri" w:hAnsi="Calibri" w:eastAsia="Calibri" w:cs="Calibri"/>
        <w:noProof/>
      </w:rPr>
      <w:drawing>
        <wp:inline distT="0" distB="0" distL="0" distR="0" wp14:anchorId="110CE9DA" wp14:editId="6879C7E6">
          <wp:extent cx="514838" cy="504000"/>
          <wp:effectExtent l="0" t="0" r="6350" b="444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514838" cy="504000"/>
                  </a:xfrm>
                  <a:prstGeom prst="rect">
                    <a:avLst/>
                  </a:prstGeom>
                </pic:spPr>
              </pic:pic>
            </a:graphicData>
          </a:graphic>
        </wp:inline>
      </w:drawing>
    </w:r>
  </w:p>
  <w:p w:rsidR="00AD110C" w:rsidP="00AD110C" w:rsidRDefault="00AD110C" w14:paraId="38EFBBBB" w14:textId="3132C3F2">
    <w:pPr>
      <w:widowControl w:val="0"/>
      <w:pBdr>
        <w:top w:val="nil"/>
        <w:left w:val="nil"/>
        <w:bottom w:val="nil"/>
        <w:right w:val="nil"/>
        <w:between w:val="nil"/>
      </w:pBdr>
      <w:jc w:val="center"/>
      <w:rPr>
        <w:rFonts w:ascii="Calibri" w:hAnsi="Calibri" w:eastAsia="Calibri" w:cs="Calibri"/>
      </w:rPr>
    </w:pPr>
    <w:r>
      <w:rPr>
        <w:rFonts w:ascii="Calibri" w:hAnsi="Calibri" w:eastAsia="Calibri" w:cs="Calibri"/>
      </w:rPr>
      <w:t>Medium Term Planning Sheet</w:t>
    </w:r>
  </w:p>
  <w:p w:rsidR="00AD110C" w:rsidP="00AD110C" w:rsidRDefault="00AD110C" w14:paraId="6001C9FA" w14:textId="77777777">
    <w:pPr>
      <w:widowControl w:val="0"/>
      <w:pBdr>
        <w:top w:val="nil"/>
        <w:left w:val="nil"/>
        <w:bottom w:val="nil"/>
        <w:right w:val="nil"/>
        <w:between w:val="nil"/>
      </w:pBdr>
      <w:jc w:val="center"/>
      <w:rPr>
        <w:rFonts w:ascii="Calibri" w:hAnsi="Calibri" w:eastAsia="Calibri" w:cs="Calibri"/>
      </w:rPr>
    </w:pPr>
  </w:p>
  <w:p w:rsidR="00AD110C" w:rsidP="00AD110C" w:rsidRDefault="00AD110C" w14:paraId="3FAE5BE1" w14:textId="2ED723F1">
    <w:pPr>
      <w:widowControl w:val="0"/>
      <w:pBdr>
        <w:top w:val="nil"/>
        <w:left w:val="nil"/>
        <w:bottom w:val="nil"/>
        <w:right w:val="nil"/>
        <w:between w:val="nil"/>
      </w:pBdr>
      <w:rPr>
        <w:rFonts w:ascii="Calibri" w:hAnsi="Calibri" w:eastAsia="Calibri" w:cs="Calibri"/>
        <w:color w:val="FF0000"/>
      </w:rPr>
    </w:pPr>
    <w:r>
      <w:rPr>
        <w:rFonts w:ascii="Calibri" w:hAnsi="Calibri" w:eastAsia="Calibri" w:cs="Calibri"/>
      </w:rPr>
      <w:t>Year: 5/6</w:t>
    </w:r>
    <w:r>
      <w:rPr>
        <w:rFonts w:ascii="Calibri" w:hAnsi="Calibri" w:eastAsia="Calibri" w:cs="Calibri"/>
      </w:rPr>
      <w:tab/>
    </w:r>
    <w:r>
      <w:rPr>
        <w:rFonts w:ascii="Calibri" w:hAnsi="Calibri" w:eastAsia="Calibri" w:cs="Calibri"/>
      </w:rPr>
      <w:t xml:space="preserve">Term: </w:t>
    </w:r>
    <w:r w:rsidR="00952342">
      <w:rPr>
        <w:rFonts w:ascii="Calibri" w:hAnsi="Calibri" w:eastAsia="Calibri" w:cs="Calibri"/>
      </w:rPr>
      <w:t>S</w:t>
    </w:r>
    <w:r w:rsidR="0032410D">
      <w:rPr>
        <w:rFonts w:ascii="Calibri" w:hAnsi="Calibri" w:eastAsia="Calibri" w:cs="Calibri"/>
      </w:rPr>
      <w:t>ummer</w:t>
    </w:r>
    <w:r w:rsidR="00952342">
      <w:rPr>
        <w:rFonts w:ascii="Calibri" w:hAnsi="Calibri" w:eastAsia="Calibri" w:cs="Calibri"/>
      </w:rPr>
      <w:t xml:space="preserve"> </w:t>
    </w:r>
    <w:r>
      <w:rPr>
        <w:rFonts w:ascii="Calibri" w:hAnsi="Calibri" w:eastAsia="Calibri" w:cs="Calibri"/>
      </w:rPr>
      <w:t xml:space="preserve">   </w:t>
    </w:r>
    <w:r>
      <w:rPr>
        <w:rFonts w:ascii="Calibri" w:hAnsi="Calibri" w:eastAsia="Calibri" w:cs="Calibri"/>
      </w:rPr>
      <w:tab/>
    </w:r>
    <w:r w:rsidR="00952342">
      <w:rPr>
        <w:rFonts w:ascii="Calibri" w:hAnsi="Calibri" w:eastAsia="Calibri" w:cs="Calibri"/>
      </w:rPr>
      <w:t xml:space="preserve">     </w:t>
    </w:r>
    <w:r>
      <w:rPr>
        <w:rFonts w:ascii="Calibri" w:hAnsi="Calibri" w:eastAsia="Calibri" w:cs="Calibri"/>
      </w:rPr>
      <w:t xml:space="preserve">Driver/Topic: </w:t>
    </w:r>
    <w:r w:rsidR="0032410D">
      <w:rPr>
        <w:rFonts w:ascii="Calibri" w:hAnsi="Calibri" w:eastAsia="Calibri" w:cs="Calibri"/>
      </w:rPr>
      <w:t>World War II</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Teacher: Mrs Bagwell/Mrs Billington/</w:t>
    </w:r>
    <w:r w:rsidR="00975AA5">
      <w:rPr>
        <w:rFonts w:ascii="Calibri" w:hAnsi="Calibri" w:eastAsia="Calibri" w:cs="Calibri"/>
      </w:rPr>
      <w:t>Mrs Danyadi</w:t>
    </w:r>
    <w:r w:rsidR="00EA7D5A">
      <w:rPr>
        <w:rFonts w:ascii="Calibri" w:hAnsi="Calibri" w:eastAsia="Calibri" w:cs="Calibri"/>
      </w:rPr>
      <w:t>-Elliott</w:t>
    </w:r>
    <w:r w:rsidR="00975AA5">
      <w:rPr>
        <w:rFonts w:ascii="Calibri" w:hAnsi="Calibri" w:eastAsia="Calibri" w:cs="Calibri"/>
      </w:rPr>
      <w:t>/</w:t>
    </w:r>
    <w:r>
      <w:rPr>
        <w:rFonts w:ascii="Calibri" w:hAnsi="Calibri" w:eastAsia="Calibri" w:cs="Calibri"/>
      </w:rPr>
      <w:t>Mr Thorpe</w:t>
    </w:r>
  </w:p>
  <w:p w:rsidR="00E93059" w:rsidRDefault="00E93059" w14:paraId="6BECF5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3AF0" w:rsidRDefault="00423AF0" w14:paraId="2DAC3F7E" w14:textId="77777777">
    <w:pPr>
      <w:pStyle w:val="Header"/>
    </w:pPr>
  </w:p>
</w:hdr>
</file>

<file path=word/intelligence.xml><?xml version="1.0" encoding="utf-8"?>
<int:Intelligence xmlns:int="http://schemas.microsoft.com/office/intelligence/2019/intelligence">
  <int:IntelligenceSettings/>
  <int:Manifest>
    <int:ParagraphRange paragraphId="711701362" textId="780885227" start="83" length="15" invalidationStart="83" invalidationLength="15" id="1E0xG0Wn"/>
    <int:WordHash hashCode="7Dr5a9r5/Qc73f" id="bnCn5phV"/>
    <int:WordHash hashCode="xQy+KnIliT8rxm" id="TgeTqs4a"/>
    <int:ParagraphRange paragraphId="790680769" textId="1990483937" start="24" length="14" invalidationStart="24" invalidationLength="14" id="N3QnghSb"/>
  </int:Manifest>
  <int:Observations>
    <int:Content id="1E0xG0Wn">
      <int:Rejection type="LegacyProofing"/>
    </int:Content>
    <int:Content id="bnCn5phV">
      <int:Rejection type="LegacyProofing"/>
    </int:Content>
    <int:Content id="TgeTqs4a">
      <int:Rejection type="LegacyProofing"/>
    </int:Content>
    <int:Content id="N3QnghS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43F1"/>
    <w:multiLevelType w:val="hybridMultilevel"/>
    <w:tmpl w:val="41B073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4463E6"/>
    <w:multiLevelType w:val="multilevel"/>
    <w:tmpl w:val="5A865E2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004130D"/>
    <w:multiLevelType w:val="hybridMultilevel"/>
    <w:tmpl w:val="1BBC4E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395E49"/>
    <w:multiLevelType w:val="multilevel"/>
    <w:tmpl w:val="B8FC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8B3A59"/>
    <w:multiLevelType w:val="hybridMultilevel"/>
    <w:tmpl w:val="46BAC432"/>
    <w:lvl w:ilvl="0" w:tplc="43603850">
      <w:start w:val="1"/>
      <w:numFmt w:val="bullet"/>
      <w:lvlText w:val=""/>
      <w:lvlJc w:val="left"/>
      <w:pPr>
        <w:ind w:left="720" w:hanging="360"/>
      </w:pPr>
      <w:rPr>
        <w:rFonts w:hint="default" w:ascii="Symbol" w:hAnsi="Symbol"/>
      </w:rPr>
    </w:lvl>
    <w:lvl w:ilvl="1" w:tplc="D25EEE1E">
      <w:start w:val="1"/>
      <w:numFmt w:val="bullet"/>
      <w:lvlText w:val=""/>
      <w:lvlJc w:val="left"/>
      <w:pPr>
        <w:ind w:left="1440" w:hanging="360"/>
      </w:pPr>
      <w:rPr>
        <w:rFonts w:hint="default" w:ascii="Symbol" w:hAnsi="Symbol"/>
      </w:rPr>
    </w:lvl>
    <w:lvl w:ilvl="2" w:tplc="845C5038">
      <w:start w:val="1"/>
      <w:numFmt w:val="bullet"/>
      <w:lvlText w:val=""/>
      <w:lvlJc w:val="left"/>
      <w:pPr>
        <w:ind w:left="2160" w:hanging="360"/>
      </w:pPr>
      <w:rPr>
        <w:rFonts w:hint="default" w:ascii="Wingdings" w:hAnsi="Wingdings"/>
      </w:rPr>
    </w:lvl>
    <w:lvl w:ilvl="3" w:tplc="D7F8D3BE">
      <w:start w:val="1"/>
      <w:numFmt w:val="bullet"/>
      <w:lvlText w:val=""/>
      <w:lvlJc w:val="left"/>
      <w:pPr>
        <w:ind w:left="2880" w:hanging="360"/>
      </w:pPr>
      <w:rPr>
        <w:rFonts w:hint="default" w:ascii="Symbol" w:hAnsi="Symbol"/>
      </w:rPr>
    </w:lvl>
    <w:lvl w:ilvl="4" w:tplc="BF50E7EE">
      <w:start w:val="1"/>
      <w:numFmt w:val="bullet"/>
      <w:lvlText w:val="o"/>
      <w:lvlJc w:val="left"/>
      <w:pPr>
        <w:ind w:left="3600" w:hanging="360"/>
      </w:pPr>
      <w:rPr>
        <w:rFonts w:hint="default" w:ascii="Courier New" w:hAnsi="Courier New"/>
      </w:rPr>
    </w:lvl>
    <w:lvl w:ilvl="5" w:tplc="4FB41BE6">
      <w:start w:val="1"/>
      <w:numFmt w:val="bullet"/>
      <w:lvlText w:val=""/>
      <w:lvlJc w:val="left"/>
      <w:pPr>
        <w:ind w:left="4320" w:hanging="360"/>
      </w:pPr>
      <w:rPr>
        <w:rFonts w:hint="default" w:ascii="Wingdings" w:hAnsi="Wingdings"/>
      </w:rPr>
    </w:lvl>
    <w:lvl w:ilvl="6" w:tplc="96804F5E">
      <w:start w:val="1"/>
      <w:numFmt w:val="bullet"/>
      <w:lvlText w:val=""/>
      <w:lvlJc w:val="left"/>
      <w:pPr>
        <w:ind w:left="5040" w:hanging="360"/>
      </w:pPr>
      <w:rPr>
        <w:rFonts w:hint="default" w:ascii="Symbol" w:hAnsi="Symbol"/>
      </w:rPr>
    </w:lvl>
    <w:lvl w:ilvl="7" w:tplc="5B320F08">
      <w:start w:val="1"/>
      <w:numFmt w:val="bullet"/>
      <w:lvlText w:val="o"/>
      <w:lvlJc w:val="left"/>
      <w:pPr>
        <w:ind w:left="5760" w:hanging="360"/>
      </w:pPr>
      <w:rPr>
        <w:rFonts w:hint="default" w:ascii="Courier New" w:hAnsi="Courier New"/>
      </w:rPr>
    </w:lvl>
    <w:lvl w:ilvl="8" w:tplc="2C24C5CA">
      <w:start w:val="1"/>
      <w:numFmt w:val="bullet"/>
      <w:lvlText w:val=""/>
      <w:lvlJc w:val="left"/>
      <w:pPr>
        <w:ind w:left="6480" w:hanging="360"/>
      </w:pPr>
      <w:rPr>
        <w:rFonts w:hint="default" w:ascii="Wingdings" w:hAnsi="Wingdings"/>
      </w:rPr>
    </w:lvl>
  </w:abstractNum>
  <w:abstractNum w:abstractNumId="5" w15:restartNumberingAfterBreak="0">
    <w:nsid w:val="15201826"/>
    <w:multiLevelType w:val="hybridMultilevel"/>
    <w:tmpl w:val="4274D0B2"/>
    <w:lvl w:ilvl="0" w:tplc="BA0606C2">
      <w:start w:val="1"/>
      <w:numFmt w:val="bullet"/>
      <w:lvlText w:val=""/>
      <w:lvlJc w:val="left"/>
      <w:pPr>
        <w:ind w:left="720" w:hanging="360"/>
      </w:pPr>
      <w:rPr>
        <w:rFonts w:hint="default" w:ascii="Symbol" w:hAnsi="Symbol"/>
      </w:rPr>
    </w:lvl>
    <w:lvl w:ilvl="1" w:tplc="857A12FC">
      <w:start w:val="1"/>
      <w:numFmt w:val="bullet"/>
      <w:lvlText w:val="o"/>
      <w:lvlJc w:val="left"/>
      <w:pPr>
        <w:ind w:left="1440" w:hanging="360"/>
      </w:pPr>
      <w:rPr>
        <w:rFonts w:hint="default" w:ascii="Courier New" w:hAnsi="Courier New"/>
      </w:rPr>
    </w:lvl>
    <w:lvl w:ilvl="2" w:tplc="BCCA213C">
      <w:start w:val="1"/>
      <w:numFmt w:val="bullet"/>
      <w:lvlText w:val=""/>
      <w:lvlJc w:val="left"/>
      <w:pPr>
        <w:ind w:left="2160" w:hanging="360"/>
      </w:pPr>
      <w:rPr>
        <w:rFonts w:hint="default" w:ascii="Wingdings" w:hAnsi="Wingdings"/>
      </w:rPr>
    </w:lvl>
    <w:lvl w:ilvl="3" w:tplc="5A42EE76">
      <w:start w:val="1"/>
      <w:numFmt w:val="bullet"/>
      <w:lvlText w:val=""/>
      <w:lvlJc w:val="left"/>
      <w:pPr>
        <w:ind w:left="2880" w:hanging="360"/>
      </w:pPr>
      <w:rPr>
        <w:rFonts w:hint="default" w:ascii="Symbol" w:hAnsi="Symbol"/>
      </w:rPr>
    </w:lvl>
    <w:lvl w:ilvl="4" w:tplc="AB2429B8">
      <w:start w:val="1"/>
      <w:numFmt w:val="bullet"/>
      <w:lvlText w:val="o"/>
      <w:lvlJc w:val="left"/>
      <w:pPr>
        <w:ind w:left="3600" w:hanging="360"/>
      </w:pPr>
      <w:rPr>
        <w:rFonts w:hint="default" w:ascii="Courier New" w:hAnsi="Courier New"/>
      </w:rPr>
    </w:lvl>
    <w:lvl w:ilvl="5" w:tplc="C616E5D0">
      <w:start w:val="1"/>
      <w:numFmt w:val="bullet"/>
      <w:lvlText w:val=""/>
      <w:lvlJc w:val="left"/>
      <w:pPr>
        <w:ind w:left="4320" w:hanging="360"/>
      </w:pPr>
      <w:rPr>
        <w:rFonts w:hint="default" w:ascii="Wingdings" w:hAnsi="Wingdings"/>
      </w:rPr>
    </w:lvl>
    <w:lvl w:ilvl="6" w:tplc="1A00D010">
      <w:start w:val="1"/>
      <w:numFmt w:val="bullet"/>
      <w:lvlText w:val=""/>
      <w:lvlJc w:val="left"/>
      <w:pPr>
        <w:ind w:left="5040" w:hanging="360"/>
      </w:pPr>
      <w:rPr>
        <w:rFonts w:hint="default" w:ascii="Symbol" w:hAnsi="Symbol"/>
      </w:rPr>
    </w:lvl>
    <w:lvl w:ilvl="7" w:tplc="85D255A4">
      <w:start w:val="1"/>
      <w:numFmt w:val="bullet"/>
      <w:lvlText w:val="o"/>
      <w:lvlJc w:val="left"/>
      <w:pPr>
        <w:ind w:left="5760" w:hanging="360"/>
      </w:pPr>
      <w:rPr>
        <w:rFonts w:hint="default" w:ascii="Courier New" w:hAnsi="Courier New"/>
      </w:rPr>
    </w:lvl>
    <w:lvl w:ilvl="8" w:tplc="D45EBE76">
      <w:start w:val="1"/>
      <w:numFmt w:val="bullet"/>
      <w:lvlText w:val=""/>
      <w:lvlJc w:val="left"/>
      <w:pPr>
        <w:ind w:left="6480" w:hanging="360"/>
      </w:pPr>
      <w:rPr>
        <w:rFonts w:hint="default" w:ascii="Wingdings" w:hAnsi="Wingdings"/>
      </w:rPr>
    </w:lvl>
  </w:abstractNum>
  <w:abstractNum w:abstractNumId="6" w15:restartNumberingAfterBreak="0">
    <w:nsid w:val="15BE45DA"/>
    <w:multiLevelType w:val="multilevel"/>
    <w:tmpl w:val="F0DE1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BC65F5"/>
    <w:multiLevelType w:val="multilevel"/>
    <w:tmpl w:val="8DCEB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5C37CD"/>
    <w:multiLevelType w:val="multilevel"/>
    <w:tmpl w:val="C0D4FD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3F823DF"/>
    <w:multiLevelType w:val="hybridMultilevel"/>
    <w:tmpl w:val="951820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4517F8"/>
    <w:multiLevelType w:val="hybridMultilevel"/>
    <w:tmpl w:val="8F4E1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B15AD4"/>
    <w:multiLevelType w:val="hybridMultilevel"/>
    <w:tmpl w:val="6EAC3C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E17C54"/>
    <w:multiLevelType w:val="hybridMultilevel"/>
    <w:tmpl w:val="E0BE7B5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0086107"/>
    <w:multiLevelType w:val="multilevel"/>
    <w:tmpl w:val="0DD4E0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1A49F2"/>
    <w:multiLevelType w:val="multilevel"/>
    <w:tmpl w:val="0ACA2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227CF3"/>
    <w:multiLevelType w:val="hybridMultilevel"/>
    <w:tmpl w:val="883AA0DA"/>
    <w:lvl w:ilvl="0" w:tplc="567E9C16">
      <w:start w:val="1"/>
      <w:numFmt w:val="bullet"/>
      <w:lvlText w:val="·"/>
      <w:lvlJc w:val="left"/>
      <w:pPr>
        <w:ind w:left="720" w:hanging="360"/>
      </w:pPr>
      <w:rPr>
        <w:rFonts w:hint="default" w:ascii="Symbol" w:hAnsi="Symbol"/>
      </w:rPr>
    </w:lvl>
    <w:lvl w:ilvl="1" w:tplc="8892E372">
      <w:start w:val="1"/>
      <w:numFmt w:val="bullet"/>
      <w:lvlText w:val="o"/>
      <w:lvlJc w:val="left"/>
      <w:pPr>
        <w:ind w:left="1440" w:hanging="360"/>
      </w:pPr>
      <w:rPr>
        <w:rFonts w:hint="default" w:ascii="Courier New" w:hAnsi="Courier New"/>
      </w:rPr>
    </w:lvl>
    <w:lvl w:ilvl="2" w:tplc="34064D6C">
      <w:start w:val="1"/>
      <w:numFmt w:val="bullet"/>
      <w:lvlText w:val=""/>
      <w:lvlJc w:val="left"/>
      <w:pPr>
        <w:ind w:left="2160" w:hanging="360"/>
      </w:pPr>
      <w:rPr>
        <w:rFonts w:hint="default" w:ascii="Wingdings" w:hAnsi="Wingdings"/>
      </w:rPr>
    </w:lvl>
    <w:lvl w:ilvl="3" w:tplc="860269CC">
      <w:start w:val="1"/>
      <w:numFmt w:val="bullet"/>
      <w:lvlText w:val=""/>
      <w:lvlJc w:val="left"/>
      <w:pPr>
        <w:ind w:left="2880" w:hanging="360"/>
      </w:pPr>
      <w:rPr>
        <w:rFonts w:hint="default" w:ascii="Symbol" w:hAnsi="Symbol"/>
      </w:rPr>
    </w:lvl>
    <w:lvl w:ilvl="4" w:tplc="2E943B34">
      <w:start w:val="1"/>
      <w:numFmt w:val="bullet"/>
      <w:lvlText w:val="o"/>
      <w:lvlJc w:val="left"/>
      <w:pPr>
        <w:ind w:left="3600" w:hanging="360"/>
      </w:pPr>
      <w:rPr>
        <w:rFonts w:hint="default" w:ascii="Courier New" w:hAnsi="Courier New"/>
      </w:rPr>
    </w:lvl>
    <w:lvl w:ilvl="5" w:tplc="89B204CA">
      <w:start w:val="1"/>
      <w:numFmt w:val="bullet"/>
      <w:lvlText w:val=""/>
      <w:lvlJc w:val="left"/>
      <w:pPr>
        <w:ind w:left="4320" w:hanging="360"/>
      </w:pPr>
      <w:rPr>
        <w:rFonts w:hint="default" w:ascii="Wingdings" w:hAnsi="Wingdings"/>
      </w:rPr>
    </w:lvl>
    <w:lvl w:ilvl="6" w:tplc="1F185438">
      <w:start w:val="1"/>
      <w:numFmt w:val="bullet"/>
      <w:lvlText w:val=""/>
      <w:lvlJc w:val="left"/>
      <w:pPr>
        <w:ind w:left="5040" w:hanging="360"/>
      </w:pPr>
      <w:rPr>
        <w:rFonts w:hint="default" w:ascii="Symbol" w:hAnsi="Symbol"/>
      </w:rPr>
    </w:lvl>
    <w:lvl w:ilvl="7" w:tplc="808A9EAC">
      <w:start w:val="1"/>
      <w:numFmt w:val="bullet"/>
      <w:lvlText w:val="o"/>
      <w:lvlJc w:val="left"/>
      <w:pPr>
        <w:ind w:left="5760" w:hanging="360"/>
      </w:pPr>
      <w:rPr>
        <w:rFonts w:hint="default" w:ascii="Courier New" w:hAnsi="Courier New"/>
      </w:rPr>
    </w:lvl>
    <w:lvl w:ilvl="8" w:tplc="D1E6EA58">
      <w:start w:val="1"/>
      <w:numFmt w:val="bullet"/>
      <w:lvlText w:val=""/>
      <w:lvlJc w:val="left"/>
      <w:pPr>
        <w:ind w:left="6480" w:hanging="360"/>
      </w:pPr>
      <w:rPr>
        <w:rFonts w:hint="default" w:ascii="Wingdings" w:hAnsi="Wingdings"/>
      </w:rPr>
    </w:lvl>
  </w:abstractNum>
  <w:abstractNum w:abstractNumId="16" w15:restartNumberingAfterBreak="0">
    <w:nsid w:val="328F4948"/>
    <w:multiLevelType w:val="hybridMultilevel"/>
    <w:tmpl w:val="2662E8C0"/>
    <w:lvl w:ilvl="0" w:tplc="D5BAEF58">
      <w:start w:val="1"/>
      <w:numFmt w:val="bullet"/>
      <w:lvlText w:val=""/>
      <w:lvlJc w:val="left"/>
      <w:pPr>
        <w:ind w:left="720" w:hanging="360"/>
      </w:pPr>
      <w:rPr>
        <w:rFonts w:hint="default" w:ascii="Symbol" w:hAnsi="Symbol"/>
      </w:rPr>
    </w:lvl>
    <w:lvl w:ilvl="1" w:tplc="AB461178">
      <w:start w:val="1"/>
      <w:numFmt w:val="bullet"/>
      <w:lvlText w:val="o"/>
      <w:lvlJc w:val="left"/>
      <w:pPr>
        <w:ind w:left="1440" w:hanging="360"/>
      </w:pPr>
      <w:rPr>
        <w:rFonts w:hint="default" w:ascii="Courier New" w:hAnsi="Courier New"/>
      </w:rPr>
    </w:lvl>
    <w:lvl w:ilvl="2" w:tplc="8C8C7D32">
      <w:start w:val="1"/>
      <w:numFmt w:val="bullet"/>
      <w:lvlText w:val=""/>
      <w:lvlJc w:val="left"/>
      <w:pPr>
        <w:ind w:left="2160" w:hanging="360"/>
      </w:pPr>
      <w:rPr>
        <w:rFonts w:hint="default" w:ascii="Wingdings" w:hAnsi="Wingdings"/>
      </w:rPr>
    </w:lvl>
    <w:lvl w:ilvl="3" w:tplc="849002B8">
      <w:start w:val="1"/>
      <w:numFmt w:val="bullet"/>
      <w:lvlText w:val=""/>
      <w:lvlJc w:val="left"/>
      <w:pPr>
        <w:ind w:left="2880" w:hanging="360"/>
      </w:pPr>
      <w:rPr>
        <w:rFonts w:hint="default" w:ascii="Symbol" w:hAnsi="Symbol"/>
      </w:rPr>
    </w:lvl>
    <w:lvl w:ilvl="4" w:tplc="C37A9192">
      <w:start w:val="1"/>
      <w:numFmt w:val="bullet"/>
      <w:lvlText w:val="o"/>
      <w:lvlJc w:val="left"/>
      <w:pPr>
        <w:ind w:left="3600" w:hanging="360"/>
      </w:pPr>
      <w:rPr>
        <w:rFonts w:hint="default" w:ascii="Courier New" w:hAnsi="Courier New"/>
      </w:rPr>
    </w:lvl>
    <w:lvl w:ilvl="5" w:tplc="1D64053A">
      <w:start w:val="1"/>
      <w:numFmt w:val="bullet"/>
      <w:lvlText w:val=""/>
      <w:lvlJc w:val="left"/>
      <w:pPr>
        <w:ind w:left="4320" w:hanging="360"/>
      </w:pPr>
      <w:rPr>
        <w:rFonts w:hint="default" w:ascii="Wingdings" w:hAnsi="Wingdings"/>
      </w:rPr>
    </w:lvl>
    <w:lvl w:ilvl="6" w:tplc="D954ED92">
      <w:start w:val="1"/>
      <w:numFmt w:val="bullet"/>
      <w:lvlText w:val=""/>
      <w:lvlJc w:val="left"/>
      <w:pPr>
        <w:ind w:left="5040" w:hanging="360"/>
      </w:pPr>
      <w:rPr>
        <w:rFonts w:hint="default" w:ascii="Symbol" w:hAnsi="Symbol"/>
      </w:rPr>
    </w:lvl>
    <w:lvl w:ilvl="7" w:tplc="B8B2116E">
      <w:start w:val="1"/>
      <w:numFmt w:val="bullet"/>
      <w:lvlText w:val="o"/>
      <w:lvlJc w:val="left"/>
      <w:pPr>
        <w:ind w:left="5760" w:hanging="360"/>
      </w:pPr>
      <w:rPr>
        <w:rFonts w:hint="default" w:ascii="Courier New" w:hAnsi="Courier New"/>
      </w:rPr>
    </w:lvl>
    <w:lvl w:ilvl="8" w:tplc="F194626C">
      <w:start w:val="1"/>
      <w:numFmt w:val="bullet"/>
      <w:lvlText w:val=""/>
      <w:lvlJc w:val="left"/>
      <w:pPr>
        <w:ind w:left="6480" w:hanging="360"/>
      </w:pPr>
      <w:rPr>
        <w:rFonts w:hint="default" w:ascii="Wingdings" w:hAnsi="Wingdings"/>
      </w:rPr>
    </w:lvl>
  </w:abstractNum>
  <w:abstractNum w:abstractNumId="17" w15:restartNumberingAfterBreak="0">
    <w:nsid w:val="32C31A46"/>
    <w:multiLevelType w:val="hybridMultilevel"/>
    <w:tmpl w:val="50368016"/>
    <w:lvl w:ilvl="0" w:tplc="3CE0C458">
      <w:start w:val="1"/>
      <w:numFmt w:val="bullet"/>
      <w:lvlText w:val=""/>
      <w:lvlJc w:val="left"/>
      <w:pPr>
        <w:ind w:left="720" w:hanging="360"/>
      </w:pPr>
      <w:rPr>
        <w:rFonts w:hint="default" w:ascii="Symbol" w:hAnsi="Symbol"/>
      </w:rPr>
    </w:lvl>
    <w:lvl w:ilvl="1" w:tplc="204E9908">
      <w:start w:val="1"/>
      <w:numFmt w:val="bullet"/>
      <w:lvlText w:val="o"/>
      <w:lvlJc w:val="left"/>
      <w:pPr>
        <w:ind w:left="1440" w:hanging="360"/>
      </w:pPr>
      <w:rPr>
        <w:rFonts w:hint="default" w:ascii="Courier New" w:hAnsi="Courier New"/>
      </w:rPr>
    </w:lvl>
    <w:lvl w:ilvl="2" w:tplc="72767EDC">
      <w:start w:val="1"/>
      <w:numFmt w:val="bullet"/>
      <w:lvlText w:val=""/>
      <w:lvlJc w:val="left"/>
      <w:pPr>
        <w:ind w:left="2160" w:hanging="360"/>
      </w:pPr>
      <w:rPr>
        <w:rFonts w:hint="default" w:ascii="Wingdings" w:hAnsi="Wingdings"/>
      </w:rPr>
    </w:lvl>
    <w:lvl w:ilvl="3" w:tplc="3EC45AFE">
      <w:start w:val="1"/>
      <w:numFmt w:val="bullet"/>
      <w:lvlText w:val=""/>
      <w:lvlJc w:val="left"/>
      <w:pPr>
        <w:ind w:left="2880" w:hanging="360"/>
      </w:pPr>
      <w:rPr>
        <w:rFonts w:hint="default" w:ascii="Symbol" w:hAnsi="Symbol"/>
      </w:rPr>
    </w:lvl>
    <w:lvl w:ilvl="4" w:tplc="1B82A758">
      <w:start w:val="1"/>
      <w:numFmt w:val="bullet"/>
      <w:lvlText w:val="o"/>
      <w:lvlJc w:val="left"/>
      <w:pPr>
        <w:ind w:left="3600" w:hanging="360"/>
      </w:pPr>
      <w:rPr>
        <w:rFonts w:hint="default" w:ascii="Courier New" w:hAnsi="Courier New"/>
      </w:rPr>
    </w:lvl>
    <w:lvl w:ilvl="5" w:tplc="88AE01FC">
      <w:start w:val="1"/>
      <w:numFmt w:val="bullet"/>
      <w:lvlText w:val=""/>
      <w:lvlJc w:val="left"/>
      <w:pPr>
        <w:ind w:left="4320" w:hanging="360"/>
      </w:pPr>
      <w:rPr>
        <w:rFonts w:hint="default" w:ascii="Wingdings" w:hAnsi="Wingdings"/>
      </w:rPr>
    </w:lvl>
    <w:lvl w:ilvl="6" w:tplc="64D25BDE">
      <w:start w:val="1"/>
      <w:numFmt w:val="bullet"/>
      <w:lvlText w:val=""/>
      <w:lvlJc w:val="left"/>
      <w:pPr>
        <w:ind w:left="5040" w:hanging="360"/>
      </w:pPr>
      <w:rPr>
        <w:rFonts w:hint="default" w:ascii="Symbol" w:hAnsi="Symbol"/>
      </w:rPr>
    </w:lvl>
    <w:lvl w:ilvl="7" w:tplc="C4C69CB6">
      <w:start w:val="1"/>
      <w:numFmt w:val="bullet"/>
      <w:lvlText w:val="o"/>
      <w:lvlJc w:val="left"/>
      <w:pPr>
        <w:ind w:left="5760" w:hanging="360"/>
      </w:pPr>
      <w:rPr>
        <w:rFonts w:hint="default" w:ascii="Courier New" w:hAnsi="Courier New"/>
      </w:rPr>
    </w:lvl>
    <w:lvl w:ilvl="8" w:tplc="6B6C7C5E">
      <w:start w:val="1"/>
      <w:numFmt w:val="bullet"/>
      <w:lvlText w:val=""/>
      <w:lvlJc w:val="left"/>
      <w:pPr>
        <w:ind w:left="6480" w:hanging="360"/>
      </w:pPr>
      <w:rPr>
        <w:rFonts w:hint="default" w:ascii="Wingdings" w:hAnsi="Wingdings"/>
      </w:rPr>
    </w:lvl>
  </w:abstractNum>
  <w:abstractNum w:abstractNumId="18" w15:restartNumberingAfterBreak="0">
    <w:nsid w:val="34695FDE"/>
    <w:multiLevelType w:val="multilevel"/>
    <w:tmpl w:val="00F27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6E25C4"/>
    <w:multiLevelType w:val="multilevel"/>
    <w:tmpl w:val="061C9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03708"/>
    <w:multiLevelType w:val="hybridMultilevel"/>
    <w:tmpl w:val="EA348080"/>
    <w:lvl w:ilvl="0" w:tplc="2CD2DA3C">
      <w:start w:val="1"/>
      <w:numFmt w:val="bullet"/>
      <w:lvlText w:val=""/>
      <w:lvlJc w:val="left"/>
      <w:pPr>
        <w:ind w:left="720" w:hanging="360"/>
      </w:pPr>
      <w:rPr>
        <w:rFonts w:hint="default" w:ascii="Symbol" w:hAnsi="Symbol"/>
      </w:rPr>
    </w:lvl>
    <w:lvl w:ilvl="1" w:tplc="E738FEE8">
      <w:start w:val="1"/>
      <w:numFmt w:val="bullet"/>
      <w:lvlText w:val="o"/>
      <w:lvlJc w:val="left"/>
      <w:pPr>
        <w:ind w:left="1440" w:hanging="360"/>
      </w:pPr>
      <w:rPr>
        <w:rFonts w:hint="default" w:ascii="Courier New" w:hAnsi="Courier New"/>
      </w:rPr>
    </w:lvl>
    <w:lvl w:ilvl="2" w:tplc="B1F0EE14">
      <w:start w:val="1"/>
      <w:numFmt w:val="bullet"/>
      <w:lvlText w:val=""/>
      <w:lvlJc w:val="left"/>
      <w:pPr>
        <w:ind w:left="2160" w:hanging="360"/>
      </w:pPr>
      <w:rPr>
        <w:rFonts w:hint="default" w:ascii="Wingdings" w:hAnsi="Wingdings"/>
      </w:rPr>
    </w:lvl>
    <w:lvl w:ilvl="3" w:tplc="2B3600B2">
      <w:start w:val="1"/>
      <w:numFmt w:val="bullet"/>
      <w:lvlText w:val=""/>
      <w:lvlJc w:val="left"/>
      <w:pPr>
        <w:ind w:left="2880" w:hanging="360"/>
      </w:pPr>
      <w:rPr>
        <w:rFonts w:hint="default" w:ascii="Symbol" w:hAnsi="Symbol"/>
      </w:rPr>
    </w:lvl>
    <w:lvl w:ilvl="4" w:tplc="EA901E4C">
      <w:start w:val="1"/>
      <w:numFmt w:val="bullet"/>
      <w:lvlText w:val="o"/>
      <w:lvlJc w:val="left"/>
      <w:pPr>
        <w:ind w:left="3600" w:hanging="360"/>
      </w:pPr>
      <w:rPr>
        <w:rFonts w:hint="default" w:ascii="Courier New" w:hAnsi="Courier New"/>
      </w:rPr>
    </w:lvl>
    <w:lvl w:ilvl="5" w:tplc="C11CC1F8">
      <w:start w:val="1"/>
      <w:numFmt w:val="bullet"/>
      <w:lvlText w:val=""/>
      <w:lvlJc w:val="left"/>
      <w:pPr>
        <w:ind w:left="4320" w:hanging="360"/>
      </w:pPr>
      <w:rPr>
        <w:rFonts w:hint="default" w:ascii="Wingdings" w:hAnsi="Wingdings"/>
      </w:rPr>
    </w:lvl>
    <w:lvl w:ilvl="6" w:tplc="D88869B0">
      <w:start w:val="1"/>
      <w:numFmt w:val="bullet"/>
      <w:lvlText w:val=""/>
      <w:lvlJc w:val="left"/>
      <w:pPr>
        <w:ind w:left="5040" w:hanging="360"/>
      </w:pPr>
      <w:rPr>
        <w:rFonts w:hint="default" w:ascii="Symbol" w:hAnsi="Symbol"/>
      </w:rPr>
    </w:lvl>
    <w:lvl w:ilvl="7" w:tplc="05AE38A6">
      <w:start w:val="1"/>
      <w:numFmt w:val="bullet"/>
      <w:lvlText w:val="o"/>
      <w:lvlJc w:val="left"/>
      <w:pPr>
        <w:ind w:left="5760" w:hanging="360"/>
      </w:pPr>
      <w:rPr>
        <w:rFonts w:hint="default" w:ascii="Courier New" w:hAnsi="Courier New"/>
      </w:rPr>
    </w:lvl>
    <w:lvl w:ilvl="8" w:tplc="8334F65C">
      <w:start w:val="1"/>
      <w:numFmt w:val="bullet"/>
      <w:lvlText w:val=""/>
      <w:lvlJc w:val="left"/>
      <w:pPr>
        <w:ind w:left="6480" w:hanging="360"/>
      </w:pPr>
      <w:rPr>
        <w:rFonts w:hint="default" w:ascii="Wingdings" w:hAnsi="Wingdings"/>
      </w:rPr>
    </w:lvl>
  </w:abstractNum>
  <w:abstractNum w:abstractNumId="21" w15:restartNumberingAfterBreak="0">
    <w:nsid w:val="3C320A4E"/>
    <w:multiLevelType w:val="hybridMultilevel"/>
    <w:tmpl w:val="2C1ED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AD7990"/>
    <w:multiLevelType w:val="multilevel"/>
    <w:tmpl w:val="D410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74414B"/>
    <w:multiLevelType w:val="multilevel"/>
    <w:tmpl w:val="4E268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213D42"/>
    <w:multiLevelType w:val="hybridMultilevel"/>
    <w:tmpl w:val="853E0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5797FF9"/>
    <w:multiLevelType w:val="multilevel"/>
    <w:tmpl w:val="8E0CED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5BA3E58"/>
    <w:multiLevelType w:val="multilevel"/>
    <w:tmpl w:val="02F60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6A70F4"/>
    <w:multiLevelType w:val="multilevel"/>
    <w:tmpl w:val="3EAA5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0C56C8A"/>
    <w:multiLevelType w:val="hybridMultilevel"/>
    <w:tmpl w:val="6ACC9ACA"/>
    <w:lvl w:ilvl="0" w:tplc="D44C07E8">
      <w:start w:val="1"/>
      <w:numFmt w:val="bullet"/>
      <w:lvlText w:val=""/>
      <w:lvlJc w:val="left"/>
      <w:pPr>
        <w:ind w:left="720" w:hanging="360"/>
      </w:pPr>
      <w:rPr>
        <w:rFonts w:hint="default" w:ascii="Symbol" w:hAnsi="Symbol"/>
      </w:rPr>
    </w:lvl>
    <w:lvl w:ilvl="1" w:tplc="BEF44884">
      <w:start w:val="1"/>
      <w:numFmt w:val="bullet"/>
      <w:lvlText w:val="o"/>
      <w:lvlJc w:val="left"/>
      <w:pPr>
        <w:ind w:left="1440" w:hanging="360"/>
      </w:pPr>
      <w:rPr>
        <w:rFonts w:hint="default" w:ascii="Courier New" w:hAnsi="Courier New"/>
      </w:rPr>
    </w:lvl>
    <w:lvl w:ilvl="2" w:tplc="4072B7A6">
      <w:start w:val="1"/>
      <w:numFmt w:val="bullet"/>
      <w:lvlText w:val=""/>
      <w:lvlJc w:val="left"/>
      <w:pPr>
        <w:ind w:left="2160" w:hanging="360"/>
      </w:pPr>
      <w:rPr>
        <w:rFonts w:hint="default" w:ascii="Wingdings" w:hAnsi="Wingdings"/>
      </w:rPr>
    </w:lvl>
    <w:lvl w:ilvl="3" w:tplc="F7A63DFA">
      <w:start w:val="1"/>
      <w:numFmt w:val="bullet"/>
      <w:lvlText w:val=""/>
      <w:lvlJc w:val="left"/>
      <w:pPr>
        <w:ind w:left="2880" w:hanging="360"/>
      </w:pPr>
      <w:rPr>
        <w:rFonts w:hint="default" w:ascii="Symbol" w:hAnsi="Symbol"/>
      </w:rPr>
    </w:lvl>
    <w:lvl w:ilvl="4" w:tplc="1E66A480">
      <w:start w:val="1"/>
      <w:numFmt w:val="bullet"/>
      <w:lvlText w:val="o"/>
      <w:lvlJc w:val="left"/>
      <w:pPr>
        <w:ind w:left="3600" w:hanging="360"/>
      </w:pPr>
      <w:rPr>
        <w:rFonts w:hint="default" w:ascii="Courier New" w:hAnsi="Courier New"/>
      </w:rPr>
    </w:lvl>
    <w:lvl w:ilvl="5" w:tplc="7598A8FA">
      <w:start w:val="1"/>
      <w:numFmt w:val="bullet"/>
      <w:lvlText w:val=""/>
      <w:lvlJc w:val="left"/>
      <w:pPr>
        <w:ind w:left="4320" w:hanging="360"/>
      </w:pPr>
      <w:rPr>
        <w:rFonts w:hint="default" w:ascii="Wingdings" w:hAnsi="Wingdings"/>
      </w:rPr>
    </w:lvl>
    <w:lvl w:ilvl="6" w:tplc="EAF095F4">
      <w:start w:val="1"/>
      <w:numFmt w:val="bullet"/>
      <w:lvlText w:val=""/>
      <w:lvlJc w:val="left"/>
      <w:pPr>
        <w:ind w:left="5040" w:hanging="360"/>
      </w:pPr>
      <w:rPr>
        <w:rFonts w:hint="default" w:ascii="Symbol" w:hAnsi="Symbol"/>
      </w:rPr>
    </w:lvl>
    <w:lvl w:ilvl="7" w:tplc="22F20236">
      <w:start w:val="1"/>
      <w:numFmt w:val="bullet"/>
      <w:lvlText w:val="o"/>
      <w:lvlJc w:val="left"/>
      <w:pPr>
        <w:ind w:left="5760" w:hanging="360"/>
      </w:pPr>
      <w:rPr>
        <w:rFonts w:hint="default" w:ascii="Courier New" w:hAnsi="Courier New"/>
      </w:rPr>
    </w:lvl>
    <w:lvl w:ilvl="8" w:tplc="2CA08066">
      <w:start w:val="1"/>
      <w:numFmt w:val="bullet"/>
      <w:lvlText w:val=""/>
      <w:lvlJc w:val="left"/>
      <w:pPr>
        <w:ind w:left="6480" w:hanging="360"/>
      </w:pPr>
      <w:rPr>
        <w:rFonts w:hint="default" w:ascii="Wingdings" w:hAnsi="Wingdings"/>
      </w:rPr>
    </w:lvl>
  </w:abstractNum>
  <w:abstractNum w:abstractNumId="29" w15:restartNumberingAfterBreak="0">
    <w:nsid w:val="51211DD3"/>
    <w:multiLevelType w:val="hybridMultilevel"/>
    <w:tmpl w:val="FD1CBC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2820501"/>
    <w:multiLevelType w:val="hybridMultilevel"/>
    <w:tmpl w:val="64AA56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4C673ED"/>
    <w:multiLevelType w:val="multilevel"/>
    <w:tmpl w:val="45624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806495"/>
    <w:multiLevelType w:val="hybridMultilevel"/>
    <w:tmpl w:val="3DB46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AC639C8"/>
    <w:multiLevelType w:val="multilevel"/>
    <w:tmpl w:val="D040C028"/>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5DF30F3E"/>
    <w:multiLevelType w:val="hybridMultilevel"/>
    <w:tmpl w:val="EE1676D0"/>
    <w:lvl w:ilvl="0" w:tplc="6F84825A">
      <w:start w:val="1"/>
      <w:numFmt w:val="bullet"/>
      <w:lvlText w:val=""/>
      <w:lvlJc w:val="left"/>
      <w:pPr>
        <w:ind w:left="720" w:hanging="360"/>
      </w:pPr>
      <w:rPr>
        <w:rFonts w:hint="default" w:ascii="Symbol" w:hAnsi="Symbol"/>
      </w:rPr>
    </w:lvl>
    <w:lvl w:ilvl="1" w:tplc="3C0282A6">
      <w:start w:val="1"/>
      <w:numFmt w:val="bullet"/>
      <w:lvlText w:val="·"/>
      <w:lvlJc w:val="left"/>
      <w:pPr>
        <w:ind w:left="1440" w:hanging="360"/>
      </w:pPr>
      <w:rPr>
        <w:rFonts w:hint="default" w:ascii="Symbol" w:hAnsi="Symbol"/>
      </w:rPr>
    </w:lvl>
    <w:lvl w:ilvl="2" w:tplc="7CF2BC66">
      <w:start w:val="1"/>
      <w:numFmt w:val="bullet"/>
      <w:lvlText w:val=""/>
      <w:lvlJc w:val="left"/>
      <w:pPr>
        <w:ind w:left="2160" w:hanging="360"/>
      </w:pPr>
      <w:rPr>
        <w:rFonts w:hint="default" w:ascii="Wingdings" w:hAnsi="Wingdings"/>
      </w:rPr>
    </w:lvl>
    <w:lvl w:ilvl="3" w:tplc="2A4CEA9A">
      <w:start w:val="1"/>
      <w:numFmt w:val="bullet"/>
      <w:lvlText w:val=""/>
      <w:lvlJc w:val="left"/>
      <w:pPr>
        <w:ind w:left="2880" w:hanging="360"/>
      </w:pPr>
      <w:rPr>
        <w:rFonts w:hint="default" w:ascii="Symbol" w:hAnsi="Symbol"/>
      </w:rPr>
    </w:lvl>
    <w:lvl w:ilvl="4" w:tplc="C750DB96">
      <w:start w:val="1"/>
      <w:numFmt w:val="bullet"/>
      <w:lvlText w:val="o"/>
      <w:lvlJc w:val="left"/>
      <w:pPr>
        <w:ind w:left="3600" w:hanging="360"/>
      </w:pPr>
      <w:rPr>
        <w:rFonts w:hint="default" w:ascii="Courier New" w:hAnsi="Courier New"/>
      </w:rPr>
    </w:lvl>
    <w:lvl w:ilvl="5" w:tplc="8CE0FD68">
      <w:start w:val="1"/>
      <w:numFmt w:val="bullet"/>
      <w:lvlText w:val=""/>
      <w:lvlJc w:val="left"/>
      <w:pPr>
        <w:ind w:left="4320" w:hanging="360"/>
      </w:pPr>
      <w:rPr>
        <w:rFonts w:hint="default" w:ascii="Wingdings" w:hAnsi="Wingdings"/>
      </w:rPr>
    </w:lvl>
    <w:lvl w:ilvl="6" w:tplc="21C030FC">
      <w:start w:val="1"/>
      <w:numFmt w:val="bullet"/>
      <w:lvlText w:val=""/>
      <w:lvlJc w:val="left"/>
      <w:pPr>
        <w:ind w:left="5040" w:hanging="360"/>
      </w:pPr>
      <w:rPr>
        <w:rFonts w:hint="default" w:ascii="Symbol" w:hAnsi="Symbol"/>
      </w:rPr>
    </w:lvl>
    <w:lvl w:ilvl="7" w:tplc="A1B8986C">
      <w:start w:val="1"/>
      <w:numFmt w:val="bullet"/>
      <w:lvlText w:val="o"/>
      <w:lvlJc w:val="left"/>
      <w:pPr>
        <w:ind w:left="5760" w:hanging="360"/>
      </w:pPr>
      <w:rPr>
        <w:rFonts w:hint="default" w:ascii="Courier New" w:hAnsi="Courier New"/>
      </w:rPr>
    </w:lvl>
    <w:lvl w:ilvl="8" w:tplc="E3747EB4">
      <w:start w:val="1"/>
      <w:numFmt w:val="bullet"/>
      <w:lvlText w:val=""/>
      <w:lvlJc w:val="left"/>
      <w:pPr>
        <w:ind w:left="6480" w:hanging="360"/>
      </w:pPr>
      <w:rPr>
        <w:rFonts w:hint="default" w:ascii="Wingdings" w:hAnsi="Wingdings"/>
      </w:rPr>
    </w:lvl>
  </w:abstractNum>
  <w:abstractNum w:abstractNumId="35" w15:restartNumberingAfterBreak="0">
    <w:nsid w:val="628E1A8B"/>
    <w:multiLevelType w:val="multilevel"/>
    <w:tmpl w:val="DE446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3A5832"/>
    <w:multiLevelType w:val="hybridMultilevel"/>
    <w:tmpl w:val="7BFE637C"/>
    <w:lvl w:ilvl="0" w:tplc="E4B695D2">
      <w:start w:val="1"/>
      <w:numFmt w:val="bullet"/>
      <w:lvlText w:val="·"/>
      <w:lvlJc w:val="left"/>
      <w:pPr>
        <w:ind w:left="720" w:hanging="360"/>
      </w:pPr>
      <w:rPr>
        <w:rFonts w:hint="default" w:ascii="Symbol" w:hAnsi="Symbol"/>
      </w:rPr>
    </w:lvl>
    <w:lvl w:ilvl="1" w:tplc="2538480E">
      <w:start w:val="1"/>
      <w:numFmt w:val="bullet"/>
      <w:lvlText w:val="o"/>
      <w:lvlJc w:val="left"/>
      <w:pPr>
        <w:ind w:left="1440" w:hanging="360"/>
      </w:pPr>
      <w:rPr>
        <w:rFonts w:hint="default" w:ascii="Courier New" w:hAnsi="Courier New"/>
      </w:rPr>
    </w:lvl>
    <w:lvl w:ilvl="2" w:tplc="C1345B74">
      <w:start w:val="1"/>
      <w:numFmt w:val="bullet"/>
      <w:lvlText w:val=""/>
      <w:lvlJc w:val="left"/>
      <w:pPr>
        <w:ind w:left="2160" w:hanging="360"/>
      </w:pPr>
      <w:rPr>
        <w:rFonts w:hint="default" w:ascii="Wingdings" w:hAnsi="Wingdings"/>
      </w:rPr>
    </w:lvl>
    <w:lvl w:ilvl="3" w:tplc="C5F85BF0">
      <w:start w:val="1"/>
      <w:numFmt w:val="bullet"/>
      <w:lvlText w:val=""/>
      <w:lvlJc w:val="left"/>
      <w:pPr>
        <w:ind w:left="2880" w:hanging="360"/>
      </w:pPr>
      <w:rPr>
        <w:rFonts w:hint="default" w:ascii="Symbol" w:hAnsi="Symbol"/>
      </w:rPr>
    </w:lvl>
    <w:lvl w:ilvl="4" w:tplc="7F2EADBE">
      <w:start w:val="1"/>
      <w:numFmt w:val="bullet"/>
      <w:lvlText w:val="o"/>
      <w:lvlJc w:val="left"/>
      <w:pPr>
        <w:ind w:left="3600" w:hanging="360"/>
      </w:pPr>
      <w:rPr>
        <w:rFonts w:hint="default" w:ascii="Courier New" w:hAnsi="Courier New"/>
      </w:rPr>
    </w:lvl>
    <w:lvl w:ilvl="5" w:tplc="CB18E5C4">
      <w:start w:val="1"/>
      <w:numFmt w:val="bullet"/>
      <w:lvlText w:val=""/>
      <w:lvlJc w:val="left"/>
      <w:pPr>
        <w:ind w:left="4320" w:hanging="360"/>
      </w:pPr>
      <w:rPr>
        <w:rFonts w:hint="default" w:ascii="Wingdings" w:hAnsi="Wingdings"/>
      </w:rPr>
    </w:lvl>
    <w:lvl w:ilvl="6" w:tplc="0B8C61E4">
      <w:start w:val="1"/>
      <w:numFmt w:val="bullet"/>
      <w:lvlText w:val=""/>
      <w:lvlJc w:val="left"/>
      <w:pPr>
        <w:ind w:left="5040" w:hanging="360"/>
      </w:pPr>
      <w:rPr>
        <w:rFonts w:hint="default" w:ascii="Symbol" w:hAnsi="Symbol"/>
      </w:rPr>
    </w:lvl>
    <w:lvl w:ilvl="7" w:tplc="FD50861C">
      <w:start w:val="1"/>
      <w:numFmt w:val="bullet"/>
      <w:lvlText w:val="o"/>
      <w:lvlJc w:val="left"/>
      <w:pPr>
        <w:ind w:left="5760" w:hanging="360"/>
      </w:pPr>
      <w:rPr>
        <w:rFonts w:hint="default" w:ascii="Courier New" w:hAnsi="Courier New"/>
      </w:rPr>
    </w:lvl>
    <w:lvl w:ilvl="8" w:tplc="5D702ABC">
      <w:start w:val="1"/>
      <w:numFmt w:val="bullet"/>
      <w:lvlText w:val=""/>
      <w:lvlJc w:val="left"/>
      <w:pPr>
        <w:ind w:left="6480" w:hanging="360"/>
      </w:pPr>
      <w:rPr>
        <w:rFonts w:hint="default" w:ascii="Wingdings" w:hAnsi="Wingdings"/>
      </w:rPr>
    </w:lvl>
  </w:abstractNum>
  <w:abstractNum w:abstractNumId="37" w15:restartNumberingAfterBreak="0">
    <w:nsid w:val="64C10B31"/>
    <w:multiLevelType w:val="multilevel"/>
    <w:tmpl w:val="03CC1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09534C"/>
    <w:multiLevelType w:val="hybridMultilevel"/>
    <w:tmpl w:val="9996A66E"/>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6353FF9"/>
    <w:multiLevelType w:val="hybridMultilevel"/>
    <w:tmpl w:val="778A51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7643349"/>
    <w:multiLevelType w:val="hybridMultilevel"/>
    <w:tmpl w:val="72082CE6"/>
    <w:lvl w:ilvl="0" w:tplc="E0DE5318">
      <w:start w:val="1"/>
      <w:numFmt w:val="bullet"/>
      <w:lvlText w:val="·"/>
      <w:lvlJc w:val="left"/>
      <w:pPr>
        <w:ind w:left="720" w:hanging="360"/>
      </w:pPr>
      <w:rPr>
        <w:rFonts w:hint="default" w:ascii="Symbol" w:hAnsi="Symbol"/>
      </w:rPr>
    </w:lvl>
    <w:lvl w:ilvl="1" w:tplc="162C1166">
      <w:start w:val="1"/>
      <w:numFmt w:val="bullet"/>
      <w:lvlText w:val="o"/>
      <w:lvlJc w:val="left"/>
      <w:pPr>
        <w:ind w:left="1440" w:hanging="360"/>
      </w:pPr>
      <w:rPr>
        <w:rFonts w:hint="default" w:ascii="Courier New" w:hAnsi="Courier New"/>
      </w:rPr>
    </w:lvl>
    <w:lvl w:ilvl="2" w:tplc="CF36DA60">
      <w:start w:val="1"/>
      <w:numFmt w:val="bullet"/>
      <w:lvlText w:val=""/>
      <w:lvlJc w:val="left"/>
      <w:pPr>
        <w:ind w:left="2160" w:hanging="360"/>
      </w:pPr>
      <w:rPr>
        <w:rFonts w:hint="default" w:ascii="Wingdings" w:hAnsi="Wingdings"/>
      </w:rPr>
    </w:lvl>
    <w:lvl w:ilvl="3" w:tplc="424489A0">
      <w:start w:val="1"/>
      <w:numFmt w:val="bullet"/>
      <w:lvlText w:val=""/>
      <w:lvlJc w:val="left"/>
      <w:pPr>
        <w:ind w:left="2880" w:hanging="360"/>
      </w:pPr>
      <w:rPr>
        <w:rFonts w:hint="default" w:ascii="Symbol" w:hAnsi="Symbol"/>
      </w:rPr>
    </w:lvl>
    <w:lvl w:ilvl="4" w:tplc="2CA40258">
      <w:start w:val="1"/>
      <w:numFmt w:val="bullet"/>
      <w:lvlText w:val="o"/>
      <w:lvlJc w:val="left"/>
      <w:pPr>
        <w:ind w:left="3600" w:hanging="360"/>
      </w:pPr>
      <w:rPr>
        <w:rFonts w:hint="default" w:ascii="Courier New" w:hAnsi="Courier New"/>
      </w:rPr>
    </w:lvl>
    <w:lvl w:ilvl="5" w:tplc="2AB0FFF4">
      <w:start w:val="1"/>
      <w:numFmt w:val="bullet"/>
      <w:lvlText w:val=""/>
      <w:lvlJc w:val="left"/>
      <w:pPr>
        <w:ind w:left="4320" w:hanging="360"/>
      </w:pPr>
      <w:rPr>
        <w:rFonts w:hint="default" w:ascii="Wingdings" w:hAnsi="Wingdings"/>
      </w:rPr>
    </w:lvl>
    <w:lvl w:ilvl="6" w:tplc="C6BCD340">
      <w:start w:val="1"/>
      <w:numFmt w:val="bullet"/>
      <w:lvlText w:val=""/>
      <w:lvlJc w:val="left"/>
      <w:pPr>
        <w:ind w:left="5040" w:hanging="360"/>
      </w:pPr>
      <w:rPr>
        <w:rFonts w:hint="default" w:ascii="Symbol" w:hAnsi="Symbol"/>
      </w:rPr>
    </w:lvl>
    <w:lvl w:ilvl="7" w:tplc="DABCE9DC">
      <w:start w:val="1"/>
      <w:numFmt w:val="bullet"/>
      <w:lvlText w:val="o"/>
      <w:lvlJc w:val="left"/>
      <w:pPr>
        <w:ind w:left="5760" w:hanging="360"/>
      </w:pPr>
      <w:rPr>
        <w:rFonts w:hint="default" w:ascii="Courier New" w:hAnsi="Courier New"/>
      </w:rPr>
    </w:lvl>
    <w:lvl w:ilvl="8" w:tplc="515A3B4E">
      <w:start w:val="1"/>
      <w:numFmt w:val="bullet"/>
      <w:lvlText w:val=""/>
      <w:lvlJc w:val="left"/>
      <w:pPr>
        <w:ind w:left="6480" w:hanging="360"/>
      </w:pPr>
      <w:rPr>
        <w:rFonts w:hint="default" w:ascii="Wingdings" w:hAnsi="Wingdings"/>
      </w:rPr>
    </w:lvl>
  </w:abstractNum>
  <w:abstractNum w:abstractNumId="41" w15:restartNumberingAfterBreak="0">
    <w:nsid w:val="68721C67"/>
    <w:multiLevelType w:val="hybridMultilevel"/>
    <w:tmpl w:val="8FD69E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A8C4428"/>
    <w:multiLevelType w:val="hybridMultilevel"/>
    <w:tmpl w:val="77CA07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1772ACD"/>
    <w:multiLevelType w:val="multilevel"/>
    <w:tmpl w:val="894A49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1DD76D0"/>
    <w:multiLevelType w:val="multilevel"/>
    <w:tmpl w:val="D846A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EC77AD2"/>
    <w:multiLevelType w:val="hybridMultilevel"/>
    <w:tmpl w:val="5F5A66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num w:numId="1">
    <w:abstractNumId w:val="15"/>
  </w:num>
  <w:num w:numId="2">
    <w:abstractNumId w:val="40"/>
  </w:num>
  <w:num w:numId="3">
    <w:abstractNumId w:val="20"/>
  </w:num>
  <w:num w:numId="4">
    <w:abstractNumId w:val="34"/>
  </w:num>
  <w:num w:numId="5">
    <w:abstractNumId w:val="4"/>
  </w:num>
  <w:num w:numId="6">
    <w:abstractNumId w:val="16"/>
  </w:num>
  <w:num w:numId="7">
    <w:abstractNumId w:val="18"/>
  </w:num>
  <w:num w:numId="8">
    <w:abstractNumId w:val="44"/>
  </w:num>
  <w:num w:numId="9">
    <w:abstractNumId w:val="19"/>
  </w:num>
  <w:num w:numId="10">
    <w:abstractNumId w:val="3"/>
  </w:num>
  <w:num w:numId="11">
    <w:abstractNumId w:val="23"/>
  </w:num>
  <w:num w:numId="12">
    <w:abstractNumId w:val="14"/>
  </w:num>
  <w:num w:numId="13">
    <w:abstractNumId w:val="7"/>
  </w:num>
  <w:num w:numId="14">
    <w:abstractNumId w:val="37"/>
  </w:num>
  <w:num w:numId="15">
    <w:abstractNumId w:val="22"/>
  </w:num>
  <w:num w:numId="16">
    <w:abstractNumId w:val="6"/>
  </w:num>
  <w:num w:numId="17">
    <w:abstractNumId w:val="26"/>
  </w:num>
  <w:num w:numId="18">
    <w:abstractNumId w:val="31"/>
  </w:num>
  <w:num w:numId="19">
    <w:abstractNumId w:val="35"/>
  </w:num>
  <w:num w:numId="20">
    <w:abstractNumId w:val="42"/>
  </w:num>
  <w:num w:numId="21">
    <w:abstractNumId w:val="10"/>
  </w:num>
  <w:num w:numId="22">
    <w:abstractNumId w:val="0"/>
  </w:num>
  <w:num w:numId="23">
    <w:abstractNumId w:val="32"/>
  </w:num>
  <w:num w:numId="24">
    <w:abstractNumId w:val="9"/>
  </w:num>
  <w:num w:numId="25">
    <w:abstractNumId w:val="24"/>
  </w:num>
  <w:num w:numId="26">
    <w:abstractNumId w:val="2"/>
  </w:num>
  <w:num w:numId="27">
    <w:abstractNumId w:val="11"/>
  </w:num>
  <w:num w:numId="28">
    <w:abstractNumId w:val="28"/>
  </w:num>
  <w:num w:numId="29">
    <w:abstractNumId w:val="41"/>
  </w:num>
  <w:num w:numId="30">
    <w:abstractNumId w:val="45"/>
  </w:num>
  <w:num w:numId="31">
    <w:abstractNumId w:val="43"/>
  </w:num>
  <w:num w:numId="32">
    <w:abstractNumId w:val="30"/>
  </w:num>
  <w:num w:numId="33">
    <w:abstractNumId w:val="21"/>
  </w:num>
  <w:num w:numId="34">
    <w:abstractNumId w:val="5"/>
  </w:num>
  <w:num w:numId="35">
    <w:abstractNumId w:val="17"/>
  </w:num>
  <w:num w:numId="36">
    <w:abstractNumId w:val="36"/>
  </w:num>
  <w:num w:numId="37">
    <w:abstractNumId w:val="13"/>
  </w:num>
  <w:num w:numId="38">
    <w:abstractNumId w:val="8"/>
  </w:num>
  <w:num w:numId="39">
    <w:abstractNumId w:val="25"/>
  </w:num>
  <w:num w:numId="40">
    <w:abstractNumId w:val="29"/>
  </w:num>
  <w:num w:numId="41">
    <w:abstractNumId w:val="39"/>
  </w:num>
  <w:num w:numId="42">
    <w:abstractNumId w:val="12"/>
  </w:num>
  <w:num w:numId="43">
    <w:abstractNumId w:val="38"/>
  </w:num>
  <w:num w:numId="44">
    <w:abstractNumId w:val="33"/>
  </w:num>
  <w:num w:numId="45">
    <w:abstractNumId w:val="1"/>
  </w:num>
  <w:num w:numId="46">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4"/>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0C"/>
    <w:rsid w:val="000022BD"/>
    <w:rsid w:val="00002CD2"/>
    <w:rsid w:val="00002FC3"/>
    <w:rsid w:val="00007B6A"/>
    <w:rsid w:val="000200F1"/>
    <w:rsid w:val="000209B8"/>
    <w:rsid w:val="00021765"/>
    <w:rsid w:val="0002411E"/>
    <w:rsid w:val="00033FBE"/>
    <w:rsid w:val="000357E2"/>
    <w:rsid w:val="000365E5"/>
    <w:rsid w:val="00036B90"/>
    <w:rsid w:val="00041DB7"/>
    <w:rsid w:val="00044131"/>
    <w:rsid w:val="000521C3"/>
    <w:rsid w:val="00053547"/>
    <w:rsid w:val="00054D03"/>
    <w:rsid w:val="00055B95"/>
    <w:rsid w:val="00056305"/>
    <w:rsid w:val="00056360"/>
    <w:rsid w:val="00063EEE"/>
    <w:rsid w:val="000665E4"/>
    <w:rsid w:val="000731E9"/>
    <w:rsid w:val="0007429C"/>
    <w:rsid w:val="00075E0A"/>
    <w:rsid w:val="00077D2F"/>
    <w:rsid w:val="000804F4"/>
    <w:rsid w:val="0008111B"/>
    <w:rsid w:val="00081E4F"/>
    <w:rsid w:val="00085DAA"/>
    <w:rsid w:val="000933B8"/>
    <w:rsid w:val="000961DB"/>
    <w:rsid w:val="000A08AB"/>
    <w:rsid w:val="000A32DD"/>
    <w:rsid w:val="000A374B"/>
    <w:rsid w:val="000A65F9"/>
    <w:rsid w:val="000A6DEB"/>
    <w:rsid w:val="000C0CF0"/>
    <w:rsid w:val="000C0D1B"/>
    <w:rsid w:val="000C0FE6"/>
    <w:rsid w:val="000C11C1"/>
    <w:rsid w:val="000C35AD"/>
    <w:rsid w:val="000C46AE"/>
    <w:rsid w:val="000C6C02"/>
    <w:rsid w:val="000D75A0"/>
    <w:rsid w:val="000E06BB"/>
    <w:rsid w:val="000E3E16"/>
    <w:rsid w:val="000F719D"/>
    <w:rsid w:val="0011078F"/>
    <w:rsid w:val="00111896"/>
    <w:rsid w:val="00116AEE"/>
    <w:rsid w:val="0012052B"/>
    <w:rsid w:val="00120DA6"/>
    <w:rsid w:val="001242AB"/>
    <w:rsid w:val="0013125C"/>
    <w:rsid w:val="001339F1"/>
    <w:rsid w:val="00133D60"/>
    <w:rsid w:val="001532DA"/>
    <w:rsid w:val="00154013"/>
    <w:rsid w:val="00154E9B"/>
    <w:rsid w:val="00161105"/>
    <w:rsid w:val="001624B1"/>
    <w:rsid w:val="001644F5"/>
    <w:rsid w:val="00170D82"/>
    <w:rsid w:val="00175431"/>
    <w:rsid w:val="00180CB8"/>
    <w:rsid w:val="00182849"/>
    <w:rsid w:val="00182A31"/>
    <w:rsid w:val="00185945"/>
    <w:rsid w:val="00185EB6"/>
    <w:rsid w:val="0018F961"/>
    <w:rsid w:val="00190BEB"/>
    <w:rsid w:val="001920AD"/>
    <w:rsid w:val="0019637D"/>
    <w:rsid w:val="001A0926"/>
    <w:rsid w:val="001A0CDB"/>
    <w:rsid w:val="001A20E1"/>
    <w:rsid w:val="001A24E5"/>
    <w:rsid w:val="001A3F7A"/>
    <w:rsid w:val="001A3F96"/>
    <w:rsid w:val="001B10B4"/>
    <w:rsid w:val="001B3442"/>
    <w:rsid w:val="001C3B96"/>
    <w:rsid w:val="001D2205"/>
    <w:rsid w:val="001D353A"/>
    <w:rsid w:val="001D63BE"/>
    <w:rsid w:val="001E469C"/>
    <w:rsid w:val="00200264"/>
    <w:rsid w:val="002025D7"/>
    <w:rsid w:val="00202915"/>
    <w:rsid w:val="00213BEE"/>
    <w:rsid w:val="002157AB"/>
    <w:rsid w:val="002259EB"/>
    <w:rsid w:val="00232D67"/>
    <w:rsid w:val="00235732"/>
    <w:rsid w:val="00236D36"/>
    <w:rsid w:val="00244D9E"/>
    <w:rsid w:val="00257D30"/>
    <w:rsid w:val="00263328"/>
    <w:rsid w:val="00263C15"/>
    <w:rsid w:val="00267B1E"/>
    <w:rsid w:val="00270503"/>
    <w:rsid w:val="00270D90"/>
    <w:rsid w:val="00272524"/>
    <w:rsid w:val="00272BE9"/>
    <w:rsid w:val="0027337B"/>
    <w:rsid w:val="00274EF9"/>
    <w:rsid w:val="00276729"/>
    <w:rsid w:val="00287050"/>
    <w:rsid w:val="002925A0"/>
    <w:rsid w:val="002925FE"/>
    <w:rsid w:val="00294611"/>
    <w:rsid w:val="00294DD8"/>
    <w:rsid w:val="002A30C3"/>
    <w:rsid w:val="002B3AB4"/>
    <w:rsid w:val="002B7CFE"/>
    <w:rsid w:val="002C76B4"/>
    <w:rsid w:val="002D382C"/>
    <w:rsid w:val="002E1762"/>
    <w:rsid w:val="002E3A0B"/>
    <w:rsid w:val="002E40CE"/>
    <w:rsid w:val="002E7E32"/>
    <w:rsid w:val="002E7E87"/>
    <w:rsid w:val="002F149F"/>
    <w:rsid w:val="002F42EA"/>
    <w:rsid w:val="002F58C1"/>
    <w:rsid w:val="00300B49"/>
    <w:rsid w:val="00300D73"/>
    <w:rsid w:val="00301439"/>
    <w:rsid w:val="003067F3"/>
    <w:rsid w:val="003103CC"/>
    <w:rsid w:val="00312CC3"/>
    <w:rsid w:val="00313B71"/>
    <w:rsid w:val="00317DD7"/>
    <w:rsid w:val="00323C8F"/>
    <w:rsid w:val="0032410D"/>
    <w:rsid w:val="00324366"/>
    <w:rsid w:val="0032787C"/>
    <w:rsid w:val="00330372"/>
    <w:rsid w:val="00331D21"/>
    <w:rsid w:val="00332548"/>
    <w:rsid w:val="00333ADA"/>
    <w:rsid w:val="00347A1B"/>
    <w:rsid w:val="00355D6A"/>
    <w:rsid w:val="0035638D"/>
    <w:rsid w:val="003604EC"/>
    <w:rsid w:val="00362787"/>
    <w:rsid w:val="0036538A"/>
    <w:rsid w:val="0036613A"/>
    <w:rsid w:val="003723B6"/>
    <w:rsid w:val="003808E7"/>
    <w:rsid w:val="0038594E"/>
    <w:rsid w:val="00395BEF"/>
    <w:rsid w:val="003B146D"/>
    <w:rsid w:val="003C4237"/>
    <w:rsid w:val="003C4FF9"/>
    <w:rsid w:val="003E1AE3"/>
    <w:rsid w:val="003E23FC"/>
    <w:rsid w:val="003F3F88"/>
    <w:rsid w:val="00403B9E"/>
    <w:rsid w:val="0041BE02"/>
    <w:rsid w:val="0042027B"/>
    <w:rsid w:val="00423AF0"/>
    <w:rsid w:val="00426291"/>
    <w:rsid w:val="00427D9A"/>
    <w:rsid w:val="00435AA5"/>
    <w:rsid w:val="004372A5"/>
    <w:rsid w:val="0044081B"/>
    <w:rsid w:val="00441262"/>
    <w:rsid w:val="00442A09"/>
    <w:rsid w:val="00455822"/>
    <w:rsid w:val="00464E0B"/>
    <w:rsid w:val="0046747F"/>
    <w:rsid w:val="0047613B"/>
    <w:rsid w:val="00476538"/>
    <w:rsid w:val="004765E5"/>
    <w:rsid w:val="00481289"/>
    <w:rsid w:val="0048695D"/>
    <w:rsid w:val="00491909"/>
    <w:rsid w:val="00494130"/>
    <w:rsid w:val="004967B1"/>
    <w:rsid w:val="00497D42"/>
    <w:rsid w:val="004A0024"/>
    <w:rsid w:val="004A4536"/>
    <w:rsid w:val="004C17F4"/>
    <w:rsid w:val="004C54E5"/>
    <w:rsid w:val="004D056F"/>
    <w:rsid w:val="004D124D"/>
    <w:rsid w:val="004D2893"/>
    <w:rsid w:val="004D58E6"/>
    <w:rsid w:val="004D59FA"/>
    <w:rsid w:val="004D5EFD"/>
    <w:rsid w:val="004E0D8E"/>
    <w:rsid w:val="004E5149"/>
    <w:rsid w:val="004E6F45"/>
    <w:rsid w:val="004F69AD"/>
    <w:rsid w:val="00502D88"/>
    <w:rsid w:val="00505A53"/>
    <w:rsid w:val="00507919"/>
    <w:rsid w:val="0051263D"/>
    <w:rsid w:val="00512859"/>
    <w:rsid w:val="00514FE9"/>
    <w:rsid w:val="00515D0E"/>
    <w:rsid w:val="00521E29"/>
    <w:rsid w:val="00522F1B"/>
    <w:rsid w:val="00524D54"/>
    <w:rsid w:val="00524E5C"/>
    <w:rsid w:val="0053032C"/>
    <w:rsid w:val="00530850"/>
    <w:rsid w:val="00533AE1"/>
    <w:rsid w:val="00535939"/>
    <w:rsid w:val="005427EA"/>
    <w:rsid w:val="00552120"/>
    <w:rsid w:val="00560D2D"/>
    <w:rsid w:val="005637D3"/>
    <w:rsid w:val="00571E1B"/>
    <w:rsid w:val="005722F5"/>
    <w:rsid w:val="00572A0E"/>
    <w:rsid w:val="00573AEC"/>
    <w:rsid w:val="00574329"/>
    <w:rsid w:val="00577A67"/>
    <w:rsid w:val="0058011B"/>
    <w:rsid w:val="00587256"/>
    <w:rsid w:val="005A04D8"/>
    <w:rsid w:val="005A3165"/>
    <w:rsid w:val="005A4328"/>
    <w:rsid w:val="005A4799"/>
    <w:rsid w:val="005A4E0D"/>
    <w:rsid w:val="005A5652"/>
    <w:rsid w:val="005A6407"/>
    <w:rsid w:val="005A6AB9"/>
    <w:rsid w:val="005A6F63"/>
    <w:rsid w:val="005B305A"/>
    <w:rsid w:val="005B35E3"/>
    <w:rsid w:val="005B524D"/>
    <w:rsid w:val="005C14FA"/>
    <w:rsid w:val="005C4D33"/>
    <w:rsid w:val="005D0072"/>
    <w:rsid w:val="005D175C"/>
    <w:rsid w:val="005D6758"/>
    <w:rsid w:val="005E0999"/>
    <w:rsid w:val="005E3159"/>
    <w:rsid w:val="005E3AE1"/>
    <w:rsid w:val="005E5B0F"/>
    <w:rsid w:val="006019D2"/>
    <w:rsid w:val="0060482B"/>
    <w:rsid w:val="00604F0C"/>
    <w:rsid w:val="00606A70"/>
    <w:rsid w:val="00610A09"/>
    <w:rsid w:val="0061248B"/>
    <w:rsid w:val="00615084"/>
    <w:rsid w:val="006223BE"/>
    <w:rsid w:val="0062590F"/>
    <w:rsid w:val="00626D3E"/>
    <w:rsid w:val="00630613"/>
    <w:rsid w:val="006311F6"/>
    <w:rsid w:val="00634971"/>
    <w:rsid w:val="0065183E"/>
    <w:rsid w:val="00654802"/>
    <w:rsid w:val="006555E0"/>
    <w:rsid w:val="006563A4"/>
    <w:rsid w:val="00660146"/>
    <w:rsid w:val="00660CB7"/>
    <w:rsid w:val="00667652"/>
    <w:rsid w:val="00667780"/>
    <w:rsid w:val="006735AC"/>
    <w:rsid w:val="0067373C"/>
    <w:rsid w:val="00674B97"/>
    <w:rsid w:val="006945FD"/>
    <w:rsid w:val="006A07EC"/>
    <w:rsid w:val="006A607E"/>
    <w:rsid w:val="006A63C1"/>
    <w:rsid w:val="006C17A2"/>
    <w:rsid w:val="006C7A47"/>
    <w:rsid w:val="006D27EB"/>
    <w:rsid w:val="006D28E4"/>
    <w:rsid w:val="006D7642"/>
    <w:rsid w:val="006E62F8"/>
    <w:rsid w:val="006F0D45"/>
    <w:rsid w:val="006F4747"/>
    <w:rsid w:val="006F4A5C"/>
    <w:rsid w:val="006F5400"/>
    <w:rsid w:val="007008A6"/>
    <w:rsid w:val="00703D3B"/>
    <w:rsid w:val="0071114D"/>
    <w:rsid w:val="00712B15"/>
    <w:rsid w:val="007155A5"/>
    <w:rsid w:val="00715B21"/>
    <w:rsid w:val="007263E3"/>
    <w:rsid w:val="00734453"/>
    <w:rsid w:val="0074218D"/>
    <w:rsid w:val="0074368E"/>
    <w:rsid w:val="00743EF1"/>
    <w:rsid w:val="007461F8"/>
    <w:rsid w:val="00752BFE"/>
    <w:rsid w:val="0076679B"/>
    <w:rsid w:val="00773645"/>
    <w:rsid w:val="007755EB"/>
    <w:rsid w:val="007818AD"/>
    <w:rsid w:val="00783794"/>
    <w:rsid w:val="00783D23"/>
    <w:rsid w:val="00797DF2"/>
    <w:rsid w:val="007A17CC"/>
    <w:rsid w:val="007B5296"/>
    <w:rsid w:val="007B7D59"/>
    <w:rsid w:val="007C061A"/>
    <w:rsid w:val="007D13F1"/>
    <w:rsid w:val="007F096A"/>
    <w:rsid w:val="007F5EB3"/>
    <w:rsid w:val="00802AE7"/>
    <w:rsid w:val="00806245"/>
    <w:rsid w:val="008078A3"/>
    <w:rsid w:val="00816A3D"/>
    <w:rsid w:val="00824758"/>
    <w:rsid w:val="008252AF"/>
    <w:rsid w:val="0082778C"/>
    <w:rsid w:val="00827CE2"/>
    <w:rsid w:val="00830DB3"/>
    <w:rsid w:val="00832577"/>
    <w:rsid w:val="0083452C"/>
    <w:rsid w:val="008350AA"/>
    <w:rsid w:val="0084040C"/>
    <w:rsid w:val="0084672D"/>
    <w:rsid w:val="00850D78"/>
    <w:rsid w:val="00853BBB"/>
    <w:rsid w:val="00854495"/>
    <w:rsid w:val="00861B02"/>
    <w:rsid w:val="00862726"/>
    <w:rsid w:val="00863083"/>
    <w:rsid w:val="00870505"/>
    <w:rsid w:val="0087083D"/>
    <w:rsid w:val="008813E6"/>
    <w:rsid w:val="00886AED"/>
    <w:rsid w:val="008879A3"/>
    <w:rsid w:val="0089721A"/>
    <w:rsid w:val="008A0025"/>
    <w:rsid w:val="008A0FE5"/>
    <w:rsid w:val="008A3801"/>
    <w:rsid w:val="008B5298"/>
    <w:rsid w:val="008D2C6A"/>
    <w:rsid w:val="008D470C"/>
    <w:rsid w:val="008E2507"/>
    <w:rsid w:val="008F09B7"/>
    <w:rsid w:val="00907EDB"/>
    <w:rsid w:val="00917BC8"/>
    <w:rsid w:val="00918B8C"/>
    <w:rsid w:val="00931487"/>
    <w:rsid w:val="0093231F"/>
    <w:rsid w:val="00935FE0"/>
    <w:rsid w:val="009378A9"/>
    <w:rsid w:val="00940441"/>
    <w:rsid w:val="009453A1"/>
    <w:rsid w:val="0094747F"/>
    <w:rsid w:val="00951AA7"/>
    <w:rsid w:val="00952342"/>
    <w:rsid w:val="009570FB"/>
    <w:rsid w:val="00964819"/>
    <w:rsid w:val="00967D26"/>
    <w:rsid w:val="0097282D"/>
    <w:rsid w:val="00973035"/>
    <w:rsid w:val="00975628"/>
    <w:rsid w:val="00975AA5"/>
    <w:rsid w:val="00982676"/>
    <w:rsid w:val="0098274F"/>
    <w:rsid w:val="00983A1E"/>
    <w:rsid w:val="00985D59"/>
    <w:rsid w:val="00990C74"/>
    <w:rsid w:val="009A46FE"/>
    <w:rsid w:val="009A74D6"/>
    <w:rsid w:val="009B13D8"/>
    <w:rsid w:val="009B603C"/>
    <w:rsid w:val="009B6F7E"/>
    <w:rsid w:val="009E0C58"/>
    <w:rsid w:val="009E4602"/>
    <w:rsid w:val="009E77DA"/>
    <w:rsid w:val="009F090E"/>
    <w:rsid w:val="009F13E5"/>
    <w:rsid w:val="009F6ECB"/>
    <w:rsid w:val="00A01499"/>
    <w:rsid w:val="00A02354"/>
    <w:rsid w:val="00A035B9"/>
    <w:rsid w:val="00A0392D"/>
    <w:rsid w:val="00A03ED3"/>
    <w:rsid w:val="00A04E87"/>
    <w:rsid w:val="00A04FC9"/>
    <w:rsid w:val="00A0716F"/>
    <w:rsid w:val="00A15ED2"/>
    <w:rsid w:val="00A17323"/>
    <w:rsid w:val="00A26603"/>
    <w:rsid w:val="00A34005"/>
    <w:rsid w:val="00A44BD8"/>
    <w:rsid w:val="00A453D1"/>
    <w:rsid w:val="00A5549C"/>
    <w:rsid w:val="00A6036A"/>
    <w:rsid w:val="00A64926"/>
    <w:rsid w:val="00A6656C"/>
    <w:rsid w:val="00A729C0"/>
    <w:rsid w:val="00A74B27"/>
    <w:rsid w:val="00A75A7F"/>
    <w:rsid w:val="00A77B8C"/>
    <w:rsid w:val="00A8033A"/>
    <w:rsid w:val="00A80501"/>
    <w:rsid w:val="00A822D7"/>
    <w:rsid w:val="00A84587"/>
    <w:rsid w:val="00A85CC1"/>
    <w:rsid w:val="00AA53F1"/>
    <w:rsid w:val="00AA6CFA"/>
    <w:rsid w:val="00AB0CF7"/>
    <w:rsid w:val="00AB37EC"/>
    <w:rsid w:val="00AB58DB"/>
    <w:rsid w:val="00AC34F6"/>
    <w:rsid w:val="00AC5E82"/>
    <w:rsid w:val="00AD07B5"/>
    <w:rsid w:val="00AD110C"/>
    <w:rsid w:val="00AD1125"/>
    <w:rsid w:val="00AE3397"/>
    <w:rsid w:val="00AE3AC7"/>
    <w:rsid w:val="00AE6711"/>
    <w:rsid w:val="00AF1791"/>
    <w:rsid w:val="00B00FFD"/>
    <w:rsid w:val="00B086AC"/>
    <w:rsid w:val="00B11328"/>
    <w:rsid w:val="00B157C2"/>
    <w:rsid w:val="00B244FB"/>
    <w:rsid w:val="00B26EA3"/>
    <w:rsid w:val="00B32373"/>
    <w:rsid w:val="00B32F87"/>
    <w:rsid w:val="00B35410"/>
    <w:rsid w:val="00B35BBB"/>
    <w:rsid w:val="00B51377"/>
    <w:rsid w:val="00B5356E"/>
    <w:rsid w:val="00B53745"/>
    <w:rsid w:val="00B759A4"/>
    <w:rsid w:val="00B842FC"/>
    <w:rsid w:val="00B8487E"/>
    <w:rsid w:val="00B94B4A"/>
    <w:rsid w:val="00BA1126"/>
    <w:rsid w:val="00BA7092"/>
    <w:rsid w:val="00BB0B24"/>
    <w:rsid w:val="00BC22EF"/>
    <w:rsid w:val="00BC7EA5"/>
    <w:rsid w:val="00BE5935"/>
    <w:rsid w:val="00BF236F"/>
    <w:rsid w:val="00BF4B03"/>
    <w:rsid w:val="00BF60C7"/>
    <w:rsid w:val="00BF70EA"/>
    <w:rsid w:val="00C020DF"/>
    <w:rsid w:val="00C13719"/>
    <w:rsid w:val="00C15675"/>
    <w:rsid w:val="00C24A9E"/>
    <w:rsid w:val="00C25582"/>
    <w:rsid w:val="00C30F05"/>
    <w:rsid w:val="00C414C7"/>
    <w:rsid w:val="00C44B81"/>
    <w:rsid w:val="00C543E8"/>
    <w:rsid w:val="00C60391"/>
    <w:rsid w:val="00C62FEF"/>
    <w:rsid w:val="00C64863"/>
    <w:rsid w:val="00C82B76"/>
    <w:rsid w:val="00C8703F"/>
    <w:rsid w:val="00C87375"/>
    <w:rsid w:val="00C94C45"/>
    <w:rsid w:val="00CB00B7"/>
    <w:rsid w:val="00CB0D75"/>
    <w:rsid w:val="00CB15DD"/>
    <w:rsid w:val="00CB1AA6"/>
    <w:rsid w:val="00CB5EE6"/>
    <w:rsid w:val="00CC3E68"/>
    <w:rsid w:val="00CD290E"/>
    <w:rsid w:val="00CE0DDC"/>
    <w:rsid w:val="00CE0F48"/>
    <w:rsid w:val="00CE6D24"/>
    <w:rsid w:val="00CF2C50"/>
    <w:rsid w:val="00CF3BDD"/>
    <w:rsid w:val="00CF6504"/>
    <w:rsid w:val="00CF6E9A"/>
    <w:rsid w:val="00D0156D"/>
    <w:rsid w:val="00D13690"/>
    <w:rsid w:val="00D174CD"/>
    <w:rsid w:val="00D21316"/>
    <w:rsid w:val="00D216F1"/>
    <w:rsid w:val="00D22718"/>
    <w:rsid w:val="00D23FC9"/>
    <w:rsid w:val="00D26638"/>
    <w:rsid w:val="00D32F2F"/>
    <w:rsid w:val="00D475D3"/>
    <w:rsid w:val="00D47AD0"/>
    <w:rsid w:val="00D5712B"/>
    <w:rsid w:val="00D67A0C"/>
    <w:rsid w:val="00D757C4"/>
    <w:rsid w:val="00D82AD5"/>
    <w:rsid w:val="00D90F89"/>
    <w:rsid w:val="00D911E2"/>
    <w:rsid w:val="00DA1422"/>
    <w:rsid w:val="00DA457F"/>
    <w:rsid w:val="00DB294F"/>
    <w:rsid w:val="00DB4E52"/>
    <w:rsid w:val="00DB6AEF"/>
    <w:rsid w:val="00DC0018"/>
    <w:rsid w:val="00DC18E0"/>
    <w:rsid w:val="00DC1A59"/>
    <w:rsid w:val="00DD460E"/>
    <w:rsid w:val="00DD4AA1"/>
    <w:rsid w:val="00DD64A1"/>
    <w:rsid w:val="00DE31AD"/>
    <w:rsid w:val="00DF0021"/>
    <w:rsid w:val="00DF00B8"/>
    <w:rsid w:val="00DF0B67"/>
    <w:rsid w:val="00DF29C0"/>
    <w:rsid w:val="00E016DD"/>
    <w:rsid w:val="00E02241"/>
    <w:rsid w:val="00E0380F"/>
    <w:rsid w:val="00E03890"/>
    <w:rsid w:val="00E05072"/>
    <w:rsid w:val="00E10177"/>
    <w:rsid w:val="00E15B9B"/>
    <w:rsid w:val="00E2435D"/>
    <w:rsid w:val="00E24558"/>
    <w:rsid w:val="00E31648"/>
    <w:rsid w:val="00E32DF8"/>
    <w:rsid w:val="00E33111"/>
    <w:rsid w:val="00E35076"/>
    <w:rsid w:val="00E3604C"/>
    <w:rsid w:val="00E43DB3"/>
    <w:rsid w:val="00E44E0E"/>
    <w:rsid w:val="00E55EDF"/>
    <w:rsid w:val="00E679A4"/>
    <w:rsid w:val="00E73231"/>
    <w:rsid w:val="00E73AC1"/>
    <w:rsid w:val="00E767D5"/>
    <w:rsid w:val="00E80C0A"/>
    <w:rsid w:val="00E8410D"/>
    <w:rsid w:val="00E93059"/>
    <w:rsid w:val="00EA5761"/>
    <w:rsid w:val="00EA57C7"/>
    <w:rsid w:val="00EA7D5A"/>
    <w:rsid w:val="00EB2F1C"/>
    <w:rsid w:val="00EB5023"/>
    <w:rsid w:val="00EC05C6"/>
    <w:rsid w:val="00EC364D"/>
    <w:rsid w:val="00ED575B"/>
    <w:rsid w:val="00EE261C"/>
    <w:rsid w:val="00EE6E13"/>
    <w:rsid w:val="00EF1BBC"/>
    <w:rsid w:val="00EF7C16"/>
    <w:rsid w:val="00F028C5"/>
    <w:rsid w:val="00F07972"/>
    <w:rsid w:val="00F110CE"/>
    <w:rsid w:val="00F12490"/>
    <w:rsid w:val="00F14614"/>
    <w:rsid w:val="00F148F6"/>
    <w:rsid w:val="00F25866"/>
    <w:rsid w:val="00F27D17"/>
    <w:rsid w:val="00F31E97"/>
    <w:rsid w:val="00F45014"/>
    <w:rsid w:val="00F453EF"/>
    <w:rsid w:val="00F45C80"/>
    <w:rsid w:val="00F51C17"/>
    <w:rsid w:val="00F51F12"/>
    <w:rsid w:val="00F52838"/>
    <w:rsid w:val="00F52870"/>
    <w:rsid w:val="00F55877"/>
    <w:rsid w:val="00F579AB"/>
    <w:rsid w:val="00F57C54"/>
    <w:rsid w:val="00F66764"/>
    <w:rsid w:val="00F67C91"/>
    <w:rsid w:val="00F71654"/>
    <w:rsid w:val="00F7182E"/>
    <w:rsid w:val="00F722D7"/>
    <w:rsid w:val="00F77242"/>
    <w:rsid w:val="00F8168E"/>
    <w:rsid w:val="00F82C6D"/>
    <w:rsid w:val="00F866B5"/>
    <w:rsid w:val="00F95774"/>
    <w:rsid w:val="00FA5F5A"/>
    <w:rsid w:val="00FA69F9"/>
    <w:rsid w:val="00FB5027"/>
    <w:rsid w:val="00FC57AD"/>
    <w:rsid w:val="00FC6F18"/>
    <w:rsid w:val="00FD09D4"/>
    <w:rsid w:val="00FD4F4A"/>
    <w:rsid w:val="00FD4FFF"/>
    <w:rsid w:val="00FD5581"/>
    <w:rsid w:val="00FD7265"/>
    <w:rsid w:val="00FE2E29"/>
    <w:rsid w:val="011D2531"/>
    <w:rsid w:val="014A22B3"/>
    <w:rsid w:val="0191726A"/>
    <w:rsid w:val="01B6555A"/>
    <w:rsid w:val="01D0F70C"/>
    <w:rsid w:val="025E10B8"/>
    <w:rsid w:val="028ED660"/>
    <w:rsid w:val="0296757B"/>
    <w:rsid w:val="0319498A"/>
    <w:rsid w:val="0414D4DB"/>
    <w:rsid w:val="04365A67"/>
    <w:rsid w:val="048E222C"/>
    <w:rsid w:val="0535BDDD"/>
    <w:rsid w:val="0546FF5F"/>
    <w:rsid w:val="05DD5464"/>
    <w:rsid w:val="06AEE5D5"/>
    <w:rsid w:val="071A4CB7"/>
    <w:rsid w:val="073C6E56"/>
    <w:rsid w:val="074D8E65"/>
    <w:rsid w:val="0777490B"/>
    <w:rsid w:val="0781BD61"/>
    <w:rsid w:val="07ACD4B1"/>
    <w:rsid w:val="07B009A2"/>
    <w:rsid w:val="07EA6090"/>
    <w:rsid w:val="08098831"/>
    <w:rsid w:val="083106D3"/>
    <w:rsid w:val="084959A6"/>
    <w:rsid w:val="0884C067"/>
    <w:rsid w:val="088A91EF"/>
    <w:rsid w:val="088BD437"/>
    <w:rsid w:val="0897A979"/>
    <w:rsid w:val="0918F546"/>
    <w:rsid w:val="0924B8EA"/>
    <w:rsid w:val="0951E924"/>
    <w:rsid w:val="09EF8D0A"/>
    <w:rsid w:val="0A0B8880"/>
    <w:rsid w:val="0A2090C8"/>
    <w:rsid w:val="0A26E975"/>
    <w:rsid w:val="0A6CD897"/>
    <w:rsid w:val="0A757723"/>
    <w:rsid w:val="0AB5BAA7"/>
    <w:rsid w:val="0ADCFCD1"/>
    <w:rsid w:val="0B08EBE8"/>
    <w:rsid w:val="0B0F575A"/>
    <w:rsid w:val="0B25996D"/>
    <w:rsid w:val="0B273897"/>
    <w:rsid w:val="0B4B2273"/>
    <w:rsid w:val="0B94338B"/>
    <w:rsid w:val="0BC7377C"/>
    <w:rsid w:val="0BD5A313"/>
    <w:rsid w:val="0C39DE06"/>
    <w:rsid w:val="0C55ED96"/>
    <w:rsid w:val="0C5A9F41"/>
    <w:rsid w:val="0C6C2519"/>
    <w:rsid w:val="0C78CD32"/>
    <w:rsid w:val="0C8E8C4A"/>
    <w:rsid w:val="0CD5279C"/>
    <w:rsid w:val="0CD829B3"/>
    <w:rsid w:val="0CFC790C"/>
    <w:rsid w:val="0CFFF3A3"/>
    <w:rsid w:val="0D2E1ADE"/>
    <w:rsid w:val="0D56A26C"/>
    <w:rsid w:val="0D5FA251"/>
    <w:rsid w:val="0DC3A4A7"/>
    <w:rsid w:val="0DF7655F"/>
    <w:rsid w:val="0E0F404E"/>
    <w:rsid w:val="0EAF3568"/>
    <w:rsid w:val="0EF0A2AE"/>
    <w:rsid w:val="0F5DC43C"/>
    <w:rsid w:val="0FAAB647"/>
    <w:rsid w:val="0FB25A55"/>
    <w:rsid w:val="0FB81B43"/>
    <w:rsid w:val="0FD9980D"/>
    <w:rsid w:val="10357D7C"/>
    <w:rsid w:val="103C2C09"/>
    <w:rsid w:val="105CFAF1"/>
    <w:rsid w:val="106D6BAF"/>
    <w:rsid w:val="1082FF79"/>
    <w:rsid w:val="10FB9FE2"/>
    <w:rsid w:val="1114826A"/>
    <w:rsid w:val="112AE761"/>
    <w:rsid w:val="113A51BE"/>
    <w:rsid w:val="11578FA9"/>
    <w:rsid w:val="119B7249"/>
    <w:rsid w:val="11AD59CA"/>
    <w:rsid w:val="11D7138F"/>
    <w:rsid w:val="11E840F0"/>
    <w:rsid w:val="122495CF"/>
    <w:rsid w:val="122698B4"/>
    <w:rsid w:val="122A138F"/>
    <w:rsid w:val="1266A5EC"/>
    <w:rsid w:val="126FCB20"/>
    <w:rsid w:val="127C2208"/>
    <w:rsid w:val="12B899F1"/>
    <w:rsid w:val="12E80E6D"/>
    <w:rsid w:val="12F2357A"/>
    <w:rsid w:val="13267970"/>
    <w:rsid w:val="13476B37"/>
    <w:rsid w:val="13779D57"/>
    <w:rsid w:val="141B6E2E"/>
    <w:rsid w:val="14BB00E5"/>
    <w:rsid w:val="15011BD8"/>
    <w:rsid w:val="15081548"/>
    <w:rsid w:val="1561B451"/>
    <w:rsid w:val="156DBAA8"/>
    <w:rsid w:val="15BF00A8"/>
    <w:rsid w:val="165C1976"/>
    <w:rsid w:val="16B8BC48"/>
    <w:rsid w:val="16BA00D1"/>
    <w:rsid w:val="16EDA819"/>
    <w:rsid w:val="16EE3FFF"/>
    <w:rsid w:val="1713726B"/>
    <w:rsid w:val="171FB780"/>
    <w:rsid w:val="17345F4C"/>
    <w:rsid w:val="1775D120"/>
    <w:rsid w:val="17883332"/>
    <w:rsid w:val="1791874F"/>
    <w:rsid w:val="1798D78C"/>
    <w:rsid w:val="17B62294"/>
    <w:rsid w:val="17DBA035"/>
    <w:rsid w:val="17F18B70"/>
    <w:rsid w:val="17FA27A3"/>
    <w:rsid w:val="17FB7219"/>
    <w:rsid w:val="1832FF0A"/>
    <w:rsid w:val="18356FFF"/>
    <w:rsid w:val="188B9D65"/>
    <w:rsid w:val="18F7E491"/>
    <w:rsid w:val="19696AEF"/>
    <w:rsid w:val="196FFA74"/>
    <w:rsid w:val="197BD8B6"/>
    <w:rsid w:val="1988BD08"/>
    <w:rsid w:val="19B6ACBB"/>
    <w:rsid w:val="19C7AC2E"/>
    <w:rsid w:val="19E209A0"/>
    <w:rsid w:val="19E98095"/>
    <w:rsid w:val="1A31AA99"/>
    <w:rsid w:val="1A9A3FC4"/>
    <w:rsid w:val="1B07CEDA"/>
    <w:rsid w:val="1B0BCAD5"/>
    <w:rsid w:val="1B3A5055"/>
    <w:rsid w:val="1B90ACE2"/>
    <w:rsid w:val="1C09DBF1"/>
    <w:rsid w:val="1C22EBFE"/>
    <w:rsid w:val="1C29F4BA"/>
    <w:rsid w:val="1C42BD83"/>
    <w:rsid w:val="1C80135E"/>
    <w:rsid w:val="1CBC7A7A"/>
    <w:rsid w:val="1CD11E39"/>
    <w:rsid w:val="1D11D6A2"/>
    <w:rsid w:val="1D694B5B"/>
    <w:rsid w:val="1DAF077F"/>
    <w:rsid w:val="1E35255D"/>
    <w:rsid w:val="1E397B7B"/>
    <w:rsid w:val="1E48EFEA"/>
    <w:rsid w:val="1E806675"/>
    <w:rsid w:val="1EDBFDBC"/>
    <w:rsid w:val="1F219124"/>
    <w:rsid w:val="1F645DFB"/>
    <w:rsid w:val="1F67B2E0"/>
    <w:rsid w:val="1F78E577"/>
    <w:rsid w:val="1F7DE0D1"/>
    <w:rsid w:val="1FA351F9"/>
    <w:rsid w:val="1FD00153"/>
    <w:rsid w:val="1FE4C04B"/>
    <w:rsid w:val="1FEA91D3"/>
    <w:rsid w:val="1FF41952"/>
    <w:rsid w:val="203C8381"/>
    <w:rsid w:val="208163B7"/>
    <w:rsid w:val="2084B8CE"/>
    <w:rsid w:val="208F5E97"/>
    <w:rsid w:val="209BCF0F"/>
    <w:rsid w:val="209C0C1F"/>
    <w:rsid w:val="21178A77"/>
    <w:rsid w:val="2119C662"/>
    <w:rsid w:val="213E263B"/>
    <w:rsid w:val="218B66FF"/>
    <w:rsid w:val="21B6BC21"/>
    <w:rsid w:val="21CBE0D2"/>
    <w:rsid w:val="21E324D2"/>
    <w:rsid w:val="22236FE3"/>
    <w:rsid w:val="22A128D7"/>
    <w:rsid w:val="22B596C3"/>
    <w:rsid w:val="22C7D1EF"/>
    <w:rsid w:val="22D870A8"/>
    <w:rsid w:val="2349E31F"/>
    <w:rsid w:val="234A335D"/>
    <w:rsid w:val="236BA6E0"/>
    <w:rsid w:val="23D2618B"/>
    <w:rsid w:val="23D36FD1"/>
    <w:rsid w:val="23E163BA"/>
    <w:rsid w:val="23E2BEFC"/>
    <w:rsid w:val="240388BD"/>
    <w:rsid w:val="24348F7D"/>
    <w:rsid w:val="2463A250"/>
    <w:rsid w:val="24684EED"/>
    <w:rsid w:val="246F3B38"/>
    <w:rsid w:val="24AA8394"/>
    <w:rsid w:val="25139D44"/>
    <w:rsid w:val="2539434D"/>
    <w:rsid w:val="257302B5"/>
    <w:rsid w:val="258776AF"/>
    <w:rsid w:val="25A76097"/>
    <w:rsid w:val="25D3F582"/>
    <w:rsid w:val="25FF72B1"/>
    <w:rsid w:val="26270EE5"/>
    <w:rsid w:val="2628BE2A"/>
    <w:rsid w:val="265B2B4E"/>
    <w:rsid w:val="266039B9"/>
    <w:rsid w:val="26A64C8F"/>
    <w:rsid w:val="26AF6DA5"/>
    <w:rsid w:val="2795B1D8"/>
    <w:rsid w:val="27EE4312"/>
    <w:rsid w:val="27FB1BCC"/>
    <w:rsid w:val="281FC0D7"/>
    <w:rsid w:val="281FFA0E"/>
    <w:rsid w:val="2840518B"/>
    <w:rsid w:val="2873D659"/>
    <w:rsid w:val="2881EA45"/>
    <w:rsid w:val="2897470C"/>
    <w:rsid w:val="28D6AC37"/>
    <w:rsid w:val="2911F493"/>
    <w:rsid w:val="29154229"/>
    <w:rsid w:val="291BA326"/>
    <w:rsid w:val="2981D33B"/>
    <w:rsid w:val="2A29702A"/>
    <w:rsid w:val="2A52A2FD"/>
    <w:rsid w:val="2A93125F"/>
    <w:rsid w:val="2ADAD15A"/>
    <w:rsid w:val="2B41C7B0"/>
    <w:rsid w:val="2B43FE7B"/>
    <w:rsid w:val="2B5A61CD"/>
    <w:rsid w:val="2B77ADDC"/>
    <w:rsid w:val="2B92E60F"/>
    <w:rsid w:val="2B976F80"/>
    <w:rsid w:val="2BA6E1F5"/>
    <w:rsid w:val="2BAA7AFC"/>
    <w:rsid w:val="2BD9B913"/>
    <w:rsid w:val="2C3312EF"/>
    <w:rsid w:val="2C59FB65"/>
    <w:rsid w:val="2C715291"/>
    <w:rsid w:val="2CCB30D9"/>
    <w:rsid w:val="2D007B5A"/>
    <w:rsid w:val="2D343BE8"/>
    <w:rsid w:val="2D38460F"/>
    <w:rsid w:val="2D47477C"/>
    <w:rsid w:val="2D4C6665"/>
    <w:rsid w:val="2D5D9E87"/>
    <w:rsid w:val="2D7A5217"/>
    <w:rsid w:val="2D82B503"/>
    <w:rsid w:val="2E1C2495"/>
    <w:rsid w:val="2E445C39"/>
    <w:rsid w:val="2E46AC9C"/>
    <w:rsid w:val="2E562DA9"/>
    <w:rsid w:val="2E67013A"/>
    <w:rsid w:val="2EE317DD"/>
    <w:rsid w:val="2EE7CE6F"/>
    <w:rsid w:val="2F7ADC3E"/>
    <w:rsid w:val="2FC1E047"/>
    <w:rsid w:val="2FCD32B8"/>
    <w:rsid w:val="2FDDBC71"/>
    <w:rsid w:val="3002D19B"/>
    <w:rsid w:val="300A5C2C"/>
    <w:rsid w:val="3010B609"/>
    <w:rsid w:val="3054FF02"/>
    <w:rsid w:val="306F3233"/>
    <w:rsid w:val="30FE0BD1"/>
    <w:rsid w:val="313399C4"/>
    <w:rsid w:val="3179D3C2"/>
    <w:rsid w:val="318E6371"/>
    <w:rsid w:val="3190752B"/>
    <w:rsid w:val="3195C434"/>
    <w:rsid w:val="31A86A62"/>
    <w:rsid w:val="31E9F222"/>
    <w:rsid w:val="3233E0FC"/>
    <w:rsid w:val="3240701F"/>
    <w:rsid w:val="32AEEF94"/>
    <w:rsid w:val="32CA5EBA"/>
    <w:rsid w:val="32FCCC4E"/>
    <w:rsid w:val="3304D37A"/>
    <w:rsid w:val="33594616"/>
    <w:rsid w:val="3389F49E"/>
    <w:rsid w:val="34B39DBD"/>
    <w:rsid w:val="34BDE4AA"/>
    <w:rsid w:val="34F9BECF"/>
    <w:rsid w:val="352192E4"/>
    <w:rsid w:val="35AA20AF"/>
    <w:rsid w:val="35AD2E32"/>
    <w:rsid w:val="35C1E127"/>
    <w:rsid w:val="35FF8303"/>
    <w:rsid w:val="36140A84"/>
    <w:rsid w:val="36184A34"/>
    <w:rsid w:val="3621747D"/>
    <w:rsid w:val="3685D95A"/>
    <w:rsid w:val="36C23530"/>
    <w:rsid w:val="36C54B5A"/>
    <w:rsid w:val="36D5EFB4"/>
    <w:rsid w:val="3709596E"/>
    <w:rsid w:val="3709A6DD"/>
    <w:rsid w:val="37151694"/>
    <w:rsid w:val="376D8F49"/>
    <w:rsid w:val="37A9343C"/>
    <w:rsid w:val="37CD44E7"/>
    <w:rsid w:val="37EB3E7F"/>
    <w:rsid w:val="3814F750"/>
    <w:rsid w:val="3837B22F"/>
    <w:rsid w:val="387CED20"/>
    <w:rsid w:val="388E1D70"/>
    <w:rsid w:val="38933688"/>
    <w:rsid w:val="38F86D9A"/>
    <w:rsid w:val="38FD5098"/>
    <w:rsid w:val="39309800"/>
    <w:rsid w:val="39376ED7"/>
    <w:rsid w:val="394F9A30"/>
    <w:rsid w:val="3955B6A1"/>
    <w:rsid w:val="39A38D47"/>
    <w:rsid w:val="3A3EF2E1"/>
    <w:rsid w:val="3A548EB1"/>
    <w:rsid w:val="3A5DB441"/>
    <w:rsid w:val="3A6A1BE8"/>
    <w:rsid w:val="3A9920F9"/>
    <w:rsid w:val="3AD7CCC7"/>
    <w:rsid w:val="3AE608A9"/>
    <w:rsid w:val="3B1BA25E"/>
    <w:rsid w:val="3B1CD07A"/>
    <w:rsid w:val="3B323D4A"/>
    <w:rsid w:val="3B3617F5"/>
    <w:rsid w:val="3B98297B"/>
    <w:rsid w:val="3BB5062A"/>
    <w:rsid w:val="3BCC7CF5"/>
    <w:rsid w:val="3BDDB36C"/>
    <w:rsid w:val="3BE3C25A"/>
    <w:rsid w:val="3BEB5D9B"/>
    <w:rsid w:val="3C83A46F"/>
    <w:rsid w:val="3CB06FAA"/>
    <w:rsid w:val="3CC6B558"/>
    <w:rsid w:val="3CD2A982"/>
    <w:rsid w:val="3CE911A2"/>
    <w:rsid w:val="3D3017D1"/>
    <w:rsid w:val="3D33F9DC"/>
    <w:rsid w:val="3D7887AE"/>
    <w:rsid w:val="3DD70949"/>
    <w:rsid w:val="3E6285B9"/>
    <w:rsid w:val="3ECEF3E0"/>
    <w:rsid w:val="3EF93BA7"/>
    <w:rsid w:val="3EF9B4A1"/>
    <w:rsid w:val="3EFFEB72"/>
    <w:rsid w:val="3F03F52A"/>
    <w:rsid w:val="3FB989EC"/>
    <w:rsid w:val="402D3F3D"/>
    <w:rsid w:val="4061C4A3"/>
    <w:rsid w:val="409E0B20"/>
    <w:rsid w:val="42076AFF"/>
    <w:rsid w:val="421EFB4F"/>
    <w:rsid w:val="422EAB3B"/>
    <w:rsid w:val="423C6C32"/>
    <w:rsid w:val="42AB4E50"/>
    <w:rsid w:val="430B1CDF"/>
    <w:rsid w:val="43100507"/>
    <w:rsid w:val="4347DB20"/>
    <w:rsid w:val="43D5ABE2"/>
    <w:rsid w:val="43F08EAA"/>
    <w:rsid w:val="43F3A317"/>
    <w:rsid w:val="446EE81A"/>
    <w:rsid w:val="44903C42"/>
    <w:rsid w:val="44943BCC"/>
    <w:rsid w:val="44DA51FB"/>
    <w:rsid w:val="44FA8A63"/>
    <w:rsid w:val="450985C6"/>
    <w:rsid w:val="45D1FCAA"/>
    <w:rsid w:val="45E6D0B4"/>
    <w:rsid w:val="45EC6D21"/>
    <w:rsid w:val="460B42CD"/>
    <w:rsid w:val="461AFADC"/>
    <w:rsid w:val="4626A292"/>
    <w:rsid w:val="4668591B"/>
    <w:rsid w:val="4679E4DF"/>
    <w:rsid w:val="46D1614F"/>
    <w:rsid w:val="46D7709D"/>
    <w:rsid w:val="471FD3F6"/>
    <w:rsid w:val="472A7F02"/>
    <w:rsid w:val="47508CF3"/>
    <w:rsid w:val="477FFF48"/>
    <w:rsid w:val="478B09E7"/>
    <w:rsid w:val="47912B94"/>
    <w:rsid w:val="47C65716"/>
    <w:rsid w:val="47D62283"/>
    <w:rsid w:val="47FC999B"/>
    <w:rsid w:val="4811F2BD"/>
    <w:rsid w:val="48420AF9"/>
    <w:rsid w:val="48B28731"/>
    <w:rsid w:val="48B80401"/>
    <w:rsid w:val="48CD8775"/>
    <w:rsid w:val="48FD2AF2"/>
    <w:rsid w:val="4916971A"/>
    <w:rsid w:val="4918CE42"/>
    <w:rsid w:val="4987386E"/>
    <w:rsid w:val="49BACDB2"/>
    <w:rsid w:val="49BFE286"/>
    <w:rsid w:val="4A20C297"/>
    <w:rsid w:val="4A46A7D1"/>
    <w:rsid w:val="4A4E5792"/>
    <w:rsid w:val="4A587CBA"/>
    <w:rsid w:val="4AC0DFCB"/>
    <w:rsid w:val="4AEC9FA8"/>
    <w:rsid w:val="4B158CC5"/>
    <w:rsid w:val="4B2BB935"/>
    <w:rsid w:val="4B327D3E"/>
    <w:rsid w:val="4B33D48E"/>
    <w:rsid w:val="4B4293C0"/>
    <w:rsid w:val="4B444728"/>
    <w:rsid w:val="4B7B0167"/>
    <w:rsid w:val="4BC8794A"/>
    <w:rsid w:val="4C0940ED"/>
    <w:rsid w:val="4C195580"/>
    <w:rsid w:val="4C2E3C69"/>
    <w:rsid w:val="4C8192C8"/>
    <w:rsid w:val="4C887009"/>
    <w:rsid w:val="4CB25945"/>
    <w:rsid w:val="4D607F06"/>
    <w:rsid w:val="4D6774CD"/>
    <w:rsid w:val="4D8D7C88"/>
    <w:rsid w:val="4D9D6A7E"/>
    <w:rsid w:val="4DA575F5"/>
    <w:rsid w:val="4DB865CC"/>
    <w:rsid w:val="4DFBED6C"/>
    <w:rsid w:val="4E0E1284"/>
    <w:rsid w:val="4E24406A"/>
    <w:rsid w:val="4E6296FE"/>
    <w:rsid w:val="4E63E939"/>
    <w:rsid w:val="4E78C937"/>
    <w:rsid w:val="4E85DF45"/>
    <w:rsid w:val="4E8D0983"/>
    <w:rsid w:val="4ECA9FCC"/>
    <w:rsid w:val="4ECAAB01"/>
    <w:rsid w:val="4EDB0D1F"/>
    <w:rsid w:val="4F1AD499"/>
    <w:rsid w:val="4F3CB520"/>
    <w:rsid w:val="4F73CD96"/>
    <w:rsid w:val="4F8CC90A"/>
    <w:rsid w:val="4FB8183B"/>
    <w:rsid w:val="5005EE61"/>
    <w:rsid w:val="5028D9E4"/>
    <w:rsid w:val="503DC01D"/>
    <w:rsid w:val="50529161"/>
    <w:rsid w:val="50A099F9"/>
    <w:rsid w:val="50B740A5"/>
    <w:rsid w:val="512B0F8C"/>
    <w:rsid w:val="514DA463"/>
    <w:rsid w:val="515503EB"/>
    <w:rsid w:val="516EF8EA"/>
    <w:rsid w:val="518DB7EE"/>
    <w:rsid w:val="51A86EB4"/>
    <w:rsid w:val="52082C8E"/>
    <w:rsid w:val="52662156"/>
    <w:rsid w:val="52A487E7"/>
    <w:rsid w:val="52F0CFD6"/>
    <w:rsid w:val="52F7CEE6"/>
    <w:rsid w:val="53EEE167"/>
    <w:rsid w:val="54063F29"/>
    <w:rsid w:val="54415487"/>
    <w:rsid w:val="552D073F"/>
    <w:rsid w:val="556F6D6D"/>
    <w:rsid w:val="558895CA"/>
    <w:rsid w:val="55CCE34F"/>
    <w:rsid w:val="563890BE"/>
    <w:rsid w:val="567B0B4F"/>
    <w:rsid w:val="56B253E0"/>
    <w:rsid w:val="572C7AEF"/>
    <w:rsid w:val="58C84B50"/>
    <w:rsid w:val="58D6339C"/>
    <w:rsid w:val="592645DA"/>
    <w:rsid w:val="59441CD9"/>
    <w:rsid w:val="5998C9D3"/>
    <w:rsid w:val="59A0A8C7"/>
    <w:rsid w:val="59C83532"/>
    <w:rsid w:val="59D26A72"/>
    <w:rsid w:val="5A7A808C"/>
    <w:rsid w:val="5A977835"/>
    <w:rsid w:val="5AD7FA91"/>
    <w:rsid w:val="5B2CACAE"/>
    <w:rsid w:val="5B5B62BD"/>
    <w:rsid w:val="5B70D99A"/>
    <w:rsid w:val="5BD48B4E"/>
    <w:rsid w:val="5C1ADFFB"/>
    <w:rsid w:val="5C1EB50F"/>
    <w:rsid w:val="5C81C5E8"/>
    <w:rsid w:val="5CAA7C6D"/>
    <w:rsid w:val="5CC9DFC6"/>
    <w:rsid w:val="5CCF6E76"/>
    <w:rsid w:val="5D270102"/>
    <w:rsid w:val="5D7646D5"/>
    <w:rsid w:val="5D87923C"/>
    <w:rsid w:val="5D9AE97E"/>
    <w:rsid w:val="5DCD7F52"/>
    <w:rsid w:val="5DF35A0B"/>
    <w:rsid w:val="5E0C9811"/>
    <w:rsid w:val="5E1D5824"/>
    <w:rsid w:val="5E3F5C62"/>
    <w:rsid w:val="5E657D2E"/>
    <w:rsid w:val="5E6C3AF6"/>
    <w:rsid w:val="5F40F328"/>
    <w:rsid w:val="5F617628"/>
    <w:rsid w:val="5F7EFD35"/>
    <w:rsid w:val="5FF16CB3"/>
    <w:rsid w:val="604630C8"/>
    <w:rsid w:val="6077CA21"/>
    <w:rsid w:val="60ADE797"/>
    <w:rsid w:val="60BA34D8"/>
    <w:rsid w:val="60CA9DB5"/>
    <w:rsid w:val="60F2995F"/>
    <w:rsid w:val="617B94C8"/>
    <w:rsid w:val="619124AB"/>
    <w:rsid w:val="626600D6"/>
    <w:rsid w:val="62B568A5"/>
    <w:rsid w:val="62C1632D"/>
    <w:rsid w:val="62EF4F99"/>
    <w:rsid w:val="62FC0187"/>
    <w:rsid w:val="633497A8"/>
    <w:rsid w:val="63391B3B"/>
    <w:rsid w:val="633FAC19"/>
    <w:rsid w:val="63605D50"/>
    <w:rsid w:val="636B7CBE"/>
    <w:rsid w:val="6388551A"/>
    <w:rsid w:val="63964286"/>
    <w:rsid w:val="63BD926E"/>
    <w:rsid w:val="63E58859"/>
    <w:rsid w:val="64054C26"/>
    <w:rsid w:val="64225F1B"/>
    <w:rsid w:val="64513906"/>
    <w:rsid w:val="64DF9FC7"/>
    <w:rsid w:val="65103594"/>
    <w:rsid w:val="65192931"/>
    <w:rsid w:val="6534054B"/>
    <w:rsid w:val="65796B34"/>
    <w:rsid w:val="65A11C87"/>
    <w:rsid w:val="65A16D4D"/>
    <w:rsid w:val="65AE1321"/>
    <w:rsid w:val="65EE6A2D"/>
    <w:rsid w:val="66425BE9"/>
    <w:rsid w:val="66481E68"/>
    <w:rsid w:val="66774CDB"/>
    <w:rsid w:val="66B13A84"/>
    <w:rsid w:val="66B5C79C"/>
    <w:rsid w:val="66F0566A"/>
    <w:rsid w:val="66F5E8DF"/>
    <w:rsid w:val="671B2AF8"/>
    <w:rsid w:val="672C5D8F"/>
    <w:rsid w:val="6731C38D"/>
    <w:rsid w:val="67861F14"/>
    <w:rsid w:val="678A0F1A"/>
    <w:rsid w:val="678A2D6E"/>
    <w:rsid w:val="67C0A3B7"/>
    <w:rsid w:val="68131D3C"/>
    <w:rsid w:val="68742DBB"/>
    <w:rsid w:val="688686F8"/>
    <w:rsid w:val="68AB6CA3"/>
    <w:rsid w:val="68FE3436"/>
    <w:rsid w:val="690C1DC7"/>
    <w:rsid w:val="6920C26D"/>
    <w:rsid w:val="6951928B"/>
    <w:rsid w:val="69AEED9D"/>
    <w:rsid w:val="69C82A1E"/>
    <w:rsid w:val="69E6D75A"/>
    <w:rsid w:val="69FB16F0"/>
    <w:rsid w:val="6A19A26E"/>
    <w:rsid w:val="6A46B5A2"/>
    <w:rsid w:val="6A853C95"/>
    <w:rsid w:val="6A8F6DB5"/>
    <w:rsid w:val="6AA76F18"/>
    <w:rsid w:val="6B136746"/>
    <w:rsid w:val="6B27D078"/>
    <w:rsid w:val="6B4064C8"/>
    <w:rsid w:val="6C255894"/>
    <w:rsid w:val="6C468586"/>
    <w:rsid w:val="6C656DC3"/>
    <w:rsid w:val="6C7F1757"/>
    <w:rsid w:val="6CEF8D77"/>
    <w:rsid w:val="6D0282B9"/>
    <w:rsid w:val="6D085E23"/>
    <w:rsid w:val="6D0D7B31"/>
    <w:rsid w:val="6D289BCC"/>
    <w:rsid w:val="6D3BD979"/>
    <w:rsid w:val="6D84C30E"/>
    <w:rsid w:val="6D9AACCD"/>
    <w:rsid w:val="6DB780DD"/>
    <w:rsid w:val="6DC128F5"/>
    <w:rsid w:val="6DF7F613"/>
    <w:rsid w:val="6E0579A1"/>
    <w:rsid w:val="6E212B04"/>
    <w:rsid w:val="6E37EB04"/>
    <w:rsid w:val="6E5691FD"/>
    <w:rsid w:val="6F0A7F2B"/>
    <w:rsid w:val="6F5B56F4"/>
    <w:rsid w:val="6F70920D"/>
    <w:rsid w:val="6FBAF535"/>
    <w:rsid w:val="6FC4B05D"/>
    <w:rsid w:val="6FFAE810"/>
    <w:rsid w:val="7013DA52"/>
    <w:rsid w:val="70451BF3"/>
    <w:rsid w:val="709F058C"/>
    <w:rsid w:val="70B2950D"/>
    <w:rsid w:val="70B98AD4"/>
    <w:rsid w:val="70DA6373"/>
    <w:rsid w:val="70DF928F"/>
    <w:rsid w:val="70F8C9B7"/>
    <w:rsid w:val="710CC79A"/>
    <w:rsid w:val="712F96D5"/>
    <w:rsid w:val="714690AE"/>
    <w:rsid w:val="7176FFA8"/>
    <w:rsid w:val="71B9FF82"/>
    <w:rsid w:val="71E0EC54"/>
    <w:rsid w:val="72087260"/>
    <w:rsid w:val="723187D3"/>
    <w:rsid w:val="724D694F"/>
    <w:rsid w:val="726F4368"/>
    <w:rsid w:val="72A832CF"/>
    <w:rsid w:val="72DEDF11"/>
    <w:rsid w:val="731D2A9F"/>
    <w:rsid w:val="7320BAF4"/>
    <w:rsid w:val="734AE798"/>
    <w:rsid w:val="7366A640"/>
    <w:rsid w:val="73984C8F"/>
    <w:rsid w:val="739EA400"/>
    <w:rsid w:val="73E24944"/>
    <w:rsid w:val="7401CA95"/>
    <w:rsid w:val="742A699C"/>
    <w:rsid w:val="74A8119B"/>
    <w:rsid w:val="750E2269"/>
    <w:rsid w:val="756377BE"/>
    <w:rsid w:val="75A56C2D"/>
    <w:rsid w:val="76267F84"/>
    <w:rsid w:val="76722A18"/>
    <w:rsid w:val="767A70B6"/>
    <w:rsid w:val="768E270B"/>
    <w:rsid w:val="76B48539"/>
    <w:rsid w:val="76EC36EE"/>
    <w:rsid w:val="771432AF"/>
    <w:rsid w:val="772E12CD"/>
    <w:rsid w:val="773651D2"/>
    <w:rsid w:val="7744F3C0"/>
    <w:rsid w:val="7761806C"/>
    <w:rsid w:val="776A128A"/>
    <w:rsid w:val="77B9A547"/>
    <w:rsid w:val="77EAC119"/>
    <w:rsid w:val="77F74AD3"/>
    <w:rsid w:val="782AC7D1"/>
    <w:rsid w:val="78328F7F"/>
    <w:rsid w:val="78D57D97"/>
    <w:rsid w:val="78D84236"/>
    <w:rsid w:val="7903DB9C"/>
    <w:rsid w:val="793FA845"/>
    <w:rsid w:val="795575A8"/>
    <w:rsid w:val="79577566"/>
    <w:rsid w:val="798277A0"/>
    <w:rsid w:val="79B8F1C9"/>
    <w:rsid w:val="7A156889"/>
    <w:rsid w:val="7A228ADF"/>
    <w:rsid w:val="7A2D3F02"/>
    <w:rsid w:val="7AB38BA9"/>
    <w:rsid w:val="7ABA9326"/>
    <w:rsid w:val="7B561C1B"/>
    <w:rsid w:val="7BA63D5E"/>
    <w:rsid w:val="7C09C2F5"/>
    <w:rsid w:val="7C54A4BB"/>
    <w:rsid w:val="7C6133DE"/>
    <w:rsid w:val="7C93754B"/>
    <w:rsid w:val="7C9C9480"/>
    <w:rsid w:val="7CBAE1E5"/>
    <w:rsid w:val="7CECFCDF"/>
    <w:rsid w:val="7D248079"/>
    <w:rsid w:val="7D316909"/>
    <w:rsid w:val="7D3524D3"/>
    <w:rsid w:val="7D70B088"/>
    <w:rsid w:val="7E01E2F1"/>
    <w:rsid w:val="7E11EBF2"/>
    <w:rsid w:val="7E4D604A"/>
    <w:rsid w:val="7E9ED5FC"/>
    <w:rsid w:val="7EBA2578"/>
    <w:rsid w:val="7ECB96C8"/>
    <w:rsid w:val="7ECD3E3F"/>
    <w:rsid w:val="7F130A95"/>
    <w:rsid w:val="7F599AA3"/>
    <w:rsid w:val="7F640872"/>
    <w:rsid w:val="7F7E96A8"/>
    <w:rsid w:val="7FBF79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08075"/>
  <w15:docId w15:val="{F34D0D0E-A33E-41C5-8572-BC8EF015EF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6603"/>
    <w:pPr>
      <w:spacing w:line="240" w:lineRule="auto"/>
    </w:pPr>
    <w:rPr>
      <w:rFonts w:ascii="Times New Roman" w:hAnsi="Times New Roman" w:eastAsia="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3059"/>
    <w:pPr>
      <w:tabs>
        <w:tab w:val="center" w:pos="4513"/>
        <w:tab w:val="right" w:pos="9026"/>
      </w:tabs>
    </w:pPr>
  </w:style>
  <w:style w:type="character" w:styleId="HeaderChar" w:customStyle="1">
    <w:name w:val="Header Char"/>
    <w:basedOn w:val="DefaultParagraphFont"/>
    <w:link w:val="Header"/>
    <w:uiPriority w:val="99"/>
    <w:rsid w:val="00E93059"/>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E93059"/>
    <w:pPr>
      <w:tabs>
        <w:tab w:val="center" w:pos="4513"/>
        <w:tab w:val="right" w:pos="9026"/>
      </w:tabs>
    </w:pPr>
  </w:style>
  <w:style w:type="character" w:styleId="FooterChar" w:customStyle="1">
    <w:name w:val="Footer Char"/>
    <w:basedOn w:val="DefaultParagraphFont"/>
    <w:link w:val="Footer"/>
    <w:uiPriority w:val="99"/>
    <w:rsid w:val="00E93059"/>
    <w:rPr>
      <w:rFonts w:ascii="Times New Roman" w:hAnsi="Times New Roman" w:eastAsia="Times New Roman" w:cs="Times New Roman"/>
      <w:sz w:val="24"/>
      <w:szCs w:val="24"/>
    </w:rPr>
  </w:style>
  <w:style w:type="paragraph" w:styleId="ListParagraph">
    <w:name w:val="List Paragraph"/>
    <w:basedOn w:val="Normal"/>
    <w:uiPriority w:val="34"/>
    <w:qFormat/>
    <w:rsid w:val="00154E9B"/>
    <w:pPr>
      <w:ind w:left="720"/>
      <w:contextualSpacing/>
    </w:pPr>
  </w:style>
  <w:style w:type="paragraph" w:styleId="NormalWeb">
    <w:name w:val="Normal (Web)"/>
    <w:basedOn w:val="Normal"/>
    <w:uiPriority w:val="99"/>
    <w:semiHidden/>
    <w:unhideWhenUsed/>
    <w:rsid w:val="00AB0CF7"/>
  </w:style>
  <w:style w:type="character" w:styleId="Hyperlink">
    <w:name w:val="Hyperlink"/>
    <w:basedOn w:val="DefaultParagraphFont"/>
    <w:uiPriority w:val="99"/>
    <w:unhideWhenUsed/>
    <w:rsid w:val="00951AA7"/>
    <w:rPr>
      <w:color w:val="0000FF" w:themeColor="hyperlink"/>
      <w:u w:val="single"/>
    </w:rPr>
  </w:style>
  <w:style w:type="character" w:styleId="UnresolvedMention">
    <w:name w:val="Unresolved Mention"/>
    <w:basedOn w:val="DefaultParagraphFont"/>
    <w:uiPriority w:val="99"/>
    <w:semiHidden/>
    <w:unhideWhenUsed/>
    <w:rsid w:val="00951AA7"/>
    <w:rPr>
      <w:color w:val="605E5C"/>
      <w:shd w:val="clear" w:color="auto" w:fill="E1DFDD"/>
    </w:rPr>
  </w:style>
  <w:style w:type="table" w:styleId="TableGrid">
    <w:name w:val="Table Grid"/>
    <w:basedOn w:val="TableNormal"/>
    <w:uiPriority w:val="59"/>
    <w:rsid w:val="001D353A"/>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6945FD"/>
  </w:style>
  <w:style w:type="character" w:styleId="eop" w:customStyle="1">
    <w:name w:val="eop"/>
    <w:basedOn w:val="DefaultParagraphFont"/>
    <w:rsid w:val="006945FD"/>
  </w:style>
  <w:style w:type="paragraph" w:styleId="paragraph" w:customStyle="1">
    <w:name w:val="paragraph"/>
    <w:basedOn w:val="Normal"/>
    <w:rsid w:val="00533A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217">
      <w:bodyDiv w:val="1"/>
      <w:marLeft w:val="0"/>
      <w:marRight w:val="0"/>
      <w:marTop w:val="0"/>
      <w:marBottom w:val="0"/>
      <w:divBdr>
        <w:top w:val="none" w:sz="0" w:space="0" w:color="auto"/>
        <w:left w:val="none" w:sz="0" w:space="0" w:color="auto"/>
        <w:bottom w:val="none" w:sz="0" w:space="0" w:color="auto"/>
        <w:right w:val="none" w:sz="0" w:space="0" w:color="auto"/>
      </w:divBdr>
    </w:div>
    <w:div w:id="31195778">
      <w:bodyDiv w:val="1"/>
      <w:marLeft w:val="0"/>
      <w:marRight w:val="0"/>
      <w:marTop w:val="0"/>
      <w:marBottom w:val="0"/>
      <w:divBdr>
        <w:top w:val="none" w:sz="0" w:space="0" w:color="auto"/>
        <w:left w:val="none" w:sz="0" w:space="0" w:color="auto"/>
        <w:bottom w:val="none" w:sz="0" w:space="0" w:color="auto"/>
        <w:right w:val="none" w:sz="0" w:space="0" w:color="auto"/>
      </w:divBdr>
    </w:div>
    <w:div w:id="31853260">
      <w:bodyDiv w:val="1"/>
      <w:marLeft w:val="0"/>
      <w:marRight w:val="0"/>
      <w:marTop w:val="0"/>
      <w:marBottom w:val="0"/>
      <w:divBdr>
        <w:top w:val="none" w:sz="0" w:space="0" w:color="auto"/>
        <w:left w:val="none" w:sz="0" w:space="0" w:color="auto"/>
        <w:bottom w:val="none" w:sz="0" w:space="0" w:color="auto"/>
        <w:right w:val="none" w:sz="0" w:space="0" w:color="auto"/>
      </w:divBdr>
    </w:div>
    <w:div w:id="50081998">
      <w:bodyDiv w:val="1"/>
      <w:marLeft w:val="0"/>
      <w:marRight w:val="0"/>
      <w:marTop w:val="0"/>
      <w:marBottom w:val="0"/>
      <w:divBdr>
        <w:top w:val="none" w:sz="0" w:space="0" w:color="auto"/>
        <w:left w:val="none" w:sz="0" w:space="0" w:color="auto"/>
        <w:bottom w:val="none" w:sz="0" w:space="0" w:color="auto"/>
        <w:right w:val="none" w:sz="0" w:space="0" w:color="auto"/>
      </w:divBdr>
    </w:div>
    <w:div w:id="106430876">
      <w:bodyDiv w:val="1"/>
      <w:marLeft w:val="0"/>
      <w:marRight w:val="0"/>
      <w:marTop w:val="0"/>
      <w:marBottom w:val="0"/>
      <w:divBdr>
        <w:top w:val="none" w:sz="0" w:space="0" w:color="auto"/>
        <w:left w:val="none" w:sz="0" w:space="0" w:color="auto"/>
        <w:bottom w:val="none" w:sz="0" w:space="0" w:color="auto"/>
        <w:right w:val="none" w:sz="0" w:space="0" w:color="auto"/>
      </w:divBdr>
    </w:div>
    <w:div w:id="147869255">
      <w:bodyDiv w:val="1"/>
      <w:marLeft w:val="0"/>
      <w:marRight w:val="0"/>
      <w:marTop w:val="0"/>
      <w:marBottom w:val="0"/>
      <w:divBdr>
        <w:top w:val="none" w:sz="0" w:space="0" w:color="auto"/>
        <w:left w:val="none" w:sz="0" w:space="0" w:color="auto"/>
        <w:bottom w:val="none" w:sz="0" w:space="0" w:color="auto"/>
        <w:right w:val="none" w:sz="0" w:space="0" w:color="auto"/>
      </w:divBdr>
    </w:div>
    <w:div w:id="179857771">
      <w:bodyDiv w:val="1"/>
      <w:marLeft w:val="0"/>
      <w:marRight w:val="0"/>
      <w:marTop w:val="0"/>
      <w:marBottom w:val="0"/>
      <w:divBdr>
        <w:top w:val="none" w:sz="0" w:space="0" w:color="auto"/>
        <w:left w:val="none" w:sz="0" w:space="0" w:color="auto"/>
        <w:bottom w:val="none" w:sz="0" w:space="0" w:color="auto"/>
        <w:right w:val="none" w:sz="0" w:space="0" w:color="auto"/>
      </w:divBdr>
    </w:div>
    <w:div w:id="186213214">
      <w:bodyDiv w:val="1"/>
      <w:marLeft w:val="0"/>
      <w:marRight w:val="0"/>
      <w:marTop w:val="0"/>
      <w:marBottom w:val="0"/>
      <w:divBdr>
        <w:top w:val="none" w:sz="0" w:space="0" w:color="auto"/>
        <w:left w:val="none" w:sz="0" w:space="0" w:color="auto"/>
        <w:bottom w:val="none" w:sz="0" w:space="0" w:color="auto"/>
        <w:right w:val="none" w:sz="0" w:space="0" w:color="auto"/>
      </w:divBdr>
    </w:div>
    <w:div w:id="198321316">
      <w:bodyDiv w:val="1"/>
      <w:marLeft w:val="0"/>
      <w:marRight w:val="0"/>
      <w:marTop w:val="0"/>
      <w:marBottom w:val="0"/>
      <w:divBdr>
        <w:top w:val="none" w:sz="0" w:space="0" w:color="auto"/>
        <w:left w:val="none" w:sz="0" w:space="0" w:color="auto"/>
        <w:bottom w:val="none" w:sz="0" w:space="0" w:color="auto"/>
        <w:right w:val="none" w:sz="0" w:space="0" w:color="auto"/>
      </w:divBdr>
    </w:div>
    <w:div w:id="215051015">
      <w:bodyDiv w:val="1"/>
      <w:marLeft w:val="0"/>
      <w:marRight w:val="0"/>
      <w:marTop w:val="0"/>
      <w:marBottom w:val="0"/>
      <w:divBdr>
        <w:top w:val="none" w:sz="0" w:space="0" w:color="auto"/>
        <w:left w:val="none" w:sz="0" w:space="0" w:color="auto"/>
        <w:bottom w:val="none" w:sz="0" w:space="0" w:color="auto"/>
        <w:right w:val="none" w:sz="0" w:space="0" w:color="auto"/>
      </w:divBdr>
    </w:div>
    <w:div w:id="219557092">
      <w:bodyDiv w:val="1"/>
      <w:marLeft w:val="0"/>
      <w:marRight w:val="0"/>
      <w:marTop w:val="0"/>
      <w:marBottom w:val="0"/>
      <w:divBdr>
        <w:top w:val="none" w:sz="0" w:space="0" w:color="auto"/>
        <w:left w:val="none" w:sz="0" w:space="0" w:color="auto"/>
        <w:bottom w:val="none" w:sz="0" w:space="0" w:color="auto"/>
        <w:right w:val="none" w:sz="0" w:space="0" w:color="auto"/>
      </w:divBdr>
    </w:div>
    <w:div w:id="228150304">
      <w:bodyDiv w:val="1"/>
      <w:marLeft w:val="0"/>
      <w:marRight w:val="0"/>
      <w:marTop w:val="0"/>
      <w:marBottom w:val="0"/>
      <w:divBdr>
        <w:top w:val="none" w:sz="0" w:space="0" w:color="auto"/>
        <w:left w:val="none" w:sz="0" w:space="0" w:color="auto"/>
        <w:bottom w:val="none" w:sz="0" w:space="0" w:color="auto"/>
        <w:right w:val="none" w:sz="0" w:space="0" w:color="auto"/>
      </w:divBdr>
    </w:div>
    <w:div w:id="232854586">
      <w:bodyDiv w:val="1"/>
      <w:marLeft w:val="0"/>
      <w:marRight w:val="0"/>
      <w:marTop w:val="0"/>
      <w:marBottom w:val="0"/>
      <w:divBdr>
        <w:top w:val="none" w:sz="0" w:space="0" w:color="auto"/>
        <w:left w:val="none" w:sz="0" w:space="0" w:color="auto"/>
        <w:bottom w:val="none" w:sz="0" w:space="0" w:color="auto"/>
        <w:right w:val="none" w:sz="0" w:space="0" w:color="auto"/>
      </w:divBdr>
    </w:div>
    <w:div w:id="240918113">
      <w:bodyDiv w:val="1"/>
      <w:marLeft w:val="0"/>
      <w:marRight w:val="0"/>
      <w:marTop w:val="0"/>
      <w:marBottom w:val="0"/>
      <w:divBdr>
        <w:top w:val="none" w:sz="0" w:space="0" w:color="auto"/>
        <w:left w:val="none" w:sz="0" w:space="0" w:color="auto"/>
        <w:bottom w:val="none" w:sz="0" w:space="0" w:color="auto"/>
        <w:right w:val="none" w:sz="0" w:space="0" w:color="auto"/>
      </w:divBdr>
    </w:div>
    <w:div w:id="258951534">
      <w:bodyDiv w:val="1"/>
      <w:marLeft w:val="0"/>
      <w:marRight w:val="0"/>
      <w:marTop w:val="0"/>
      <w:marBottom w:val="0"/>
      <w:divBdr>
        <w:top w:val="none" w:sz="0" w:space="0" w:color="auto"/>
        <w:left w:val="none" w:sz="0" w:space="0" w:color="auto"/>
        <w:bottom w:val="none" w:sz="0" w:space="0" w:color="auto"/>
        <w:right w:val="none" w:sz="0" w:space="0" w:color="auto"/>
      </w:divBdr>
    </w:div>
    <w:div w:id="269750298">
      <w:bodyDiv w:val="1"/>
      <w:marLeft w:val="0"/>
      <w:marRight w:val="0"/>
      <w:marTop w:val="0"/>
      <w:marBottom w:val="0"/>
      <w:divBdr>
        <w:top w:val="none" w:sz="0" w:space="0" w:color="auto"/>
        <w:left w:val="none" w:sz="0" w:space="0" w:color="auto"/>
        <w:bottom w:val="none" w:sz="0" w:space="0" w:color="auto"/>
        <w:right w:val="none" w:sz="0" w:space="0" w:color="auto"/>
      </w:divBdr>
    </w:div>
    <w:div w:id="308636535">
      <w:bodyDiv w:val="1"/>
      <w:marLeft w:val="0"/>
      <w:marRight w:val="0"/>
      <w:marTop w:val="0"/>
      <w:marBottom w:val="0"/>
      <w:divBdr>
        <w:top w:val="none" w:sz="0" w:space="0" w:color="auto"/>
        <w:left w:val="none" w:sz="0" w:space="0" w:color="auto"/>
        <w:bottom w:val="none" w:sz="0" w:space="0" w:color="auto"/>
        <w:right w:val="none" w:sz="0" w:space="0" w:color="auto"/>
      </w:divBdr>
    </w:div>
    <w:div w:id="321352748">
      <w:bodyDiv w:val="1"/>
      <w:marLeft w:val="0"/>
      <w:marRight w:val="0"/>
      <w:marTop w:val="0"/>
      <w:marBottom w:val="0"/>
      <w:divBdr>
        <w:top w:val="none" w:sz="0" w:space="0" w:color="auto"/>
        <w:left w:val="none" w:sz="0" w:space="0" w:color="auto"/>
        <w:bottom w:val="none" w:sz="0" w:space="0" w:color="auto"/>
        <w:right w:val="none" w:sz="0" w:space="0" w:color="auto"/>
      </w:divBdr>
    </w:div>
    <w:div w:id="324867137">
      <w:bodyDiv w:val="1"/>
      <w:marLeft w:val="0"/>
      <w:marRight w:val="0"/>
      <w:marTop w:val="0"/>
      <w:marBottom w:val="0"/>
      <w:divBdr>
        <w:top w:val="none" w:sz="0" w:space="0" w:color="auto"/>
        <w:left w:val="none" w:sz="0" w:space="0" w:color="auto"/>
        <w:bottom w:val="none" w:sz="0" w:space="0" w:color="auto"/>
        <w:right w:val="none" w:sz="0" w:space="0" w:color="auto"/>
      </w:divBdr>
    </w:div>
    <w:div w:id="370570578">
      <w:bodyDiv w:val="1"/>
      <w:marLeft w:val="0"/>
      <w:marRight w:val="0"/>
      <w:marTop w:val="0"/>
      <w:marBottom w:val="0"/>
      <w:divBdr>
        <w:top w:val="none" w:sz="0" w:space="0" w:color="auto"/>
        <w:left w:val="none" w:sz="0" w:space="0" w:color="auto"/>
        <w:bottom w:val="none" w:sz="0" w:space="0" w:color="auto"/>
        <w:right w:val="none" w:sz="0" w:space="0" w:color="auto"/>
      </w:divBdr>
    </w:div>
    <w:div w:id="393428112">
      <w:bodyDiv w:val="1"/>
      <w:marLeft w:val="0"/>
      <w:marRight w:val="0"/>
      <w:marTop w:val="0"/>
      <w:marBottom w:val="0"/>
      <w:divBdr>
        <w:top w:val="none" w:sz="0" w:space="0" w:color="auto"/>
        <w:left w:val="none" w:sz="0" w:space="0" w:color="auto"/>
        <w:bottom w:val="none" w:sz="0" w:space="0" w:color="auto"/>
        <w:right w:val="none" w:sz="0" w:space="0" w:color="auto"/>
      </w:divBdr>
    </w:div>
    <w:div w:id="395515229">
      <w:bodyDiv w:val="1"/>
      <w:marLeft w:val="0"/>
      <w:marRight w:val="0"/>
      <w:marTop w:val="0"/>
      <w:marBottom w:val="0"/>
      <w:divBdr>
        <w:top w:val="none" w:sz="0" w:space="0" w:color="auto"/>
        <w:left w:val="none" w:sz="0" w:space="0" w:color="auto"/>
        <w:bottom w:val="none" w:sz="0" w:space="0" w:color="auto"/>
        <w:right w:val="none" w:sz="0" w:space="0" w:color="auto"/>
      </w:divBdr>
    </w:div>
    <w:div w:id="410782212">
      <w:bodyDiv w:val="1"/>
      <w:marLeft w:val="0"/>
      <w:marRight w:val="0"/>
      <w:marTop w:val="0"/>
      <w:marBottom w:val="0"/>
      <w:divBdr>
        <w:top w:val="none" w:sz="0" w:space="0" w:color="auto"/>
        <w:left w:val="none" w:sz="0" w:space="0" w:color="auto"/>
        <w:bottom w:val="none" w:sz="0" w:space="0" w:color="auto"/>
        <w:right w:val="none" w:sz="0" w:space="0" w:color="auto"/>
      </w:divBdr>
    </w:div>
    <w:div w:id="411196382">
      <w:bodyDiv w:val="1"/>
      <w:marLeft w:val="0"/>
      <w:marRight w:val="0"/>
      <w:marTop w:val="0"/>
      <w:marBottom w:val="0"/>
      <w:divBdr>
        <w:top w:val="none" w:sz="0" w:space="0" w:color="auto"/>
        <w:left w:val="none" w:sz="0" w:space="0" w:color="auto"/>
        <w:bottom w:val="none" w:sz="0" w:space="0" w:color="auto"/>
        <w:right w:val="none" w:sz="0" w:space="0" w:color="auto"/>
      </w:divBdr>
    </w:div>
    <w:div w:id="418061840">
      <w:bodyDiv w:val="1"/>
      <w:marLeft w:val="0"/>
      <w:marRight w:val="0"/>
      <w:marTop w:val="0"/>
      <w:marBottom w:val="0"/>
      <w:divBdr>
        <w:top w:val="none" w:sz="0" w:space="0" w:color="auto"/>
        <w:left w:val="none" w:sz="0" w:space="0" w:color="auto"/>
        <w:bottom w:val="none" w:sz="0" w:space="0" w:color="auto"/>
        <w:right w:val="none" w:sz="0" w:space="0" w:color="auto"/>
      </w:divBdr>
    </w:div>
    <w:div w:id="437140670">
      <w:bodyDiv w:val="1"/>
      <w:marLeft w:val="0"/>
      <w:marRight w:val="0"/>
      <w:marTop w:val="0"/>
      <w:marBottom w:val="0"/>
      <w:divBdr>
        <w:top w:val="none" w:sz="0" w:space="0" w:color="auto"/>
        <w:left w:val="none" w:sz="0" w:space="0" w:color="auto"/>
        <w:bottom w:val="none" w:sz="0" w:space="0" w:color="auto"/>
        <w:right w:val="none" w:sz="0" w:space="0" w:color="auto"/>
      </w:divBdr>
    </w:div>
    <w:div w:id="440805243">
      <w:bodyDiv w:val="1"/>
      <w:marLeft w:val="0"/>
      <w:marRight w:val="0"/>
      <w:marTop w:val="0"/>
      <w:marBottom w:val="0"/>
      <w:divBdr>
        <w:top w:val="none" w:sz="0" w:space="0" w:color="auto"/>
        <w:left w:val="none" w:sz="0" w:space="0" w:color="auto"/>
        <w:bottom w:val="none" w:sz="0" w:space="0" w:color="auto"/>
        <w:right w:val="none" w:sz="0" w:space="0" w:color="auto"/>
      </w:divBdr>
      <w:divsChild>
        <w:div w:id="932976178">
          <w:marLeft w:val="0"/>
          <w:marRight w:val="0"/>
          <w:marTop w:val="0"/>
          <w:marBottom w:val="0"/>
          <w:divBdr>
            <w:top w:val="none" w:sz="0" w:space="0" w:color="auto"/>
            <w:left w:val="none" w:sz="0" w:space="0" w:color="auto"/>
            <w:bottom w:val="none" w:sz="0" w:space="0" w:color="auto"/>
            <w:right w:val="none" w:sz="0" w:space="0" w:color="auto"/>
          </w:divBdr>
          <w:divsChild>
            <w:div w:id="1771507194">
              <w:marLeft w:val="0"/>
              <w:marRight w:val="0"/>
              <w:marTop w:val="0"/>
              <w:marBottom w:val="0"/>
              <w:divBdr>
                <w:top w:val="none" w:sz="0" w:space="0" w:color="auto"/>
                <w:left w:val="none" w:sz="0" w:space="0" w:color="auto"/>
                <w:bottom w:val="none" w:sz="0" w:space="0" w:color="auto"/>
                <w:right w:val="none" w:sz="0" w:space="0" w:color="auto"/>
              </w:divBdr>
              <w:divsChild>
                <w:div w:id="369840670">
                  <w:marLeft w:val="0"/>
                  <w:marRight w:val="0"/>
                  <w:marTop w:val="0"/>
                  <w:marBottom w:val="0"/>
                  <w:divBdr>
                    <w:top w:val="none" w:sz="0" w:space="0" w:color="auto"/>
                    <w:left w:val="none" w:sz="0" w:space="0" w:color="auto"/>
                    <w:bottom w:val="none" w:sz="0" w:space="0" w:color="auto"/>
                    <w:right w:val="none" w:sz="0" w:space="0" w:color="auto"/>
                  </w:divBdr>
                  <w:divsChild>
                    <w:div w:id="20779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400088">
      <w:bodyDiv w:val="1"/>
      <w:marLeft w:val="0"/>
      <w:marRight w:val="0"/>
      <w:marTop w:val="0"/>
      <w:marBottom w:val="0"/>
      <w:divBdr>
        <w:top w:val="none" w:sz="0" w:space="0" w:color="auto"/>
        <w:left w:val="none" w:sz="0" w:space="0" w:color="auto"/>
        <w:bottom w:val="none" w:sz="0" w:space="0" w:color="auto"/>
        <w:right w:val="none" w:sz="0" w:space="0" w:color="auto"/>
      </w:divBdr>
    </w:div>
    <w:div w:id="476532319">
      <w:bodyDiv w:val="1"/>
      <w:marLeft w:val="0"/>
      <w:marRight w:val="0"/>
      <w:marTop w:val="0"/>
      <w:marBottom w:val="0"/>
      <w:divBdr>
        <w:top w:val="none" w:sz="0" w:space="0" w:color="auto"/>
        <w:left w:val="none" w:sz="0" w:space="0" w:color="auto"/>
        <w:bottom w:val="none" w:sz="0" w:space="0" w:color="auto"/>
        <w:right w:val="none" w:sz="0" w:space="0" w:color="auto"/>
      </w:divBdr>
    </w:div>
    <w:div w:id="477723283">
      <w:bodyDiv w:val="1"/>
      <w:marLeft w:val="0"/>
      <w:marRight w:val="0"/>
      <w:marTop w:val="0"/>
      <w:marBottom w:val="0"/>
      <w:divBdr>
        <w:top w:val="none" w:sz="0" w:space="0" w:color="auto"/>
        <w:left w:val="none" w:sz="0" w:space="0" w:color="auto"/>
        <w:bottom w:val="none" w:sz="0" w:space="0" w:color="auto"/>
        <w:right w:val="none" w:sz="0" w:space="0" w:color="auto"/>
      </w:divBdr>
    </w:div>
    <w:div w:id="500193662">
      <w:bodyDiv w:val="1"/>
      <w:marLeft w:val="0"/>
      <w:marRight w:val="0"/>
      <w:marTop w:val="0"/>
      <w:marBottom w:val="0"/>
      <w:divBdr>
        <w:top w:val="none" w:sz="0" w:space="0" w:color="auto"/>
        <w:left w:val="none" w:sz="0" w:space="0" w:color="auto"/>
        <w:bottom w:val="none" w:sz="0" w:space="0" w:color="auto"/>
        <w:right w:val="none" w:sz="0" w:space="0" w:color="auto"/>
      </w:divBdr>
    </w:div>
    <w:div w:id="537930457">
      <w:bodyDiv w:val="1"/>
      <w:marLeft w:val="0"/>
      <w:marRight w:val="0"/>
      <w:marTop w:val="0"/>
      <w:marBottom w:val="0"/>
      <w:divBdr>
        <w:top w:val="none" w:sz="0" w:space="0" w:color="auto"/>
        <w:left w:val="none" w:sz="0" w:space="0" w:color="auto"/>
        <w:bottom w:val="none" w:sz="0" w:space="0" w:color="auto"/>
        <w:right w:val="none" w:sz="0" w:space="0" w:color="auto"/>
      </w:divBdr>
    </w:div>
    <w:div w:id="553808999">
      <w:bodyDiv w:val="1"/>
      <w:marLeft w:val="0"/>
      <w:marRight w:val="0"/>
      <w:marTop w:val="0"/>
      <w:marBottom w:val="0"/>
      <w:divBdr>
        <w:top w:val="none" w:sz="0" w:space="0" w:color="auto"/>
        <w:left w:val="none" w:sz="0" w:space="0" w:color="auto"/>
        <w:bottom w:val="none" w:sz="0" w:space="0" w:color="auto"/>
        <w:right w:val="none" w:sz="0" w:space="0" w:color="auto"/>
      </w:divBdr>
    </w:div>
    <w:div w:id="558906053">
      <w:bodyDiv w:val="1"/>
      <w:marLeft w:val="0"/>
      <w:marRight w:val="0"/>
      <w:marTop w:val="0"/>
      <w:marBottom w:val="0"/>
      <w:divBdr>
        <w:top w:val="none" w:sz="0" w:space="0" w:color="auto"/>
        <w:left w:val="none" w:sz="0" w:space="0" w:color="auto"/>
        <w:bottom w:val="none" w:sz="0" w:space="0" w:color="auto"/>
        <w:right w:val="none" w:sz="0" w:space="0" w:color="auto"/>
      </w:divBdr>
    </w:div>
    <w:div w:id="600114309">
      <w:bodyDiv w:val="1"/>
      <w:marLeft w:val="0"/>
      <w:marRight w:val="0"/>
      <w:marTop w:val="0"/>
      <w:marBottom w:val="0"/>
      <w:divBdr>
        <w:top w:val="none" w:sz="0" w:space="0" w:color="auto"/>
        <w:left w:val="none" w:sz="0" w:space="0" w:color="auto"/>
        <w:bottom w:val="none" w:sz="0" w:space="0" w:color="auto"/>
        <w:right w:val="none" w:sz="0" w:space="0" w:color="auto"/>
      </w:divBdr>
    </w:div>
    <w:div w:id="607278414">
      <w:bodyDiv w:val="1"/>
      <w:marLeft w:val="0"/>
      <w:marRight w:val="0"/>
      <w:marTop w:val="0"/>
      <w:marBottom w:val="0"/>
      <w:divBdr>
        <w:top w:val="none" w:sz="0" w:space="0" w:color="auto"/>
        <w:left w:val="none" w:sz="0" w:space="0" w:color="auto"/>
        <w:bottom w:val="none" w:sz="0" w:space="0" w:color="auto"/>
        <w:right w:val="none" w:sz="0" w:space="0" w:color="auto"/>
      </w:divBdr>
    </w:div>
    <w:div w:id="614600744">
      <w:bodyDiv w:val="1"/>
      <w:marLeft w:val="0"/>
      <w:marRight w:val="0"/>
      <w:marTop w:val="0"/>
      <w:marBottom w:val="0"/>
      <w:divBdr>
        <w:top w:val="none" w:sz="0" w:space="0" w:color="auto"/>
        <w:left w:val="none" w:sz="0" w:space="0" w:color="auto"/>
        <w:bottom w:val="none" w:sz="0" w:space="0" w:color="auto"/>
        <w:right w:val="none" w:sz="0" w:space="0" w:color="auto"/>
      </w:divBdr>
    </w:div>
    <w:div w:id="618071781">
      <w:bodyDiv w:val="1"/>
      <w:marLeft w:val="0"/>
      <w:marRight w:val="0"/>
      <w:marTop w:val="0"/>
      <w:marBottom w:val="0"/>
      <w:divBdr>
        <w:top w:val="none" w:sz="0" w:space="0" w:color="auto"/>
        <w:left w:val="none" w:sz="0" w:space="0" w:color="auto"/>
        <w:bottom w:val="none" w:sz="0" w:space="0" w:color="auto"/>
        <w:right w:val="none" w:sz="0" w:space="0" w:color="auto"/>
      </w:divBdr>
    </w:div>
    <w:div w:id="645551556">
      <w:bodyDiv w:val="1"/>
      <w:marLeft w:val="0"/>
      <w:marRight w:val="0"/>
      <w:marTop w:val="0"/>
      <w:marBottom w:val="0"/>
      <w:divBdr>
        <w:top w:val="none" w:sz="0" w:space="0" w:color="auto"/>
        <w:left w:val="none" w:sz="0" w:space="0" w:color="auto"/>
        <w:bottom w:val="none" w:sz="0" w:space="0" w:color="auto"/>
        <w:right w:val="none" w:sz="0" w:space="0" w:color="auto"/>
      </w:divBdr>
    </w:div>
    <w:div w:id="712847739">
      <w:bodyDiv w:val="1"/>
      <w:marLeft w:val="0"/>
      <w:marRight w:val="0"/>
      <w:marTop w:val="0"/>
      <w:marBottom w:val="0"/>
      <w:divBdr>
        <w:top w:val="none" w:sz="0" w:space="0" w:color="auto"/>
        <w:left w:val="none" w:sz="0" w:space="0" w:color="auto"/>
        <w:bottom w:val="none" w:sz="0" w:space="0" w:color="auto"/>
        <w:right w:val="none" w:sz="0" w:space="0" w:color="auto"/>
      </w:divBdr>
    </w:div>
    <w:div w:id="718549408">
      <w:bodyDiv w:val="1"/>
      <w:marLeft w:val="0"/>
      <w:marRight w:val="0"/>
      <w:marTop w:val="0"/>
      <w:marBottom w:val="0"/>
      <w:divBdr>
        <w:top w:val="none" w:sz="0" w:space="0" w:color="auto"/>
        <w:left w:val="none" w:sz="0" w:space="0" w:color="auto"/>
        <w:bottom w:val="none" w:sz="0" w:space="0" w:color="auto"/>
        <w:right w:val="none" w:sz="0" w:space="0" w:color="auto"/>
      </w:divBdr>
    </w:div>
    <w:div w:id="730467304">
      <w:bodyDiv w:val="1"/>
      <w:marLeft w:val="0"/>
      <w:marRight w:val="0"/>
      <w:marTop w:val="0"/>
      <w:marBottom w:val="0"/>
      <w:divBdr>
        <w:top w:val="none" w:sz="0" w:space="0" w:color="auto"/>
        <w:left w:val="none" w:sz="0" w:space="0" w:color="auto"/>
        <w:bottom w:val="none" w:sz="0" w:space="0" w:color="auto"/>
        <w:right w:val="none" w:sz="0" w:space="0" w:color="auto"/>
      </w:divBdr>
    </w:div>
    <w:div w:id="748385717">
      <w:bodyDiv w:val="1"/>
      <w:marLeft w:val="0"/>
      <w:marRight w:val="0"/>
      <w:marTop w:val="0"/>
      <w:marBottom w:val="0"/>
      <w:divBdr>
        <w:top w:val="none" w:sz="0" w:space="0" w:color="auto"/>
        <w:left w:val="none" w:sz="0" w:space="0" w:color="auto"/>
        <w:bottom w:val="none" w:sz="0" w:space="0" w:color="auto"/>
        <w:right w:val="none" w:sz="0" w:space="0" w:color="auto"/>
      </w:divBdr>
    </w:div>
    <w:div w:id="763109609">
      <w:bodyDiv w:val="1"/>
      <w:marLeft w:val="0"/>
      <w:marRight w:val="0"/>
      <w:marTop w:val="0"/>
      <w:marBottom w:val="0"/>
      <w:divBdr>
        <w:top w:val="none" w:sz="0" w:space="0" w:color="auto"/>
        <w:left w:val="none" w:sz="0" w:space="0" w:color="auto"/>
        <w:bottom w:val="none" w:sz="0" w:space="0" w:color="auto"/>
        <w:right w:val="none" w:sz="0" w:space="0" w:color="auto"/>
      </w:divBdr>
    </w:div>
    <w:div w:id="765611196">
      <w:bodyDiv w:val="1"/>
      <w:marLeft w:val="0"/>
      <w:marRight w:val="0"/>
      <w:marTop w:val="0"/>
      <w:marBottom w:val="0"/>
      <w:divBdr>
        <w:top w:val="none" w:sz="0" w:space="0" w:color="auto"/>
        <w:left w:val="none" w:sz="0" w:space="0" w:color="auto"/>
        <w:bottom w:val="none" w:sz="0" w:space="0" w:color="auto"/>
        <w:right w:val="none" w:sz="0" w:space="0" w:color="auto"/>
      </w:divBdr>
    </w:div>
    <w:div w:id="776028741">
      <w:bodyDiv w:val="1"/>
      <w:marLeft w:val="0"/>
      <w:marRight w:val="0"/>
      <w:marTop w:val="0"/>
      <w:marBottom w:val="0"/>
      <w:divBdr>
        <w:top w:val="none" w:sz="0" w:space="0" w:color="auto"/>
        <w:left w:val="none" w:sz="0" w:space="0" w:color="auto"/>
        <w:bottom w:val="none" w:sz="0" w:space="0" w:color="auto"/>
        <w:right w:val="none" w:sz="0" w:space="0" w:color="auto"/>
      </w:divBdr>
    </w:div>
    <w:div w:id="781076304">
      <w:bodyDiv w:val="1"/>
      <w:marLeft w:val="0"/>
      <w:marRight w:val="0"/>
      <w:marTop w:val="0"/>
      <w:marBottom w:val="0"/>
      <w:divBdr>
        <w:top w:val="none" w:sz="0" w:space="0" w:color="auto"/>
        <w:left w:val="none" w:sz="0" w:space="0" w:color="auto"/>
        <w:bottom w:val="none" w:sz="0" w:space="0" w:color="auto"/>
        <w:right w:val="none" w:sz="0" w:space="0" w:color="auto"/>
      </w:divBdr>
    </w:div>
    <w:div w:id="788085540">
      <w:bodyDiv w:val="1"/>
      <w:marLeft w:val="0"/>
      <w:marRight w:val="0"/>
      <w:marTop w:val="0"/>
      <w:marBottom w:val="0"/>
      <w:divBdr>
        <w:top w:val="none" w:sz="0" w:space="0" w:color="auto"/>
        <w:left w:val="none" w:sz="0" w:space="0" w:color="auto"/>
        <w:bottom w:val="none" w:sz="0" w:space="0" w:color="auto"/>
        <w:right w:val="none" w:sz="0" w:space="0" w:color="auto"/>
      </w:divBdr>
    </w:div>
    <w:div w:id="830367089">
      <w:bodyDiv w:val="1"/>
      <w:marLeft w:val="0"/>
      <w:marRight w:val="0"/>
      <w:marTop w:val="0"/>
      <w:marBottom w:val="0"/>
      <w:divBdr>
        <w:top w:val="none" w:sz="0" w:space="0" w:color="auto"/>
        <w:left w:val="none" w:sz="0" w:space="0" w:color="auto"/>
        <w:bottom w:val="none" w:sz="0" w:space="0" w:color="auto"/>
        <w:right w:val="none" w:sz="0" w:space="0" w:color="auto"/>
      </w:divBdr>
    </w:div>
    <w:div w:id="848180878">
      <w:bodyDiv w:val="1"/>
      <w:marLeft w:val="0"/>
      <w:marRight w:val="0"/>
      <w:marTop w:val="0"/>
      <w:marBottom w:val="0"/>
      <w:divBdr>
        <w:top w:val="none" w:sz="0" w:space="0" w:color="auto"/>
        <w:left w:val="none" w:sz="0" w:space="0" w:color="auto"/>
        <w:bottom w:val="none" w:sz="0" w:space="0" w:color="auto"/>
        <w:right w:val="none" w:sz="0" w:space="0" w:color="auto"/>
      </w:divBdr>
    </w:div>
    <w:div w:id="848522202">
      <w:bodyDiv w:val="1"/>
      <w:marLeft w:val="0"/>
      <w:marRight w:val="0"/>
      <w:marTop w:val="0"/>
      <w:marBottom w:val="0"/>
      <w:divBdr>
        <w:top w:val="none" w:sz="0" w:space="0" w:color="auto"/>
        <w:left w:val="none" w:sz="0" w:space="0" w:color="auto"/>
        <w:bottom w:val="none" w:sz="0" w:space="0" w:color="auto"/>
        <w:right w:val="none" w:sz="0" w:space="0" w:color="auto"/>
      </w:divBdr>
    </w:div>
    <w:div w:id="856890163">
      <w:bodyDiv w:val="1"/>
      <w:marLeft w:val="0"/>
      <w:marRight w:val="0"/>
      <w:marTop w:val="0"/>
      <w:marBottom w:val="0"/>
      <w:divBdr>
        <w:top w:val="none" w:sz="0" w:space="0" w:color="auto"/>
        <w:left w:val="none" w:sz="0" w:space="0" w:color="auto"/>
        <w:bottom w:val="none" w:sz="0" w:space="0" w:color="auto"/>
        <w:right w:val="none" w:sz="0" w:space="0" w:color="auto"/>
      </w:divBdr>
    </w:div>
    <w:div w:id="902301292">
      <w:bodyDiv w:val="1"/>
      <w:marLeft w:val="0"/>
      <w:marRight w:val="0"/>
      <w:marTop w:val="0"/>
      <w:marBottom w:val="0"/>
      <w:divBdr>
        <w:top w:val="none" w:sz="0" w:space="0" w:color="auto"/>
        <w:left w:val="none" w:sz="0" w:space="0" w:color="auto"/>
        <w:bottom w:val="none" w:sz="0" w:space="0" w:color="auto"/>
        <w:right w:val="none" w:sz="0" w:space="0" w:color="auto"/>
      </w:divBdr>
    </w:div>
    <w:div w:id="933172801">
      <w:bodyDiv w:val="1"/>
      <w:marLeft w:val="0"/>
      <w:marRight w:val="0"/>
      <w:marTop w:val="0"/>
      <w:marBottom w:val="0"/>
      <w:divBdr>
        <w:top w:val="none" w:sz="0" w:space="0" w:color="auto"/>
        <w:left w:val="none" w:sz="0" w:space="0" w:color="auto"/>
        <w:bottom w:val="none" w:sz="0" w:space="0" w:color="auto"/>
        <w:right w:val="none" w:sz="0" w:space="0" w:color="auto"/>
      </w:divBdr>
    </w:div>
    <w:div w:id="978536575">
      <w:bodyDiv w:val="1"/>
      <w:marLeft w:val="0"/>
      <w:marRight w:val="0"/>
      <w:marTop w:val="0"/>
      <w:marBottom w:val="0"/>
      <w:divBdr>
        <w:top w:val="none" w:sz="0" w:space="0" w:color="auto"/>
        <w:left w:val="none" w:sz="0" w:space="0" w:color="auto"/>
        <w:bottom w:val="none" w:sz="0" w:space="0" w:color="auto"/>
        <w:right w:val="none" w:sz="0" w:space="0" w:color="auto"/>
      </w:divBdr>
    </w:div>
    <w:div w:id="1013070956">
      <w:bodyDiv w:val="1"/>
      <w:marLeft w:val="0"/>
      <w:marRight w:val="0"/>
      <w:marTop w:val="0"/>
      <w:marBottom w:val="0"/>
      <w:divBdr>
        <w:top w:val="none" w:sz="0" w:space="0" w:color="auto"/>
        <w:left w:val="none" w:sz="0" w:space="0" w:color="auto"/>
        <w:bottom w:val="none" w:sz="0" w:space="0" w:color="auto"/>
        <w:right w:val="none" w:sz="0" w:space="0" w:color="auto"/>
      </w:divBdr>
    </w:div>
    <w:div w:id="1040057823">
      <w:bodyDiv w:val="1"/>
      <w:marLeft w:val="0"/>
      <w:marRight w:val="0"/>
      <w:marTop w:val="0"/>
      <w:marBottom w:val="0"/>
      <w:divBdr>
        <w:top w:val="none" w:sz="0" w:space="0" w:color="auto"/>
        <w:left w:val="none" w:sz="0" w:space="0" w:color="auto"/>
        <w:bottom w:val="none" w:sz="0" w:space="0" w:color="auto"/>
        <w:right w:val="none" w:sz="0" w:space="0" w:color="auto"/>
      </w:divBdr>
    </w:div>
    <w:div w:id="1045955066">
      <w:bodyDiv w:val="1"/>
      <w:marLeft w:val="0"/>
      <w:marRight w:val="0"/>
      <w:marTop w:val="0"/>
      <w:marBottom w:val="0"/>
      <w:divBdr>
        <w:top w:val="none" w:sz="0" w:space="0" w:color="auto"/>
        <w:left w:val="none" w:sz="0" w:space="0" w:color="auto"/>
        <w:bottom w:val="none" w:sz="0" w:space="0" w:color="auto"/>
        <w:right w:val="none" w:sz="0" w:space="0" w:color="auto"/>
      </w:divBdr>
    </w:div>
    <w:div w:id="1051149027">
      <w:bodyDiv w:val="1"/>
      <w:marLeft w:val="0"/>
      <w:marRight w:val="0"/>
      <w:marTop w:val="0"/>
      <w:marBottom w:val="0"/>
      <w:divBdr>
        <w:top w:val="none" w:sz="0" w:space="0" w:color="auto"/>
        <w:left w:val="none" w:sz="0" w:space="0" w:color="auto"/>
        <w:bottom w:val="none" w:sz="0" w:space="0" w:color="auto"/>
        <w:right w:val="none" w:sz="0" w:space="0" w:color="auto"/>
      </w:divBdr>
    </w:div>
    <w:div w:id="1072193516">
      <w:bodyDiv w:val="1"/>
      <w:marLeft w:val="0"/>
      <w:marRight w:val="0"/>
      <w:marTop w:val="0"/>
      <w:marBottom w:val="0"/>
      <w:divBdr>
        <w:top w:val="none" w:sz="0" w:space="0" w:color="auto"/>
        <w:left w:val="none" w:sz="0" w:space="0" w:color="auto"/>
        <w:bottom w:val="none" w:sz="0" w:space="0" w:color="auto"/>
        <w:right w:val="none" w:sz="0" w:space="0" w:color="auto"/>
      </w:divBdr>
    </w:div>
    <w:div w:id="1073743785">
      <w:bodyDiv w:val="1"/>
      <w:marLeft w:val="0"/>
      <w:marRight w:val="0"/>
      <w:marTop w:val="0"/>
      <w:marBottom w:val="0"/>
      <w:divBdr>
        <w:top w:val="none" w:sz="0" w:space="0" w:color="auto"/>
        <w:left w:val="none" w:sz="0" w:space="0" w:color="auto"/>
        <w:bottom w:val="none" w:sz="0" w:space="0" w:color="auto"/>
        <w:right w:val="none" w:sz="0" w:space="0" w:color="auto"/>
      </w:divBdr>
    </w:div>
    <w:div w:id="1086073905">
      <w:bodyDiv w:val="1"/>
      <w:marLeft w:val="0"/>
      <w:marRight w:val="0"/>
      <w:marTop w:val="0"/>
      <w:marBottom w:val="0"/>
      <w:divBdr>
        <w:top w:val="none" w:sz="0" w:space="0" w:color="auto"/>
        <w:left w:val="none" w:sz="0" w:space="0" w:color="auto"/>
        <w:bottom w:val="none" w:sz="0" w:space="0" w:color="auto"/>
        <w:right w:val="none" w:sz="0" w:space="0" w:color="auto"/>
      </w:divBdr>
    </w:div>
    <w:div w:id="1122460349">
      <w:bodyDiv w:val="1"/>
      <w:marLeft w:val="0"/>
      <w:marRight w:val="0"/>
      <w:marTop w:val="0"/>
      <w:marBottom w:val="0"/>
      <w:divBdr>
        <w:top w:val="none" w:sz="0" w:space="0" w:color="auto"/>
        <w:left w:val="none" w:sz="0" w:space="0" w:color="auto"/>
        <w:bottom w:val="none" w:sz="0" w:space="0" w:color="auto"/>
        <w:right w:val="none" w:sz="0" w:space="0" w:color="auto"/>
      </w:divBdr>
    </w:div>
    <w:div w:id="1125923262">
      <w:bodyDiv w:val="1"/>
      <w:marLeft w:val="0"/>
      <w:marRight w:val="0"/>
      <w:marTop w:val="0"/>
      <w:marBottom w:val="0"/>
      <w:divBdr>
        <w:top w:val="none" w:sz="0" w:space="0" w:color="auto"/>
        <w:left w:val="none" w:sz="0" w:space="0" w:color="auto"/>
        <w:bottom w:val="none" w:sz="0" w:space="0" w:color="auto"/>
        <w:right w:val="none" w:sz="0" w:space="0" w:color="auto"/>
      </w:divBdr>
    </w:div>
    <w:div w:id="1146816180">
      <w:bodyDiv w:val="1"/>
      <w:marLeft w:val="0"/>
      <w:marRight w:val="0"/>
      <w:marTop w:val="0"/>
      <w:marBottom w:val="0"/>
      <w:divBdr>
        <w:top w:val="none" w:sz="0" w:space="0" w:color="auto"/>
        <w:left w:val="none" w:sz="0" w:space="0" w:color="auto"/>
        <w:bottom w:val="none" w:sz="0" w:space="0" w:color="auto"/>
        <w:right w:val="none" w:sz="0" w:space="0" w:color="auto"/>
      </w:divBdr>
    </w:div>
    <w:div w:id="1147892702">
      <w:bodyDiv w:val="1"/>
      <w:marLeft w:val="0"/>
      <w:marRight w:val="0"/>
      <w:marTop w:val="0"/>
      <w:marBottom w:val="0"/>
      <w:divBdr>
        <w:top w:val="none" w:sz="0" w:space="0" w:color="auto"/>
        <w:left w:val="none" w:sz="0" w:space="0" w:color="auto"/>
        <w:bottom w:val="none" w:sz="0" w:space="0" w:color="auto"/>
        <w:right w:val="none" w:sz="0" w:space="0" w:color="auto"/>
      </w:divBdr>
    </w:div>
    <w:div w:id="1153258949">
      <w:bodyDiv w:val="1"/>
      <w:marLeft w:val="0"/>
      <w:marRight w:val="0"/>
      <w:marTop w:val="0"/>
      <w:marBottom w:val="0"/>
      <w:divBdr>
        <w:top w:val="none" w:sz="0" w:space="0" w:color="auto"/>
        <w:left w:val="none" w:sz="0" w:space="0" w:color="auto"/>
        <w:bottom w:val="none" w:sz="0" w:space="0" w:color="auto"/>
        <w:right w:val="none" w:sz="0" w:space="0" w:color="auto"/>
      </w:divBdr>
    </w:div>
    <w:div w:id="1162311991">
      <w:bodyDiv w:val="1"/>
      <w:marLeft w:val="0"/>
      <w:marRight w:val="0"/>
      <w:marTop w:val="0"/>
      <w:marBottom w:val="0"/>
      <w:divBdr>
        <w:top w:val="none" w:sz="0" w:space="0" w:color="auto"/>
        <w:left w:val="none" w:sz="0" w:space="0" w:color="auto"/>
        <w:bottom w:val="none" w:sz="0" w:space="0" w:color="auto"/>
        <w:right w:val="none" w:sz="0" w:space="0" w:color="auto"/>
      </w:divBdr>
    </w:div>
    <w:div w:id="1171213674">
      <w:bodyDiv w:val="1"/>
      <w:marLeft w:val="0"/>
      <w:marRight w:val="0"/>
      <w:marTop w:val="0"/>
      <w:marBottom w:val="0"/>
      <w:divBdr>
        <w:top w:val="none" w:sz="0" w:space="0" w:color="auto"/>
        <w:left w:val="none" w:sz="0" w:space="0" w:color="auto"/>
        <w:bottom w:val="none" w:sz="0" w:space="0" w:color="auto"/>
        <w:right w:val="none" w:sz="0" w:space="0" w:color="auto"/>
      </w:divBdr>
      <w:divsChild>
        <w:div w:id="317653107">
          <w:marLeft w:val="0"/>
          <w:marRight w:val="0"/>
          <w:marTop w:val="0"/>
          <w:marBottom w:val="0"/>
          <w:divBdr>
            <w:top w:val="none" w:sz="0" w:space="0" w:color="auto"/>
            <w:left w:val="none" w:sz="0" w:space="0" w:color="auto"/>
            <w:bottom w:val="none" w:sz="0" w:space="0" w:color="auto"/>
            <w:right w:val="none" w:sz="0" w:space="0" w:color="auto"/>
          </w:divBdr>
          <w:divsChild>
            <w:div w:id="699548957">
              <w:marLeft w:val="0"/>
              <w:marRight w:val="0"/>
              <w:marTop w:val="0"/>
              <w:marBottom w:val="0"/>
              <w:divBdr>
                <w:top w:val="none" w:sz="0" w:space="0" w:color="auto"/>
                <w:left w:val="none" w:sz="0" w:space="0" w:color="auto"/>
                <w:bottom w:val="none" w:sz="0" w:space="0" w:color="auto"/>
                <w:right w:val="none" w:sz="0" w:space="0" w:color="auto"/>
              </w:divBdr>
              <w:divsChild>
                <w:div w:id="2110932354">
                  <w:marLeft w:val="0"/>
                  <w:marRight w:val="0"/>
                  <w:marTop w:val="0"/>
                  <w:marBottom w:val="0"/>
                  <w:divBdr>
                    <w:top w:val="none" w:sz="0" w:space="0" w:color="auto"/>
                    <w:left w:val="none" w:sz="0" w:space="0" w:color="auto"/>
                    <w:bottom w:val="none" w:sz="0" w:space="0" w:color="auto"/>
                    <w:right w:val="none" w:sz="0" w:space="0" w:color="auto"/>
                  </w:divBdr>
                  <w:divsChild>
                    <w:div w:id="8024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103">
      <w:bodyDiv w:val="1"/>
      <w:marLeft w:val="0"/>
      <w:marRight w:val="0"/>
      <w:marTop w:val="0"/>
      <w:marBottom w:val="0"/>
      <w:divBdr>
        <w:top w:val="none" w:sz="0" w:space="0" w:color="auto"/>
        <w:left w:val="none" w:sz="0" w:space="0" w:color="auto"/>
        <w:bottom w:val="none" w:sz="0" w:space="0" w:color="auto"/>
        <w:right w:val="none" w:sz="0" w:space="0" w:color="auto"/>
      </w:divBdr>
    </w:div>
    <w:div w:id="1195775718">
      <w:bodyDiv w:val="1"/>
      <w:marLeft w:val="0"/>
      <w:marRight w:val="0"/>
      <w:marTop w:val="0"/>
      <w:marBottom w:val="0"/>
      <w:divBdr>
        <w:top w:val="none" w:sz="0" w:space="0" w:color="auto"/>
        <w:left w:val="none" w:sz="0" w:space="0" w:color="auto"/>
        <w:bottom w:val="none" w:sz="0" w:space="0" w:color="auto"/>
        <w:right w:val="none" w:sz="0" w:space="0" w:color="auto"/>
      </w:divBdr>
    </w:div>
    <w:div w:id="1212839998">
      <w:bodyDiv w:val="1"/>
      <w:marLeft w:val="0"/>
      <w:marRight w:val="0"/>
      <w:marTop w:val="0"/>
      <w:marBottom w:val="0"/>
      <w:divBdr>
        <w:top w:val="none" w:sz="0" w:space="0" w:color="auto"/>
        <w:left w:val="none" w:sz="0" w:space="0" w:color="auto"/>
        <w:bottom w:val="none" w:sz="0" w:space="0" w:color="auto"/>
        <w:right w:val="none" w:sz="0" w:space="0" w:color="auto"/>
      </w:divBdr>
    </w:div>
    <w:div w:id="1228690668">
      <w:bodyDiv w:val="1"/>
      <w:marLeft w:val="0"/>
      <w:marRight w:val="0"/>
      <w:marTop w:val="0"/>
      <w:marBottom w:val="0"/>
      <w:divBdr>
        <w:top w:val="none" w:sz="0" w:space="0" w:color="auto"/>
        <w:left w:val="none" w:sz="0" w:space="0" w:color="auto"/>
        <w:bottom w:val="none" w:sz="0" w:space="0" w:color="auto"/>
        <w:right w:val="none" w:sz="0" w:space="0" w:color="auto"/>
      </w:divBdr>
    </w:div>
    <w:div w:id="1231650524">
      <w:bodyDiv w:val="1"/>
      <w:marLeft w:val="0"/>
      <w:marRight w:val="0"/>
      <w:marTop w:val="0"/>
      <w:marBottom w:val="0"/>
      <w:divBdr>
        <w:top w:val="none" w:sz="0" w:space="0" w:color="auto"/>
        <w:left w:val="none" w:sz="0" w:space="0" w:color="auto"/>
        <w:bottom w:val="none" w:sz="0" w:space="0" w:color="auto"/>
        <w:right w:val="none" w:sz="0" w:space="0" w:color="auto"/>
      </w:divBdr>
    </w:div>
    <w:div w:id="1236088302">
      <w:bodyDiv w:val="1"/>
      <w:marLeft w:val="0"/>
      <w:marRight w:val="0"/>
      <w:marTop w:val="0"/>
      <w:marBottom w:val="0"/>
      <w:divBdr>
        <w:top w:val="none" w:sz="0" w:space="0" w:color="auto"/>
        <w:left w:val="none" w:sz="0" w:space="0" w:color="auto"/>
        <w:bottom w:val="none" w:sz="0" w:space="0" w:color="auto"/>
        <w:right w:val="none" w:sz="0" w:space="0" w:color="auto"/>
      </w:divBdr>
    </w:div>
    <w:div w:id="1236429070">
      <w:bodyDiv w:val="1"/>
      <w:marLeft w:val="0"/>
      <w:marRight w:val="0"/>
      <w:marTop w:val="0"/>
      <w:marBottom w:val="0"/>
      <w:divBdr>
        <w:top w:val="none" w:sz="0" w:space="0" w:color="auto"/>
        <w:left w:val="none" w:sz="0" w:space="0" w:color="auto"/>
        <w:bottom w:val="none" w:sz="0" w:space="0" w:color="auto"/>
        <w:right w:val="none" w:sz="0" w:space="0" w:color="auto"/>
      </w:divBdr>
    </w:div>
    <w:div w:id="1236740984">
      <w:bodyDiv w:val="1"/>
      <w:marLeft w:val="0"/>
      <w:marRight w:val="0"/>
      <w:marTop w:val="0"/>
      <w:marBottom w:val="0"/>
      <w:divBdr>
        <w:top w:val="none" w:sz="0" w:space="0" w:color="auto"/>
        <w:left w:val="none" w:sz="0" w:space="0" w:color="auto"/>
        <w:bottom w:val="none" w:sz="0" w:space="0" w:color="auto"/>
        <w:right w:val="none" w:sz="0" w:space="0" w:color="auto"/>
      </w:divBdr>
    </w:div>
    <w:div w:id="1246451932">
      <w:bodyDiv w:val="1"/>
      <w:marLeft w:val="0"/>
      <w:marRight w:val="0"/>
      <w:marTop w:val="0"/>
      <w:marBottom w:val="0"/>
      <w:divBdr>
        <w:top w:val="none" w:sz="0" w:space="0" w:color="auto"/>
        <w:left w:val="none" w:sz="0" w:space="0" w:color="auto"/>
        <w:bottom w:val="none" w:sz="0" w:space="0" w:color="auto"/>
        <w:right w:val="none" w:sz="0" w:space="0" w:color="auto"/>
      </w:divBdr>
    </w:div>
    <w:div w:id="1252818391">
      <w:bodyDiv w:val="1"/>
      <w:marLeft w:val="0"/>
      <w:marRight w:val="0"/>
      <w:marTop w:val="0"/>
      <w:marBottom w:val="0"/>
      <w:divBdr>
        <w:top w:val="none" w:sz="0" w:space="0" w:color="auto"/>
        <w:left w:val="none" w:sz="0" w:space="0" w:color="auto"/>
        <w:bottom w:val="none" w:sz="0" w:space="0" w:color="auto"/>
        <w:right w:val="none" w:sz="0" w:space="0" w:color="auto"/>
      </w:divBdr>
    </w:div>
    <w:div w:id="1257447907">
      <w:bodyDiv w:val="1"/>
      <w:marLeft w:val="0"/>
      <w:marRight w:val="0"/>
      <w:marTop w:val="0"/>
      <w:marBottom w:val="0"/>
      <w:divBdr>
        <w:top w:val="none" w:sz="0" w:space="0" w:color="auto"/>
        <w:left w:val="none" w:sz="0" w:space="0" w:color="auto"/>
        <w:bottom w:val="none" w:sz="0" w:space="0" w:color="auto"/>
        <w:right w:val="none" w:sz="0" w:space="0" w:color="auto"/>
      </w:divBdr>
    </w:div>
    <w:div w:id="1265528983">
      <w:bodyDiv w:val="1"/>
      <w:marLeft w:val="0"/>
      <w:marRight w:val="0"/>
      <w:marTop w:val="0"/>
      <w:marBottom w:val="0"/>
      <w:divBdr>
        <w:top w:val="none" w:sz="0" w:space="0" w:color="auto"/>
        <w:left w:val="none" w:sz="0" w:space="0" w:color="auto"/>
        <w:bottom w:val="none" w:sz="0" w:space="0" w:color="auto"/>
        <w:right w:val="none" w:sz="0" w:space="0" w:color="auto"/>
      </w:divBdr>
    </w:div>
    <w:div w:id="1266496198">
      <w:bodyDiv w:val="1"/>
      <w:marLeft w:val="0"/>
      <w:marRight w:val="0"/>
      <w:marTop w:val="0"/>
      <w:marBottom w:val="0"/>
      <w:divBdr>
        <w:top w:val="none" w:sz="0" w:space="0" w:color="auto"/>
        <w:left w:val="none" w:sz="0" w:space="0" w:color="auto"/>
        <w:bottom w:val="none" w:sz="0" w:space="0" w:color="auto"/>
        <w:right w:val="none" w:sz="0" w:space="0" w:color="auto"/>
      </w:divBdr>
    </w:div>
    <w:div w:id="1280723186">
      <w:bodyDiv w:val="1"/>
      <w:marLeft w:val="0"/>
      <w:marRight w:val="0"/>
      <w:marTop w:val="0"/>
      <w:marBottom w:val="0"/>
      <w:divBdr>
        <w:top w:val="none" w:sz="0" w:space="0" w:color="auto"/>
        <w:left w:val="none" w:sz="0" w:space="0" w:color="auto"/>
        <w:bottom w:val="none" w:sz="0" w:space="0" w:color="auto"/>
        <w:right w:val="none" w:sz="0" w:space="0" w:color="auto"/>
      </w:divBdr>
    </w:div>
    <w:div w:id="1283029440">
      <w:bodyDiv w:val="1"/>
      <w:marLeft w:val="0"/>
      <w:marRight w:val="0"/>
      <w:marTop w:val="0"/>
      <w:marBottom w:val="0"/>
      <w:divBdr>
        <w:top w:val="none" w:sz="0" w:space="0" w:color="auto"/>
        <w:left w:val="none" w:sz="0" w:space="0" w:color="auto"/>
        <w:bottom w:val="none" w:sz="0" w:space="0" w:color="auto"/>
        <w:right w:val="none" w:sz="0" w:space="0" w:color="auto"/>
      </w:divBdr>
    </w:div>
    <w:div w:id="1291861582">
      <w:bodyDiv w:val="1"/>
      <w:marLeft w:val="0"/>
      <w:marRight w:val="0"/>
      <w:marTop w:val="0"/>
      <w:marBottom w:val="0"/>
      <w:divBdr>
        <w:top w:val="none" w:sz="0" w:space="0" w:color="auto"/>
        <w:left w:val="none" w:sz="0" w:space="0" w:color="auto"/>
        <w:bottom w:val="none" w:sz="0" w:space="0" w:color="auto"/>
        <w:right w:val="none" w:sz="0" w:space="0" w:color="auto"/>
      </w:divBdr>
    </w:div>
    <w:div w:id="1295909566">
      <w:bodyDiv w:val="1"/>
      <w:marLeft w:val="0"/>
      <w:marRight w:val="0"/>
      <w:marTop w:val="0"/>
      <w:marBottom w:val="0"/>
      <w:divBdr>
        <w:top w:val="none" w:sz="0" w:space="0" w:color="auto"/>
        <w:left w:val="none" w:sz="0" w:space="0" w:color="auto"/>
        <w:bottom w:val="none" w:sz="0" w:space="0" w:color="auto"/>
        <w:right w:val="none" w:sz="0" w:space="0" w:color="auto"/>
      </w:divBdr>
    </w:div>
    <w:div w:id="1325934942">
      <w:bodyDiv w:val="1"/>
      <w:marLeft w:val="0"/>
      <w:marRight w:val="0"/>
      <w:marTop w:val="0"/>
      <w:marBottom w:val="0"/>
      <w:divBdr>
        <w:top w:val="none" w:sz="0" w:space="0" w:color="auto"/>
        <w:left w:val="none" w:sz="0" w:space="0" w:color="auto"/>
        <w:bottom w:val="none" w:sz="0" w:space="0" w:color="auto"/>
        <w:right w:val="none" w:sz="0" w:space="0" w:color="auto"/>
      </w:divBdr>
    </w:div>
    <w:div w:id="1335298421">
      <w:bodyDiv w:val="1"/>
      <w:marLeft w:val="0"/>
      <w:marRight w:val="0"/>
      <w:marTop w:val="0"/>
      <w:marBottom w:val="0"/>
      <w:divBdr>
        <w:top w:val="none" w:sz="0" w:space="0" w:color="auto"/>
        <w:left w:val="none" w:sz="0" w:space="0" w:color="auto"/>
        <w:bottom w:val="none" w:sz="0" w:space="0" w:color="auto"/>
        <w:right w:val="none" w:sz="0" w:space="0" w:color="auto"/>
      </w:divBdr>
    </w:div>
    <w:div w:id="1336029608">
      <w:bodyDiv w:val="1"/>
      <w:marLeft w:val="0"/>
      <w:marRight w:val="0"/>
      <w:marTop w:val="0"/>
      <w:marBottom w:val="0"/>
      <w:divBdr>
        <w:top w:val="none" w:sz="0" w:space="0" w:color="auto"/>
        <w:left w:val="none" w:sz="0" w:space="0" w:color="auto"/>
        <w:bottom w:val="none" w:sz="0" w:space="0" w:color="auto"/>
        <w:right w:val="none" w:sz="0" w:space="0" w:color="auto"/>
      </w:divBdr>
    </w:div>
    <w:div w:id="1366518588">
      <w:bodyDiv w:val="1"/>
      <w:marLeft w:val="0"/>
      <w:marRight w:val="0"/>
      <w:marTop w:val="0"/>
      <w:marBottom w:val="0"/>
      <w:divBdr>
        <w:top w:val="none" w:sz="0" w:space="0" w:color="auto"/>
        <w:left w:val="none" w:sz="0" w:space="0" w:color="auto"/>
        <w:bottom w:val="none" w:sz="0" w:space="0" w:color="auto"/>
        <w:right w:val="none" w:sz="0" w:space="0" w:color="auto"/>
      </w:divBdr>
    </w:div>
    <w:div w:id="1384211798">
      <w:bodyDiv w:val="1"/>
      <w:marLeft w:val="0"/>
      <w:marRight w:val="0"/>
      <w:marTop w:val="0"/>
      <w:marBottom w:val="0"/>
      <w:divBdr>
        <w:top w:val="none" w:sz="0" w:space="0" w:color="auto"/>
        <w:left w:val="none" w:sz="0" w:space="0" w:color="auto"/>
        <w:bottom w:val="none" w:sz="0" w:space="0" w:color="auto"/>
        <w:right w:val="none" w:sz="0" w:space="0" w:color="auto"/>
      </w:divBdr>
    </w:div>
    <w:div w:id="1407726419">
      <w:bodyDiv w:val="1"/>
      <w:marLeft w:val="0"/>
      <w:marRight w:val="0"/>
      <w:marTop w:val="0"/>
      <w:marBottom w:val="0"/>
      <w:divBdr>
        <w:top w:val="none" w:sz="0" w:space="0" w:color="auto"/>
        <w:left w:val="none" w:sz="0" w:space="0" w:color="auto"/>
        <w:bottom w:val="none" w:sz="0" w:space="0" w:color="auto"/>
        <w:right w:val="none" w:sz="0" w:space="0" w:color="auto"/>
      </w:divBdr>
    </w:div>
    <w:div w:id="1413040527">
      <w:bodyDiv w:val="1"/>
      <w:marLeft w:val="0"/>
      <w:marRight w:val="0"/>
      <w:marTop w:val="0"/>
      <w:marBottom w:val="0"/>
      <w:divBdr>
        <w:top w:val="none" w:sz="0" w:space="0" w:color="auto"/>
        <w:left w:val="none" w:sz="0" w:space="0" w:color="auto"/>
        <w:bottom w:val="none" w:sz="0" w:space="0" w:color="auto"/>
        <w:right w:val="none" w:sz="0" w:space="0" w:color="auto"/>
      </w:divBdr>
    </w:div>
    <w:div w:id="1420250002">
      <w:bodyDiv w:val="1"/>
      <w:marLeft w:val="0"/>
      <w:marRight w:val="0"/>
      <w:marTop w:val="0"/>
      <w:marBottom w:val="0"/>
      <w:divBdr>
        <w:top w:val="none" w:sz="0" w:space="0" w:color="auto"/>
        <w:left w:val="none" w:sz="0" w:space="0" w:color="auto"/>
        <w:bottom w:val="none" w:sz="0" w:space="0" w:color="auto"/>
        <w:right w:val="none" w:sz="0" w:space="0" w:color="auto"/>
      </w:divBdr>
    </w:div>
    <w:div w:id="1423985474">
      <w:bodyDiv w:val="1"/>
      <w:marLeft w:val="0"/>
      <w:marRight w:val="0"/>
      <w:marTop w:val="0"/>
      <w:marBottom w:val="0"/>
      <w:divBdr>
        <w:top w:val="none" w:sz="0" w:space="0" w:color="auto"/>
        <w:left w:val="none" w:sz="0" w:space="0" w:color="auto"/>
        <w:bottom w:val="none" w:sz="0" w:space="0" w:color="auto"/>
        <w:right w:val="none" w:sz="0" w:space="0" w:color="auto"/>
      </w:divBdr>
    </w:div>
    <w:div w:id="1444300724">
      <w:bodyDiv w:val="1"/>
      <w:marLeft w:val="0"/>
      <w:marRight w:val="0"/>
      <w:marTop w:val="0"/>
      <w:marBottom w:val="0"/>
      <w:divBdr>
        <w:top w:val="none" w:sz="0" w:space="0" w:color="auto"/>
        <w:left w:val="none" w:sz="0" w:space="0" w:color="auto"/>
        <w:bottom w:val="none" w:sz="0" w:space="0" w:color="auto"/>
        <w:right w:val="none" w:sz="0" w:space="0" w:color="auto"/>
      </w:divBdr>
    </w:div>
    <w:div w:id="1500735356">
      <w:bodyDiv w:val="1"/>
      <w:marLeft w:val="0"/>
      <w:marRight w:val="0"/>
      <w:marTop w:val="0"/>
      <w:marBottom w:val="0"/>
      <w:divBdr>
        <w:top w:val="none" w:sz="0" w:space="0" w:color="auto"/>
        <w:left w:val="none" w:sz="0" w:space="0" w:color="auto"/>
        <w:bottom w:val="none" w:sz="0" w:space="0" w:color="auto"/>
        <w:right w:val="none" w:sz="0" w:space="0" w:color="auto"/>
      </w:divBdr>
    </w:div>
    <w:div w:id="1513647716">
      <w:bodyDiv w:val="1"/>
      <w:marLeft w:val="0"/>
      <w:marRight w:val="0"/>
      <w:marTop w:val="0"/>
      <w:marBottom w:val="0"/>
      <w:divBdr>
        <w:top w:val="none" w:sz="0" w:space="0" w:color="auto"/>
        <w:left w:val="none" w:sz="0" w:space="0" w:color="auto"/>
        <w:bottom w:val="none" w:sz="0" w:space="0" w:color="auto"/>
        <w:right w:val="none" w:sz="0" w:space="0" w:color="auto"/>
      </w:divBdr>
    </w:div>
    <w:div w:id="1543446381">
      <w:bodyDiv w:val="1"/>
      <w:marLeft w:val="0"/>
      <w:marRight w:val="0"/>
      <w:marTop w:val="0"/>
      <w:marBottom w:val="0"/>
      <w:divBdr>
        <w:top w:val="none" w:sz="0" w:space="0" w:color="auto"/>
        <w:left w:val="none" w:sz="0" w:space="0" w:color="auto"/>
        <w:bottom w:val="none" w:sz="0" w:space="0" w:color="auto"/>
        <w:right w:val="none" w:sz="0" w:space="0" w:color="auto"/>
      </w:divBdr>
    </w:div>
    <w:div w:id="1558205709">
      <w:bodyDiv w:val="1"/>
      <w:marLeft w:val="0"/>
      <w:marRight w:val="0"/>
      <w:marTop w:val="0"/>
      <w:marBottom w:val="0"/>
      <w:divBdr>
        <w:top w:val="none" w:sz="0" w:space="0" w:color="auto"/>
        <w:left w:val="none" w:sz="0" w:space="0" w:color="auto"/>
        <w:bottom w:val="none" w:sz="0" w:space="0" w:color="auto"/>
        <w:right w:val="none" w:sz="0" w:space="0" w:color="auto"/>
      </w:divBdr>
    </w:div>
    <w:div w:id="1592005723">
      <w:bodyDiv w:val="1"/>
      <w:marLeft w:val="0"/>
      <w:marRight w:val="0"/>
      <w:marTop w:val="0"/>
      <w:marBottom w:val="0"/>
      <w:divBdr>
        <w:top w:val="none" w:sz="0" w:space="0" w:color="auto"/>
        <w:left w:val="none" w:sz="0" w:space="0" w:color="auto"/>
        <w:bottom w:val="none" w:sz="0" w:space="0" w:color="auto"/>
        <w:right w:val="none" w:sz="0" w:space="0" w:color="auto"/>
      </w:divBdr>
    </w:div>
    <w:div w:id="1602880113">
      <w:bodyDiv w:val="1"/>
      <w:marLeft w:val="0"/>
      <w:marRight w:val="0"/>
      <w:marTop w:val="0"/>
      <w:marBottom w:val="0"/>
      <w:divBdr>
        <w:top w:val="none" w:sz="0" w:space="0" w:color="auto"/>
        <w:left w:val="none" w:sz="0" w:space="0" w:color="auto"/>
        <w:bottom w:val="none" w:sz="0" w:space="0" w:color="auto"/>
        <w:right w:val="none" w:sz="0" w:space="0" w:color="auto"/>
      </w:divBdr>
    </w:div>
    <w:div w:id="1627127960">
      <w:bodyDiv w:val="1"/>
      <w:marLeft w:val="0"/>
      <w:marRight w:val="0"/>
      <w:marTop w:val="0"/>
      <w:marBottom w:val="0"/>
      <w:divBdr>
        <w:top w:val="none" w:sz="0" w:space="0" w:color="auto"/>
        <w:left w:val="none" w:sz="0" w:space="0" w:color="auto"/>
        <w:bottom w:val="none" w:sz="0" w:space="0" w:color="auto"/>
        <w:right w:val="none" w:sz="0" w:space="0" w:color="auto"/>
      </w:divBdr>
    </w:div>
    <w:div w:id="1636371400">
      <w:bodyDiv w:val="1"/>
      <w:marLeft w:val="0"/>
      <w:marRight w:val="0"/>
      <w:marTop w:val="0"/>
      <w:marBottom w:val="0"/>
      <w:divBdr>
        <w:top w:val="none" w:sz="0" w:space="0" w:color="auto"/>
        <w:left w:val="none" w:sz="0" w:space="0" w:color="auto"/>
        <w:bottom w:val="none" w:sz="0" w:space="0" w:color="auto"/>
        <w:right w:val="none" w:sz="0" w:space="0" w:color="auto"/>
      </w:divBdr>
    </w:div>
    <w:div w:id="1654943877">
      <w:bodyDiv w:val="1"/>
      <w:marLeft w:val="0"/>
      <w:marRight w:val="0"/>
      <w:marTop w:val="0"/>
      <w:marBottom w:val="0"/>
      <w:divBdr>
        <w:top w:val="none" w:sz="0" w:space="0" w:color="auto"/>
        <w:left w:val="none" w:sz="0" w:space="0" w:color="auto"/>
        <w:bottom w:val="none" w:sz="0" w:space="0" w:color="auto"/>
        <w:right w:val="none" w:sz="0" w:space="0" w:color="auto"/>
      </w:divBdr>
    </w:div>
    <w:div w:id="1660889868">
      <w:bodyDiv w:val="1"/>
      <w:marLeft w:val="0"/>
      <w:marRight w:val="0"/>
      <w:marTop w:val="0"/>
      <w:marBottom w:val="0"/>
      <w:divBdr>
        <w:top w:val="none" w:sz="0" w:space="0" w:color="auto"/>
        <w:left w:val="none" w:sz="0" w:space="0" w:color="auto"/>
        <w:bottom w:val="none" w:sz="0" w:space="0" w:color="auto"/>
        <w:right w:val="none" w:sz="0" w:space="0" w:color="auto"/>
      </w:divBdr>
    </w:div>
    <w:div w:id="1662076008">
      <w:bodyDiv w:val="1"/>
      <w:marLeft w:val="0"/>
      <w:marRight w:val="0"/>
      <w:marTop w:val="0"/>
      <w:marBottom w:val="0"/>
      <w:divBdr>
        <w:top w:val="none" w:sz="0" w:space="0" w:color="auto"/>
        <w:left w:val="none" w:sz="0" w:space="0" w:color="auto"/>
        <w:bottom w:val="none" w:sz="0" w:space="0" w:color="auto"/>
        <w:right w:val="none" w:sz="0" w:space="0" w:color="auto"/>
      </w:divBdr>
    </w:div>
    <w:div w:id="1680308953">
      <w:bodyDiv w:val="1"/>
      <w:marLeft w:val="0"/>
      <w:marRight w:val="0"/>
      <w:marTop w:val="0"/>
      <w:marBottom w:val="0"/>
      <w:divBdr>
        <w:top w:val="none" w:sz="0" w:space="0" w:color="auto"/>
        <w:left w:val="none" w:sz="0" w:space="0" w:color="auto"/>
        <w:bottom w:val="none" w:sz="0" w:space="0" w:color="auto"/>
        <w:right w:val="none" w:sz="0" w:space="0" w:color="auto"/>
      </w:divBdr>
    </w:div>
    <w:div w:id="1721053293">
      <w:bodyDiv w:val="1"/>
      <w:marLeft w:val="0"/>
      <w:marRight w:val="0"/>
      <w:marTop w:val="0"/>
      <w:marBottom w:val="0"/>
      <w:divBdr>
        <w:top w:val="none" w:sz="0" w:space="0" w:color="auto"/>
        <w:left w:val="none" w:sz="0" w:space="0" w:color="auto"/>
        <w:bottom w:val="none" w:sz="0" w:space="0" w:color="auto"/>
        <w:right w:val="none" w:sz="0" w:space="0" w:color="auto"/>
      </w:divBdr>
    </w:div>
    <w:div w:id="1747612178">
      <w:bodyDiv w:val="1"/>
      <w:marLeft w:val="0"/>
      <w:marRight w:val="0"/>
      <w:marTop w:val="0"/>
      <w:marBottom w:val="0"/>
      <w:divBdr>
        <w:top w:val="none" w:sz="0" w:space="0" w:color="auto"/>
        <w:left w:val="none" w:sz="0" w:space="0" w:color="auto"/>
        <w:bottom w:val="none" w:sz="0" w:space="0" w:color="auto"/>
        <w:right w:val="none" w:sz="0" w:space="0" w:color="auto"/>
      </w:divBdr>
    </w:div>
    <w:div w:id="1762287413">
      <w:bodyDiv w:val="1"/>
      <w:marLeft w:val="0"/>
      <w:marRight w:val="0"/>
      <w:marTop w:val="0"/>
      <w:marBottom w:val="0"/>
      <w:divBdr>
        <w:top w:val="none" w:sz="0" w:space="0" w:color="auto"/>
        <w:left w:val="none" w:sz="0" w:space="0" w:color="auto"/>
        <w:bottom w:val="none" w:sz="0" w:space="0" w:color="auto"/>
        <w:right w:val="none" w:sz="0" w:space="0" w:color="auto"/>
      </w:divBdr>
    </w:div>
    <w:div w:id="1772243816">
      <w:bodyDiv w:val="1"/>
      <w:marLeft w:val="0"/>
      <w:marRight w:val="0"/>
      <w:marTop w:val="0"/>
      <w:marBottom w:val="0"/>
      <w:divBdr>
        <w:top w:val="none" w:sz="0" w:space="0" w:color="auto"/>
        <w:left w:val="none" w:sz="0" w:space="0" w:color="auto"/>
        <w:bottom w:val="none" w:sz="0" w:space="0" w:color="auto"/>
        <w:right w:val="none" w:sz="0" w:space="0" w:color="auto"/>
      </w:divBdr>
    </w:div>
    <w:div w:id="1794716561">
      <w:bodyDiv w:val="1"/>
      <w:marLeft w:val="0"/>
      <w:marRight w:val="0"/>
      <w:marTop w:val="0"/>
      <w:marBottom w:val="0"/>
      <w:divBdr>
        <w:top w:val="none" w:sz="0" w:space="0" w:color="auto"/>
        <w:left w:val="none" w:sz="0" w:space="0" w:color="auto"/>
        <w:bottom w:val="none" w:sz="0" w:space="0" w:color="auto"/>
        <w:right w:val="none" w:sz="0" w:space="0" w:color="auto"/>
      </w:divBdr>
    </w:div>
    <w:div w:id="1808277388">
      <w:bodyDiv w:val="1"/>
      <w:marLeft w:val="0"/>
      <w:marRight w:val="0"/>
      <w:marTop w:val="0"/>
      <w:marBottom w:val="0"/>
      <w:divBdr>
        <w:top w:val="none" w:sz="0" w:space="0" w:color="auto"/>
        <w:left w:val="none" w:sz="0" w:space="0" w:color="auto"/>
        <w:bottom w:val="none" w:sz="0" w:space="0" w:color="auto"/>
        <w:right w:val="none" w:sz="0" w:space="0" w:color="auto"/>
      </w:divBdr>
    </w:div>
    <w:div w:id="1810707683">
      <w:bodyDiv w:val="1"/>
      <w:marLeft w:val="0"/>
      <w:marRight w:val="0"/>
      <w:marTop w:val="0"/>
      <w:marBottom w:val="0"/>
      <w:divBdr>
        <w:top w:val="none" w:sz="0" w:space="0" w:color="auto"/>
        <w:left w:val="none" w:sz="0" w:space="0" w:color="auto"/>
        <w:bottom w:val="none" w:sz="0" w:space="0" w:color="auto"/>
        <w:right w:val="none" w:sz="0" w:space="0" w:color="auto"/>
      </w:divBdr>
    </w:div>
    <w:div w:id="1859848885">
      <w:bodyDiv w:val="1"/>
      <w:marLeft w:val="0"/>
      <w:marRight w:val="0"/>
      <w:marTop w:val="0"/>
      <w:marBottom w:val="0"/>
      <w:divBdr>
        <w:top w:val="none" w:sz="0" w:space="0" w:color="auto"/>
        <w:left w:val="none" w:sz="0" w:space="0" w:color="auto"/>
        <w:bottom w:val="none" w:sz="0" w:space="0" w:color="auto"/>
        <w:right w:val="none" w:sz="0" w:space="0" w:color="auto"/>
      </w:divBdr>
    </w:div>
    <w:div w:id="1881820723">
      <w:bodyDiv w:val="1"/>
      <w:marLeft w:val="0"/>
      <w:marRight w:val="0"/>
      <w:marTop w:val="0"/>
      <w:marBottom w:val="0"/>
      <w:divBdr>
        <w:top w:val="none" w:sz="0" w:space="0" w:color="auto"/>
        <w:left w:val="none" w:sz="0" w:space="0" w:color="auto"/>
        <w:bottom w:val="none" w:sz="0" w:space="0" w:color="auto"/>
        <w:right w:val="none" w:sz="0" w:space="0" w:color="auto"/>
      </w:divBdr>
    </w:div>
    <w:div w:id="1905791755">
      <w:bodyDiv w:val="1"/>
      <w:marLeft w:val="0"/>
      <w:marRight w:val="0"/>
      <w:marTop w:val="0"/>
      <w:marBottom w:val="0"/>
      <w:divBdr>
        <w:top w:val="none" w:sz="0" w:space="0" w:color="auto"/>
        <w:left w:val="none" w:sz="0" w:space="0" w:color="auto"/>
        <w:bottom w:val="none" w:sz="0" w:space="0" w:color="auto"/>
        <w:right w:val="none" w:sz="0" w:space="0" w:color="auto"/>
      </w:divBdr>
    </w:div>
    <w:div w:id="1940678977">
      <w:bodyDiv w:val="1"/>
      <w:marLeft w:val="0"/>
      <w:marRight w:val="0"/>
      <w:marTop w:val="0"/>
      <w:marBottom w:val="0"/>
      <w:divBdr>
        <w:top w:val="none" w:sz="0" w:space="0" w:color="auto"/>
        <w:left w:val="none" w:sz="0" w:space="0" w:color="auto"/>
        <w:bottom w:val="none" w:sz="0" w:space="0" w:color="auto"/>
        <w:right w:val="none" w:sz="0" w:space="0" w:color="auto"/>
      </w:divBdr>
      <w:divsChild>
        <w:div w:id="492141269">
          <w:marLeft w:val="0"/>
          <w:marRight w:val="0"/>
          <w:marTop w:val="0"/>
          <w:marBottom w:val="0"/>
          <w:divBdr>
            <w:top w:val="none" w:sz="0" w:space="0" w:color="auto"/>
            <w:left w:val="none" w:sz="0" w:space="0" w:color="auto"/>
            <w:bottom w:val="none" w:sz="0" w:space="0" w:color="auto"/>
            <w:right w:val="none" w:sz="0" w:space="0" w:color="auto"/>
          </w:divBdr>
          <w:divsChild>
            <w:div w:id="1851680686">
              <w:marLeft w:val="0"/>
              <w:marRight w:val="0"/>
              <w:marTop w:val="0"/>
              <w:marBottom w:val="0"/>
              <w:divBdr>
                <w:top w:val="none" w:sz="0" w:space="0" w:color="auto"/>
                <w:left w:val="none" w:sz="0" w:space="0" w:color="auto"/>
                <w:bottom w:val="none" w:sz="0" w:space="0" w:color="auto"/>
                <w:right w:val="none" w:sz="0" w:space="0" w:color="auto"/>
              </w:divBdr>
              <w:divsChild>
                <w:div w:id="659845174">
                  <w:marLeft w:val="0"/>
                  <w:marRight w:val="0"/>
                  <w:marTop w:val="0"/>
                  <w:marBottom w:val="0"/>
                  <w:divBdr>
                    <w:top w:val="none" w:sz="0" w:space="0" w:color="auto"/>
                    <w:left w:val="none" w:sz="0" w:space="0" w:color="auto"/>
                    <w:bottom w:val="none" w:sz="0" w:space="0" w:color="auto"/>
                    <w:right w:val="none" w:sz="0" w:space="0" w:color="auto"/>
                  </w:divBdr>
                  <w:divsChild>
                    <w:div w:id="198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9903">
      <w:bodyDiv w:val="1"/>
      <w:marLeft w:val="0"/>
      <w:marRight w:val="0"/>
      <w:marTop w:val="0"/>
      <w:marBottom w:val="0"/>
      <w:divBdr>
        <w:top w:val="none" w:sz="0" w:space="0" w:color="auto"/>
        <w:left w:val="none" w:sz="0" w:space="0" w:color="auto"/>
        <w:bottom w:val="none" w:sz="0" w:space="0" w:color="auto"/>
        <w:right w:val="none" w:sz="0" w:space="0" w:color="auto"/>
      </w:divBdr>
    </w:div>
    <w:div w:id="1960917765">
      <w:bodyDiv w:val="1"/>
      <w:marLeft w:val="0"/>
      <w:marRight w:val="0"/>
      <w:marTop w:val="0"/>
      <w:marBottom w:val="0"/>
      <w:divBdr>
        <w:top w:val="none" w:sz="0" w:space="0" w:color="auto"/>
        <w:left w:val="none" w:sz="0" w:space="0" w:color="auto"/>
        <w:bottom w:val="none" w:sz="0" w:space="0" w:color="auto"/>
        <w:right w:val="none" w:sz="0" w:space="0" w:color="auto"/>
      </w:divBdr>
    </w:div>
    <w:div w:id="1962496291">
      <w:bodyDiv w:val="1"/>
      <w:marLeft w:val="0"/>
      <w:marRight w:val="0"/>
      <w:marTop w:val="0"/>
      <w:marBottom w:val="0"/>
      <w:divBdr>
        <w:top w:val="none" w:sz="0" w:space="0" w:color="auto"/>
        <w:left w:val="none" w:sz="0" w:space="0" w:color="auto"/>
        <w:bottom w:val="none" w:sz="0" w:space="0" w:color="auto"/>
        <w:right w:val="none" w:sz="0" w:space="0" w:color="auto"/>
      </w:divBdr>
    </w:div>
    <w:div w:id="1991397318">
      <w:bodyDiv w:val="1"/>
      <w:marLeft w:val="0"/>
      <w:marRight w:val="0"/>
      <w:marTop w:val="0"/>
      <w:marBottom w:val="0"/>
      <w:divBdr>
        <w:top w:val="none" w:sz="0" w:space="0" w:color="auto"/>
        <w:left w:val="none" w:sz="0" w:space="0" w:color="auto"/>
        <w:bottom w:val="none" w:sz="0" w:space="0" w:color="auto"/>
        <w:right w:val="none" w:sz="0" w:space="0" w:color="auto"/>
      </w:divBdr>
    </w:div>
    <w:div w:id="1998459852">
      <w:bodyDiv w:val="1"/>
      <w:marLeft w:val="0"/>
      <w:marRight w:val="0"/>
      <w:marTop w:val="0"/>
      <w:marBottom w:val="0"/>
      <w:divBdr>
        <w:top w:val="none" w:sz="0" w:space="0" w:color="auto"/>
        <w:left w:val="none" w:sz="0" w:space="0" w:color="auto"/>
        <w:bottom w:val="none" w:sz="0" w:space="0" w:color="auto"/>
        <w:right w:val="none" w:sz="0" w:space="0" w:color="auto"/>
      </w:divBdr>
    </w:div>
    <w:div w:id="2027320260">
      <w:bodyDiv w:val="1"/>
      <w:marLeft w:val="0"/>
      <w:marRight w:val="0"/>
      <w:marTop w:val="0"/>
      <w:marBottom w:val="0"/>
      <w:divBdr>
        <w:top w:val="none" w:sz="0" w:space="0" w:color="auto"/>
        <w:left w:val="none" w:sz="0" w:space="0" w:color="auto"/>
        <w:bottom w:val="none" w:sz="0" w:space="0" w:color="auto"/>
        <w:right w:val="none" w:sz="0" w:space="0" w:color="auto"/>
      </w:divBdr>
    </w:div>
    <w:div w:id="2031567461">
      <w:bodyDiv w:val="1"/>
      <w:marLeft w:val="0"/>
      <w:marRight w:val="0"/>
      <w:marTop w:val="0"/>
      <w:marBottom w:val="0"/>
      <w:divBdr>
        <w:top w:val="none" w:sz="0" w:space="0" w:color="auto"/>
        <w:left w:val="none" w:sz="0" w:space="0" w:color="auto"/>
        <w:bottom w:val="none" w:sz="0" w:space="0" w:color="auto"/>
        <w:right w:val="none" w:sz="0" w:space="0" w:color="auto"/>
      </w:divBdr>
    </w:div>
    <w:div w:id="2077582258">
      <w:bodyDiv w:val="1"/>
      <w:marLeft w:val="0"/>
      <w:marRight w:val="0"/>
      <w:marTop w:val="0"/>
      <w:marBottom w:val="0"/>
      <w:divBdr>
        <w:top w:val="none" w:sz="0" w:space="0" w:color="auto"/>
        <w:left w:val="none" w:sz="0" w:space="0" w:color="auto"/>
        <w:bottom w:val="none" w:sz="0" w:space="0" w:color="auto"/>
        <w:right w:val="none" w:sz="0" w:space="0" w:color="auto"/>
      </w:divBdr>
    </w:div>
    <w:div w:id="2091465061">
      <w:bodyDiv w:val="1"/>
      <w:marLeft w:val="0"/>
      <w:marRight w:val="0"/>
      <w:marTop w:val="0"/>
      <w:marBottom w:val="0"/>
      <w:divBdr>
        <w:top w:val="none" w:sz="0" w:space="0" w:color="auto"/>
        <w:left w:val="none" w:sz="0" w:space="0" w:color="auto"/>
        <w:bottom w:val="none" w:sz="0" w:space="0" w:color="auto"/>
        <w:right w:val="none" w:sz="0" w:space="0" w:color="auto"/>
      </w:divBdr>
    </w:div>
    <w:div w:id="2137291937">
      <w:bodyDiv w:val="1"/>
      <w:marLeft w:val="0"/>
      <w:marRight w:val="0"/>
      <w:marTop w:val="0"/>
      <w:marBottom w:val="0"/>
      <w:divBdr>
        <w:top w:val="none" w:sz="0" w:space="0" w:color="auto"/>
        <w:left w:val="none" w:sz="0" w:space="0" w:color="auto"/>
        <w:bottom w:val="none" w:sz="0" w:space="0" w:color="auto"/>
        <w:right w:val="none" w:sz="0" w:space="0" w:color="auto"/>
      </w:divBdr>
    </w:div>
    <w:div w:id="214303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microsoft.com/office/2019/09/relationships/intelligence" Target="intelligence.xml" Id="Rfb7de97787ee4160"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2.jpg" Id="Rd00e842b669344e5"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F8F99E000FC64283C74E305CC607DF" ma:contentTypeVersion="13" ma:contentTypeDescription="Create a new document." ma:contentTypeScope="" ma:versionID="ba1e706e90f76ce9b04613af772bb6c3">
  <xsd:schema xmlns:xsd="http://www.w3.org/2001/XMLSchema" xmlns:xs="http://www.w3.org/2001/XMLSchema" xmlns:p="http://schemas.microsoft.com/office/2006/metadata/properties" xmlns:ns2="bfb4f8a5-5470-418d-8733-3e3c8f341f46" xmlns:ns3="e767fc25-89f3-432b-8416-321eadcc66eb" targetNamespace="http://schemas.microsoft.com/office/2006/metadata/properties" ma:root="true" ma:fieldsID="d460697214ac3522ca63ea15303e1f4f" ns2:_="" ns3:_="">
    <xsd:import namespace="bfb4f8a5-5470-418d-8733-3e3c8f341f46"/>
    <xsd:import namespace="e767fc25-89f3-432b-8416-321eadcc6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4f8a5-5470-418d-8733-3e3c8f341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67fc25-89f3-432b-8416-321eadcc66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47D35-491A-40A4-AFE5-98D998204D91}">
  <ds:schemaRefs>
    <ds:schemaRef ds:uri="http://schemas.microsoft.com/sharepoint/v3/contenttype/forms"/>
  </ds:schemaRefs>
</ds:datastoreItem>
</file>

<file path=customXml/itemProps2.xml><?xml version="1.0" encoding="utf-8"?>
<ds:datastoreItem xmlns:ds="http://schemas.openxmlformats.org/officeDocument/2006/customXml" ds:itemID="{548610DE-949F-4296-A7F9-5FD78450A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ED6BFD-7827-4B35-AAFF-4227E1BA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4f8a5-5470-418d-8733-3e3c8f341f46"/>
    <ds:schemaRef ds:uri="e767fc25-89f3-432b-8416-321eadcc6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S Bagwell</dc:creator>
  <keywords/>
  <lastModifiedBy>Jeanette Danyadi</lastModifiedBy>
  <revision>296</revision>
  <dcterms:created xsi:type="dcterms:W3CDTF">2021-11-25T21:32:00.0000000Z</dcterms:created>
  <dcterms:modified xsi:type="dcterms:W3CDTF">2022-05-14T12:29:02.6044949Z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0x01010021F8F99E000FC64283C74E305CC607DF</vt:lpwstr>
  </property>
</Properties>
</file>