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00E3" w14:textId="77777777" w:rsidR="00316AA9" w:rsidRPr="00875026" w:rsidRDefault="0098414D" w:rsidP="000B6258">
      <w:pPr>
        <w:spacing w:after="0" w:line="240" w:lineRule="auto"/>
        <w:jc w:val="center"/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75026">
        <w:rPr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BB9C0E" wp14:editId="3A5EAC43">
                <wp:simplePos x="0" y="0"/>
                <wp:positionH relativeFrom="column">
                  <wp:posOffset>7025640</wp:posOffset>
                </wp:positionH>
                <wp:positionV relativeFrom="paragraph">
                  <wp:posOffset>30480</wp:posOffset>
                </wp:positionV>
                <wp:extent cx="2905125" cy="2057400"/>
                <wp:effectExtent l="19050" t="1905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05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4EF4F6" w14:textId="77777777" w:rsidR="000B6258" w:rsidRDefault="000B6258" w:rsidP="00DF61F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F61F6">
                              <w:rPr>
                                <w:rFonts w:ascii="Arial" w:hAnsi="Arial" w:cs="Arial"/>
                              </w:rPr>
                              <w:t>Maths</w:t>
                            </w:r>
                          </w:p>
                          <w:p w14:paraId="4B182F26" w14:textId="77777777" w:rsidR="00314361" w:rsidRDefault="00314361" w:rsidP="0031436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This half term we will be learning all about Place Value. We will start by r</w:t>
                            </w:r>
                            <w:r w:rsidRPr="00DB58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epresent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ing, partitioning and using number lines for numbers</w:t>
                            </w:r>
                            <w:r w:rsidRPr="00DB58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1,000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then we will</w:t>
                            </w:r>
                            <w:r w:rsidRPr="00DB58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represent numbers to 10, 000 e.g. on a number line and using place value counters. We will be f</w:t>
                            </w:r>
                            <w:r w:rsidRPr="00DB58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ing 1, 10, 100, 1,000 more or less than any given number, comparing</w:t>
                            </w:r>
                            <w:r w:rsidRPr="00DB58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numbers to 10,000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o</w:t>
                            </w:r>
                            <w:r w:rsidRPr="00DB58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rder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ing </w:t>
                            </w:r>
                            <w:r w:rsidRPr="00DB58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numbers to 10,000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DB58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Roman numerals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Pr="00DB58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Round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ing to the nearest 10, 100 and 1000. </w:t>
                            </w:r>
                          </w:p>
                          <w:p w14:paraId="79D59DF7" w14:textId="77777777" w:rsidR="00314361" w:rsidRPr="00DF61F6" w:rsidRDefault="00314361" w:rsidP="0031436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A big focus for Y4 are our times tables so we will be practising those and expecting you to practise them at home too. </w:t>
                            </w:r>
                          </w:p>
                          <w:p w14:paraId="131A12C8" w14:textId="77777777" w:rsidR="00F508C5" w:rsidRPr="00F508C5" w:rsidRDefault="00F508C5" w:rsidP="000B32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B1A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3.2pt;margin-top:2.4pt;width:228.75pt;height:16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ykqXAIAAJ4EAAAOAAAAZHJzL2Uyb0RvYy54bWysVNtu1DAQfUfiHyy/02TDLm2jZquypQip&#10;XKSWD5h1nMTC9hjb3WT5esbOdlngDZEHy/bYx+fMmcnV9WQ020kfFNqGL85KzqQV2CrbN/zr492r&#10;C85CBNuCRisbvpeBX69fvrgaXS0rHFC30jMCsaEeXcOHGF1dFEEM0kA4QyctBTv0BiItfV+0HkZC&#10;N7qoyvJNMaJvnUchQ6Dd2znI1xm/66SIn7suyMh0w4lbzKPP4zaNxfoK6t6DG5Q40IB/YGFAWXr0&#10;CHULEdiTV39BGSU8BuzimUBTYNcpIbMGUrMo/1DzMICTWQslJ7hjmsL/gxWfdl88Uy15x5kFQxY9&#10;yimytzixKmVndKGmQw+OjsWJttPJpDS4exTfArO4GcD28sZ7HAcJLbFbpJvFydUZJySQ7fgRW3oG&#10;niJmoKnzJgFSMhihk0v7ozOJiqDN6rJcLaoVZ4JiVbk6X5bZuwLq5+vOh/heomFp0nBP1md42N2H&#10;mOhA/Xwk00et2juldV7sw0Z7tgOqEiquFkfONIRImw2/y19WRKpPr2nLxoa/vlgQGSaAyrfTEGlq&#10;HCU02J4z0D31hYh+ztnp7eD77fHVsjwvN8+Sfnskkb6FMMzscmiuWqMitY5WpuEXZfrm7WTBO9vm&#10;wo6g9Dwn9domqTI3xSElyaFkymxPnLbTwfEttnvyyuPcMNTgNBnQ/+BspGYhcd+fwEvK0gdLfl8u&#10;lsvUXXmxXJ1XtPCnke1pBKwgqIZTpubpJuaOTPQs3lBddCo7lujNTA7VRE2QjTw0bOqy03U+9eu3&#10;sv4JAAD//wMAUEsDBBQABgAIAAAAIQA70pAa3wAAAAsBAAAPAAAAZHJzL2Rvd25yZXYueG1sTI9B&#10;boMwEEX3lXoHayp115iEgAjFRFGkLkpXSXsAB0+ABo8Rdgi9fSerdvk1T3/eL7az7cWEo+8cKVgu&#10;IhBItTMdNQq+Pt9eMhA+aDK6d4QKftDDtnx8KHRu3I0OOB1DI7iEfK4VtCEMuZS+btFqv3ADEt/O&#10;brQ6cBwbaUZ943Lby1UUpdLqjvhDqwfct1hfjlerwJwrHOPq8P0+7T4u+2ROE7eplHp+mnevIALO&#10;4Q+Guz6rQ8lOJ3cl40XPeRmla2YVrHnCHUjSeAPipCBeZRnIspD/N5S/AAAA//8DAFBLAQItABQA&#10;BgAIAAAAIQC2gziS/gAAAOEBAAATAAAAAAAAAAAAAAAAAAAAAABbQ29udGVudF9UeXBlc10ueG1s&#10;UEsBAi0AFAAGAAgAAAAhADj9If/WAAAAlAEAAAsAAAAAAAAAAAAAAAAALwEAAF9yZWxzLy5yZWxz&#10;UEsBAi0AFAAGAAgAAAAhAN3XKSpcAgAAngQAAA4AAAAAAAAAAAAAAAAALgIAAGRycy9lMm9Eb2Mu&#10;eG1sUEsBAi0AFAAGAAgAAAAhADvSkBrfAAAACwEAAA8AAAAAAAAAAAAAAAAAtgQAAGRycy9kb3du&#10;cmV2LnhtbFBLBQYAAAAABAAEAPMAAADCBQAAAAA=&#10;" fillcolor="window" strokecolor="#0070c0" strokeweight="3pt">
                <v:textbox>
                  <w:txbxContent>
                    <w:p w:rsidR="000B6258" w:rsidRDefault="000B6258" w:rsidP="00DF61F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F61F6">
                        <w:rPr>
                          <w:rFonts w:ascii="Arial" w:hAnsi="Arial" w:cs="Arial"/>
                        </w:rPr>
                        <w:t>Maths</w:t>
                      </w:r>
                    </w:p>
                    <w:p w:rsidR="00314361" w:rsidRDefault="00314361" w:rsidP="00314361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This half term we will be learning all about Place Value. We will start by r</w:t>
                      </w:r>
                      <w:r w:rsidRPr="00DB58DE">
                        <w:rPr>
                          <w:rFonts w:ascii="Arial" w:hAnsi="Arial" w:cs="Arial"/>
                          <w:sz w:val="18"/>
                          <w:szCs w:val="18"/>
                        </w:rPr>
                        <w:t>epresent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ing, partitioning and using number lines for numbers</w:t>
                      </w:r>
                      <w:r w:rsidRPr="00DB58D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1,000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then we will</w:t>
                      </w:r>
                      <w:r w:rsidRPr="00DB58D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represent numbers to 10, 000 e.g. on a number line and using place value counters. We will be f</w:t>
                      </w:r>
                      <w:r w:rsidRPr="00DB58DE">
                        <w:rPr>
                          <w:rFonts w:ascii="Arial" w:hAnsi="Arial" w:cs="Arial"/>
                          <w:sz w:val="18"/>
                          <w:szCs w:val="18"/>
                        </w:rPr>
                        <w:t>ind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ing 1, 10, 100, 1,000 more or less than any given number, comparing</w:t>
                      </w:r>
                      <w:r w:rsidRPr="00DB58D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numbers to 10,000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o</w:t>
                      </w:r>
                      <w:r w:rsidRPr="00DB58DE">
                        <w:rPr>
                          <w:rFonts w:ascii="Arial" w:hAnsi="Arial" w:cs="Arial"/>
                          <w:sz w:val="18"/>
                          <w:szCs w:val="18"/>
                        </w:rPr>
                        <w:t>rder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ing </w:t>
                      </w:r>
                      <w:r w:rsidRPr="00DB58DE">
                        <w:rPr>
                          <w:rFonts w:ascii="Arial" w:hAnsi="Arial" w:cs="Arial"/>
                          <w:sz w:val="18"/>
                          <w:szCs w:val="18"/>
                        </w:rPr>
                        <w:t>numbers to 10,000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Pr="00DB58D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Roman numerals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and </w:t>
                      </w:r>
                      <w:r w:rsidRPr="00DB58DE">
                        <w:rPr>
                          <w:rFonts w:ascii="Arial" w:hAnsi="Arial" w:cs="Arial"/>
                          <w:sz w:val="18"/>
                          <w:szCs w:val="18"/>
                        </w:rPr>
                        <w:t>Round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ing to the nearest 10, 100 and 1000. </w:t>
                      </w:r>
                    </w:p>
                    <w:p w:rsidR="00314361" w:rsidRPr="00DF61F6" w:rsidRDefault="00314361" w:rsidP="00314361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A big focus for Y4 are our times tables so we will be practising those and expecting you to practise them at home too. </w:t>
                      </w:r>
                    </w:p>
                    <w:p w:rsidR="00F508C5" w:rsidRPr="00F508C5" w:rsidRDefault="00F508C5" w:rsidP="000B3239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75026">
        <w:rPr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D0364BF" wp14:editId="663CEE7E">
                <wp:simplePos x="0" y="0"/>
                <wp:positionH relativeFrom="column">
                  <wp:posOffset>-152400</wp:posOffset>
                </wp:positionH>
                <wp:positionV relativeFrom="paragraph">
                  <wp:posOffset>22860</wp:posOffset>
                </wp:positionV>
                <wp:extent cx="2905125" cy="2644140"/>
                <wp:effectExtent l="19050" t="19050" r="28575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644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9D4ADE" w14:textId="77777777" w:rsidR="000B6258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English</w:t>
                            </w:r>
                          </w:p>
                          <w:p w14:paraId="5C4E0DF9" w14:textId="77777777" w:rsidR="00B45110" w:rsidRDefault="00B45110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Reading </w:t>
                            </w:r>
                          </w:p>
                          <w:p w14:paraId="397AF5E1" w14:textId="77777777" w:rsidR="0098414D" w:rsidRDefault="00F508C5" w:rsidP="003077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 introduction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Myon</w:t>
                            </w:r>
                            <w:proofErr w:type="spellEnd"/>
                            <w:r w:rsidR="009841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 investigation into new vocabulary, </w:t>
                            </w:r>
                            <w:r w:rsidR="0030773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looking at features of fiction and non-</w:t>
                            </w:r>
                            <w:r w:rsidR="009841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fiction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texts and answering basic comprehension questions.</w:t>
                            </w:r>
                          </w:p>
                          <w:p w14:paraId="3D378C35" w14:textId="77777777" w:rsidR="0015448C" w:rsidRDefault="00F508C5" w:rsidP="003077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70AB46F" w14:textId="77777777" w:rsidR="0015448C" w:rsidRDefault="007971F6" w:rsidP="003077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Class read – </w:t>
                            </w:r>
                            <w:proofErr w:type="spellStart"/>
                            <w:r w:rsidR="00F762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Krindlekrax</w:t>
                            </w:r>
                            <w:proofErr w:type="spellEnd"/>
                            <w:r w:rsidR="0015448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10B8BE60" w14:textId="77777777" w:rsidR="0015448C" w:rsidRDefault="0015448C" w:rsidP="003077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This book will be read by the teaching team so the children can enjoy being read to. We will discuss features of the text and ambitious language.  </w:t>
                            </w:r>
                          </w:p>
                          <w:p w14:paraId="1A6C1742" w14:textId="77777777" w:rsidR="0098414D" w:rsidRDefault="0098414D" w:rsidP="003077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FC50329" w14:textId="77777777" w:rsidR="000B6258" w:rsidRDefault="00B45110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Writing </w:t>
                            </w:r>
                          </w:p>
                          <w:p w14:paraId="041720FA" w14:textId="77777777" w:rsidR="00B45110" w:rsidRDefault="00B4251C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be revisiting basic s</w:t>
                            </w:r>
                            <w:r w:rsidR="00B451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entence structures</w:t>
                            </w:r>
                            <w:r w:rsidR="00F508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including </w:t>
                            </w:r>
                            <w:r w:rsidR="0030773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basic punctuation. </w:t>
                            </w:r>
                          </w:p>
                          <w:p w14:paraId="0658CB93" w14:textId="77777777" w:rsidR="0015448C" w:rsidRDefault="0015448C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Fiction – The Real story of the three little pigs</w:t>
                            </w:r>
                            <w:r w:rsidR="009841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A traditional tale. </w:t>
                            </w:r>
                          </w:p>
                          <w:p w14:paraId="17867516" w14:textId="77777777" w:rsidR="00307732" w:rsidRDefault="00307732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Non- fiction</w:t>
                            </w:r>
                            <w:r w:rsidR="009841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41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Skeletons and muscles – A non-chronological report.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4686B1" w14:textId="77777777" w:rsidR="00B45110" w:rsidRDefault="00B45110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8A9E288" w14:textId="77777777" w:rsidR="000B6258" w:rsidRPr="0086225C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8645805" w14:textId="77777777" w:rsidR="00C02694" w:rsidRPr="0086225C" w:rsidRDefault="00C02694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917EC7" w14:textId="77777777" w:rsidR="00C02694" w:rsidRPr="0086225C" w:rsidRDefault="00C02694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4B94C4B" w14:textId="77777777" w:rsidR="00C02694" w:rsidRDefault="00C02694" w:rsidP="000B62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27" type="#_x0000_t202" style="position:absolute;left:0;text-align:left;margin-left:-12pt;margin-top:1.8pt;width:228.75pt;height:208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8mVXQIAAKUEAAAOAAAAZHJzL2Uyb0RvYy54bWysVNtu2zAMfR+wfxD0vvqy9GbUKbp0HQZ0&#10;F6DdBzCybAuTRU1SY2dfP0pO0rR7G+YHgSKlo0Me0lfX06DZRjqv0NS8OMk5k0Zgo0xX8x+Pd+8u&#10;OPMBTAMajaz5Vnp+vXz75mq0lSyxR91IxwjE+Gq0Ne9DsFWWedHLAfwJWmko2KIbINDWdVnjYCT0&#10;QWdlnp9lI7rGOhTSe/LezkG+TPhtK0X41rZeBqZrTtxCWl1a13HNlldQdQ5sr8SOBvwDiwGUoUcP&#10;ULcQgD059RfUoIRDj204EThk2LZKyJQDZVPkr7J56MHKlAsVx9tDmfz/gxVfN98dU03NSSgDA0n0&#10;KKfAPuDEylid0fqKDj1YOhYmcpPKKVNv71H89MzgqgfTyRvncOwlNMSuiDezo6szjo8g6/ELNvQM&#10;PAVMQFPrhlg6KgYjdFJpe1AmUhHkLC/z06I85UxQrDxbLIpF0i6Dan/dOh8+SRxYNGruSPoED5t7&#10;HyIdqPZH4msetWrulNZps/Ur7dgGqEuouRocOdPgAzlrfpe+lNGra9qwsebvL4qcSAug9m01BDIH&#10;SwX1puMMdEdzIYKba/biUdetD6/m+Xm+2qf0glskfQu+n9ml0Ny1gwo0OloNpF0ev9kdJfhomtTY&#10;AZSebcpem5iqTEOxK0lUKIoyyxOm9ZRaIckXY2tstiSZw3luaM7J6NH95mykmaEcfz2Bk1Ssz4Zk&#10;vywWJAsLabM4PS9p444j6+MIGEFQNaeCzeYqpMGMLA3eUHu0Kgn3zGTXVDQLSc/d3MZhO96nU89/&#10;l+UfAAAA//8DAFBLAwQUAAYACAAAACEAq9fwV94AAAAJAQAADwAAAGRycy9kb3ducmV2LnhtbEyP&#10;wU7DMBBE70j8g7VI3FqHpokgxKmqShwIp7Z8gBtvk9B4HdluGv6e5QS3Xc1o5k25me0gJvShd6Tg&#10;aZmAQGqc6alV8Hl8WzyDCFGT0YMjVPCNATbV/V2pC+NutMfpEFvBIRQKraCLcSykDE2HVoelG5FY&#10;OztvdeTXt9J4feNwO8hVkuTS6p64odMj7jpsLoerVWDONfq03n+9T9uPyy6b88y91Eo9PszbVxAR&#10;5/hnhl98RoeKmU7uSiaIQcFiteYtUUGag2B9naYZiBMf3AuyKuX/BdUPAAAA//8DAFBLAQItABQA&#10;BgAIAAAAIQC2gziS/gAAAOEBAAATAAAAAAAAAAAAAAAAAAAAAABbQ29udGVudF9UeXBlc10ueG1s&#10;UEsBAi0AFAAGAAgAAAAhADj9If/WAAAAlAEAAAsAAAAAAAAAAAAAAAAALwEAAF9yZWxzLy5yZWxz&#10;UEsBAi0AFAAGAAgAAAAhAM3ryZVdAgAApQQAAA4AAAAAAAAAAAAAAAAALgIAAGRycy9lMm9Eb2Mu&#10;eG1sUEsBAi0AFAAGAAgAAAAhAKvX8FfeAAAACQEAAA8AAAAAAAAAAAAAAAAAtwQAAGRycy9kb3du&#10;cmV2LnhtbFBLBQYAAAAABAAEAPMAAADCBQAAAAA=&#10;" fillcolor="window" strokecolor="#0070c0" strokeweight="3pt">
                <v:textbox>
                  <w:txbxContent>
                    <w:p w:rsidR="000B6258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English</w:t>
                      </w:r>
                    </w:p>
                    <w:p w:rsidR="00B45110" w:rsidRDefault="00B45110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Reading </w:t>
                      </w:r>
                    </w:p>
                    <w:p w:rsidR="0098414D" w:rsidRDefault="00F508C5" w:rsidP="0030773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 introduction to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Myon</w:t>
                      </w:r>
                      <w:proofErr w:type="spellEnd"/>
                      <w:r w:rsidR="0098414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 investigation into new vocabulary, </w:t>
                      </w:r>
                      <w:r w:rsidR="00307732">
                        <w:rPr>
                          <w:rFonts w:ascii="Arial" w:hAnsi="Arial" w:cs="Arial"/>
                          <w:sz w:val="18"/>
                          <w:szCs w:val="18"/>
                        </w:rPr>
                        <w:t>looking at features of fiction and non-</w:t>
                      </w:r>
                      <w:r w:rsidR="0098414D">
                        <w:rPr>
                          <w:rFonts w:ascii="Arial" w:hAnsi="Arial" w:cs="Arial"/>
                          <w:sz w:val="18"/>
                          <w:szCs w:val="18"/>
                        </w:rPr>
                        <w:t>fiction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texts and answering basic comprehension questions.</w:t>
                      </w:r>
                    </w:p>
                    <w:p w:rsidR="0015448C" w:rsidRDefault="00F508C5" w:rsidP="0030773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5448C" w:rsidRDefault="007971F6" w:rsidP="0030773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Class read – </w:t>
                      </w:r>
                      <w:proofErr w:type="spellStart"/>
                      <w:r w:rsidR="00F7629E">
                        <w:rPr>
                          <w:rFonts w:ascii="Arial" w:hAnsi="Arial" w:cs="Arial"/>
                          <w:sz w:val="18"/>
                          <w:szCs w:val="18"/>
                        </w:rPr>
                        <w:t>Krindlekrax</w:t>
                      </w:r>
                      <w:proofErr w:type="spellEnd"/>
                      <w:r w:rsidR="0015448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15448C" w:rsidRDefault="0015448C" w:rsidP="0030773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This book will be read by the teaching team so the children can enjoy being read to. We will discuss features of the text and ambitious language.  </w:t>
                      </w:r>
                    </w:p>
                    <w:p w:rsidR="0098414D" w:rsidRDefault="0098414D" w:rsidP="0030773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B6258" w:rsidRDefault="00B45110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Writing </w:t>
                      </w:r>
                    </w:p>
                    <w:p w:rsidR="00B45110" w:rsidRDefault="00B4251C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We will be revisiting basic s</w:t>
                      </w:r>
                      <w:r w:rsidR="00B45110">
                        <w:rPr>
                          <w:rFonts w:ascii="Arial" w:hAnsi="Arial" w:cs="Arial"/>
                          <w:sz w:val="18"/>
                          <w:szCs w:val="18"/>
                        </w:rPr>
                        <w:t>entence structures</w:t>
                      </w:r>
                      <w:r w:rsidR="00F508C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including </w:t>
                      </w:r>
                      <w:r w:rsidR="0030773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basic punctuation. </w:t>
                      </w:r>
                    </w:p>
                    <w:p w:rsidR="0015448C" w:rsidRDefault="0015448C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Fiction – The Real story of the three little pigs</w:t>
                      </w:r>
                      <w:r w:rsidR="0098414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A traditional tale. </w:t>
                      </w:r>
                    </w:p>
                    <w:p w:rsidR="00307732" w:rsidRDefault="00307732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Non- fiction</w:t>
                      </w:r>
                      <w:r w:rsidR="0098414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8414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Skeletons and muscles – A non-chronological report.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45110" w:rsidRDefault="00B45110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B6258" w:rsidRPr="0086225C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02694" w:rsidRPr="0086225C" w:rsidRDefault="00C02694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02694" w:rsidRPr="0086225C" w:rsidRDefault="00C02694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02694" w:rsidRDefault="00C02694" w:rsidP="000B6258"/>
                  </w:txbxContent>
                </v:textbox>
                <w10:wrap type="square"/>
              </v:shape>
            </w:pict>
          </mc:Fallback>
        </mc:AlternateContent>
      </w:r>
      <w:r w:rsidR="009E73FF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Year </w:t>
      </w:r>
      <w:r w:rsidR="00F7629E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="000B6258" w:rsidRPr="00875026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31D4EFB0" w14:textId="77777777" w:rsidR="000B6258" w:rsidRPr="00875026" w:rsidRDefault="00036211" w:rsidP="0024597A">
      <w:pPr>
        <w:spacing w:after="0" w:line="240" w:lineRule="auto"/>
        <w:jc w:val="center"/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Autumn</w:t>
      </w:r>
      <w:r w:rsidR="0024597A" w:rsidRPr="00875026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A2F27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</w:p>
    <w:p w14:paraId="50FC0A14" w14:textId="77777777" w:rsidR="0086225C" w:rsidRDefault="00D258F0" w:rsidP="000B6258">
      <w:pPr>
        <w:jc w:val="center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A964252" wp14:editId="017B28DF">
            <wp:simplePos x="0" y="0"/>
            <wp:positionH relativeFrom="margin">
              <wp:posOffset>3185160</wp:posOffset>
            </wp:positionH>
            <wp:positionV relativeFrom="paragraph">
              <wp:posOffset>107315</wp:posOffset>
            </wp:positionV>
            <wp:extent cx="3238500" cy="30143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934" cy="301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B849E" w14:textId="77777777" w:rsidR="000B6258" w:rsidRDefault="00D258F0" w:rsidP="000B625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CDBA7C2" wp14:editId="41BFB8E3">
                <wp:simplePos x="0" y="0"/>
                <wp:positionH relativeFrom="column">
                  <wp:posOffset>7025640</wp:posOffset>
                </wp:positionH>
                <wp:positionV relativeFrom="paragraph">
                  <wp:posOffset>850900</wp:posOffset>
                </wp:positionV>
                <wp:extent cx="2905125" cy="1432560"/>
                <wp:effectExtent l="19050" t="19050" r="28575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32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2960C8" w14:textId="77777777" w:rsidR="000B6258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B0769">
                              <w:rPr>
                                <w:rFonts w:ascii="Arial" w:hAnsi="Arial" w:cs="Arial"/>
                              </w:rPr>
                              <w:t>DT</w:t>
                            </w:r>
                          </w:p>
                          <w:p w14:paraId="3772CFDE" w14:textId="77777777" w:rsidR="000B6258" w:rsidRDefault="000B6258" w:rsidP="00B31D4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A9D5130" w14:textId="77777777" w:rsidR="00D258F0" w:rsidRDefault="00F7629E" w:rsidP="00D258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 DT we will be constructing castles.  We will us e our skills that we have developed in other year groups to make a string and rigid structure with a drawbridge</w:t>
                            </w:r>
                          </w:p>
                          <w:p w14:paraId="10407A9A" w14:textId="77777777" w:rsidR="00D258F0" w:rsidRDefault="00D258F0" w:rsidP="00D258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4AC2975" w14:textId="77777777" w:rsidR="00F7629E" w:rsidRDefault="00F7629E" w:rsidP="00D258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258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Please save us old cereal boxes, kitchen rolls etc and send them for our models.</w:t>
                            </w:r>
                          </w:p>
                          <w:p w14:paraId="2BBF3A3B" w14:textId="77777777" w:rsidR="0086225C" w:rsidRDefault="0086225C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229C345" w14:textId="77777777" w:rsidR="0086225C" w:rsidRPr="0086225C" w:rsidRDefault="0086225C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28" type="#_x0000_t202" style="position:absolute;left:0;text-align:left;margin-left:553.2pt;margin-top:67pt;width:228.75pt;height:112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6HdXwIAAKUEAAAOAAAAZHJzL2Uyb0RvYy54bWysVNtu3CAQfa/Uf0C8N75kN02seKN001SV&#10;0ouU9ANmMbZRgXGBrL39+g54s9mkb1X9gICBw5k5c3x5NRnNttJ5hbbmxUnOmbQCG2W7mv94uH13&#10;zpkPYBvQaGXNd9Lzq9XbN5fjUMkSe9SNdIxArK/GoeZ9CEOVZV700oA/wUFaCrboDARaui5rHIyE&#10;bnRW5vlZNqJrBodCek+7N3OQrxJ+20oRvrWtl4HpmhO3kEaXxk0cs9UlVJ2DoVdiTwP+gYUBZenR&#10;A9QNBGCPTv0FZZRw6LENJwJNhm2rhEw5UDZF/iqb+x4GmXKh4vjhUCb//2DF1+13x1RT8zPOLBiS&#10;6EFOgX3AiZWxOuPgKzp0P9CxMNE2qZwy9cMdip+eWVz3YDt57RyOvYSG2BXxZnZ0dcbxEWQzfsGG&#10;noHHgAloap2JpaNiMEInlXYHZSIVQZvlRb4syiVngmLF4rRcniXtMqierg/Oh08SDYuTmjuSPsHD&#10;9s6HSAeqpyPxNY9aNbdK67TY+bV2bAvUJdRcDY6cafCBNmt+m76U0atr2rKx5qfnRU6kBVD7thoC&#10;Tc1ABfW24wx0R74Qwc01e/Go6zaHV/P8fb5+SukFt0j6Bnw/s0uhuWuNCmQdrUzNz/P4zdtRgo+2&#10;SY0dQOl5TtlrG1OVyRT7kkSFoiizPGHaTKkVTiNSjG2w2ZFkDmffkM9p0qP7zdlInqEcfz2Ck1Ss&#10;z5ZkvygWi2iytFgs35e0cMeRzXEErCComlPB5uk6JGNGlhavqT1alYR7ZrJvKvJC0nPv22i243U6&#10;9fx3Wf0BAAD//wMAUEsDBBQABgAIAAAAIQBVoXVt4AAAAA0BAAAPAAAAZHJzL2Rvd25yZXYueG1s&#10;TI9NbsIwEIX3lXoHa5C6Kw4NsZo0DkJIXTRdQXsAEw9JILYj24T09h1W7W6e5tP7KTezGdiEPvTO&#10;SlgtE2BoG6d720r4/np/fgUWorJaDc6ihB8MsKkeH0pVaHeze5wOsWVkYkOhJHQxjgXnoenQqLB0&#10;I1r6nZw3KpL0Ldde3cjcDPwlSQQ3qreU0KkRdx02l8PVSNCnGn1a788f0/bzsstmkbm8lvJpMW/f&#10;gEWc4x8M9/pUHSrqdHRXqwMbSK8SsSaWrnRNq+5IJtIc2FFCmuUCeFXy/yuqXwAAAP//AwBQSwEC&#10;LQAUAAYACAAAACEAtoM4kv4AAADhAQAAEwAAAAAAAAAAAAAAAAAAAAAAW0NvbnRlbnRfVHlwZXNd&#10;LnhtbFBLAQItABQABgAIAAAAIQA4/SH/1gAAAJQBAAALAAAAAAAAAAAAAAAAAC8BAABfcmVscy8u&#10;cmVsc1BLAQItABQABgAIAAAAIQA956HdXwIAAKUEAAAOAAAAAAAAAAAAAAAAAC4CAABkcnMvZTJv&#10;RG9jLnhtbFBLAQItABQABgAIAAAAIQBVoXVt4AAAAA0BAAAPAAAAAAAAAAAAAAAAALkEAABkcnMv&#10;ZG93bnJldi54bWxQSwUGAAAAAAQABADzAAAAxgUAAAAA&#10;" fillcolor="window" strokecolor="#0070c0" strokeweight="3pt">
                <v:textbox>
                  <w:txbxContent>
                    <w:p w:rsidR="000B6258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B0769">
                        <w:rPr>
                          <w:rFonts w:ascii="Arial" w:hAnsi="Arial" w:cs="Arial"/>
                        </w:rPr>
                        <w:t>DT</w:t>
                      </w:r>
                    </w:p>
                    <w:p w:rsidR="000B6258" w:rsidRDefault="000B6258" w:rsidP="00B31D4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258F0" w:rsidRDefault="00F7629E" w:rsidP="00D258F0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 DT we will be constructing castles.  We will us e our skills that we have developed in other year groups to make a string and rigid structure with a drawbridge</w:t>
                      </w:r>
                    </w:p>
                    <w:p w:rsidR="00D258F0" w:rsidRDefault="00D258F0" w:rsidP="00D258F0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F7629E" w:rsidRDefault="00F7629E" w:rsidP="00D258F0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58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Please save us old cereal boxes, kitchen rolls etc and send them for our models.</w:t>
                      </w:r>
                    </w:p>
                    <w:p w:rsidR="0086225C" w:rsidRDefault="0086225C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86225C" w:rsidRPr="0086225C" w:rsidRDefault="0086225C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24A1C5" wp14:editId="5F5F0371">
                <wp:simplePos x="0" y="0"/>
                <wp:positionH relativeFrom="column">
                  <wp:posOffset>7040880</wp:posOffset>
                </wp:positionH>
                <wp:positionV relativeFrom="paragraph">
                  <wp:posOffset>2451100</wp:posOffset>
                </wp:positionV>
                <wp:extent cx="2905125" cy="106680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0668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38CD6" w14:textId="77777777" w:rsidR="000B6258" w:rsidRDefault="000B6258" w:rsidP="008750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RE</w:t>
                            </w:r>
                          </w:p>
                          <w:p w14:paraId="1C3EBC0B" w14:textId="77777777" w:rsidR="00307732" w:rsidRPr="006154AA" w:rsidRDefault="00B31D42" w:rsidP="00B31D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be asking ourselves ‘</w:t>
                            </w:r>
                            <w:r w:rsidR="00A13D60" w:rsidRPr="00A13D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What do different people believe about God?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’ </w:t>
                            </w:r>
                            <w:r w:rsidR="00A13D60" w:rsidRPr="00A13D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be investigating Christian beliefs and Muslim beliefs</w:t>
                            </w:r>
                            <w:r w:rsidR="00A13D60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Pr="006154A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then compare similarities and differences</w:t>
                            </w:r>
                            <w:r w:rsidRPr="006154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DC0C4B8" w14:textId="77777777" w:rsidR="000B6258" w:rsidRPr="006154AA" w:rsidRDefault="000B6258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7478EB3" w14:textId="77777777" w:rsidR="00C02694" w:rsidRDefault="00C02694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F3A4A48" w14:textId="77777777" w:rsidR="00C02694" w:rsidRDefault="00C02694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A40A385" w14:textId="77777777" w:rsidR="00C02694" w:rsidRPr="00A4111D" w:rsidRDefault="00C02694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54.4pt;margin-top:193pt;width:228.75pt;height:8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hXaAIAAAMFAAAOAAAAZHJzL2Uyb0RvYy54bWysVNtu2zAMfR+wfxD0vviyJE2NOEWXrsOA&#10;7oK1+wBZlmOhsuhJSuz060fJjpdsexr2IogiecjDi9Y3faPIQRgrQec0mcWUCM2hlHqX0+9P929W&#10;lFjHdMkUaJHTo7D0ZvP61bprM5FCDaoUhiCItlnX5rR2rs2iyPJaNMzOoBUalRWYhjkUzS4qDesQ&#10;vVFRGsfLqANTtga4sBZf7wYl3QT8qhLcfakqKxxROcXcXDhNOAt/Rps1y3aGtbXkYxrsH7JomNQY&#10;dIK6Y46RvZF/QDWSG7BQuRmHJoKqklwEDsgmiX9j81izVgQuWBzbTmWy/w+Wfz58NUSWOU2TK0o0&#10;a7BJT6J35B30JPX16Vqbodlji4aux2fsc+Bq2wfgz5Zo2NZM78StMdDVgpWYX+I9ozPXAcd6kKL7&#10;BCWGYXsHAaivTOOLh+UgiI59Ok698alwfEyv40WSLijhqEvi5XIVh+5FLDu5t8a6DwIa4i85Ndj8&#10;AM8OD9b5dFh2MvHRlCZdTt+uEgTysgUly3upVBDMrtgqQw7MD058FW9P0S7MPNv3ugxT5JhUwx0D&#10;KT3S94xH7u6oxBD4m6iw5p7VENlPu5jCMc6FdotQQY+E1t6twtQmx7EDl47KDWWfbL2bCFswOY5c&#10;Lx0vI04eISpoNzk3UoP5W8rl8xR5sD+xHzj7OXB90YdBm5+GqoDyiONgYNhK/EXwUoN5oaTDjcyp&#10;/bFnRlCiPmocqetkPvcrHIT54ipFwZxrinMN0xyhcuooGa5bF9bec9Jwi6NXyTAUPrchkzFn3LQw&#10;K+Ov4Ff5XA5Wv/6uzU8AAAD//wMAUEsDBBQABgAIAAAAIQA+Y87u4gAAAA0BAAAPAAAAZHJzL2Rv&#10;d25yZXYueG1sTI8xT8MwFIR3JP6D9ZDYqB1aR1GIUwESE0KohYXNiV+T0NgOsduk/HpepzKe7nT3&#10;XbGebc+OOIbOOwXJQgBDV3vTuUbB58fLXQYsRO2M7r1DBScMsC6vrwqdGz+5DR63sWFU4kKuFbQx&#10;DjnnoW7R6rDwAzrydn60OpIcG25GPVG57fm9ECm3unO00OoBn1us99uDVTC9xuTtu5P7H3varaqn&#10;X5lu3r+Uur2ZHx+ARZzjJQxnfEKHkpgqf3AmsJ50IjJijwqWWUqvzhGZpktglQIpVwJ4WfD/L8o/&#10;AAAA//8DAFBLAQItABQABgAIAAAAIQC2gziS/gAAAOEBAAATAAAAAAAAAAAAAAAAAAAAAABbQ29u&#10;dGVudF9UeXBlc10ueG1sUEsBAi0AFAAGAAgAAAAhADj9If/WAAAAlAEAAAsAAAAAAAAAAAAAAAAA&#10;LwEAAF9yZWxzLy5yZWxzUEsBAi0AFAAGAAgAAAAhAGAg6FdoAgAAAwUAAA4AAAAAAAAAAAAAAAAA&#10;LgIAAGRycy9lMm9Eb2MueG1sUEsBAi0AFAAGAAgAAAAhAD5jzu7iAAAADQEAAA8AAAAAAAAAAAAA&#10;AAAAwgQAAGRycy9kb3ducmV2LnhtbFBLBQYAAAAABAAEAPMAAADRBQAAAAA=&#10;" fillcolor="white [3201]" strokecolor="#0070c0" strokeweight="3pt">
                <v:textbox>
                  <w:txbxContent>
                    <w:p w:rsidR="000B6258" w:rsidRDefault="000B6258" w:rsidP="008750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RE</w:t>
                      </w:r>
                    </w:p>
                    <w:p w:rsidR="00307732" w:rsidRPr="006154AA" w:rsidRDefault="00B31D42" w:rsidP="00B31D4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We will be asking ourselves ‘</w:t>
                      </w:r>
                      <w:r w:rsidR="00A13D60" w:rsidRPr="00A13D60">
                        <w:rPr>
                          <w:rFonts w:ascii="Arial" w:hAnsi="Arial" w:cs="Arial"/>
                          <w:sz w:val="18"/>
                          <w:szCs w:val="18"/>
                        </w:rPr>
                        <w:t>What do different people believe about God?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’ </w:t>
                      </w:r>
                      <w:r w:rsidR="00A13D60" w:rsidRPr="00A13D60">
                        <w:rPr>
                          <w:rFonts w:ascii="Arial" w:hAnsi="Arial" w:cs="Arial"/>
                          <w:sz w:val="18"/>
                          <w:szCs w:val="18"/>
                        </w:rPr>
                        <w:t>We will be investigating Christian beliefs and Muslim beliefs</w:t>
                      </w:r>
                      <w:r w:rsidR="00A13D60">
                        <w:rPr>
                          <w:rFonts w:ascii="Arial" w:hAnsi="Arial" w:cs="Arial"/>
                        </w:rPr>
                        <w:t xml:space="preserve">. </w:t>
                      </w:r>
                      <w:r w:rsidRPr="006154AA">
                        <w:rPr>
                          <w:rFonts w:ascii="Arial" w:hAnsi="Arial" w:cs="Arial"/>
                          <w:sz w:val="18"/>
                          <w:szCs w:val="18"/>
                        </w:rPr>
                        <w:t>We will then compare similarities and differences</w:t>
                      </w:r>
                      <w:r w:rsidRPr="006154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0B6258" w:rsidRPr="006154AA" w:rsidRDefault="000B6258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02694" w:rsidRDefault="00C02694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02694" w:rsidRDefault="00C02694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02694" w:rsidRPr="00A4111D" w:rsidRDefault="00C02694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436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B13F013" wp14:editId="26EDE391">
                <wp:simplePos x="0" y="0"/>
                <wp:positionH relativeFrom="column">
                  <wp:posOffset>7040880</wp:posOffset>
                </wp:positionH>
                <wp:positionV relativeFrom="paragraph">
                  <wp:posOffset>3684905</wp:posOffset>
                </wp:positionV>
                <wp:extent cx="2905125" cy="1354455"/>
                <wp:effectExtent l="19050" t="19050" r="28575" b="1714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354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0DDDE1" w14:textId="77777777" w:rsidR="000B6258" w:rsidRPr="00366DB5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66DB5">
                              <w:rPr>
                                <w:rFonts w:ascii="Arial" w:hAnsi="Arial" w:cs="Arial"/>
                              </w:rPr>
                              <w:t>PE</w:t>
                            </w:r>
                          </w:p>
                          <w:p w14:paraId="7905EB5C" w14:textId="77777777" w:rsidR="000B6258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3231477" w14:textId="77777777" w:rsidR="00D258F0" w:rsidRDefault="00D258F0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4B will be having swimming lessons on Wednesday mornings starting on the 10</w:t>
                            </w:r>
                            <w:r w:rsidRPr="00D258F0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of September. </w:t>
                            </w:r>
                          </w:p>
                          <w:p w14:paraId="23D516BD" w14:textId="77777777" w:rsidR="00D258F0" w:rsidRDefault="00D258F0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0D60DBA" w14:textId="77777777" w:rsidR="00D258F0" w:rsidRPr="0086225C" w:rsidRDefault="00D258F0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Please remember to send your child with their costume and towel each week.  Girls must ensure their hair is tied up.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30" type="#_x0000_t202" style="position:absolute;left:0;text-align:left;margin-left:554.4pt;margin-top:290.15pt;width:228.75pt;height:106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AHYAIAAKYEAAAOAAAAZHJzL2Uyb0RvYy54bWysVNtu2zAMfR+wfxD0vthOkzU16hRdsg4D&#10;ugvQ7gMYWbaFSaInqbGzrx8lp1m6vQ3zgyCJ1OEhD+nrm9FotpfOK7QVL2Y5Z9IKrJVtK/7t8e7N&#10;ijMfwNag0cqKH6TnN+vXr66HvpRz7FDX0jECsb4c+op3IfRllnnRSQN+hr20ZGzQGQh0dG1WOxgI&#10;3ehsnudvswFd3TsU0nu63U5Gvk74TSNF+NI0XgamK07cQlpdWndxzdbXULYO+k6JIw34BxYGlKWg&#10;J6gtBGBPTv0FZZRw6LEJM4Emw6ZRQqYcKJsi/yObhw56mXKh4vj+VCb//2DF5/1Xx1RN2lF5LBjS&#10;6FGOgb3Dkc1jeYbel+T10JNfGOmaXFOqvr9H8d0zi5sObCtvncOhk1ATvSK+zM6eTjg+guyGT1hT&#10;GHgKmIDGxplYO6oGI3TicThJE6kIupxf5ctivuRMkK24WC4Wy2WKAeXz89758EGiYXFTcUfaJ3jY&#10;3/sQ6UD57BKjedSqvlNap8PBb7Rje6A2oe6qceBMgw90WfG79B2jvXimLRsqfrEqciItgPq30RBo&#10;a3qqqLctZ6BbGgwR3FSzF0FduztFzfPLfJP6kXi+CBJJb8F3E7tkilygNCrQ7GhlKr7K4zddRwne&#10;2zq5BFB62hOqtvGVTFNxLElUKIoyyRPG3Zh64ST8DusDSeZwGhwadNp06H5yNtDQUI4/nsBJKtZH&#10;S7JfFYtFnLJ0WCwv53Rw55bduQWsIKiKU8Gm7SakyYwsLd5SezQqCRdZTkyOTUXDkPQ8Dm6ctvNz&#10;8vr9e1n/AgAA//8DAFBLAwQUAAYACAAAACEAZBdMueAAAAANAQAADwAAAGRycy9kb3ducmV2Lnht&#10;bEyPwU7DMBBE70j8g7WVuFG7RAlpiFNVlTgQTi18gBtvk7SxHdluGv6e7QluM5rR7NtyM5uBTehD&#10;76yE1VIAQ9s43dtWwvfX+3MOLERltRqcRQk/GGBTPT6UqtDuZvc4HWLLaMSGQknoYhwLzkPToVFh&#10;6Ua0lJ2cNyqS9S3XXt1o3Az8RYiMG9VbutCpEXcdNpfD1UjQpxp9Uu/PH9P287JL5yx161rKp8W8&#10;fQMWcY5/ZbjjEzpUxHR0V6sDG8ivRE7sUUKaiwTYvZJmGamjhNd1kgGvSv7/i+oXAAD//wMAUEsB&#10;Ai0AFAAGAAgAAAAhALaDOJL+AAAA4QEAABMAAAAAAAAAAAAAAAAAAAAAAFtDb250ZW50X1R5cGVz&#10;XS54bWxQSwECLQAUAAYACAAAACEAOP0h/9YAAACUAQAACwAAAAAAAAAAAAAAAAAvAQAAX3JlbHMv&#10;LnJlbHNQSwECLQAUAAYACAAAACEAE1TQB2ACAACmBAAADgAAAAAAAAAAAAAAAAAuAgAAZHJzL2Uy&#10;b0RvYy54bWxQSwECLQAUAAYACAAAACEAZBdMueAAAAANAQAADwAAAAAAAAAAAAAAAAC6BAAAZHJz&#10;L2Rvd25yZXYueG1sUEsFBgAAAAAEAAQA8wAAAMcFAAAAAA==&#10;" fillcolor="window" strokecolor="#0070c0" strokeweight="3pt">
                <v:textbox>
                  <w:txbxContent>
                    <w:p w:rsidR="000B6258" w:rsidRPr="00366DB5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366DB5">
                        <w:rPr>
                          <w:rFonts w:ascii="Arial" w:hAnsi="Arial" w:cs="Arial"/>
                        </w:rPr>
                        <w:t>PE</w:t>
                      </w:r>
                    </w:p>
                    <w:p w:rsidR="000B6258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258F0" w:rsidRDefault="00D258F0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4B will be having swimming lessons on Wednesday mornings starting on the 10</w:t>
                      </w:r>
                      <w:r w:rsidRPr="00D258F0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of September. </w:t>
                      </w:r>
                    </w:p>
                    <w:p w:rsidR="00D258F0" w:rsidRDefault="00D258F0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258F0" w:rsidRPr="0086225C" w:rsidRDefault="00D258F0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Please remember to send your child with their costume and towel each week.  Girls must ensure their hair is tied up.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2FC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F400347" wp14:editId="25CA66DA">
                <wp:simplePos x="0" y="0"/>
                <wp:positionH relativeFrom="column">
                  <wp:posOffset>-171450</wp:posOffset>
                </wp:positionH>
                <wp:positionV relativeFrom="paragraph">
                  <wp:posOffset>1323340</wp:posOffset>
                </wp:positionV>
                <wp:extent cx="2905125" cy="1095375"/>
                <wp:effectExtent l="19050" t="1905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3D955C" w14:textId="77777777" w:rsidR="002A2089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PSHE</w:t>
                            </w:r>
                          </w:p>
                          <w:p w14:paraId="0097C251" w14:textId="77777777" w:rsidR="00307732" w:rsidRDefault="00307732" w:rsidP="000B62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Classroom rules</w:t>
                            </w:r>
                            <w:r w:rsidR="00F508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how to be kind, respectful and show responsibility for ourselves, others and our belongings. </w:t>
                            </w:r>
                          </w:p>
                          <w:p w14:paraId="5906535F" w14:textId="77777777" w:rsidR="00D97A3F" w:rsidRDefault="00F7629E" w:rsidP="000B62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Healthy eating – we will be discussing how to have a balanced diet.</w:t>
                            </w:r>
                          </w:p>
                          <w:p w14:paraId="62B95B52" w14:textId="77777777" w:rsidR="00D97A3F" w:rsidRDefault="00D97A3F" w:rsidP="000B62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BF14F19" w14:textId="77777777" w:rsidR="00307732" w:rsidRDefault="00F508C5" w:rsidP="000B62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whilst online and not sharing personal information.</w:t>
                            </w:r>
                          </w:p>
                          <w:p w14:paraId="73746B03" w14:textId="77777777" w:rsidR="0086225C" w:rsidRPr="0033602A" w:rsidRDefault="0086225C" w:rsidP="000B62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31" type="#_x0000_t202" style="position:absolute;left:0;text-align:left;margin-left:-13.5pt;margin-top:104.2pt;width:228.75pt;height:86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ujHXwIAAKUEAAAOAAAAZHJzL2Uyb0RvYy54bWysVNtu3CAQfa/Uf0C8N7Y32Sax4o3STVNV&#10;6k1K+gGzGNuowFAga2+/vgPebDbtW1U/IGDgzOGcGV9dT0azrfRBoW14dVJyJq3AVtm+4d8f7t5c&#10;cBYi2BY0WtnwnQz8evX61dXoarnAAXUrPSMQG+rRNXyI0dVFEcQgDYQTdNJSsENvINLS90XrYSR0&#10;o4tFWb4tRvSt8yhkCLR7Owf5KuN3nRTxa9cFGZluOHGLefR53KSxWF1B3XtwgxJ7GvAPLAwoS0kP&#10;ULcQgT169ReUUcJjwC6eCDQFdp0SMr+BXlOVf7zmfgAn81tInOAOMoX/Byu+bL95ptqGn3JmwZBF&#10;D3KK7B1ObJHUGV2o6dC9o2Nxom1yOb80uE8ofgRmcT2A7eWN9zgOElpiV6WbxdHVGSckkM34GVtK&#10;A48RM9DUeZOkIzEYoZNLu4MziYqgzcVluawWS84Exarycnl6vsw5oH667nyIHyQaliYN92R9hoft&#10;pxATHaifjqRsAbVq75TWebELa+3ZFqhKqLhaHDnTECJtNvwuf/tsL65py0YS7qIqibQAKt9OQ6Sp&#10;cSRosD1noHvqCxH9rNmLpL7fHLKW5Xm5zuVIPF8kSaRvIQwzuxxKXKA2KlLraGUaflGmb95OFry3&#10;bT4SQel5TqjaplsyN8VekuRQMmW2J06bKZdCljbFNtjuyDKPc99Qn9NkQP+Ls5F6ht748xG8JLE+&#10;WrL9sjo7S02WF2fL8wUt/HFkcxwBKwiq4STYPF3H3JiJpcUbKo9OZeOemeyLinoh+7nv29Rsx+t8&#10;6vnvsvoNAAD//wMAUEsDBBQABgAIAAAAIQCakOa74AAAAAsBAAAPAAAAZHJzL2Rvd25yZXYueG1s&#10;TI/BTsMwEETvSPyDtUjcWpukKWnIpqoqcSCcWvgAN94mobEd2W4a/h5zguNoRjNvyu2sBzaR8701&#10;CE9LAYxMY1VvWoTPj9dFDswHaZQcrCGEb/Kwre7vSlkoezMHmo6hZbHE+EIidCGMBee+6UhLv7Qj&#10;meidrdMyROlarpy8xXI98ESINdeyN3GhkyPtO2oux6tGUOeaXFofvt6m3ftln83rzG5qxMeHefcC&#10;LNAc/sLwix/RoYpMJ3s1yrMBYZE8xy8BIRH5ClhMrFKRATshpLnYAK9K/v9D9QMAAP//AwBQSwEC&#10;LQAUAAYACAAAACEAtoM4kv4AAADhAQAAEwAAAAAAAAAAAAAAAAAAAAAAW0NvbnRlbnRfVHlwZXNd&#10;LnhtbFBLAQItABQABgAIAAAAIQA4/SH/1gAAAJQBAAALAAAAAAAAAAAAAAAAAC8BAABfcmVscy8u&#10;cmVsc1BLAQItABQABgAIAAAAIQCF6ujHXwIAAKUEAAAOAAAAAAAAAAAAAAAAAC4CAABkcnMvZTJv&#10;RG9jLnhtbFBLAQItABQABgAIAAAAIQCakOa74AAAAAsBAAAPAAAAAAAAAAAAAAAAALkEAABkcnMv&#10;ZG93bnJldi54bWxQSwUGAAAAAAQABADzAAAAxgUAAAAA&#10;" fillcolor="window" strokecolor="#0070c0" strokeweight="3pt">
                <v:textbox>
                  <w:txbxContent>
                    <w:p w:rsidR="002A2089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PSHE</w:t>
                      </w:r>
                    </w:p>
                    <w:p w:rsidR="00307732" w:rsidRDefault="00307732" w:rsidP="000B625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Classroom rules</w:t>
                      </w:r>
                      <w:r w:rsidR="00F508C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how to be kind, respectful and show responsibility for ourselves, others and our belongings. </w:t>
                      </w:r>
                    </w:p>
                    <w:p w:rsidR="00D97A3F" w:rsidRDefault="00F7629E" w:rsidP="000B625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Healthy eating – we will be discussing how to have a balanced diet.</w:t>
                      </w:r>
                    </w:p>
                    <w:p w:rsidR="00D97A3F" w:rsidRDefault="00D97A3F" w:rsidP="000B625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307732" w:rsidRDefault="00F508C5" w:rsidP="000B625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whilst online and not sharing personal information.</w:t>
                      </w:r>
                    </w:p>
                    <w:p w:rsidR="0086225C" w:rsidRPr="0033602A" w:rsidRDefault="0086225C" w:rsidP="000B625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2FC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D88B8A" wp14:editId="6E6E1EDF">
                <wp:simplePos x="0" y="0"/>
                <wp:positionH relativeFrom="margin">
                  <wp:posOffset>2914650</wp:posOffset>
                </wp:positionH>
                <wp:positionV relativeFrom="paragraph">
                  <wp:posOffset>3054985</wp:posOffset>
                </wp:positionV>
                <wp:extent cx="3943350" cy="1990725"/>
                <wp:effectExtent l="19050" t="1905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99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70CD9C" w14:textId="77777777" w:rsidR="000B6258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B0769">
                              <w:rPr>
                                <w:rFonts w:ascii="Arial" w:hAnsi="Arial" w:cs="Arial"/>
                              </w:rPr>
                              <w:t>Science</w:t>
                            </w:r>
                          </w:p>
                          <w:p w14:paraId="4B8CCF02" w14:textId="77777777" w:rsidR="0054785A" w:rsidRPr="00AA4A2A" w:rsidRDefault="0054785A" w:rsidP="00AA4A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307732" w:rsidRP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nimal</w:t>
                            </w:r>
                            <w:r w:rsidRP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 including humans</w:t>
                            </w:r>
                            <w:r w:rsidR="00AB07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(animal nutrition, skeletons and muscles). </w:t>
                            </w:r>
                          </w:p>
                          <w:p w14:paraId="73EE6ACC" w14:textId="77777777" w:rsidR="0054785A" w:rsidRPr="00AA4A2A" w:rsidRDefault="00AA4A2A" w:rsidP="00AA4A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find out </w:t>
                            </w:r>
                            <w:r w:rsidRP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what different animals eat.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Are they omnivores, carnivores or herbivores? What do these terms mean?  </w:t>
                            </w:r>
                          </w:p>
                          <w:p w14:paraId="1C84039B" w14:textId="77777777" w:rsidR="0054785A" w:rsidRPr="00AA4A2A" w:rsidRDefault="0054785A" w:rsidP="00AA4A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identify animals skeletons and make comparisons.</w:t>
                            </w:r>
                            <w:r w:rsid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Can we identify an animal by looking at the skeleton? What similarities or differences appear in animal skeletons? Why? </w:t>
                            </w:r>
                          </w:p>
                          <w:p w14:paraId="0F8B0F94" w14:textId="77777777" w:rsidR="00AA4A2A" w:rsidRDefault="0054785A" w:rsidP="00AA4A2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name some bones that make up the huma</w:t>
                            </w:r>
                            <w:r w:rsid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 skeleton &amp; their function. Which bones help with movement and which protect certain important parts of our body?</w:t>
                            </w:r>
                          </w:p>
                          <w:p w14:paraId="64E15211" w14:textId="77777777" w:rsidR="00AA4A2A" w:rsidRPr="00AA4A2A" w:rsidRDefault="0054785A" w:rsidP="00AA4A2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understand the purpose of muscles and how they work</w:t>
                            </w:r>
                            <w:r w:rsid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31643F2" w14:textId="77777777" w:rsidR="000B655E" w:rsidRDefault="00AA4A2A" w:rsidP="00AA4A2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also be looking at investigations how to ask relevant questions and use different types of scientific enquiries to answer them</w:t>
                            </w:r>
                          </w:p>
                          <w:p w14:paraId="783978B9" w14:textId="77777777" w:rsidR="0054785A" w:rsidRPr="008609DC" w:rsidRDefault="0054785A" w:rsidP="0054785A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4FD93AEE" w14:textId="77777777" w:rsidR="000B6258" w:rsidRPr="0086225C" w:rsidRDefault="00307732" w:rsidP="005478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BB6A1B0" w14:textId="77777777" w:rsidR="000B6258" w:rsidRPr="0086225C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865C5FE" w14:textId="77777777" w:rsidR="000B6258" w:rsidRPr="0086225C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32" type="#_x0000_t202" style="position:absolute;left:0;text-align:left;margin-left:229.5pt;margin-top:240.55pt;width:310.5pt;height:15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MiMXwIAAKUEAAAOAAAAZHJzL2Uyb0RvYy54bWysVNtu2zAMfR+wfxD0vtpJ00uMOkWXrsOA&#10;7gK0+wBGlm1hkqhJauzs60fJaZpub8P8IIiidHjIQ/rqejSabaUPCm3NZyclZ9IKbJTtav798e7d&#10;JWchgm1Ao5U138nAr1dv31wNrpJz7FE30jMCsaEaXM37GF1VFEH00kA4QSctOVv0BiKZvisaDwOh&#10;G13My/K8GNA3zqOQIdDp7eTkq4zftlLEr20bZGS65sQt5tXndZPWYnUFVefB9UrsacA/sDCgLAU9&#10;QN1CBPbk1V9QRgmPAdt4ItAU2LZKyJwDZTMr/8jmoQcncy5UnOAOZQr/D1Z82X7zTDU1n3NmwZBE&#10;j3KM7D2ObJ6qM7hQ0aUHR9fiSMekcs40uHsUPwKzuO7BdvLGexx6CQ2xm6WXxdHTCSckkM3wGRsK&#10;A08RM9DYepNKR8VghE4q7Q7KJCqCDk+Xi9PTM3IJ8s2Wy/JifpZjQPX83PkQP0o0LG1q7kn6DA/b&#10;+xATHaier6RoAbVq7pTW2diFtfZsC9Ql1FwNDpxpCJEOa36Xv320V8+0ZQNxu5yViRlQ+7YaIm2N&#10;o4IG23EGuqO5ENFPNXsV1HebQ9SyvCjXuR2J56sgifQthH5il12JC1RGRRodrUzNL8v0TcdJgg+2&#10;yVciKD3tCVXb9ErmodiXJCmURJnkieNmzK1wnpCSb4PNjiTzOM0NzTltevS/OBtoZijHn0/gJRXr&#10;kyXZl7PFIg1ZNhZnF3My/LFnc+wBKwiq5lSwabuOeTATS4s31B6tysK9MNk3Fc1C1nM/t2nYju18&#10;6+XvsvoNAAD//wMAUEsDBBQABgAIAAAAIQDYhrze4QAAAAwBAAAPAAAAZHJzL2Rvd25yZXYueG1s&#10;TI/BboMwEETvlfoP1lbqrbFpAwWKiaJIPZSckvYDHLwBGrxG2CH07+ucktvuzmj2TbGaTc8mHF1n&#10;SUK0EMCQaqs7aiT8fH++pMCcV6RVbwkl/KGDVfn4UKhc2wvtcNr7hoUQcrmS0Ho/5Jy7ukWj3MIO&#10;SEE72tEoH9ax4XpUlxBuev4qRMKN6ih8aNWAmxbr0/5sJOhjheNbtfv9mtbb0yaek9hmlZTPT/P6&#10;A5jH2d/McMUP6FAGpoM9k3asl7CMs9DFhyGNImBXh0hFOB0kvGfLBHhZ8PsS5T8AAAD//wMAUEsB&#10;Ai0AFAAGAAgAAAAhALaDOJL+AAAA4QEAABMAAAAAAAAAAAAAAAAAAAAAAFtDb250ZW50X1R5cGVz&#10;XS54bWxQSwECLQAUAAYACAAAACEAOP0h/9YAAACUAQAACwAAAAAAAAAAAAAAAAAvAQAAX3JlbHMv&#10;LnJlbHNQSwECLQAUAAYACAAAACEAfkzIjF8CAAClBAAADgAAAAAAAAAAAAAAAAAuAgAAZHJzL2Uy&#10;b0RvYy54bWxQSwECLQAUAAYACAAAACEA2Ia83uEAAAAMAQAADwAAAAAAAAAAAAAAAAC5BAAAZHJz&#10;L2Rvd25yZXYueG1sUEsFBgAAAAAEAAQA8wAAAMcFAAAAAA==&#10;" fillcolor="window" strokecolor="#0070c0" strokeweight="3pt">
                <v:textbox>
                  <w:txbxContent>
                    <w:p w:rsidR="000B6258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B0769">
                        <w:rPr>
                          <w:rFonts w:ascii="Arial" w:hAnsi="Arial" w:cs="Arial"/>
                        </w:rPr>
                        <w:t>Science</w:t>
                      </w:r>
                    </w:p>
                    <w:p w:rsidR="0054785A" w:rsidRPr="00AA4A2A" w:rsidRDefault="0054785A" w:rsidP="00AA4A2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307732" w:rsidRP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>nimal</w:t>
                      </w:r>
                      <w:r w:rsidRP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>s including humans</w:t>
                      </w:r>
                      <w:r w:rsidR="00AB07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(animal nutrition, skeletons and muscles). </w:t>
                      </w:r>
                    </w:p>
                    <w:p w:rsidR="0054785A" w:rsidRPr="00AA4A2A" w:rsidRDefault="00AA4A2A" w:rsidP="00AA4A2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find out </w:t>
                      </w:r>
                      <w:r w:rsidRP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what different animals eat.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Are they omnivores, carnivores or herbivores? What do these terms mean?  </w:t>
                      </w:r>
                    </w:p>
                    <w:p w:rsidR="0054785A" w:rsidRPr="00AA4A2A" w:rsidRDefault="0054785A" w:rsidP="00AA4A2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>To identify animals skeletons and make comparisons.</w:t>
                      </w:r>
                      <w:r w:rsid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Can we identify an animal by looking at the skeleton? What similarities or differences appear in animal skeletons? Why? </w:t>
                      </w:r>
                    </w:p>
                    <w:p w:rsidR="00AA4A2A" w:rsidRDefault="0054785A" w:rsidP="00AA4A2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>To name some bones that make up the huma</w:t>
                      </w:r>
                      <w:r w:rsid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>n skeleton &amp; their function. Which bones help with movement and which protect certain important parts of our body?</w:t>
                      </w:r>
                    </w:p>
                    <w:p w:rsidR="00AA4A2A" w:rsidRPr="00AA4A2A" w:rsidRDefault="0054785A" w:rsidP="00AA4A2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>To understand the purpose of muscles and how they work</w:t>
                      </w:r>
                      <w:r w:rsid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0B655E" w:rsidRDefault="00AA4A2A" w:rsidP="00AA4A2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>We will also be looking at investigations how to ask relevant questions and use different types of scientific enquiries to answer them</w:t>
                      </w:r>
                    </w:p>
                    <w:p w:rsidR="0054785A" w:rsidRPr="008609DC" w:rsidRDefault="0054785A" w:rsidP="0054785A">
                      <w:pPr>
                        <w:rPr>
                          <w:rFonts w:cs="Calibri"/>
                        </w:rPr>
                      </w:pPr>
                    </w:p>
                    <w:p w:rsidR="000B6258" w:rsidRPr="0086225C" w:rsidRDefault="00307732" w:rsidP="0054785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B6258" w:rsidRPr="0086225C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B6258" w:rsidRPr="0086225C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2FC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1A346E1" wp14:editId="3FE2CE93">
                <wp:simplePos x="0" y="0"/>
                <wp:positionH relativeFrom="column">
                  <wp:posOffset>-152400</wp:posOffset>
                </wp:positionH>
                <wp:positionV relativeFrom="paragraph">
                  <wp:posOffset>3864610</wp:posOffset>
                </wp:positionV>
                <wp:extent cx="2905125" cy="1171575"/>
                <wp:effectExtent l="19050" t="1905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F0F1ED" w14:textId="77777777" w:rsidR="000B6258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Music</w:t>
                            </w:r>
                          </w:p>
                          <w:p w14:paraId="0E7DDEA7" w14:textId="77777777" w:rsidR="00F508C5" w:rsidRDefault="00F508C5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DD36012" w14:textId="77777777" w:rsidR="00F7629E" w:rsidRPr="00B62F14" w:rsidRDefault="00F7629E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be using body percussion to create pieces of music with a rain forest theme.  We will layer sounds to create the effect of an orchestra.</w:t>
                            </w:r>
                          </w:p>
                          <w:p w14:paraId="01195D3F" w14:textId="77777777" w:rsidR="000B6258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33" type="#_x0000_t202" style="position:absolute;left:0;text-align:left;margin-left:-12pt;margin-top:304.3pt;width:228.75pt;height:9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Xm0YAIAAKUEAAAOAAAAZHJzL2Uyb0RvYy54bWysVNtu2zAMfR+wfxD0vtrOkiU16hRdsg4D&#10;ugvQ7gMYWbaFSaInqbGzrx8lp2m6vQ3zgyCK0uEhD+mr69FotpfOK7QVLy5yzqQVWCvbVvz7w+2b&#10;FWc+gK1Bo5UVP0jPr9evX10NfSln2KGupWMEYn059BXvQujLLPOikwb8BfbSkrNBZyCQ6dqsdjAQ&#10;utHZLM/fZQO6uncopPd0up2cfJ3wm0aK8LVpvAxMV5y4hbS6tO7imq2voGwd9J0SRxrwDywMKEtB&#10;T1BbCMAenfoLyijh0GMTLgSaDJtGCZlyoGyK/I9s7jvoZcqFiuP7U5n8/4MVX/bfHFN1xRecWTAk&#10;0YMcA3uPI5vF6gy9L+nSfU/XwkjHpHLK1Pd3KH54ZnHTgW3ljXM4dBJqYlfEl9nZ0wnHR5Dd8Blr&#10;CgOPARPQ2DgTS0fFYIROKh1OykQqgg5nl/mimBFFQb6iWBaL5SLFgPLpee98+CjRsLipuCPpEzzs&#10;73yIdKB8uhKjedSqvlVaJ+PgN9qxPVCXUHPVOHCmwQc6rPht+o7RXjzTlg0Vf7sqciItgNq30RBo&#10;a3oqqLctZ6BbmgsR3FSzF0FduztFzfNlvkntSDxfBImkt+C7iV1yRS5QGhVodLQyFV/l8ZuOowQf&#10;bJ2uBFB62hOqtvGVTENxLElUKIoyyRPG3ZhaYRmRom+H9YEkczjNDc05bTp0vzgbaGYox5+P4CQV&#10;65Ml2S+L+TwOWTLmi+WMDHfu2Z17wAqCqjgVbNpuQhrMyNLiDbVHo5Jwz0yOTUWzkPQ8zm0ctnM7&#10;3Xr+u6x/AwAA//8DAFBLAwQUAAYACAAAACEAKM0GyuEAAAALAQAADwAAAGRycy9kb3ducmV2Lnht&#10;bEyPwW7CMBBE75X6D9ZW6g0cCEkhzQYhpB6anqD9ABMvSUq8jmIT0r+veyrH0Yxm3uTbyXRipMG1&#10;lhEW8wgEcWV1yzXC1+fbbA3CecVadZYJ4YccbIvHh1xl2t74QOPR1yKUsMsUQuN9n0npqoaMcnPb&#10;EwfvbAejfJBDLfWgbqHcdHIZRak0quWw0Kie9g1Vl+PVIOhzSUNcHr7fx93HZZ9MaWI3JeLz07R7&#10;BeFp8v9h+MMP6FAEppO9snaiQ5gtV+GLR0ijdQoiJFZxnIA4Ibxs4gXIIpf3H4pfAAAA//8DAFBL&#10;AQItABQABgAIAAAAIQC2gziS/gAAAOEBAAATAAAAAAAAAAAAAAAAAAAAAABbQ29udGVudF9UeXBl&#10;c10ueG1sUEsBAi0AFAAGAAgAAAAhADj9If/WAAAAlAEAAAsAAAAAAAAAAAAAAAAALwEAAF9yZWxz&#10;Ly5yZWxzUEsBAi0AFAAGAAgAAAAhAIT5ebRgAgAApQQAAA4AAAAAAAAAAAAAAAAALgIAAGRycy9l&#10;Mm9Eb2MueG1sUEsBAi0AFAAGAAgAAAAhACjNBsrhAAAACwEAAA8AAAAAAAAAAAAAAAAAugQAAGRy&#10;cy9kb3ducmV2LnhtbFBLBQYAAAAABAAEAPMAAADIBQAAAAA=&#10;" fillcolor="window" strokecolor="#0070c0" strokeweight="3pt">
                <v:textbox>
                  <w:txbxContent>
                    <w:p w:rsidR="000B6258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Music</w:t>
                      </w:r>
                    </w:p>
                    <w:p w:rsidR="00F508C5" w:rsidRDefault="00F508C5" w:rsidP="0086225C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F7629E" w:rsidRPr="00B62F14" w:rsidRDefault="00F7629E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We will be using body percussion to create pieces of music with a rain forest theme.  We will layer sounds to create the effect of an orchestra.</w:t>
                      </w:r>
                    </w:p>
                    <w:p w:rsidR="000B6258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2FC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B1BB703" wp14:editId="7148F795">
                <wp:simplePos x="0" y="0"/>
                <wp:positionH relativeFrom="column">
                  <wp:posOffset>-171450</wp:posOffset>
                </wp:positionH>
                <wp:positionV relativeFrom="paragraph">
                  <wp:posOffset>2597785</wp:posOffset>
                </wp:positionV>
                <wp:extent cx="2905125" cy="981075"/>
                <wp:effectExtent l="19050" t="1905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9DB41F" w14:textId="77777777" w:rsidR="000B6258" w:rsidRDefault="00F7629E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Computing</w:t>
                            </w:r>
                          </w:p>
                          <w:p w14:paraId="7E13E3FF" w14:textId="77777777" w:rsidR="000B6258" w:rsidRDefault="00307732" w:rsidP="00F762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</w:t>
                            </w:r>
                          </w:p>
                          <w:p w14:paraId="5C1EAC90" w14:textId="77777777" w:rsidR="00F7629E" w:rsidRPr="00B62F14" w:rsidRDefault="00F7629E" w:rsidP="00F762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be writing short programs using Scratch.  We will learn that programs have events and actions.  We will put this into practice by writing a maze tracing program.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34" type="#_x0000_t202" style="position:absolute;left:0;text-align:left;margin-left:-13.5pt;margin-top:204.55pt;width:228.75pt;height:77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/dXwIAAKQEAAAOAAAAZHJzL2Uyb0RvYy54bWysVNtu2zAMfR+wfxD0vtrJmiU16hRdug4D&#10;ugvQ7gMYWbaFSaImqbGzrx8lp2m6vQ3zgyCK0uEhD+nLq9FotpM+KLQ1n52VnEkrsFG2q/n3h9s3&#10;K85CBNuARitrvpeBX61fv7ocXCXn2KNupGcEYkM1uJr3MbqqKILopYFwhk5acrboDUQyfVc0HgZC&#10;N7qYl+W7YkDfOI9ChkCnN5OTrzN+20oRv7ZtkJHpmhO3mFef121ai/UlVJ0H1ytxoAH/wMKAshT0&#10;CHUDEdijV39BGSU8BmzjmUBTYNsqIXMOlM2s/COb+x6czLlQcYI7lin8P1jxZffNM9XUfMmZBUMS&#10;Pcgxsvc4snmqzuBCRZfuHV2LIx2TyjnT4O5Q/AjM4qYH28lr73HoJTTEbpZeFidPJ5yQQLbDZ2wo&#10;DDxGzEBj600qHRWDETqptD8qk6gIOpxflIvZfMGZIN/FalYuFzkEVE+vnQ/xo0TD0qbmnpTP6LC7&#10;CzGxgerpSgoWUKvmVmmdjX3YaM92QE1CvdXgwJmGEOmw5rf5O0R78UxbNtT8LbEhzgKoe1sNkbbG&#10;UT2D7TgD3dFYiOinkr0I6rvtMWpZLstN7kbi+SJIIn0DoZ/YZVfiApVRkSZHK1PzVZm+6Tgp8ME2&#10;+UoEpac9oWqbXsk8E4eSJIGSJpM6cdyOuRNWCSn5ttjsSTGP09jQmNOmR/+Ls4FGhnL8+QheUrE+&#10;WVL9YnZ+nmYsG+eL5ZwMf+rZnnrACoKqORVs2m5insvE0uI1dUersnDPTA49RaOQ9TyMbZq1Uzvf&#10;ev65rH8DAAD//wMAUEsDBBQABgAIAAAAIQD8wLzA4AAAAAsBAAAPAAAAZHJzL2Rvd25yZXYueG1s&#10;TI/BbsIwEETvlfoP1lbqDWwISSHEQQiph6YnaD/AxEuSEq8j24T07+ue2uNoRjNvit1kejai850l&#10;CYu5AIZUW91RI+Hz43W2BuaDIq16SyjhGz3syseHQuXa3umI4yk0LJaQz5WENoQh59zXLRrl53ZA&#10;it7FOqNClK7h2ql7LDc9XwqRcaM6igutGvDQYn093YwEfanQJdXx623cv18P6ZSldlNJ+fw07bfA&#10;Ak7hLwy/+BEdysh0tjfSnvUSZsuX+CVIWInNAlhMrBKRAjtLSLMkA14W/P+H8gcAAP//AwBQSwEC&#10;LQAUAAYACAAAACEAtoM4kv4AAADhAQAAEwAAAAAAAAAAAAAAAAAAAAAAW0NvbnRlbnRfVHlwZXNd&#10;LnhtbFBLAQItABQABgAIAAAAIQA4/SH/1gAAAJQBAAALAAAAAAAAAAAAAAAAAC8BAABfcmVscy8u&#10;cmVsc1BLAQItABQABgAIAAAAIQBYsD/dXwIAAKQEAAAOAAAAAAAAAAAAAAAAAC4CAABkcnMvZTJv&#10;RG9jLnhtbFBLAQItABQABgAIAAAAIQD8wLzA4AAAAAsBAAAPAAAAAAAAAAAAAAAAALkEAABkcnMv&#10;ZG93bnJldi54bWxQSwUGAAAAAAQABADzAAAAxgUAAAAA&#10;" fillcolor="window" strokecolor="#0070c0" strokeweight="3pt">
                <v:textbox>
                  <w:txbxContent>
                    <w:p w:rsidR="000B6258" w:rsidRDefault="00F7629E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Computing</w:t>
                      </w:r>
                    </w:p>
                    <w:p w:rsidR="000B6258" w:rsidRDefault="00307732" w:rsidP="00F7629E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</w:t>
                      </w:r>
                    </w:p>
                    <w:p w:rsidR="00F7629E" w:rsidRPr="00B62F14" w:rsidRDefault="00F7629E" w:rsidP="00F7629E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We will be writing short programs using Scratch.  We will learn that programs have events and actions.  We will put this into practice by writing a maze tracing program.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6258" w:rsidSect="000B62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C031A"/>
    <w:multiLevelType w:val="hybridMultilevel"/>
    <w:tmpl w:val="822EA948"/>
    <w:lvl w:ilvl="0" w:tplc="8B48D868">
      <w:numFmt w:val="bullet"/>
      <w:lvlText w:val=""/>
      <w:lvlJc w:val="left"/>
      <w:pPr>
        <w:ind w:left="745" w:hanging="142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58"/>
    <w:rsid w:val="00036211"/>
    <w:rsid w:val="000B3239"/>
    <w:rsid w:val="000B6258"/>
    <w:rsid w:val="000B655E"/>
    <w:rsid w:val="000F55F0"/>
    <w:rsid w:val="0015448C"/>
    <w:rsid w:val="0019492B"/>
    <w:rsid w:val="001E56E3"/>
    <w:rsid w:val="0024597A"/>
    <w:rsid w:val="002A2089"/>
    <w:rsid w:val="002E2FC3"/>
    <w:rsid w:val="00307732"/>
    <w:rsid w:val="00314361"/>
    <w:rsid w:val="00316AA9"/>
    <w:rsid w:val="0033602A"/>
    <w:rsid w:val="00366DB5"/>
    <w:rsid w:val="0054785A"/>
    <w:rsid w:val="00597276"/>
    <w:rsid w:val="006154AA"/>
    <w:rsid w:val="007971F6"/>
    <w:rsid w:val="00804F99"/>
    <w:rsid w:val="0086225C"/>
    <w:rsid w:val="00875026"/>
    <w:rsid w:val="0098414D"/>
    <w:rsid w:val="00997BD1"/>
    <w:rsid w:val="009A2F27"/>
    <w:rsid w:val="009B221F"/>
    <w:rsid w:val="009E73FF"/>
    <w:rsid w:val="00A13D60"/>
    <w:rsid w:val="00A4111D"/>
    <w:rsid w:val="00AA4A2A"/>
    <w:rsid w:val="00AB0769"/>
    <w:rsid w:val="00B31D42"/>
    <w:rsid w:val="00B4251C"/>
    <w:rsid w:val="00B45110"/>
    <w:rsid w:val="00B62F14"/>
    <w:rsid w:val="00BA0FEC"/>
    <w:rsid w:val="00C02694"/>
    <w:rsid w:val="00CB3F24"/>
    <w:rsid w:val="00D258F0"/>
    <w:rsid w:val="00D85B0F"/>
    <w:rsid w:val="00D97A3F"/>
    <w:rsid w:val="00DF61F6"/>
    <w:rsid w:val="00E010E3"/>
    <w:rsid w:val="00F508C5"/>
    <w:rsid w:val="00F7629E"/>
    <w:rsid w:val="00FC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0F5C"/>
  <w15:chartTrackingRefBased/>
  <w15:docId w15:val="{ADA97DA9-C850-42FB-B19C-AB3F6628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8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971F6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D25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eativejewishmom.com/2011/05/castle-model-building-for-kids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Fletcher</dc:creator>
  <cp:keywords/>
  <dc:description/>
  <cp:lastModifiedBy>Andrea Holt</cp:lastModifiedBy>
  <cp:revision>2</cp:revision>
  <cp:lastPrinted>2021-03-24T09:22:00Z</cp:lastPrinted>
  <dcterms:created xsi:type="dcterms:W3CDTF">2025-10-06T11:00:00Z</dcterms:created>
  <dcterms:modified xsi:type="dcterms:W3CDTF">2025-10-06T11:00:00Z</dcterms:modified>
</cp:coreProperties>
</file>