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AD5018" w:rsidRDefault="003F0392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AD501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09441D2" wp14:editId="42ADE7C9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SS</w:t>
      </w:r>
      <w:r w:rsidR="004A1BA3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John &amp; Monica </w:t>
      </w:r>
      <w:r w:rsidR="00D10F4E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Catholic Primary</w:t>
      </w:r>
      <w:r w:rsidR="004A1BA3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School</w:t>
      </w:r>
    </w:p>
    <w:p w:rsidR="004A1BA3" w:rsidRPr="00AD5018" w:rsidRDefault="00D10F4E" w:rsidP="004A1BA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D5018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60FB5F" wp14:editId="0E985DA1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D56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D5018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4CB578" wp14:editId="47DA771D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322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AD5018" w:rsidRDefault="004A1BA3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Head</w:t>
      </w:r>
      <w:r w:rsidR="00C42742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</w:t>
      </w: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eacher:</w:t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31C96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4A1BA3" w:rsidRPr="00AD5018" w:rsidRDefault="00DA6F65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M.Elliott</w:t>
      </w:r>
      <w:proofErr w:type="spellEnd"/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(B.Ed. Hons, NPQH)</w:t>
      </w:r>
    </w:p>
    <w:p w:rsidR="004A1BA3" w:rsidRPr="00AD5018" w:rsidRDefault="004A1BA3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Chantry Road</w:t>
      </w:r>
    </w:p>
    <w:p w:rsidR="004A1BA3" w:rsidRPr="00AD5018" w:rsidRDefault="004A1BA3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Moseley</w:t>
      </w:r>
    </w:p>
    <w:p w:rsidR="00C266D4" w:rsidRPr="00AD5018" w:rsidRDefault="004A1BA3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Birmingham B13 8DW</w:t>
      </w:r>
    </w:p>
    <w:p w:rsidR="004A1BA3" w:rsidRPr="00AD5018" w:rsidRDefault="00C266D4" w:rsidP="004A1BA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4A1BA3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elephone: 0121 464 5868</w:t>
      </w:r>
    </w:p>
    <w:p w:rsidR="004A1BA3" w:rsidRPr="00AD5018" w:rsidRDefault="004A1BA3" w:rsidP="004A1BA3">
      <w:pPr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Email: </w:t>
      </w:r>
      <w:r w:rsidR="007D6429" w:rsidRPr="00AD50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</w:t>
      </w:r>
      <w:hyperlink r:id="rId8" w:history="1">
        <w:r w:rsidRPr="00AD5018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enquiry@stjonmon.bham.sch.uk</w:t>
        </w:r>
      </w:hyperlink>
    </w:p>
    <w:p w:rsidR="007D6429" w:rsidRPr="00AD5018" w:rsidRDefault="007D6429" w:rsidP="004A1BA3">
      <w:pPr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  <w:r w:rsidRPr="00AD5018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Website:     </w:t>
      </w:r>
      <w:hyperlink r:id="rId9" w:history="1">
        <w:r w:rsidRPr="00AD5018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www.stjonmon.bham.sch.uk</w:t>
        </w:r>
      </w:hyperlink>
    </w:p>
    <w:p w:rsidR="0025176C" w:rsidRPr="00AD5018" w:rsidRDefault="0007334B" w:rsidP="0025176C">
      <w:pPr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Instagram: ssjohnmonicacatholicschool</w:t>
      </w:r>
      <w:r w:rsidR="00C266D4" w:rsidRPr="00AD5018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 </w:t>
      </w:r>
    </w:p>
    <w:p w:rsidR="0025176C" w:rsidRPr="00AD5018" w:rsidRDefault="0025176C" w:rsidP="0025176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AD5018" w:rsidRPr="00AD5018" w:rsidRDefault="0025176C" w:rsidP="00AD5018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D501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Year 6 Residential Trip to Bell Heath Outdoor Elements</w:t>
      </w:r>
    </w:p>
    <w:p w:rsidR="00AD5018" w:rsidRPr="00AD5018" w:rsidRDefault="00AD5018" w:rsidP="00AD5018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Final Reminder for Parents and Carers</w:t>
      </w:r>
    </w:p>
    <w:p w:rsidR="00AD5018" w:rsidRPr="00AD5018" w:rsidRDefault="0025176C" w:rsidP="00AD501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018">
        <w:rPr>
          <w:rFonts w:asciiTheme="minorHAnsi" w:hAnsiTheme="minorHAnsi" w:cstheme="minorHAnsi"/>
          <w:color w:val="000000" w:themeColor="text1"/>
          <w:sz w:val="22"/>
          <w:szCs w:val="22"/>
        </w:rPr>
        <w:t>Monday 2nd – Wednesday 4th June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Dear Parents and Carers,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We are looking forward to our Year 6 residential trip to Bell Heath from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Monday 2nd to Wednesday 4th June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>, straight after the May half-term. Please see below for key reminders.</w:t>
      </w:r>
    </w:p>
    <w:p w:rsidR="00AD5018" w:rsidRPr="00AD5018" w:rsidRDefault="00AD5018" w:rsidP="00AD5018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Arrival &amp; Departure Details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Monday 2nd June – Departure</w:t>
      </w:r>
    </w:p>
    <w:p w:rsidR="00AD5018" w:rsidRPr="00AD5018" w:rsidRDefault="00AD5018" w:rsidP="00AD501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Arrive at school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as normal</w:t>
      </w:r>
      <w:r>
        <w:rPr>
          <w:rStyle w:val="fadeinm1hgl8"/>
          <w:rFonts w:asciiTheme="minorHAnsi" w:hAnsiTheme="minorHAnsi" w:cstheme="minorHAnsi"/>
          <w:color w:val="000000" w:themeColor="text1"/>
        </w:rPr>
        <w:t>- children can enter through main door through the office to help with bags</w:t>
      </w:r>
    </w:p>
    <w:p w:rsidR="00AD5018" w:rsidRPr="00AD5018" w:rsidRDefault="00AD5018" w:rsidP="00AD501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Children should place their luggage in the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hall</w:t>
      </w:r>
      <w:r>
        <w:rPr>
          <w:rStyle w:val="fadeinm1hgl8"/>
          <w:rFonts w:asciiTheme="minorHAnsi" w:hAnsiTheme="minorHAnsi" w:cstheme="minorHAnsi"/>
          <w:color w:val="000000" w:themeColor="text1"/>
        </w:rPr>
        <w:t>-members of staff accompanying the children will be on hand if you need to talk to anyone</w:t>
      </w:r>
    </w:p>
    <w:p w:rsidR="00AD5018" w:rsidRPr="00AD5018" w:rsidRDefault="00AD5018" w:rsidP="00AD501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We will leave school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promptly at 9:30am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>.</w:t>
      </w:r>
    </w:p>
    <w:p w:rsidR="00AD5018" w:rsidRPr="00AD5018" w:rsidRDefault="00AD5018" w:rsidP="00AD501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Children must bring a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packed lunch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>.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Wednesday 4th June – Return</w:t>
      </w:r>
    </w:p>
    <w:p w:rsidR="00AD5018" w:rsidRPr="00AD5018" w:rsidRDefault="00AD5018" w:rsidP="00AD5018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We aim to return to school for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3:00pm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 collection.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Thursday 5th June – Soft Return to School</w:t>
      </w:r>
    </w:p>
    <w:p w:rsidR="00AD5018" w:rsidRPr="00AD5018" w:rsidRDefault="00AD5018" w:rsidP="00AD5018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Children may arrive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any time before 11:00am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 to allow for a restful morning after the trip.</w:t>
      </w:r>
    </w:p>
    <w:p w:rsidR="00AD5018" w:rsidRPr="00AD5018" w:rsidRDefault="00AD5018" w:rsidP="00AD5018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What to Bring – Kit List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Duvet cover, bottom sheet and pillowcase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or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 sleeping bag and pillowcase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Packed lunch (for Monday)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Medication – in a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labelled plastic bag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 with instructions (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speak to staff beforehand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>)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Water bottle and lunchbox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Old clothes for outdoor activities (no jeans or skirts)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Waterproof jacket and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wellies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Outdoor shoes and walking trainers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Slippers or indoor shoes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Underwear and socks (1 set per day plus spare)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lastRenderedPageBreak/>
        <w:t>Toiletries (including sun cream)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2 towels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Nightwear and torch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Small rucksack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Plastic bag for dirty washing</w:t>
      </w:r>
    </w:p>
    <w:p w:rsidR="00AD5018" w:rsidRPr="00AD5018" w:rsidRDefault="00AD5018" w:rsidP="00AD5018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No electronic devices or mobile phones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i/>
          <w:iCs/>
          <w:color w:val="000000" w:themeColor="text1"/>
        </w:rPr>
        <w:t>Please ensure your child can carry their own bag – it should not be too large or heavy. Wheeled suitcases are helpful if available.</w:t>
      </w:r>
    </w:p>
    <w:p w:rsidR="00AD5018" w:rsidRPr="00AD5018" w:rsidRDefault="00AD5018" w:rsidP="00AD5018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Worries or Concerns?</w:t>
      </w:r>
    </w:p>
    <w:p w:rsidR="00AD5018" w:rsidRPr="00AD5018" w:rsidRDefault="00AD5018" w:rsidP="00AD501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All activities are led by fully trained, insured instructors.</w:t>
      </w:r>
    </w:p>
    <w:p w:rsidR="00AD5018" w:rsidRPr="00AD5018" w:rsidRDefault="00AD5018" w:rsidP="00AD501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Children are encouraged to take part, but no one is forced.</w:t>
      </w:r>
    </w:p>
    <w:p w:rsidR="00AD5018" w:rsidRPr="00AD5018" w:rsidRDefault="00AD5018" w:rsidP="00AD501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School and centre staff are </w:t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available 24/7</w:t>
      </w:r>
      <w:r w:rsidRPr="00AD5018">
        <w:rPr>
          <w:rStyle w:val="fadeinm1hgl8"/>
          <w:rFonts w:asciiTheme="minorHAnsi" w:hAnsiTheme="minorHAnsi" w:cstheme="minorHAnsi"/>
          <w:color w:val="000000" w:themeColor="text1"/>
        </w:rPr>
        <w:t xml:space="preserve"> and fully first aid trained.</w:t>
      </w:r>
    </w:p>
    <w:p w:rsidR="00AD5018" w:rsidRPr="00AD5018" w:rsidRDefault="00AD5018" w:rsidP="00AD501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The site caters for dietary needs – please inform us of any requirements.</w:t>
      </w:r>
    </w:p>
    <w:p w:rsidR="00AD5018" w:rsidRPr="00AD5018" w:rsidRDefault="00AD5018" w:rsidP="00AD5018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If your child is nervous (or you are), please speak to a member of the Year 6 team – we are happy to help.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We are excited for a fantastic few days away and thank you for your continued support.</w:t>
      </w:r>
    </w:p>
    <w:p w:rsidR="00AD5018" w:rsidRPr="00AD5018" w:rsidRDefault="00AD5018" w:rsidP="00AD5018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AD5018">
        <w:rPr>
          <w:rStyle w:val="fadeinm1hgl8"/>
          <w:rFonts w:asciiTheme="minorHAnsi" w:hAnsiTheme="minorHAnsi" w:cstheme="minorHAnsi"/>
          <w:color w:val="000000" w:themeColor="text1"/>
        </w:rPr>
        <w:t>Warm regards</w:t>
      </w:r>
      <w:proofErr w:type="gramStart"/>
      <w:r w:rsidRPr="00AD5018">
        <w:rPr>
          <w:rStyle w:val="fadeinm1hgl8"/>
          <w:rFonts w:asciiTheme="minorHAnsi" w:hAnsiTheme="minorHAnsi" w:cstheme="minorHAnsi"/>
          <w:color w:val="000000" w:themeColor="text1"/>
        </w:rPr>
        <w:t>,</w:t>
      </w:r>
      <w:proofErr w:type="gramEnd"/>
      <w:r w:rsidRPr="00AD5018">
        <w:rPr>
          <w:rFonts w:asciiTheme="minorHAnsi" w:hAnsiTheme="minorHAnsi" w:cstheme="minorHAnsi"/>
          <w:color w:val="000000" w:themeColor="text1"/>
        </w:rPr>
        <w:br/>
      </w:r>
      <w:r w:rsidRPr="00AD5018">
        <w:rPr>
          <w:rStyle w:val="fadeinm1hgl8"/>
          <w:rFonts w:asciiTheme="minorHAnsi" w:hAnsiTheme="minorHAnsi" w:cstheme="minorHAnsi"/>
          <w:b/>
          <w:bCs/>
          <w:color w:val="000000" w:themeColor="text1"/>
        </w:rPr>
        <w:t>The Year 6 Team</w:t>
      </w:r>
    </w:p>
    <w:p w:rsidR="00AA0A96" w:rsidRPr="00AD5018" w:rsidRDefault="00AA0A96" w:rsidP="00AD5018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A0A96" w:rsidRPr="00AD5018" w:rsidSect="00000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40" w:rsidRDefault="00634640" w:rsidP="004A1BA3">
      <w:r>
        <w:separator/>
      </w:r>
    </w:p>
  </w:endnote>
  <w:endnote w:type="continuationSeparator" w:id="0">
    <w:p w:rsidR="00634640" w:rsidRDefault="00634640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40" w:rsidRDefault="00634640" w:rsidP="004A1BA3">
      <w:r>
        <w:separator/>
      </w:r>
    </w:p>
  </w:footnote>
  <w:footnote w:type="continuationSeparator" w:id="0">
    <w:p w:rsidR="00634640" w:rsidRDefault="00634640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3C6"/>
    <w:multiLevelType w:val="multilevel"/>
    <w:tmpl w:val="2A1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41459"/>
    <w:multiLevelType w:val="multilevel"/>
    <w:tmpl w:val="BDE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61259"/>
    <w:multiLevelType w:val="multilevel"/>
    <w:tmpl w:val="495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31F6"/>
    <w:multiLevelType w:val="hybridMultilevel"/>
    <w:tmpl w:val="C5C4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950"/>
    <w:multiLevelType w:val="multilevel"/>
    <w:tmpl w:val="705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2E90"/>
    <w:multiLevelType w:val="hybridMultilevel"/>
    <w:tmpl w:val="918AF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6D3E"/>
    <w:multiLevelType w:val="multilevel"/>
    <w:tmpl w:val="691E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43B9F"/>
    <w:multiLevelType w:val="multilevel"/>
    <w:tmpl w:val="00DE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D08E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1876403"/>
    <w:multiLevelType w:val="multilevel"/>
    <w:tmpl w:val="487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201B"/>
    <w:multiLevelType w:val="hybridMultilevel"/>
    <w:tmpl w:val="E8D4A4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86F33"/>
    <w:multiLevelType w:val="multilevel"/>
    <w:tmpl w:val="83B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5702E"/>
    <w:multiLevelType w:val="hybridMultilevel"/>
    <w:tmpl w:val="C2F49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6187"/>
    <w:multiLevelType w:val="hybridMultilevel"/>
    <w:tmpl w:val="8BDA8D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733B7"/>
    <w:multiLevelType w:val="hybridMultilevel"/>
    <w:tmpl w:val="7C74E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CD6"/>
    <w:multiLevelType w:val="hybridMultilevel"/>
    <w:tmpl w:val="8A92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92405"/>
    <w:multiLevelType w:val="hybridMultilevel"/>
    <w:tmpl w:val="0990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7563C"/>
    <w:multiLevelType w:val="multilevel"/>
    <w:tmpl w:val="FF6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D3DE0"/>
    <w:multiLevelType w:val="multilevel"/>
    <w:tmpl w:val="DB6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61ADB"/>
    <w:multiLevelType w:val="multilevel"/>
    <w:tmpl w:val="E7B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AA4687"/>
    <w:multiLevelType w:val="multilevel"/>
    <w:tmpl w:val="C33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E6A5C"/>
    <w:multiLevelType w:val="hybridMultilevel"/>
    <w:tmpl w:val="7BD04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12705"/>
    <w:multiLevelType w:val="hybridMultilevel"/>
    <w:tmpl w:val="25CC6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0949"/>
    <w:multiLevelType w:val="hybridMultilevel"/>
    <w:tmpl w:val="C9EC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1"/>
  </w:num>
  <w:num w:numId="7">
    <w:abstractNumId w:val="15"/>
  </w:num>
  <w:num w:numId="8">
    <w:abstractNumId w:val="26"/>
  </w:num>
  <w:num w:numId="9">
    <w:abstractNumId w:val="8"/>
  </w:num>
  <w:num w:numId="10">
    <w:abstractNumId w:val="19"/>
  </w:num>
  <w:num w:numId="11">
    <w:abstractNumId w:val="17"/>
  </w:num>
  <w:num w:numId="12">
    <w:abstractNumId w:val="25"/>
  </w:num>
  <w:num w:numId="13">
    <w:abstractNumId w:val="18"/>
  </w:num>
  <w:num w:numId="14">
    <w:abstractNumId w:val="27"/>
  </w:num>
  <w:num w:numId="15">
    <w:abstractNumId w:val="20"/>
  </w:num>
  <w:num w:numId="16">
    <w:abstractNumId w:val="3"/>
  </w:num>
  <w:num w:numId="17">
    <w:abstractNumId w:val="2"/>
  </w:num>
  <w:num w:numId="18">
    <w:abstractNumId w:val="4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24"/>
  </w:num>
  <w:num w:numId="24">
    <w:abstractNumId w:val="0"/>
  </w:num>
  <w:num w:numId="25">
    <w:abstractNumId w:val="13"/>
  </w:num>
  <w:num w:numId="26">
    <w:abstractNumId w:val="1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00A6F"/>
    <w:rsid w:val="000162DF"/>
    <w:rsid w:val="0005061A"/>
    <w:rsid w:val="0007334B"/>
    <w:rsid w:val="00080FDE"/>
    <w:rsid w:val="000B3CB9"/>
    <w:rsid w:val="001156D7"/>
    <w:rsid w:val="00150F36"/>
    <w:rsid w:val="001B21F8"/>
    <w:rsid w:val="001C150F"/>
    <w:rsid w:val="001F0109"/>
    <w:rsid w:val="001F5ACF"/>
    <w:rsid w:val="00246077"/>
    <w:rsid w:val="0025176C"/>
    <w:rsid w:val="0025780A"/>
    <w:rsid w:val="00261D52"/>
    <w:rsid w:val="0035140B"/>
    <w:rsid w:val="0037710B"/>
    <w:rsid w:val="003A3E60"/>
    <w:rsid w:val="003E26CE"/>
    <w:rsid w:val="003F0392"/>
    <w:rsid w:val="00411C94"/>
    <w:rsid w:val="00423071"/>
    <w:rsid w:val="004635C6"/>
    <w:rsid w:val="00474D44"/>
    <w:rsid w:val="004A1BA3"/>
    <w:rsid w:val="004B5E0B"/>
    <w:rsid w:val="004C63D2"/>
    <w:rsid w:val="004C65A7"/>
    <w:rsid w:val="005301F6"/>
    <w:rsid w:val="005723A6"/>
    <w:rsid w:val="00575E99"/>
    <w:rsid w:val="005B0240"/>
    <w:rsid w:val="005B2B93"/>
    <w:rsid w:val="00634640"/>
    <w:rsid w:val="00634E3D"/>
    <w:rsid w:val="00676793"/>
    <w:rsid w:val="006C7DC9"/>
    <w:rsid w:val="006E56BD"/>
    <w:rsid w:val="00701142"/>
    <w:rsid w:val="00705BED"/>
    <w:rsid w:val="00713A61"/>
    <w:rsid w:val="007200EA"/>
    <w:rsid w:val="00736471"/>
    <w:rsid w:val="00765599"/>
    <w:rsid w:val="00781FCB"/>
    <w:rsid w:val="007B3198"/>
    <w:rsid w:val="007C42CA"/>
    <w:rsid w:val="007D6429"/>
    <w:rsid w:val="007E0AA2"/>
    <w:rsid w:val="007E0F86"/>
    <w:rsid w:val="0081774F"/>
    <w:rsid w:val="00831C96"/>
    <w:rsid w:val="00841F36"/>
    <w:rsid w:val="00877BFB"/>
    <w:rsid w:val="00892B63"/>
    <w:rsid w:val="008B0150"/>
    <w:rsid w:val="008C5FF8"/>
    <w:rsid w:val="009163DA"/>
    <w:rsid w:val="0091672A"/>
    <w:rsid w:val="009170C9"/>
    <w:rsid w:val="0092554A"/>
    <w:rsid w:val="00944A1D"/>
    <w:rsid w:val="009827BE"/>
    <w:rsid w:val="009828F3"/>
    <w:rsid w:val="009A056D"/>
    <w:rsid w:val="009A3F3A"/>
    <w:rsid w:val="009D354B"/>
    <w:rsid w:val="009E1124"/>
    <w:rsid w:val="009E200D"/>
    <w:rsid w:val="009F5B80"/>
    <w:rsid w:val="00A30959"/>
    <w:rsid w:val="00A41D08"/>
    <w:rsid w:val="00A50A62"/>
    <w:rsid w:val="00A56CB0"/>
    <w:rsid w:val="00A66533"/>
    <w:rsid w:val="00A721FB"/>
    <w:rsid w:val="00A87C79"/>
    <w:rsid w:val="00AA0A96"/>
    <w:rsid w:val="00AA5176"/>
    <w:rsid w:val="00AA6B22"/>
    <w:rsid w:val="00AB0342"/>
    <w:rsid w:val="00AD4C13"/>
    <w:rsid w:val="00AD5018"/>
    <w:rsid w:val="00AE408F"/>
    <w:rsid w:val="00B00C35"/>
    <w:rsid w:val="00B01090"/>
    <w:rsid w:val="00B04ABB"/>
    <w:rsid w:val="00B50304"/>
    <w:rsid w:val="00BB3E9F"/>
    <w:rsid w:val="00BD181C"/>
    <w:rsid w:val="00C1335A"/>
    <w:rsid w:val="00C266D4"/>
    <w:rsid w:val="00C33B23"/>
    <w:rsid w:val="00C40168"/>
    <w:rsid w:val="00C42742"/>
    <w:rsid w:val="00C916C2"/>
    <w:rsid w:val="00CA2499"/>
    <w:rsid w:val="00CA6518"/>
    <w:rsid w:val="00CB5B9E"/>
    <w:rsid w:val="00CD2116"/>
    <w:rsid w:val="00D10F4E"/>
    <w:rsid w:val="00D40EE1"/>
    <w:rsid w:val="00D46075"/>
    <w:rsid w:val="00D64B06"/>
    <w:rsid w:val="00D7618C"/>
    <w:rsid w:val="00DA6F65"/>
    <w:rsid w:val="00DB1AD2"/>
    <w:rsid w:val="00DC39C9"/>
    <w:rsid w:val="00DC3CFA"/>
    <w:rsid w:val="00E05293"/>
    <w:rsid w:val="00E10663"/>
    <w:rsid w:val="00E20DC7"/>
    <w:rsid w:val="00E255C5"/>
    <w:rsid w:val="00E40119"/>
    <w:rsid w:val="00E651BF"/>
    <w:rsid w:val="00E851AB"/>
    <w:rsid w:val="00ED18AD"/>
    <w:rsid w:val="00FA048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9EF6EC4-EC77-4E6A-B61B-E436617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7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7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7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0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1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5176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5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fadeinm1hgl8">
    <w:name w:val="_fadein_m1hgl_8"/>
    <w:basedOn w:val="DefaultParagraphFont"/>
    <w:rsid w:val="00E1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stjonmon.bham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jonmon.bham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2025-05-21T12:22:00Z</cp:lastPrinted>
  <dcterms:created xsi:type="dcterms:W3CDTF">2025-05-21T13:08:00Z</dcterms:created>
  <dcterms:modified xsi:type="dcterms:W3CDTF">2025-05-21T13:08:00Z</dcterms:modified>
</cp:coreProperties>
</file>