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36" w:rsidRPr="00925136" w:rsidRDefault="00925136" w:rsidP="00925136">
      <w:pPr>
        <w:spacing w:after="0" w:line="288" w:lineRule="atLeast"/>
        <w:ind w:left="450" w:right="450"/>
        <w:jc w:val="center"/>
        <w:outlineLvl w:val="1"/>
        <w:rPr>
          <w:rFonts w:eastAsia="Times New Roman" w:cstheme="minorHAnsi"/>
          <w:b/>
          <w:bCs/>
          <w:sz w:val="24"/>
          <w:szCs w:val="20"/>
          <w:u w:val="single"/>
          <w:lang w:eastAsia="en-GB"/>
        </w:rPr>
      </w:pPr>
      <w:r w:rsidRPr="00925136">
        <w:rPr>
          <w:rFonts w:eastAsia="Times New Roman" w:cstheme="minorHAnsi"/>
          <w:b/>
          <w:bCs/>
          <w:sz w:val="24"/>
          <w:szCs w:val="20"/>
          <w:u w:val="single"/>
          <w:lang w:eastAsia="en-GB"/>
        </w:rPr>
        <w:t xml:space="preserve">Y1 Recommended Reading List </w:t>
      </w:r>
    </w:p>
    <w:p w:rsidR="00925136" w:rsidRDefault="00925136" w:rsidP="00925136">
      <w:pPr>
        <w:spacing w:after="0" w:line="288" w:lineRule="atLeast"/>
        <w:ind w:left="450" w:right="450"/>
        <w:jc w:val="center"/>
        <w:outlineLvl w:val="1"/>
        <w:rPr>
          <w:rFonts w:eastAsia="Times New Roman" w:cstheme="minorHAnsi"/>
          <w:b/>
          <w:bCs/>
          <w:color w:val="2C079D"/>
          <w:sz w:val="24"/>
          <w:szCs w:val="20"/>
          <w:lang w:eastAsia="en-GB"/>
        </w:rPr>
      </w:pPr>
    </w:p>
    <w:p w:rsidR="00925136" w:rsidRPr="00925136" w:rsidRDefault="00925136" w:rsidP="00925136">
      <w:pPr>
        <w:spacing w:after="0" w:line="288" w:lineRule="atLeast"/>
        <w:ind w:left="450" w:right="450"/>
        <w:jc w:val="center"/>
        <w:outlineLvl w:val="1"/>
        <w:rPr>
          <w:rFonts w:eastAsia="Times New Roman" w:cstheme="minorHAnsi"/>
          <w:b/>
          <w:bCs/>
          <w:color w:val="2C079D"/>
          <w:sz w:val="24"/>
          <w:szCs w:val="20"/>
          <w:lang w:eastAsia="en-GB"/>
        </w:rPr>
      </w:pPr>
      <w:r w:rsidRPr="00925136">
        <w:rPr>
          <w:rFonts w:eastAsia="Times New Roman" w:cstheme="minorHAnsi"/>
          <w:b/>
          <w:bCs/>
          <w:color w:val="2C079D"/>
          <w:sz w:val="24"/>
          <w:szCs w:val="20"/>
          <w:lang w:eastAsia="en-GB"/>
        </w:rPr>
        <w:t>‘The more that you read, the more things you will know. The more that you learn, the more places you’ll go.’</w:t>
      </w:r>
    </w:p>
    <w:p w:rsidR="00925136" w:rsidRPr="00925136" w:rsidRDefault="00925136" w:rsidP="00925136">
      <w:pPr>
        <w:spacing w:after="0" w:line="288" w:lineRule="atLeast"/>
        <w:ind w:left="750" w:right="900"/>
        <w:jc w:val="center"/>
        <w:outlineLvl w:val="1"/>
        <w:rPr>
          <w:rFonts w:eastAsia="Times New Roman" w:cstheme="minorHAnsi"/>
          <w:b/>
          <w:bCs/>
          <w:sz w:val="24"/>
          <w:szCs w:val="20"/>
          <w:lang w:eastAsia="en-GB"/>
        </w:rPr>
      </w:pPr>
      <w:proofErr w:type="spellStart"/>
      <w:r w:rsidRPr="00925136">
        <w:rPr>
          <w:rFonts w:eastAsia="Times New Roman" w:cstheme="minorHAnsi"/>
          <w:b/>
          <w:bCs/>
          <w:i/>
          <w:iCs/>
          <w:sz w:val="24"/>
          <w:szCs w:val="20"/>
          <w:lang w:eastAsia="en-GB"/>
        </w:rPr>
        <w:t>Dr.</w:t>
      </w:r>
      <w:proofErr w:type="spellEnd"/>
      <w:r w:rsidRPr="00925136">
        <w:rPr>
          <w:rFonts w:eastAsia="Times New Roman" w:cstheme="minorHAnsi"/>
          <w:b/>
          <w:bCs/>
          <w:i/>
          <w:iCs/>
          <w:sz w:val="24"/>
          <w:szCs w:val="20"/>
          <w:lang w:eastAsia="en-GB"/>
        </w:rPr>
        <w:t xml:space="preserve"> Seuss</w:t>
      </w:r>
    </w:p>
    <w:p w:rsidR="00665AC4" w:rsidRDefault="008E0B99">
      <w:r w:rsidRPr="008E0B99">
        <w:drawing>
          <wp:anchor distT="0" distB="0" distL="114300" distR="114300" simplePos="0" relativeHeight="251658240" behindDoc="1" locked="0" layoutInCell="1" allowOverlap="1" wp14:anchorId="718F08F7" wp14:editId="1757DF93">
            <wp:simplePos x="0" y="0"/>
            <wp:positionH relativeFrom="margin">
              <wp:posOffset>1170305</wp:posOffset>
            </wp:positionH>
            <wp:positionV relativeFrom="paragraph">
              <wp:posOffset>264804</wp:posOffset>
            </wp:positionV>
            <wp:extent cx="43053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504" y="21423"/>
                <wp:lineTo x="215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136" w:rsidRDefault="00925136"/>
    <w:p w:rsidR="008E0B99" w:rsidRDefault="008E0B99"/>
    <w:p w:rsidR="008E0B99" w:rsidRDefault="008E0B99"/>
    <w:p w:rsidR="008E0B99" w:rsidRDefault="008E0B99"/>
    <w:p w:rsidR="008E0B99" w:rsidRPr="00006459" w:rsidRDefault="008E0B99">
      <w:pPr>
        <w:rPr>
          <w:rFonts w:cstheme="minorHAnsi"/>
          <w:sz w:val="24"/>
          <w:szCs w:val="24"/>
        </w:rPr>
      </w:pPr>
    </w:p>
    <w:p w:rsidR="008E0B99" w:rsidRPr="00006459" w:rsidRDefault="008E0B99">
      <w:pPr>
        <w:rPr>
          <w:rFonts w:cstheme="minorHAnsi"/>
          <w:sz w:val="24"/>
          <w:szCs w:val="24"/>
        </w:rPr>
      </w:pPr>
    </w:p>
    <w:p w:rsidR="008E0B99" w:rsidRPr="00006459" w:rsidRDefault="008E0B99">
      <w:pPr>
        <w:rPr>
          <w:rFonts w:cstheme="minorHAnsi"/>
          <w:sz w:val="24"/>
          <w:szCs w:val="24"/>
        </w:rPr>
      </w:pPr>
    </w:p>
    <w:p w:rsidR="008E0B99" w:rsidRPr="00006459" w:rsidRDefault="008E0B99">
      <w:pPr>
        <w:rPr>
          <w:rFonts w:cstheme="minorHAnsi"/>
          <w:sz w:val="24"/>
          <w:szCs w:val="24"/>
        </w:rPr>
      </w:pPr>
    </w:p>
    <w:p w:rsidR="008E0B99" w:rsidRPr="00006459" w:rsidRDefault="008E0B9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4"/>
        <w:gridCol w:w="3424"/>
        <w:gridCol w:w="3424"/>
      </w:tblGrid>
      <w:tr w:rsidR="0012366B" w:rsidRPr="00006459" w:rsidTr="008E0B99">
        <w:trPr>
          <w:trHeight w:val="281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Fiction</w:t>
            </w:r>
          </w:p>
        </w:tc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Non-fiction </w:t>
            </w:r>
          </w:p>
        </w:tc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Poetry/ Rhymes 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Aliens Love Underpants by Claire Freedman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Neil Armstrong by Little People/ Big Dreams </w:t>
            </w:r>
          </w:p>
        </w:tc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The Owl and the Pussy Cat by Edward Lear 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Funny Bones by Allan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Ahlberg</w:t>
            </w:r>
            <w:proofErr w:type="spellEnd"/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What a Waste by Jess French </w:t>
            </w:r>
          </w:p>
        </w:tc>
        <w:tc>
          <w:tcPr>
            <w:tcW w:w="3424" w:type="dxa"/>
          </w:tcPr>
          <w:p w:rsidR="0012366B" w:rsidRPr="00006459" w:rsidRDefault="008E0B9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Revolting Rhymes by Roald Dahl 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How to Catch a Star by Oliver Jeffers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Do you Love Oceans? By Matt Robertson </w:t>
            </w:r>
          </w:p>
        </w:tc>
        <w:tc>
          <w:tcPr>
            <w:tcW w:w="3424" w:type="dxa"/>
          </w:tcPr>
          <w:p w:rsidR="0012366B" w:rsidRPr="00006459" w:rsidRDefault="008E0B9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Old MacDonald had a Farm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006459">
              <w:rPr>
                <w:rFonts w:cstheme="minorHAnsi"/>
                <w:sz w:val="24"/>
                <w:szCs w:val="24"/>
              </w:rPr>
              <w:t>Superworm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by Julia Donaldson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Queen Elizabeth by Little P</w:t>
            </w:r>
            <w:r w:rsidRPr="00006459">
              <w:rPr>
                <w:rFonts w:cstheme="minorHAnsi"/>
                <w:sz w:val="24"/>
                <w:szCs w:val="24"/>
              </w:rPr>
              <w:t>eople/ Big Dreams</w:t>
            </w:r>
          </w:p>
        </w:tc>
        <w:tc>
          <w:tcPr>
            <w:tcW w:w="3424" w:type="dxa"/>
          </w:tcPr>
          <w:p w:rsidR="0012366B" w:rsidRPr="00006459" w:rsidRDefault="008E0B9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Hickory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Dickory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Dock </w:t>
            </w:r>
          </w:p>
        </w:tc>
      </w:tr>
      <w:tr w:rsidR="00355A43" w:rsidRPr="00006459" w:rsidTr="008E0B99">
        <w:trPr>
          <w:trHeight w:val="563"/>
        </w:trPr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Horrid Henry’s Birthday Party by Francesca Simon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The Royal Family by Helen Cox Cannons 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The Wind by Christina Rossetti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The Jolly Postman by Janet and Allan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Ahlberg</w:t>
            </w:r>
            <w:proofErr w:type="spellEnd"/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First Animal Encyclopaedia</w:t>
            </w:r>
          </w:p>
        </w:tc>
        <w:tc>
          <w:tcPr>
            <w:tcW w:w="3424" w:type="dxa"/>
          </w:tcPr>
          <w:p w:rsidR="0012366B" w:rsidRPr="00006459" w:rsidRDefault="008E0B9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Over the Deep Blue Sea </w:t>
            </w:r>
          </w:p>
        </w:tc>
      </w:tr>
      <w:tr w:rsidR="00355A43" w:rsidRPr="00006459" w:rsidTr="008E0B99">
        <w:trPr>
          <w:trHeight w:val="563"/>
        </w:trPr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Hansel and Gretel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Wild Life by Sir David Attenborough 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The Seaside by Jo Peters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Percy the Park Keeper by Nick Butterworth 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Plants by Peter Riley 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Humpty Dumpty </w:t>
            </w: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Paddington by Michael Bond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The Big Book of the Blue by Yuval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Zommer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Five Little Ducks </w:t>
            </w:r>
          </w:p>
        </w:tc>
      </w:tr>
      <w:tr w:rsidR="0012366B" w:rsidRPr="00006459" w:rsidTr="008E0B99">
        <w:trPr>
          <w:trHeight w:val="589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Peace at Last by Jill Murphy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Children of the World by Nicola Edwards </w:t>
            </w:r>
          </w:p>
        </w:tc>
        <w:tc>
          <w:tcPr>
            <w:tcW w:w="3424" w:type="dxa"/>
          </w:tcPr>
          <w:p w:rsidR="0012366B" w:rsidRPr="00006459" w:rsidRDefault="0000645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Chicken on the Roof by Matt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Goodfellow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355A43" w:rsidRPr="00006459" w:rsidTr="008E0B99">
        <w:trPr>
          <w:trHeight w:val="589"/>
        </w:trPr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My Two Grannies by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Floela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Benjamin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Can we Really Help the Bees? By Katie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Daynes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424" w:type="dxa"/>
          </w:tcPr>
          <w:p w:rsidR="00355A43" w:rsidRPr="00006459" w:rsidRDefault="00355A4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2366B" w:rsidRPr="00006459" w:rsidTr="008E0B99">
        <w:trPr>
          <w:trHeight w:val="563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Giraffes Can't Dance by Giles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Andreae</w:t>
            </w:r>
            <w:proofErr w:type="spellEnd"/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Who Ate All the Bugs? By Matt Long </w:t>
            </w:r>
          </w:p>
        </w:tc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2366B" w:rsidRPr="00006459" w:rsidTr="008E0B99">
        <w:trPr>
          <w:trHeight w:val="281"/>
        </w:trPr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>Toys in Space by Mini Grey</w:t>
            </w:r>
          </w:p>
        </w:tc>
        <w:tc>
          <w:tcPr>
            <w:tcW w:w="3424" w:type="dxa"/>
          </w:tcPr>
          <w:p w:rsidR="0012366B" w:rsidRPr="00006459" w:rsidRDefault="00355A43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Meet the Weather by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Caryl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Hart </w:t>
            </w:r>
          </w:p>
        </w:tc>
        <w:tc>
          <w:tcPr>
            <w:tcW w:w="3424" w:type="dxa"/>
          </w:tcPr>
          <w:p w:rsidR="0012366B" w:rsidRPr="00006459" w:rsidRDefault="001236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0B99" w:rsidRPr="00006459" w:rsidTr="008E0B99">
        <w:trPr>
          <w:trHeight w:val="281"/>
        </w:trPr>
        <w:tc>
          <w:tcPr>
            <w:tcW w:w="3424" w:type="dxa"/>
          </w:tcPr>
          <w:p w:rsidR="008E0B99" w:rsidRPr="00006459" w:rsidRDefault="008E0B9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Careful Santa by Julie Sykes </w:t>
            </w:r>
          </w:p>
        </w:tc>
        <w:tc>
          <w:tcPr>
            <w:tcW w:w="3424" w:type="dxa"/>
          </w:tcPr>
          <w:p w:rsidR="008E0B99" w:rsidRPr="00006459" w:rsidRDefault="00006459">
            <w:pPr>
              <w:rPr>
                <w:rFonts w:cstheme="minorHAnsi"/>
                <w:sz w:val="24"/>
                <w:szCs w:val="24"/>
              </w:rPr>
            </w:pPr>
            <w:r w:rsidRPr="00006459">
              <w:rPr>
                <w:rFonts w:cstheme="minorHAnsi"/>
                <w:sz w:val="24"/>
                <w:szCs w:val="24"/>
              </w:rPr>
              <w:t xml:space="preserve">Animal Atlas by </w:t>
            </w:r>
            <w:proofErr w:type="spellStart"/>
            <w:r w:rsidRPr="00006459">
              <w:rPr>
                <w:rFonts w:cstheme="minorHAnsi"/>
                <w:sz w:val="24"/>
                <w:szCs w:val="24"/>
              </w:rPr>
              <w:t>Ingela</w:t>
            </w:r>
            <w:proofErr w:type="spellEnd"/>
            <w:r w:rsidRPr="00006459">
              <w:rPr>
                <w:rFonts w:cstheme="minorHAnsi"/>
                <w:sz w:val="24"/>
                <w:szCs w:val="24"/>
              </w:rPr>
              <w:t xml:space="preserve"> Arrhenius </w:t>
            </w:r>
          </w:p>
        </w:tc>
        <w:tc>
          <w:tcPr>
            <w:tcW w:w="3424" w:type="dxa"/>
          </w:tcPr>
          <w:p w:rsidR="008E0B99" w:rsidRPr="00006459" w:rsidRDefault="008E0B9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25136" w:rsidRDefault="00925136">
      <w:bookmarkStart w:id="0" w:name="_GoBack"/>
      <w:bookmarkEnd w:id="0"/>
    </w:p>
    <w:sectPr w:rsidR="00925136" w:rsidSect="009251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36"/>
    <w:rsid w:val="00006459"/>
    <w:rsid w:val="0012366B"/>
    <w:rsid w:val="00355A43"/>
    <w:rsid w:val="00665AC4"/>
    <w:rsid w:val="008E0B99"/>
    <w:rsid w:val="0092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BCB7D"/>
  <w15:chartTrackingRefBased/>
  <w15:docId w15:val="{1D015AB5-8E6C-4B51-A4CE-6A73179E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51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513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925136"/>
    <w:rPr>
      <w:b/>
      <w:bCs/>
    </w:rPr>
  </w:style>
  <w:style w:type="character" w:styleId="Emphasis">
    <w:name w:val="Emphasis"/>
    <w:basedOn w:val="DefaultParagraphFont"/>
    <w:uiPriority w:val="20"/>
    <w:qFormat/>
    <w:rsid w:val="00925136"/>
    <w:rPr>
      <w:i/>
      <w:iCs/>
    </w:rPr>
  </w:style>
  <w:style w:type="table" w:styleId="TableGrid">
    <w:name w:val="Table Grid"/>
    <w:basedOn w:val="TableNormal"/>
    <w:uiPriority w:val="39"/>
    <w:rsid w:val="0092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1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Rutter</dc:creator>
  <cp:keywords/>
  <dc:description/>
  <cp:lastModifiedBy>Jessica Rutter</cp:lastModifiedBy>
  <cp:revision>1</cp:revision>
  <dcterms:created xsi:type="dcterms:W3CDTF">2024-09-19T09:50:00Z</dcterms:created>
  <dcterms:modified xsi:type="dcterms:W3CDTF">2024-09-19T16:43:00Z</dcterms:modified>
</cp:coreProperties>
</file>