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1555"/>
        <w:gridCol w:w="2409"/>
        <w:gridCol w:w="2527"/>
        <w:gridCol w:w="2164"/>
        <w:gridCol w:w="2164"/>
        <w:gridCol w:w="2164"/>
        <w:gridCol w:w="2164"/>
      </w:tblGrid>
      <w:tr w:rsidR="00385DB7" w14:paraId="32014D3A" w14:textId="77777777" w:rsidTr="00E92E12">
        <w:trPr>
          <w:trHeight w:val="558"/>
        </w:trPr>
        <w:tc>
          <w:tcPr>
            <w:tcW w:w="1555" w:type="dxa"/>
          </w:tcPr>
          <w:p w14:paraId="2D3B6BF1" w14:textId="77777777" w:rsidR="00385DB7" w:rsidRDefault="00385DB7"/>
        </w:tc>
        <w:tc>
          <w:tcPr>
            <w:tcW w:w="2409" w:type="dxa"/>
          </w:tcPr>
          <w:p w14:paraId="5BA8C1A2" w14:textId="4CE2E188" w:rsidR="00385DB7" w:rsidRDefault="00385DB7">
            <w:r>
              <w:t>Autumn</w:t>
            </w:r>
            <w:proofErr w:type="gramStart"/>
            <w:r>
              <w:t>1  Singing</w:t>
            </w:r>
            <w:proofErr w:type="gramEnd"/>
          </w:p>
        </w:tc>
        <w:tc>
          <w:tcPr>
            <w:tcW w:w="2527" w:type="dxa"/>
          </w:tcPr>
          <w:p w14:paraId="74194FD2" w14:textId="21B3E7DB" w:rsidR="00385DB7" w:rsidRDefault="00385DB7">
            <w:r>
              <w:t>Autumn 2 Music notation</w:t>
            </w:r>
            <w:r w:rsidR="00E92E12">
              <w:t xml:space="preserve"> and rhythm games</w:t>
            </w:r>
          </w:p>
        </w:tc>
        <w:tc>
          <w:tcPr>
            <w:tcW w:w="2164" w:type="dxa"/>
          </w:tcPr>
          <w:p w14:paraId="0A1821AE" w14:textId="3FEE9F16" w:rsidR="00385DB7" w:rsidRDefault="00385DB7">
            <w:r>
              <w:t>Spring 1 The Planets</w:t>
            </w:r>
          </w:p>
        </w:tc>
        <w:tc>
          <w:tcPr>
            <w:tcW w:w="2164" w:type="dxa"/>
          </w:tcPr>
          <w:p w14:paraId="5AD0C363" w14:textId="7EDB099E" w:rsidR="00385DB7" w:rsidRDefault="00385DB7">
            <w:r>
              <w:t>Spring 2 Seasons/weather</w:t>
            </w:r>
          </w:p>
        </w:tc>
        <w:tc>
          <w:tcPr>
            <w:tcW w:w="2164" w:type="dxa"/>
          </w:tcPr>
          <w:p w14:paraId="15E48921" w14:textId="1D04EFA9" w:rsidR="00385DB7" w:rsidRDefault="00385DB7">
            <w:r>
              <w:t>Summer 1 Timbre</w:t>
            </w:r>
          </w:p>
        </w:tc>
        <w:tc>
          <w:tcPr>
            <w:tcW w:w="2164" w:type="dxa"/>
          </w:tcPr>
          <w:p w14:paraId="7B6D7A7F" w14:textId="31501873" w:rsidR="00385DB7" w:rsidRDefault="00385DB7">
            <w:r>
              <w:t>Summer 2 African music</w:t>
            </w:r>
          </w:p>
        </w:tc>
      </w:tr>
      <w:tr w:rsidR="00385DB7" w14:paraId="5FA86C55" w14:textId="77777777" w:rsidTr="00E92E12">
        <w:trPr>
          <w:trHeight w:val="2820"/>
        </w:trPr>
        <w:tc>
          <w:tcPr>
            <w:tcW w:w="1555" w:type="dxa"/>
          </w:tcPr>
          <w:p w14:paraId="76FC83E8" w14:textId="34CF3BC6" w:rsidR="00385DB7" w:rsidRDefault="00385DB7">
            <w:r>
              <w:t>Musicianship</w:t>
            </w:r>
          </w:p>
        </w:tc>
        <w:tc>
          <w:tcPr>
            <w:tcW w:w="2409" w:type="dxa"/>
          </w:tcPr>
          <w:p w14:paraId="704A43D7" w14:textId="0D68640E" w:rsidR="00385DB7" w:rsidRDefault="00E92E12">
            <w:r>
              <w:t>To walk, move or clap a steady beat with others.</w:t>
            </w:r>
          </w:p>
          <w:p w14:paraId="78D334DD" w14:textId="4633C731" w:rsidR="00E92E12" w:rsidRDefault="00E92E12">
            <w:r>
              <w:t>To perform word pattern chants.</w:t>
            </w:r>
          </w:p>
          <w:p w14:paraId="1BDAFB38" w14:textId="150D9C59" w:rsidR="00E92E12" w:rsidRDefault="00E92E12">
            <w:r>
              <w:t>To understand the difference between high and low pitch.</w:t>
            </w:r>
          </w:p>
          <w:p w14:paraId="0817B6F0" w14:textId="77777777" w:rsidR="00E92E12" w:rsidRDefault="00E92E12"/>
          <w:p w14:paraId="505D5351" w14:textId="4FEDC924" w:rsidR="00E92E12" w:rsidRDefault="00E92E12"/>
        </w:tc>
        <w:tc>
          <w:tcPr>
            <w:tcW w:w="2527" w:type="dxa"/>
          </w:tcPr>
          <w:p w14:paraId="2EF8BC83" w14:textId="77777777" w:rsidR="00385233" w:rsidRDefault="00385233" w:rsidP="00385233">
            <w:r>
              <w:t>To walk, move or clap a steady beat with others.</w:t>
            </w:r>
          </w:p>
          <w:p w14:paraId="51FED580" w14:textId="7E713DE4" w:rsidR="00385DB7" w:rsidRDefault="00385233">
            <w:r>
              <w:t>To use body percussion and classroom percussion instruments to perform and replicate rhythms accurately.</w:t>
            </w:r>
          </w:p>
          <w:p w14:paraId="59605022" w14:textId="76998FF4" w:rsidR="0002387A" w:rsidRDefault="0002387A">
            <w:r>
              <w:t xml:space="preserve">To be able to perform short rhythms using stick notation </w:t>
            </w:r>
            <w:r w:rsidR="001F53D9">
              <w:t xml:space="preserve">and word patterns </w:t>
            </w:r>
            <w:r>
              <w:t>for crotchets, quavers and semiquavers.</w:t>
            </w:r>
          </w:p>
          <w:p w14:paraId="0CFC78B5" w14:textId="32E66C50" w:rsidR="00385233" w:rsidRDefault="00385233"/>
          <w:p w14:paraId="275223F8" w14:textId="6264D9A7" w:rsidR="00385233" w:rsidRDefault="00385233"/>
        </w:tc>
        <w:tc>
          <w:tcPr>
            <w:tcW w:w="2164" w:type="dxa"/>
          </w:tcPr>
          <w:p w14:paraId="5E13922B" w14:textId="7C347408" w:rsidR="00385DB7" w:rsidRDefault="0002387A">
            <w:r>
              <w:t>To respond to the pulse in recorded music through movement.</w:t>
            </w:r>
          </w:p>
          <w:p w14:paraId="0354426F" w14:textId="7F85C848" w:rsidR="001F53D9" w:rsidRDefault="001F53D9">
            <w:r>
              <w:t>To repeat short copycat rhythms accurately.</w:t>
            </w:r>
          </w:p>
          <w:p w14:paraId="4A61628C" w14:textId="3FA5BFE5" w:rsidR="001F53D9" w:rsidRDefault="001F53D9">
            <w:r>
              <w:t>To compare high and low sounds.</w:t>
            </w:r>
          </w:p>
          <w:p w14:paraId="153A96E5" w14:textId="223172F3" w:rsidR="0002387A" w:rsidRDefault="0002387A"/>
        </w:tc>
        <w:tc>
          <w:tcPr>
            <w:tcW w:w="2164" w:type="dxa"/>
          </w:tcPr>
          <w:p w14:paraId="62AA6632" w14:textId="77777777" w:rsidR="00385DB7" w:rsidRDefault="003421F3">
            <w:r>
              <w:t>To perform and create rhythm patterns using word-patterns chants and stick notation.</w:t>
            </w:r>
          </w:p>
          <w:p w14:paraId="78621215" w14:textId="77777777" w:rsidR="003421F3" w:rsidRDefault="003421F3">
            <w:r>
              <w:t>To keep a steady pulse while singing.</w:t>
            </w:r>
          </w:p>
          <w:p w14:paraId="03BB92B5" w14:textId="17885742" w:rsidR="003421F3" w:rsidRDefault="003421F3">
            <w:r>
              <w:t>To change tempo of the pulse with the music.</w:t>
            </w:r>
          </w:p>
        </w:tc>
        <w:tc>
          <w:tcPr>
            <w:tcW w:w="2164" w:type="dxa"/>
          </w:tcPr>
          <w:p w14:paraId="208E0E82" w14:textId="77777777" w:rsidR="00385DB7" w:rsidRDefault="003421F3">
            <w:r>
              <w:t>To use body percussion and classroom percussion to keep a steady beat.</w:t>
            </w:r>
          </w:p>
          <w:p w14:paraId="6D504591" w14:textId="77777777" w:rsidR="003421F3" w:rsidRDefault="003421F3">
            <w:r>
              <w:t>To sing familiar songs in both low and high voices a</w:t>
            </w:r>
            <w:r w:rsidR="002406C0">
              <w:t>nd talk about the difference in sound.</w:t>
            </w:r>
          </w:p>
          <w:p w14:paraId="4DF7D01E" w14:textId="650D4D21" w:rsidR="002406C0" w:rsidRDefault="002406C0">
            <w:r>
              <w:t>To explore percussion sounds to enhance story telling.</w:t>
            </w:r>
          </w:p>
        </w:tc>
        <w:tc>
          <w:tcPr>
            <w:tcW w:w="2164" w:type="dxa"/>
          </w:tcPr>
          <w:p w14:paraId="7FD1417B" w14:textId="77777777" w:rsidR="00385DB7" w:rsidRDefault="001F53D9">
            <w:r>
              <w:t>To perform and repeat ostinato while keeping time with a steady beat.</w:t>
            </w:r>
          </w:p>
          <w:p w14:paraId="36F7E8BD" w14:textId="44734579" w:rsidR="003421F3" w:rsidRDefault="003421F3">
            <w:r>
              <w:t>To be able to pick out two different tempos in music.</w:t>
            </w:r>
          </w:p>
        </w:tc>
      </w:tr>
      <w:tr w:rsidR="002406C0" w14:paraId="4F1C1B21" w14:textId="77777777" w:rsidTr="00E92E12">
        <w:trPr>
          <w:trHeight w:val="1966"/>
        </w:trPr>
        <w:tc>
          <w:tcPr>
            <w:tcW w:w="1555" w:type="dxa"/>
          </w:tcPr>
          <w:p w14:paraId="5B50D244" w14:textId="25A3866A" w:rsidR="002406C0" w:rsidRDefault="002406C0" w:rsidP="002406C0">
            <w:r>
              <w:t>Singing and performing</w:t>
            </w:r>
          </w:p>
        </w:tc>
        <w:tc>
          <w:tcPr>
            <w:tcW w:w="2409" w:type="dxa"/>
          </w:tcPr>
          <w:p w14:paraId="469F6F4B" w14:textId="26B7AF78" w:rsidR="002406C0" w:rsidRDefault="002406C0" w:rsidP="002406C0">
            <w:r>
              <w:t>To sing simple chants, songs and rhymes from memory as a group in unison.</w:t>
            </w:r>
          </w:p>
        </w:tc>
        <w:tc>
          <w:tcPr>
            <w:tcW w:w="2527" w:type="dxa"/>
          </w:tcPr>
          <w:p w14:paraId="4BF355D7" w14:textId="77777777" w:rsidR="002406C0" w:rsidRDefault="002406C0" w:rsidP="002406C0">
            <w:r>
              <w:t>To sing simple chants, songs and rhymes from memory as a group in unison.</w:t>
            </w:r>
          </w:p>
          <w:p w14:paraId="6D7D5BFF" w14:textId="0B8ED629" w:rsidR="002406C0" w:rsidRDefault="002406C0" w:rsidP="002406C0">
            <w:r>
              <w:t>To be able to create loud, quiet, fast and slow sounds using body percussion and percussion instruments.</w:t>
            </w:r>
          </w:p>
        </w:tc>
        <w:tc>
          <w:tcPr>
            <w:tcW w:w="2164" w:type="dxa"/>
          </w:tcPr>
          <w:p w14:paraId="7D3F37F9" w14:textId="59CB80ED" w:rsidR="002406C0" w:rsidRDefault="002406C0" w:rsidP="002406C0">
            <w:r>
              <w:t>To sing songs in unison accurately.</w:t>
            </w:r>
          </w:p>
        </w:tc>
        <w:tc>
          <w:tcPr>
            <w:tcW w:w="2164" w:type="dxa"/>
          </w:tcPr>
          <w:p w14:paraId="7D5352D9" w14:textId="555BEE27" w:rsidR="002406C0" w:rsidRDefault="002406C0" w:rsidP="002406C0">
            <w:r>
              <w:t>To sing songs from memory, responding to simple visual directions and counting in.</w:t>
            </w:r>
          </w:p>
        </w:tc>
        <w:tc>
          <w:tcPr>
            <w:tcW w:w="2164" w:type="dxa"/>
          </w:tcPr>
          <w:p w14:paraId="009E57BB" w14:textId="1BC067C0" w:rsidR="002406C0" w:rsidRDefault="002406C0" w:rsidP="002406C0">
            <w:r>
              <w:t>To sing songs from memory, responding to simple visual directions and counting in.</w:t>
            </w:r>
          </w:p>
        </w:tc>
        <w:tc>
          <w:tcPr>
            <w:tcW w:w="2164" w:type="dxa"/>
          </w:tcPr>
          <w:p w14:paraId="55984F03" w14:textId="4B60B104" w:rsidR="002406C0" w:rsidRDefault="002406C0" w:rsidP="002406C0">
            <w:r>
              <w:t>To sing a range of call and response songs, controlling vocal pitch with accuracy.</w:t>
            </w:r>
          </w:p>
        </w:tc>
      </w:tr>
      <w:tr w:rsidR="002406C0" w14:paraId="05BA0B28" w14:textId="77777777" w:rsidTr="00E92E12">
        <w:trPr>
          <w:trHeight w:val="1710"/>
        </w:trPr>
        <w:tc>
          <w:tcPr>
            <w:tcW w:w="1555" w:type="dxa"/>
          </w:tcPr>
          <w:p w14:paraId="04499BA8" w14:textId="670A961C" w:rsidR="002406C0" w:rsidRDefault="002406C0" w:rsidP="002406C0">
            <w:r>
              <w:t>Composing</w:t>
            </w:r>
          </w:p>
        </w:tc>
        <w:tc>
          <w:tcPr>
            <w:tcW w:w="2409" w:type="dxa"/>
          </w:tcPr>
          <w:p w14:paraId="16E52745" w14:textId="33B0EBDF" w:rsidR="002406C0" w:rsidRDefault="002406C0" w:rsidP="002406C0">
            <w:r>
              <w:t>To improvise short body percussion actions within a song.</w:t>
            </w:r>
          </w:p>
        </w:tc>
        <w:tc>
          <w:tcPr>
            <w:tcW w:w="2527" w:type="dxa"/>
          </w:tcPr>
          <w:p w14:paraId="70202E1F" w14:textId="4093C7E8" w:rsidR="002406C0" w:rsidRDefault="002406C0" w:rsidP="002406C0">
            <w:r>
              <w:t>To improvise simple rhythm patterns.</w:t>
            </w:r>
          </w:p>
        </w:tc>
        <w:tc>
          <w:tcPr>
            <w:tcW w:w="2164" w:type="dxa"/>
          </w:tcPr>
          <w:p w14:paraId="1D9653F9" w14:textId="097C4A8D" w:rsidR="002406C0" w:rsidRDefault="002406C0" w:rsidP="002406C0">
            <w:r>
              <w:t>To create musical sound effects and short sequences of sounds.</w:t>
            </w:r>
          </w:p>
        </w:tc>
        <w:tc>
          <w:tcPr>
            <w:tcW w:w="2164" w:type="dxa"/>
          </w:tcPr>
          <w:p w14:paraId="2B2042E9" w14:textId="6E667C0A" w:rsidR="002406C0" w:rsidRDefault="002406C0" w:rsidP="002406C0">
            <w:r>
              <w:t>To create musical sound effects and short sequences of sounds</w:t>
            </w:r>
            <w:r>
              <w:t xml:space="preserve"> to represent different weather and seasons.</w:t>
            </w:r>
          </w:p>
        </w:tc>
        <w:tc>
          <w:tcPr>
            <w:tcW w:w="2164" w:type="dxa"/>
          </w:tcPr>
          <w:p w14:paraId="0FB3BB1D" w14:textId="6B26069F" w:rsidR="002406C0" w:rsidRDefault="002406C0" w:rsidP="002406C0">
            <w:r>
              <w:t>To understand the difference between a rhythm pattern and a pitch pattern, and to invent, retain and perform these patterns.</w:t>
            </w:r>
          </w:p>
        </w:tc>
        <w:tc>
          <w:tcPr>
            <w:tcW w:w="2164" w:type="dxa"/>
          </w:tcPr>
          <w:p w14:paraId="7D1E1289" w14:textId="6B7D75B2" w:rsidR="002406C0" w:rsidRDefault="002406C0" w:rsidP="002406C0">
            <w:r>
              <w:t>To improvise short rhythmic and sung patterns.</w:t>
            </w:r>
          </w:p>
        </w:tc>
      </w:tr>
      <w:tr w:rsidR="002406C0" w14:paraId="44C57A7F" w14:textId="77777777" w:rsidTr="00E92E12">
        <w:trPr>
          <w:trHeight w:val="1678"/>
        </w:trPr>
        <w:tc>
          <w:tcPr>
            <w:tcW w:w="1555" w:type="dxa"/>
          </w:tcPr>
          <w:p w14:paraId="4D4ABAE6" w14:textId="60E0F865" w:rsidR="002406C0" w:rsidRDefault="002406C0" w:rsidP="002406C0">
            <w:r>
              <w:lastRenderedPageBreak/>
              <w:t>Listening</w:t>
            </w:r>
          </w:p>
        </w:tc>
        <w:tc>
          <w:tcPr>
            <w:tcW w:w="2409" w:type="dxa"/>
          </w:tcPr>
          <w:p w14:paraId="7786F447" w14:textId="77777777" w:rsidR="002406C0" w:rsidRDefault="002406C0" w:rsidP="002406C0">
            <w:r>
              <w:t>To identify changes in pitch when listening.</w:t>
            </w:r>
          </w:p>
          <w:p w14:paraId="46F0DA54" w14:textId="507FE7DF" w:rsidR="002406C0" w:rsidRDefault="002406C0" w:rsidP="002406C0">
            <w:r>
              <w:t>To be able to copy short sung phrases aurally.</w:t>
            </w:r>
          </w:p>
        </w:tc>
        <w:tc>
          <w:tcPr>
            <w:tcW w:w="2527" w:type="dxa"/>
          </w:tcPr>
          <w:p w14:paraId="20F49B04" w14:textId="10626F4C" w:rsidR="002406C0" w:rsidRDefault="002406C0" w:rsidP="002406C0">
            <w:r>
              <w:t>To replicate basic rhythms aurally.</w:t>
            </w:r>
          </w:p>
        </w:tc>
        <w:tc>
          <w:tcPr>
            <w:tcW w:w="2164" w:type="dxa"/>
          </w:tcPr>
          <w:p w14:paraId="62EB9B67" w14:textId="5395856B" w:rsidR="002406C0" w:rsidRDefault="002406C0" w:rsidP="002406C0">
            <w:r>
              <w:t>To identify musical features when listening to music.</w:t>
            </w:r>
          </w:p>
        </w:tc>
        <w:tc>
          <w:tcPr>
            <w:tcW w:w="2164" w:type="dxa"/>
          </w:tcPr>
          <w:p w14:paraId="03B5AC0B" w14:textId="11961242" w:rsidR="002406C0" w:rsidRDefault="002406C0" w:rsidP="002406C0">
            <w:r>
              <w:t>To listen to a range of music inspired by the weather and seasons.</w:t>
            </w:r>
          </w:p>
        </w:tc>
        <w:tc>
          <w:tcPr>
            <w:tcW w:w="2164" w:type="dxa"/>
          </w:tcPr>
          <w:p w14:paraId="6B95CB81" w14:textId="7356AE0C" w:rsidR="002406C0" w:rsidRDefault="002406C0" w:rsidP="002406C0">
            <w:r>
              <w:t>To understand the meaning of timbre, and begin to identify different instrument sounds in music.</w:t>
            </w:r>
          </w:p>
        </w:tc>
        <w:tc>
          <w:tcPr>
            <w:tcW w:w="2164" w:type="dxa"/>
          </w:tcPr>
          <w:p w14:paraId="6CAD05D4" w14:textId="1B557792" w:rsidR="002406C0" w:rsidRDefault="002406C0" w:rsidP="002406C0">
            <w:r>
              <w:t>To identify some of the features of African music through listening.</w:t>
            </w:r>
          </w:p>
        </w:tc>
      </w:tr>
    </w:tbl>
    <w:p w14:paraId="4D3AAAAA" w14:textId="77777777" w:rsidR="00CD2A19" w:rsidRDefault="00CD2A19"/>
    <w:sectPr w:rsidR="00CD2A19" w:rsidSect="000D0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7"/>
    <w:rsid w:val="0002387A"/>
    <w:rsid w:val="000D06F7"/>
    <w:rsid w:val="001F53D9"/>
    <w:rsid w:val="002406C0"/>
    <w:rsid w:val="003421F3"/>
    <w:rsid w:val="00385233"/>
    <w:rsid w:val="00385DB7"/>
    <w:rsid w:val="00CD2A19"/>
    <w:rsid w:val="00E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54DF"/>
  <w15:chartTrackingRefBased/>
  <w15:docId w15:val="{0E5A2BED-DB4B-48A2-9324-22D3EEA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Forster</dc:creator>
  <cp:keywords/>
  <dc:description/>
  <cp:lastModifiedBy>Simon Forster</cp:lastModifiedBy>
  <cp:revision>2</cp:revision>
  <dcterms:created xsi:type="dcterms:W3CDTF">2023-11-18T06:54:00Z</dcterms:created>
  <dcterms:modified xsi:type="dcterms:W3CDTF">2023-11-18T06:54:00Z</dcterms:modified>
</cp:coreProperties>
</file>