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00" w:rsidRDefault="00A77800" w:rsidP="00A77800">
      <w:pPr>
        <w:pageBreakBefore/>
        <w:suppressAutoHyphens w:val="0"/>
        <w:jc w:val="center"/>
        <w:rPr>
          <w:b/>
          <w:sz w:val="32"/>
        </w:rPr>
      </w:pPr>
      <w:bookmarkStart w:id="0" w:name="_GoBack"/>
      <w:bookmarkEnd w:id="0"/>
      <w:r w:rsidRPr="00A77800">
        <w:rPr>
          <w:b/>
          <w:sz w:val="32"/>
        </w:rPr>
        <w:t xml:space="preserve">Writing Progression and Coverage </w:t>
      </w:r>
    </w:p>
    <w:p w:rsidR="00F21709" w:rsidRDefault="00F21709" w:rsidP="00F21709">
      <w:pPr>
        <w:pageBreakBefore/>
        <w:spacing w:after="0"/>
      </w:pPr>
    </w:p>
    <w:tbl>
      <w:tblPr>
        <w:tblW w:w="15735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395"/>
        <w:gridCol w:w="4438"/>
        <w:gridCol w:w="4917"/>
      </w:tblGrid>
      <w:tr w:rsidR="00F21709" w:rsidTr="00BE2D70">
        <w:trPr>
          <w:tblHeader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1 WRITING</w:t>
            </w:r>
          </w:p>
        </w:tc>
      </w:tr>
      <w:tr w:rsidR="00F21709" w:rsidTr="00BE2D70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F21709" w:rsidTr="00BE2D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Handwriting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begin to sit correctly at a table, holding a pencil comfortably and correctly.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begin to form the digits 0-9 correctly.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begin to form capital letters correctly.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begin to form lower case letters in the correct direction, starting and finishing in the right place after modelling. 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that letters belong to handwriting families and practise these.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sit correctly at a table, holding a pencil comfortably and correctly.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form most of the digits 0-9 correctly.</w:t>
            </w:r>
          </w:p>
          <w:p w:rsidR="00F21709" w:rsidRPr="00D34941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form most of the capital letters correctly.</w:t>
            </w:r>
          </w:p>
          <w:p w:rsidR="00F21709" w:rsidRPr="00C21709" w:rsidRDefault="00F21709" w:rsidP="00F21709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begin to form lower case letters in the correct direction, starting and finishing in the right place with some reminders.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am beginning to know which letters belong to which handwriting families and practise these.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F2170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form the digits 0-9 correctly.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form capital letters correctly.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begin to form lower case letters in the correct direction, starting and finishing in the right place. 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know which letters belong to which handwriting families and practise these.</w:t>
            </w:r>
          </w:p>
        </w:tc>
      </w:tr>
      <w:tr w:rsidR="00F21709" w:rsidTr="00BE2D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Pr="006021AA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begin to spell unknown words using my phonemes (sounds). </w:t>
            </w:r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 xml:space="preserve">(phonetically plausible attempts: </w:t>
            </w:r>
            <w:proofErr w:type="spellStart"/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yoo</w:t>
            </w:r>
            <w:proofErr w:type="spellEnd"/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rayn</w:t>
            </w:r>
            <w:proofErr w:type="spellEnd"/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 xml:space="preserve">- rain, </w:t>
            </w:r>
            <w:proofErr w:type="spellStart"/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sed</w:t>
            </w:r>
            <w:proofErr w:type="spellEnd"/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 xml:space="preserve">- said </w:t>
            </w:r>
            <w:proofErr w:type="spellStart"/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frend</w:t>
            </w:r>
            <w:proofErr w:type="spellEnd"/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 xml:space="preserve"> for friend)</w:t>
            </w:r>
          </w:p>
          <w:p w:rsidR="00F21709" w:rsidRPr="001C3B4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begin to spell common exception words.</w:t>
            </w:r>
          </w:p>
          <w:p w:rsidR="00F21709" w:rsidRPr="00970F5E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</w:rPr>
            </w:pPr>
            <w:r w:rsidRPr="00A86A12">
              <w:rPr>
                <w:rFonts w:ascii="Century Gothic" w:hAnsi="Century Gothic"/>
                <w:sz w:val="24"/>
              </w:rPr>
              <w:t>I can recognise the days of the week.</w:t>
            </w:r>
          </w:p>
          <w:p w:rsidR="00F21709" w:rsidRPr="00A86A12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I can name the letters of the alphabet in order.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spell unknown words using my phonemes (sounds).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continue to spell common exception words.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begin to use the suffixes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ed</w:t>
            </w:r>
            <w:proofErr w:type="spellEnd"/>
            <w:proofErr w:type="gram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where no change is needed in the spelling of root words.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can  begin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to write from memory simple dictated sentences including the words taught so far.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can begin to spell the days of the week.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name the letters of the alphabet confidently.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begin to add ‘</w:t>
            </w:r>
            <w:r w:rsidRPr="008D26BC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>’</w:t>
            </w:r>
            <w:r w:rsidRPr="008D26BC">
              <w:rPr>
                <w:rFonts w:ascii="Century Gothic" w:hAnsi="Century Gothic"/>
                <w:sz w:val="24"/>
              </w:rPr>
              <w:t xml:space="preserve"> at the beginning of a word to create a new word.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 can spell words containing each of the 40+ phonemes already taught. 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spell common exception words (</w:t>
            </w:r>
            <w:r w:rsidRPr="00CC1AE9">
              <w:rPr>
                <w:rFonts w:ascii="Century Gothic" w:hAnsi="Century Gothic"/>
                <w:color w:val="0070C0"/>
                <w:sz w:val="24"/>
                <w:szCs w:val="24"/>
              </w:rPr>
              <w:t>English Appendix 1</w:t>
            </w:r>
            <w:r>
              <w:rPr>
                <w:rFonts w:ascii="Century Gothic" w:hAnsi="Century Gothic"/>
                <w:sz w:val="24"/>
                <w:szCs w:val="24"/>
              </w:rPr>
              <w:t>).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use the suffixes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ed</w:t>
            </w:r>
            <w:proofErr w:type="spellEnd"/>
            <w:proofErr w:type="gram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where no change is needed in the spelling of root words.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write from memory simple dictated sentences including the words taught so far.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spell the days of the week. </w:t>
            </w:r>
          </w:p>
          <w:p w:rsidR="00F21709" w:rsidRPr="003F62F3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use letter names to show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alternative spellings of the same phonemes.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add ‘</w:t>
            </w:r>
            <w:r w:rsidRPr="008D26BC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>’</w:t>
            </w:r>
            <w:r w:rsidRPr="008D26BC">
              <w:rPr>
                <w:rFonts w:ascii="Century Gothic" w:hAnsi="Century Gothic"/>
                <w:sz w:val="24"/>
              </w:rPr>
              <w:t xml:space="preserve"> at the beginning of a word to create a new word.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spell word that use suffixes for plurals or third person. </w:t>
            </w:r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(E</w:t>
            </w:r>
            <w:r>
              <w:rPr>
                <w:rFonts w:ascii="Century Gothic" w:hAnsi="Century Gothic"/>
                <w:color w:val="0070C0"/>
                <w:sz w:val="24"/>
                <w:szCs w:val="24"/>
              </w:rPr>
              <w:t>.g.: adding s/</w:t>
            </w:r>
            <w:proofErr w:type="spellStart"/>
            <w:r>
              <w:rPr>
                <w:rFonts w:ascii="Century Gothic" w:hAnsi="Century Gothic"/>
                <w:color w:val="0070C0"/>
                <w:sz w:val="24"/>
                <w:szCs w:val="24"/>
              </w:rPr>
              <w:t>es</w:t>
            </w:r>
            <w:proofErr w:type="spellEnd"/>
            <w:r>
              <w:rPr>
                <w:rFonts w:ascii="Century Gothic" w:hAnsi="Century Gothic"/>
                <w:color w:val="0070C0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 xml:space="preserve"> box, fox, fix, pencil, pen)</w:t>
            </w:r>
          </w:p>
        </w:tc>
      </w:tr>
      <w:tr w:rsidR="00F21709" w:rsidTr="00BE2D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Composition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Pr="00B64F1A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say a sentence out loud before I write it down. </w:t>
            </w:r>
            <w:r>
              <w:rPr>
                <w:rFonts w:ascii="Century Gothic" w:hAnsi="Century Gothic"/>
                <w:color w:val="0070C0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Hold a sentence)</w:t>
            </w:r>
          </w:p>
          <w:p w:rsidR="00F21709" w:rsidRPr="00B64F1A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begin to read what I have written. </w:t>
            </w:r>
          </w:p>
          <w:p w:rsidR="00F21709" w:rsidRPr="00DF327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begin to discuss what I have written with my teacher.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begin to read aloud what I have written to my teacher.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Pr="00B64F1A" w:rsidRDefault="00F21709" w:rsidP="00F2170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667D21">
              <w:rPr>
                <w:rFonts w:ascii="Century Gothic" w:hAnsi="Century Gothic"/>
                <w:sz w:val="24"/>
              </w:rPr>
              <w:t>I can think of and s</w:t>
            </w:r>
            <w:r>
              <w:rPr>
                <w:rFonts w:ascii="Century Gothic" w:hAnsi="Century Gothic"/>
                <w:sz w:val="24"/>
              </w:rPr>
              <w:t>ay a sentence before I write it.</w:t>
            </w:r>
            <w:r w:rsidRPr="00667D21"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 xml:space="preserve"> (build a sentence)</w:t>
            </w:r>
          </w:p>
          <w:p w:rsidR="00F21709" w:rsidRPr="00B91A18" w:rsidRDefault="00F21709" w:rsidP="00F2170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B91A18">
              <w:rPr>
                <w:rFonts w:ascii="Century Gothic" w:hAnsi="Century Gothic"/>
                <w:sz w:val="24"/>
              </w:rPr>
              <w:t xml:space="preserve">I </w:t>
            </w:r>
            <w:r>
              <w:rPr>
                <w:rFonts w:ascii="Century Gothic" w:hAnsi="Century Gothic"/>
                <w:sz w:val="24"/>
              </w:rPr>
              <w:t xml:space="preserve">can begin to </w:t>
            </w:r>
            <w:r w:rsidRPr="00B91A18">
              <w:rPr>
                <w:rFonts w:ascii="Century Gothic" w:hAnsi="Century Gothic"/>
                <w:sz w:val="24"/>
              </w:rPr>
              <w:t>check my sentences make sense by re-reading them.</w:t>
            </w:r>
          </w:p>
          <w:p w:rsidR="00F21709" w:rsidRPr="00667D21" w:rsidRDefault="00F21709" w:rsidP="00F2170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discuss what I have written with my teacher.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begin to read my own writing aloud my writing to my teacher and peers so they can hear me.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sequence sentences to form short narratives. </w:t>
            </w:r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(Beginning/middle/ end- sentences link and build on from each other- The cat walked down the road.  It was bright orange and fluffy.  It wanted to get home)</w:t>
            </w:r>
          </w:p>
          <w:p w:rsidR="00F21709" w:rsidRPr="00B91A18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sequence sentences in chronological order to recount an event /experience. </w:t>
            </w:r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(Basic adverbials for when-First, Then, Next, After that)</w:t>
            </w:r>
          </w:p>
          <w:p w:rsidR="00F21709" w:rsidRPr="00B91A18" w:rsidRDefault="00F21709" w:rsidP="00F2170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B91A18">
              <w:rPr>
                <w:rFonts w:ascii="Century Gothic" w:hAnsi="Century Gothic"/>
                <w:sz w:val="24"/>
              </w:rPr>
              <w:t xml:space="preserve">I </w:t>
            </w:r>
            <w:r>
              <w:rPr>
                <w:rFonts w:ascii="Century Gothic" w:hAnsi="Century Gothic"/>
                <w:sz w:val="24"/>
              </w:rPr>
              <w:t xml:space="preserve">can </w:t>
            </w:r>
            <w:r w:rsidRPr="00B91A18">
              <w:rPr>
                <w:rFonts w:ascii="Century Gothic" w:hAnsi="Century Gothic"/>
                <w:sz w:val="24"/>
              </w:rPr>
              <w:t>check my sentences make sense by re-reading them.</w:t>
            </w:r>
          </w:p>
          <w:p w:rsidR="00F21709" w:rsidRPr="00DF327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discuss what I have written with my teacher or other pupils.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read my own writing aloud so it can be heard by others and to check for sense. </w:t>
            </w:r>
            <w:r>
              <w:rPr>
                <w:rFonts w:ascii="Century Gothic" w:hAnsi="Century Gothic"/>
                <w:i/>
                <w:color w:val="0070C0"/>
                <w:w w:val="105"/>
                <w:sz w:val="24"/>
                <w:szCs w:val="24"/>
              </w:rPr>
              <w:t>'Oops, I forgot to put a</w:t>
            </w:r>
            <w:r>
              <w:rPr>
                <w:rFonts w:ascii="Century Gothic" w:hAnsi="Century Gothic"/>
                <w:i/>
                <w:color w:val="0070C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w w:val="105"/>
                <w:sz w:val="24"/>
                <w:szCs w:val="24"/>
              </w:rPr>
              <w:t>capital</w:t>
            </w:r>
            <w:r>
              <w:rPr>
                <w:rFonts w:ascii="Century Gothic" w:hAnsi="Century Gothic"/>
                <w:i/>
                <w:color w:val="0070C0"/>
                <w:w w:val="104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w w:val="105"/>
                <w:sz w:val="24"/>
                <w:szCs w:val="24"/>
              </w:rPr>
              <w:t>letter after that full stop.'; 'I</w:t>
            </w:r>
            <w:r>
              <w:rPr>
                <w:rFonts w:ascii="Century Gothic" w:hAnsi="Century Gothic"/>
                <w:i/>
                <w:color w:val="0070C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w w:val="105"/>
                <w:sz w:val="24"/>
                <w:szCs w:val="24"/>
              </w:rPr>
              <w:t>used</w:t>
            </w:r>
            <w:r>
              <w:rPr>
                <w:rFonts w:ascii="Century Gothic" w:hAnsi="Century Gothic"/>
                <w:i/>
                <w:color w:val="0070C0"/>
                <w:w w:val="104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w w:val="105"/>
                <w:sz w:val="24"/>
                <w:szCs w:val="24"/>
              </w:rPr>
              <w:t>my sounds to help me spell</w:t>
            </w:r>
            <w:r>
              <w:rPr>
                <w:rFonts w:ascii="Century Gothic" w:hAnsi="Century Gothic"/>
                <w:i/>
                <w:color w:val="0070C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w w:val="105"/>
                <w:sz w:val="24"/>
                <w:szCs w:val="24"/>
              </w:rPr>
              <w:t>that</w:t>
            </w:r>
            <w:r>
              <w:rPr>
                <w:rFonts w:ascii="Century Gothic" w:hAnsi="Century Gothic"/>
                <w:i/>
                <w:color w:val="0070C0"/>
                <w:w w:val="104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w w:val="105"/>
                <w:sz w:val="24"/>
                <w:szCs w:val="24"/>
              </w:rPr>
              <w:t>long</w:t>
            </w:r>
            <w:r>
              <w:rPr>
                <w:rFonts w:ascii="Century Gothic" w:hAnsi="Century Gothic"/>
                <w:i/>
                <w:color w:val="0070C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  <w:w w:val="105"/>
                <w:sz w:val="24"/>
                <w:szCs w:val="24"/>
              </w:rPr>
              <w:t>word.'</w:t>
            </w:r>
          </w:p>
        </w:tc>
      </w:tr>
      <w:tr w:rsidR="00F21709" w:rsidTr="00BE2D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Grammar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begin to use ‘and’ to join ideas within a sentence. 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the personal pronoun ‘I’.</w:t>
            </w:r>
          </w:p>
          <w:p w:rsidR="00F21709" w:rsidRPr="009F6CF4" w:rsidRDefault="00F21709" w:rsidP="00F2170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4"/>
              </w:rPr>
            </w:pPr>
            <w:r w:rsidRPr="009F6CF4">
              <w:rPr>
                <w:rFonts w:ascii="Century Gothic" w:hAnsi="Century Gothic"/>
                <w:sz w:val="24"/>
              </w:rPr>
              <w:t xml:space="preserve">I </w:t>
            </w:r>
            <w:r>
              <w:rPr>
                <w:rFonts w:ascii="Century Gothic" w:hAnsi="Century Gothic"/>
                <w:sz w:val="24"/>
              </w:rPr>
              <w:t xml:space="preserve">begin to </w:t>
            </w:r>
            <w:r w:rsidRPr="009F6CF4">
              <w:rPr>
                <w:rFonts w:ascii="Century Gothic" w:hAnsi="Century Gothic"/>
                <w:sz w:val="24"/>
              </w:rPr>
              <w:t xml:space="preserve">know that words can be put together to build sentences. 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Pr="009F6CF4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use ‘and’ to join ideas within a sentence. </w:t>
            </w:r>
          </w:p>
          <w:p w:rsidR="00F21709" w:rsidRPr="009F6CF4" w:rsidRDefault="00F21709" w:rsidP="00F2170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9F6CF4">
              <w:rPr>
                <w:rFonts w:ascii="Century Gothic" w:hAnsi="Century Gothic"/>
                <w:sz w:val="24"/>
              </w:rPr>
              <w:t xml:space="preserve">I know that words can be put together to build sentences. </w:t>
            </w:r>
          </w:p>
          <w:p w:rsidR="00F21709" w:rsidRPr="00863088" w:rsidRDefault="00F21709" w:rsidP="00F2170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863088">
              <w:rPr>
                <w:rFonts w:ascii="Century Gothic" w:hAnsi="Century Gothic"/>
                <w:sz w:val="24"/>
              </w:rPr>
              <w:t xml:space="preserve">I </w:t>
            </w:r>
            <w:r>
              <w:rPr>
                <w:rFonts w:ascii="Century Gothic" w:hAnsi="Century Gothic"/>
                <w:sz w:val="24"/>
              </w:rPr>
              <w:t xml:space="preserve">am beginning to </w:t>
            </w:r>
            <w:r w:rsidRPr="00863088">
              <w:rPr>
                <w:rFonts w:ascii="Century Gothic" w:hAnsi="Century Gothic"/>
                <w:sz w:val="24"/>
              </w:rPr>
              <w:t xml:space="preserve">understand how adding </w:t>
            </w:r>
            <w:proofErr w:type="gramStart"/>
            <w:r w:rsidRPr="00863088">
              <w:rPr>
                <w:rFonts w:ascii="Century Gothic" w:hAnsi="Century Gothic"/>
                <w:sz w:val="24"/>
              </w:rPr>
              <w:t>un</w:t>
            </w:r>
            <w:proofErr w:type="gramEnd"/>
            <w:r w:rsidRPr="00863088">
              <w:rPr>
                <w:rFonts w:ascii="Century Gothic" w:hAnsi="Century Gothic"/>
                <w:sz w:val="24"/>
              </w:rPr>
              <w:t xml:space="preserve"> to the beginning of some words changes the word to mean the opposite. </w:t>
            </w:r>
          </w:p>
          <w:p w:rsidR="00F21709" w:rsidRPr="00F140DC" w:rsidRDefault="00F21709" w:rsidP="00F2170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F140DC">
              <w:rPr>
                <w:rFonts w:ascii="Century Gothic" w:hAnsi="Century Gothic"/>
                <w:sz w:val="24"/>
              </w:rPr>
              <w:t xml:space="preserve">I can </w:t>
            </w:r>
            <w:r>
              <w:rPr>
                <w:rFonts w:ascii="Century Gothic" w:hAnsi="Century Gothic"/>
                <w:sz w:val="24"/>
              </w:rPr>
              <w:t xml:space="preserve">begin to </w:t>
            </w:r>
            <w:r w:rsidRPr="00F140DC">
              <w:rPr>
                <w:rFonts w:ascii="Century Gothic" w:hAnsi="Century Gothic"/>
                <w:sz w:val="24"/>
              </w:rPr>
              <w:t xml:space="preserve">add endings such as </w:t>
            </w:r>
            <w:proofErr w:type="spellStart"/>
            <w:r w:rsidRPr="00F140DC">
              <w:rPr>
                <w:rFonts w:ascii="Century Gothic" w:hAnsi="Century Gothic"/>
                <w:sz w:val="24"/>
              </w:rPr>
              <w:t>ing</w:t>
            </w:r>
            <w:proofErr w:type="spellEnd"/>
            <w:r w:rsidRPr="00F140DC">
              <w:rPr>
                <w:rFonts w:ascii="Century Gothic" w:hAnsi="Century Gothic"/>
                <w:sz w:val="24"/>
              </w:rPr>
              <w:t xml:space="preserve"> and </w:t>
            </w:r>
            <w:proofErr w:type="spellStart"/>
            <w:proofErr w:type="gramStart"/>
            <w:r w:rsidRPr="00F140DC">
              <w:rPr>
                <w:rFonts w:ascii="Century Gothic" w:hAnsi="Century Gothic"/>
                <w:sz w:val="24"/>
              </w:rPr>
              <w:t>ed</w:t>
            </w:r>
            <w:proofErr w:type="spellEnd"/>
            <w:proofErr w:type="gramEnd"/>
            <w:r w:rsidRPr="00F140DC">
              <w:rPr>
                <w:rFonts w:ascii="Century Gothic" w:hAnsi="Century Gothic"/>
                <w:sz w:val="24"/>
              </w:rPr>
              <w:t xml:space="preserve"> to make new words.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A60952">
              <w:rPr>
                <w:rFonts w:ascii="Century Gothic" w:hAnsi="Century Gothic"/>
                <w:sz w:val="24"/>
              </w:rPr>
              <w:t xml:space="preserve">I can </w:t>
            </w:r>
            <w:r>
              <w:rPr>
                <w:rFonts w:ascii="Century Gothic" w:hAnsi="Century Gothic"/>
                <w:sz w:val="24"/>
              </w:rPr>
              <w:t xml:space="preserve">begin to </w:t>
            </w:r>
            <w:r w:rsidRPr="00A60952">
              <w:rPr>
                <w:rFonts w:ascii="Century Gothic" w:hAnsi="Century Gothic"/>
                <w:sz w:val="24"/>
              </w:rPr>
              <w:t xml:space="preserve">make words mean more than one object by adding- s or </w:t>
            </w:r>
            <w:proofErr w:type="spellStart"/>
            <w:r w:rsidRPr="00A60952">
              <w:rPr>
                <w:rFonts w:ascii="Century Gothic" w:hAnsi="Century Gothic"/>
                <w:sz w:val="24"/>
              </w:rPr>
              <w:t>es</w:t>
            </w:r>
            <w:proofErr w:type="spellEnd"/>
            <w:r w:rsidRPr="00A60952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use ‘and’ to join appropriate ideas within a sentence.</w:t>
            </w:r>
            <w:r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 xml:space="preserve"> ‘I went to the park and played on the swing.’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begin to attempt to use other conjunctions.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make sure that word choices are relevant to the context and I use word banks to support this.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begin to use adjectives to add detail to my sentences.</w:t>
            </w:r>
          </w:p>
          <w:p w:rsidR="00F21709" w:rsidRPr="00863088" w:rsidRDefault="00F21709" w:rsidP="00F2170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863088">
              <w:rPr>
                <w:rFonts w:ascii="Century Gothic" w:hAnsi="Century Gothic"/>
                <w:sz w:val="24"/>
              </w:rPr>
              <w:t xml:space="preserve">I understand how adding </w:t>
            </w:r>
            <w:proofErr w:type="gramStart"/>
            <w:r w:rsidRPr="00863088">
              <w:rPr>
                <w:rFonts w:ascii="Century Gothic" w:hAnsi="Century Gothic"/>
                <w:sz w:val="24"/>
              </w:rPr>
              <w:t>un</w:t>
            </w:r>
            <w:proofErr w:type="gramEnd"/>
            <w:r w:rsidRPr="00863088">
              <w:rPr>
                <w:rFonts w:ascii="Century Gothic" w:hAnsi="Century Gothic"/>
                <w:sz w:val="24"/>
              </w:rPr>
              <w:t xml:space="preserve"> to the beginning of some words changes the word to mean the opposite. </w:t>
            </w:r>
          </w:p>
          <w:p w:rsidR="00F21709" w:rsidRPr="00F140DC" w:rsidRDefault="00F21709" w:rsidP="00F2170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F140DC">
              <w:rPr>
                <w:rFonts w:ascii="Century Gothic" w:hAnsi="Century Gothic"/>
                <w:sz w:val="24"/>
              </w:rPr>
              <w:t xml:space="preserve">I can add endings such as </w:t>
            </w:r>
            <w:proofErr w:type="spellStart"/>
            <w:r w:rsidRPr="00F140DC">
              <w:rPr>
                <w:rFonts w:ascii="Century Gothic" w:hAnsi="Century Gothic"/>
                <w:sz w:val="24"/>
              </w:rPr>
              <w:t>ing</w:t>
            </w:r>
            <w:proofErr w:type="spellEnd"/>
            <w:r w:rsidRPr="00F140DC">
              <w:rPr>
                <w:rFonts w:ascii="Century Gothic" w:hAnsi="Century Gothic"/>
                <w:sz w:val="24"/>
              </w:rPr>
              <w:t xml:space="preserve"> and </w:t>
            </w:r>
            <w:proofErr w:type="spellStart"/>
            <w:proofErr w:type="gramStart"/>
            <w:r w:rsidRPr="00F140DC">
              <w:rPr>
                <w:rFonts w:ascii="Century Gothic" w:hAnsi="Century Gothic"/>
                <w:sz w:val="24"/>
              </w:rPr>
              <w:t>ed</w:t>
            </w:r>
            <w:proofErr w:type="spellEnd"/>
            <w:proofErr w:type="gramEnd"/>
            <w:r w:rsidRPr="00F140DC">
              <w:rPr>
                <w:rFonts w:ascii="Century Gothic" w:hAnsi="Century Gothic"/>
                <w:sz w:val="24"/>
              </w:rPr>
              <w:t xml:space="preserve"> to make new words.</w:t>
            </w:r>
          </w:p>
          <w:p w:rsidR="00F21709" w:rsidRPr="00A60952" w:rsidRDefault="00F21709" w:rsidP="00F2170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A60952">
              <w:rPr>
                <w:rFonts w:ascii="Century Gothic" w:hAnsi="Century Gothic"/>
                <w:sz w:val="24"/>
              </w:rPr>
              <w:t xml:space="preserve">I can make words mean more than one object by adding- s or </w:t>
            </w:r>
            <w:proofErr w:type="spellStart"/>
            <w:r w:rsidRPr="00A60952">
              <w:rPr>
                <w:rFonts w:ascii="Century Gothic" w:hAnsi="Century Gothic"/>
                <w:sz w:val="24"/>
              </w:rPr>
              <w:t>es</w:t>
            </w:r>
            <w:proofErr w:type="spellEnd"/>
            <w:r w:rsidRPr="00A60952">
              <w:rPr>
                <w:rFonts w:ascii="Century Gothic" w:hAnsi="Century Gothic"/>
                <w:sz w:val="24"/>
              </w:rPr>
              <w:t xml:space="preserve">. </w:t>
            </w:r>
            <w:r w:rsidRPr="00A60952">
              <w:rPr>
                <w:rFonts w:ascii="Century Gothic" w:hAnsi="Century Gothic"/>
                <w:color w:val="0070C0"/>
                <w:sz w:val="24"/>
              </w:rPr>
              <w:t>For example, dog and dogs, or wish and wishes.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1709" w:rsidTr="00BE2D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Punctuation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begin to leave spaces between words.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begin to use a capital letter for the start of a sentence and full stops at the end of a sentence.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Pr="001811CB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leave spaces between words.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use a full stop accurately.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use a capital letter for the start of a sentence and full stops at the end of a sentence most of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the time.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26470B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begin to </w:t>
            </w:r>
            <w:r w:rsidRPr="0026470B">
              <w:rPr>
                <w:rFonts w:ascii="Century Gothic" w:hAnsi="Century Gothic"/>
                <w:sz w:val="24"/>
                <w:szCs w:val="24"/>
              </w:rPr>
              <w:t xml:space="preserve">use capital letters for the names of people, places and days of the week. </w:t>
            </w:r>
            <w:r w:rsidRPr="0026470B"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(</w:t>
            </w:r>
            <w:proofErr w:type="spellStart"/>
            <w:r w:rsidRPr="0026470B"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Aa</w:t>
            </w:r>
            <w:proofErr w:type="spellEnd"/>
            <w:r w:rsidRPr="0026470B"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can leave spaces between words without being reminded.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begin to use other punctuation such as exclamation and question marks.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26470B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26470B">
              <w:rPr>
                <w:rFonts w:ascii="Century Gothic" w:hAnsi="Century Gothic"/>
                <w:sz w:val="24"/>
                <w:szCs w:val="24"/>
              </w:rPr>
              <w:t xml:space="preserve">use capital letters for the </w:t>
            </w:r>
            <w:r w:rsidRPr="0026470B">
              <w:rPr>
                <w:rFonts w:ascii="Century Gothic" w:hAnsi="Century Gothic"/>
                <w:sz w:val="24"/>
                <w:szCs w:val="24"/>
              </w:rPr>
              <w:lastRenderedPageBreak/>
              <w:t xml:space="preserve">names of people, places and days of the week. </w:t>
            </w:r>
            <w:r w:rsidRPr="0026470B"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(</w:t>
            </w:r>
            <w:proofErr w:type="spellStart"/>
            <w:r w:rsidRPr="0026470B"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Aa</w:t>
            </w:r>
            <w:proofErr w:type="spellEnd"/>
            <w:r w:rsidRPr="0026470B"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)</w:t>
            </w:r>
          </w:p>
        </w:tc>
      </w:tr>
    </w:tbl>
    <w:p w:rsidR="00F21709" w:rsidRDefault="00F21709" w:rsidP="00F21709"/>
    <w:p w:rsidR="00F21709" w:rsidRDefault="00F21709" w:rsidP="00F21709">
      <w:pPr>
        <w:pageBreakBefore/>
        <w:suppressAutoHyphens w:val="0"/>
        <w:rPr>
          <w:b/>
          <w:sz w:val="32"/>
        </w:rPr>
      </w:pPr>
    </w:p>
    <w:p w:rsidR="00D210B6" w:rsidRPr="00BD0ADF" w:rsidRDefault="00D210B6" w:rsidP="00D210B6">
      <w:pPr>
        <w:pageBreakBefore/>
      </w:pPr>
    </w:p>
    <w:p w:rsidR="00D210B6" w:rsidRPr="00BD0ADF" w:rsidRDefault="00D210B6" w:rsidP="00D210B6"/>
    <w:tbl>
      <w:tblPr>
        <w:tblW w:w="15735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395"/>
        <w:gridCol w:w="4438"/>
        <w:gridCol w:w="4917"/>
      </w:tblGrid>
      <w:tr w:rsidR="00D210B6" w:rsidRPr="00BD0ADF" w:rsidTr="00682E56">
        <w:trPr>
          <w:tblHeader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D0ADF">
              <w:rPr>
                <w:rFonts w:ascii="Century Gothic" w:hAnsi="Century Gothic"/>
                <w:b/>
                <w:sz w:val="32"/>
                <w:szCs w:val="32"/>
              </w:rPr>
              <w:t>Year 2 WRITING</w:t>
            </w:r>
          </w:p>
        </w:tc>
      </w:tr>
      <w:tr w:rsidR="00D210B6" w:rsidRPr="00BD0ADF" w:rsidTr="00682E56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BD0ADF"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D0ADF"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D0ADF"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D0ADF"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D210B6" w:rsidRPr="00BD0ADF" w:rsidTr="00682E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BD0ADF">
              <w:rPr>
                <w:rFonts w:ascii="Century Gothic" w:hAnsi="Century Gothic"/>
                <w:b/>
                <w:sz w:val="24"/>
                <w:szCs w:val="24"/>
              </w:rPr>
              <w:t>Handwriting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>use some of the diagonal and horizontal strokes needed to join letters.</w:t>
            </w:r>
          </w:p>
          <w:p w:rsidR="00D210B6" w:rsidRPr="00BD0ADF" w:rsidRDefault="00D210B6" w:rsidP="00682E56">
            <w:pPr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:rsidR="00D210B6" w:rsidRDefault="00D210B6" w:rsidP="00D210B6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understand which letters, when adjacent to one another, are best left </w:t>
            </w:r>
            <w:proofErr w:type="spellStart"/>
            <w:r w:rsidRPr="00BD0ADF">
              <w:rPr>
                <w:rFonts w:ascii="Century Gothic" w:hAnsi="Century Gothic"/>
                <w:sz w:val="24"/>
                <w:szCs w:val="24"/>
              </w:rPr>
              <w:t>unjoined</w:t>
            </w:r>
            <w:proofErr w:type="spellEnd"/>
            <w:r w:rsidRPr="00BD0AD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210B6" w:rsidRPr="00BD0ADF" w:rsidRDefault="00D210B6" w:rsidP="00682E5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:rsidR="00D210B6" w:rsidRPr="00BD0ADF" w:rsidRDefault="00D210B6" w:rsidP="00D210B6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>write capital letters (and digits) of the correct size/orientation to one another.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numPr>
                <w:ilvl w:val="0"/>
                <w:numId w:val="2"/>
              </w:numPr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can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 use spacing between words that reflects the size of the letters.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can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 form lower case letters of the correct size relative to one another.</w:t>
            </w:r>
          </w:p>
          <w:p w:rsidR="00D210B6" w:rsidRPr="00BD0ADF" w:rsidRDefault="00D210B6" w:rsidP="00682E56">
            <w:pPr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10B6" w:rsidRPr="00BD0ADF" w:rsidTr="00682E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BD0ADF"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D210B6">
            <w:pPr>
              <w:numPr>
                <w:ilvl w:val="0"/>
                <w:numId w:val="5"/>
              </w:numPr>
              <w:spacing w:after="0"/>
              <w:rPr>
                <w:rFonts w:ascii="Century Gothic" w:eastAsia="+mn-ea" w:hAnsi="Century Gothic" w:cs="+mn-cs"/>
                <w:kern w:val="3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segment spoken words into phonemes and record these as graphemes.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674D6B" w:rsidRDefault="00D210B6" w:rsidP="00D210B6">
            <w:pPr>
              <w:numPr>
                <w:ilvl w:val="0"/>
                <w:numId w:val="6"/>
              </w:numPr>
              <w:spacing w:after="0"/>
            </w:pPr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 xml:space="preserve">I </w:t>
            </w:r>
            <w:r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 xml:space="preserve">spell longer words using suffixes such as </w:t>
            </w:r>
            <w:proofErr w:type="spellStart"/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>ment</w:t>
            </w:r>
            <w:proofErr w:type="spellEnd"/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 xml:space="preserve">, ness, </w:t>
            </w:r>
            <w:proofErr w:type="spellStart"/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>ful</w:t>
            </w:r>
            <w:proofErr w:type="spellEnd"/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 xml:space="preserve">, less, </w:t>
            </w:r>
            <w:proofErr w:type="spellStart"/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>ly</w:t>
            </w:r>
            <w:proofErr w:type="spellEnd"/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 xml:space="preserve"> </w:t>
            </w:r>
          </w:p>
          <w:p w:rsidR="00D210B6" w:rsidRPr="00BD0ADF" w:rsidRDefault="00D210B6" w:rsidP="00682E56">
            <w:pPr>
              <w:spacing w:after="0"/>
              <w:ind w:left="360"/>
            </w:pPr>
          </w:p>
          <w:p w:rsidR="00D210B6" w:rsidRPr="00BD0ADF" w:rsidRDefault="00D210B6" w:rsidP="00682E56">
            <w:pPr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 xml:space="preserve">I can spell common exception words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674D6B" w:rsidRDefault="00D210B6" w:rsidP="00682E56">
            <w:pPr>
              <w:numPr>
                <w:ilvl w:val="0"/>
                <w:numId w:val="1"/>
              </w:numPr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use apostrophes for the most common contracted words. </w:t>
            </w:r>
          </w:p>
          <w:p w:rsidR="00D210B6" w:rsidRPr="00BD0ADF" w:rsidRDefault="00D210B6" w:rsidP="00682E56">
            <w:pPr>
              <w:spacing w:after="0"/>
              <w:ind w:left="360"/>
            </w:pPr>
          </w:p>
          <w:p w:rsidR="00D210B6" w:rsidRPr="00674D6B" w:rsidRDefault="00D210B6" w:rsidP="00682E56">
            <w:pPr>
              <w:numPr>
                <w:ilvl w:val="0"/>
                <w:numId w:val="1"/>
              </w:numPr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spell words with different spellings </w:t>
            </w:r>
          </w:p>
          <w:p w:rsidR="00D210B6" w:rsidRPr="00BD0ADF" w:rsidRDefault="00D210B6" w:rsidP="00682E56">
            <w:pPr>
              <w:spacing w:after="0"/>
            </w:pPr>
          </w:p>
          <w:p w:rsidR="00D210B6" w:rsidRPr="00BD0ADF" w:rsidRDefault="00D210B6" w:rsidP="00682E56">
            <w:pPr>
              <w:numPr>
                <w:ilvl w:val="0"/>
                <w:numId w:val="1"/>
              </w:numPr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can identify and apply my knowledge of homophones/ near homophones </w:t>
            </w:r>
          </w:p>
        </w:tc>
      </w:tr>
      <w:tr w:rsidR="00D210B6" w:rsidRPr="00BD0ADF" w:rsidTr="00682E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BD0ADF">
              <w:rPr>
                <w:rFonts w:ascii="Century Gothic" w:hAnsi="Century Gothic"/>
                <w:b/>
                <w:sz w:val="24"/>
                <w:szCs w:val="24"/>
              </w:rPr>
              <w:t>Composition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D210B6">
            <w:pPr>
              <w:numPr>
                <w:ilvl w:val="0"/>
                <w:numId w:val="7"/>
              </w:numPr>
              <w:spacing w:after="0"/>
            </w:pPr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 xml:space="preserve">I </w:t>
            </w:r>
            <w:r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>develop stamina for writing by</w:t>
            </w:r>
            <w:r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 xml:space="preserve"> writing for different purposes (writing narratives about personal experience and those of others, writing about real </w:t>
            </w:r>
            <w:r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lastRenderedPageBreak/>
              <w:t>events, writing poetry)</w:t>
            </w:r>
            <w:r w:rsidRPr="00BD0ADF">
              <w:rPr>
                <w:rFonts w:ascii="Century Gothic" w:eastAsia="+mn-ea" w:hAnsi="Century Gothic" w:cs="+mn-cs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674D6B" w:rsidRDefault="00D210B6" w:rsidP="00D210B6">
            <w:pPr>
              <w:numPr>
                <w:ilvl w:val="0"/>
                <w:numId w:val="7"/>
              </w:numPr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lastRenderedPageBreak/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>plan and discuss the content of my writing.</w:t>
            </w:r>
          </w:p>
          <w:p w:rsidR="00D210B6" w:rsidRPr="00BD0ADF" w:rsidRDefault="00D210B6" w:rsidP="00682E56">
            <w:pPr>
              <w:spacing w:after="0"/>
              <w:ind w:left="360"/>
            </w:pPr>
          </w:p>
          <w:p w:rsidR="00D210B6" w:rsidRPr="00674D6B" w:rsidRDefault="00D210B6" w:rsidP="00682E56">
            <w:pPr>
              <w:numPr>
                <w:ilvl w:val="0"/>
                <w:numId w:val="1"/>
              </w:numPr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evaluate my writing independently, with peers and </w:t>
            </w:r>
            <w:r w:rsidRPr="00BD0ADF">
              <w:rPr>
                <w:rFonts w:ascii="Century Gothic" w:hAnsi="Century Gothic"/>
                <w:sz w:val="24"/>
                <w:szCs w:val="24"/>
              </w:rPr>
              <w:lastRenderedPageBreak/>
              <w:t>with my teacher by making simple additions and corrections.</w:t>
            </w:r>
          </w:p>
          <w:p w:rsidR="00D210B6" w:rsidRPr="00BD0ADF" w:rsidRDefault="00D210B6" w:rsidP="00682E56">
            <w:pPr>
              <w:spacing w:after="0"/>
              <w:ind w:left="360"/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210B6" w:rsidRPr="00BD0ADF" w:rsidRDefault="00D210B6" w:rsidP="00682E56">
            <w:pPr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>write, from memory, simple dictated sentences.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674D6B" w:rsidRDefault="00D210B6" w:rsidP="00682E56">
            <w:pPr>
              <w:numPr>
                <w:ilvl w:val="0"/>
                <w:numId w:val="1"/>
              </w:numPr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lastRenderedPageBreak/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>proof-read to check for errors in sp</w:t>
            </w:r>
            <w:r>
              <w:rPr>
                <w:rFonts w:ascii="Century Gothic" w:hAnsi="Century Gothic"/>
                <w:sz w:val="24"/>
                <w:szCs w:val="24"/>
              </w:rPr>
              <w:t>elling, grammar and punctuation.</w:t>
            </w:r>
          </w:p>
          <w:p w:rsidR="00D210B6" w:rsidRPr="00BD0ADF" w:rsidRDefault="00D210B6" w:rsidP="00682E56">
            <w:pPr>
              <w:spacing w:after="0"/>
              <w:ind w:left="360"/>
            </w:pPr>
          </w:p>
          <w:p w:rsidR="00D210B6" w:rsidRPr="00BD0ADF" w:rsidRDefault="00D210B6" w:rsidP="00682E56">
            <w:pPr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can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 make changes, sometimes independently and sometimes in </w:t>
            </w:r>
            <w:r w:rsidRPr="00BD0ADF">
              <w:rPr>
                <w:rFonts w:ascii="Century Gothic" w:hAnsi="Century Gothic"/>
                <w:sz w:val="24"/>
                <w:szCs w:val="24"/>
              </w:rPr>
              <w:lastRenderedPageBreak/>
              <w:t xml:space="preserve">discussion with an adult, to improve the effect and impact of my writing. </w:t>
            </w:r>
          </w:p>
          <w:p w:rsidR="00D210B6" w:rsidRPr="00BD0ADF" w:rsidRDefault="00D210B6" w:rsidP="00682E56">
            <w:pPr>
              <w:spacing w:after="0"/>
              <w:ind w:left="360"/>
              <w:rPr>
                <w:sz w:val="24"/>
                <w:szCs w:val="24"/>
              </w:rPr>
            </w:pPr>
          </w:p>
        </w:tc>
      </w:tr>
      <w:tr w:rsidR="00D210B6" w:rsidRPr="00BD0ADF" w:rsidTr="00682E56">
        <w:trPr>
          <w:trHeight w:val="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BD0AD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Grammar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>My word choices are thoughtful and sometimes ambitious with specific or technical vocabulary used in non-narrative writing.</w:t>
            </w:r>
          </w:p>
          <w:p w:rsidR="00D210B6" w:rsidRPr="00BD0ADF" w:rsidRDefault="00D210B6" w:rsidP="00682E56">
            <w:pPr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numPr>
                <w:ilvl w:val="0"/>
                <w:numId w:val="1"/>
              </w:numPr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t>I use expanded noun phrases to describe, expand and specify. I use subordination (using when, if, that or because).</w:t>
            </w:r>
            <w:r w:rsidRPr="00BD0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674D6B" w:rsidRDefault="00D210B6" w:rsidP="00682E56">
            <w:pPr>
              <w:numPr>
                <w:ilvl w:val="0"/>
                <w:numId w:val="1"/>
              </w:numPr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can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 use sentences with different forms: statements, questions, exclamations and commands. </w:t>
            </w:r>
          </w:p>
          <w:p w:rsidR="00D210B6" w:rsidRPr="00BD0ADF" w:rsidRDefault="00D210B6" w:rsidP="00682E56">
            <w:pPr>
              <w:spacing w:after="0"/>
              <w:ind w:left="360"/>
            </w:pPr>
          </w:p>
          <w:p w:rsidR="00D210B6" w:rsidRPr="00674D6B" w:rsidRDefault="00D210B6" w:rsidP="00682E56">
            <w:pPr>
              <w:numPr>
                <w:ilvl w:val="0"/>
                <w:numId w:val="1"/>
              </w:numPr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can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 use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subordination (using when, if, that, or because) and 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co-ordination (using or, and, or but) </w:t>
            </w:r>
          </w:p>
          <w:p w:rsidR="00D210B6" w:rsidRPr="00BD0ADF" w:rsidRDefault="00D210B6" w:rsidP="00682E56">
            <w:pPr>
              <w:spacing w:after="0"/>
            </w:pPr>
          </w:p>
          <w:p w:rsidR="00D210B6" w:rsidRPr="00674D6B" w:rsidRDefault="00D210B6" w:rsidP="00682E56">
            <w:pPr>
              <w:numPr>
                <w:ilvl w:val="0"/>
                <w:numId w:val="1"/>
              </w:numPr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>use present and past tenses correctly and consistently including the progressive form.</w:t>
            </w:r>
          </w:p>
          <w:p w:rsidR="00D210B6" w:rsidRPr="00BD0ADF" w:rsidRDefault="00D210B6" w:rsidP="00682E56">
            <w:pPr>
              <w:spacing w:after="0"/>
            </w:pPr>
          </w:p>
          <w:p w:rsidR="00D210B6" w:rsidRPr="00BD0ADF" w:rsidRDefault="00D210B6" w:rsidP="00682E56">
            <w:pPr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can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 use adjectives, adverbs and expanded noun phrases to add detail and specify.</w:t>
            </w:r>
          </w:p>
        </w:tc>
      </w:tr>
      <w:tr w:rsidR="00D210B6" w:rsidRPr="00BD0ADF" w:rsidTr="00682E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BD0ADF">
              <w:rPr>
                <w:rFonts w:ascii="Century Gothic" w:hAnsi="Century Gothic"/>
                <w:b/>
                <w:sz w:val="24"/>
                <w:szCs w:val="24"/>
              </w:rPr>
              <w:t>Punctuation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674D6B" w:rsidRDefault="00D210B6" w:rsidP="00D210B6">
            <w:pPr>
              <w:numPr>
                <w:ilvl w:val="0"/>
                <w:numId w:val="8"/>
              </w:numPr>
              <w:tabs>
                <w:tab w:val="left" w:pos="12204"/>
              </w:tabs>
              <w:spacing w:after="0"/>
            </w:pPr>
            <w:r w:rsidRPr="00BD0ADF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can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 use full stops and capital letters- most are correct.</w:t>
            </w:r>
          </w:p>
          <w:p w:rsidR="00D210B6" w:rsidRPr="00BD0ADF" w:rsidRDefault="00D210B6" w:rsidP="00682E56">
            <w:pPr>
              <w:tabs>
                <w:tab w:val="left" w:pos="12204"/>
              </w:tabs>
              <w:spacing w:after="0"/>
              <w:ind w:left="360"/>
            </w:pPr>
          </w:p>
          <w:p w:rsidR="00D210B6" w:rsidRPr="00BD0ADF" w:rsidRDefault="00D210B6" w:rsidP="00D210B6">
            <w:pPr>
              <w:numPr>
                <w:ilvl w:val="0"/>
                <w:numId w:val="8"/>
              </w:numPr>
              <w:tabs>
                <w:tab w:val="left" w:pos="12204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>mostly use exclamation and question marks accurately to demarcate sentences.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>use capital letters for the personal pronoun I and for most proper nouns.</w:t>
            </w:r>
          </w:p>
          <w:p w:rsidR="00D210B6" w:rsidRPr="00BD0ADF" w:rsidRDefault="00D210B6" w:rsidP="00682E56">
            <w:pPr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BD0ADF" w:rsidRDefault="00D210B6" w:rsidP="00682E56">
            <w:pPr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can </w:t>
            </w:r>
            <w:r w:rsidRPr="00BD0ADF">
              <w:rPr>
                <w:rFonts w:ascii="Century Gothic" w:hAnsi="Century Gothic"/>
                <w:sz w:val="24"/>
                <w:szCs w:val="24"/>
              </w:rPr>
              <w:t>begin to use commas to separate items in a list.</w:t>
            </w:r>
          </w:p>
          <w:p w:rsidR="00D210B6" w:rsidRPr="00BD0ADF" w:rsidRDefault="00D210B6" w:rsidP="00682E56">
            <w:pPr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:rsidR="00D210B6" w:rsidRPr="00BD0ADF" w:rsidRDefault="00D210B6" w:rsidP="00682E56">
            <w:pPr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0ADF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can</w:t>
            </w:r>
            <w:r w:rsidRPr="00BD0ADF">
              <w:rPr>
                <w:rFonts w:ascii="Century Gothic" w:hAnsi="Century Gothic"/>
                <w:sz w:val="24"/>
                <w:szCs w:val="24"/>
              </w:rPr>
              <w:t xml:space="preserve"> sometimes use apostrophes for singular possession.</w:t>
            </w:r>
          </w:p>
          <w:p w:rsidR="00D210B6" w:rsidRPr="00BD0ADF" w:rsidRDefault="00D210B6" w:rsidP="00682E56">
            <w:pPr>
              <w:spacing w:after="0"/>
              <w:ind w:left="360"/>
              <w:rPr>
                <w:sz w:val="24"/>
                <w:szCs w:val="24"/>
              </w:rPr>
            </w:pPr>
          </w:p>
        </w:tc>
      </w:tr>
    </w:tbl>
    <w:p w:rsidR="00D210B6" w:rsidRDefault="00D210B6" w:rsidP="00D210B6"/>
    <w:p w:rsidR="00F21709" w:rsidRDefault="00F21709" w:rsidP="00D210B6"/>
    <w:p w:rsidR="00F21709" w:rsidRDefault="00F21709" w:rsidP="00F21709">
      <w:pPr>
        <w:pageBreakBefore/>
        <w:suppressAutoHyphens w:val="0"/>
      </w:pPr>
    </w:p>
    <w:tbl>
      <w:tblPr>
        <w:tblW w:w="15735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395"/>
        <w:gridCol w:w="4438"/>
        <w:gridCol w:w="4917"/>
      </w:tblGrid>
      <w:tr w:rsidR="00F21709" w:rsidTr="00BE2D70">
        <w:trPr>
          <w:tblHeader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3 WRITING</w:t>
            </w:r>
          </w:p>
        </w:tc>
      </w:tr>
      <w:tr w:rsidR="00F21709" w:rsidTr="00BE2D70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F21709" w:rsidTr="00BE2D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Handwriting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increase the legibility, consistency and quality of my handwriting.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understand which letters, when adjacent to one another, are best left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un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joined.</w:t>
            </w:r>
          </w:p>
          <w:p w:rsidR="00F21709" w:rsidRPr="00BE7B94" w:rsidRDefault="00F21709" w:rsidP="00BE2D7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begin to use the diagonal and horizontal strokes that are needed to join letters.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confidently use the diagonal and horizontal strokes that are needed to join letters</w:t>
            </w:r>
          </w:p>
          <w:p w:rsidR="00F21709" w:rsidRDefault="00F21709" w:rsidP="00BE2D70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1709" w:rsidTr="00BE2D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F21709">
            <w:pPr>
              <w:pStyle w:val="ListParagraph"/>
              <w:numPr>
                <w:ilvl w:val="0"/>
                <w:numId w:val="1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the first two or three letters of a word to check its spelling in a dictionary.</w:t>
            </w:r>
          </w:p>
          <w:p w:rsidR="00F21709" w:rsidRDefault="00F21709" w:rsidP="00F21709">
            <w:pPr>
              <w:pStyle w:val="ListParagraph"/>
              <w:numPr>
                <w:ilvl w:val="0"/>
                <w:numId w:val="12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identify words that have prefixes and suffixes.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>I spell words with additional prefixes and suffixes and understand how to add them to root words.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(from nouns using super, anti, auto)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spell correctly word families based on common words.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(solve, solution, solver)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>I identify the root word in longer words.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recognise and spell additional homophones.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(he’ll/heel/heal)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comparisons from a word already known to apply to an unfamiliar word.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spell some identified commonly misspelt words from the Year 3 and 4-word list.</w:t>
            </w:r>
          </w:p>
        </w:tc>
      </w:tr>
      <w:tr w:rsidR="00F21709" w:rsidTr="00BE2D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Composition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Pr="00BE7B94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>In narrative writing, I develop resolutions and endings.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>I am beginning to make improvements (revise) by proposing changes to grammar and vocabulary to improve consistency.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(The accurate use of pronouns in sentences/ tenses)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sometimes make improvements by proposing changes to grammar and vocabulary to improve consistency.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(The accurate use of pronouns in sentences/ tenses)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look at and discuss different models of writing, taking account of purpose and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audience.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plan my writing by discussing and recording ideas.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(timeline, flowchart, spider diagram, jotting, narrative maps and plot points)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beginning to write a narrative with a clear structure, setting, characters and plot.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suggest improvement to my writing through teacher feedback and am beginning to self-assess.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identify structure; grammatical features and use of vocabulary in texts.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independently and consistently make changes to grammar and vocabulary to improve consistency.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write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 non-narrative using simple organisational devices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such as headings and sub-headings.</w:t>
            </w:r>
          </w:p>
          <w:p w:rsidR="00F21709" w:rsidRDefault="00F21709" w:rsidP="00BE2D70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>I compose sentences using a wider range of structures linked to the grammar objectives.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</w:t>
            </w:r>
            <w:proofErr w:type="gramStart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e.g</w:t>
            </w:r>
            <w:proofErr w:type="gramEnd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. tenses – including present perfect/subordinate clauses/ co-ordinating conjunctions.</w:t>
            </w:r>
          </w:p>
          <w:p w:rsidR="00F21709" w:rsidRPr="00BE7B94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begin to organise paragraphs around a theme.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(Supported by planning then moving to independence)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>I suggest improvement to my writing through assessing the writing with peers and through self-assessment.</w:t>
            </w:r>
          </w:p>
        </w:tc>
      </w:tr>
      <w:tr w:rsidR="00F21709" w:rsidTr="00BE2D70">
        <w:trPr>
          <w:trHeight w:val="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Grammar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>I use a range of sentences with more than one clause by using a wider range of conjunctions in my writing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(when, if, because, although)</w:t>
            </w:r>
          </w:p>
          <w:p w:rsidR="00F21709" w:rsidRPr="00BE7B94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begin recognise and use determiners ‘a’, ‘an’ and ‘the’ appropriately.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</w:t>
            </w:r>
            <w:proofErr w:type="gramStart"/>
            <w:r>
              <w:rPr>
                <w:rFonts w:ascii="Century Gothic" w:hAnsi="Century Gothic"/>
                <w:color w:val="2F5496"/>
                <w:sz w:val="24"/>
                <w:szCs w:val="24"/>
              </w:rPr>
              <w:t>an</w:t>
            </w:r>
            <w:proofErr w:type="gramEnd"/>
            <w:r>
              <w:rPr>
                <w:rFonts w:ascii="Century Gothic" w:hAnsi="Century Gothic"/>
                <w:color w:val="2F5496"/>
                <w:sz w:val="24"/>
                <w:szCs w:val="24"/>
              </w:rPr>
              <w:t xml:space="preserve"> apple; a house; the yellow car.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>I am beginning to use noun phrases to add detail to my writing.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the perfect form of verbs instead of the simple past.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(I have written it down so we can check what he said) (He has worked hard)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understand the purpose of, and use, adverbs.</w:t>
            </w:r>
          </w:p>
          <w:p w:rsidR="00F21709" w:rsidRPr="00BE7B94" w:rsidRDefault="00F21709" w:rsidP="00BE2D7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conjunctions, adverbs and prepositions to express time and cause.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(the next thing, next, soon, so before, after, during, in, because of)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choices are adventurous and carefully selected to add detail and to engage the reader.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Detail is added by the expansion of noun phrases before and after the noun and with use of adverbials.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begin to use fronted adverbials independently in my writing, including the use of a comma. </w:t>
            </w:r>
          </w:p>
          <w:p w:rsidR="00F21709" w:rsidRDefault="00F21709" w:rsidP="00BE2D70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1709" w:rsidTr="00BE2D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Punctuation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begin to use inverted commas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for some direct speech punctuation.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 use apostrophes for possession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with increasing accuracy including plural possession.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Commas are sometimes used to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mark clause and phrases.</w:t>
            </w:r>
          </w:p>
          <w:p w:rsidR="00F21709" w:rsidRDefault="00F21709" w:rsidP="00BE2D70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use inverted commas for direct speech punctuation.</w:t>
            </w:r>
          </w:p>
        </w:tc>
      </w:tr>
    </w:tbl>
    <w:p w:rsidR="00F21709" w:rsidRDefault="00F21709" w:rsidP="00F21709"/>
    <w:p w:rsidR="00F21709" w:rsidRDefault="00F21709" w:rsidP="00D210B6"/>
    <w:p w:rsidR="00D210B6" w:rsidRPr="00A77800" w:rsidRDefault="00D210B6" w:rsidP="00A77800">
      <w:pPr>
        <w:pageBreakBefore/>
        <w:suppressAutoHyphens w:val="0"/>
        <w:jc w:val="center"/>
        <w:rPr>
          <w:b/>
          <w:sz w:val="32"/>
        </w:rPr>
      </w:pPr>
    </w:p>
    <w:tbl>
      <w:tblPr>
        <w:tblW w:w="15735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4864"/>
        <w:gridCol w:w="4917"/>
      </w:tblGrid>
      <w:tr w:rsidR="00A77800" w:rsidTr="00682E56">
        <w:trPr>
          <w:tblHeader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682E56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4 WRITING</w:t>
            </w:r>
          </w:p>
        </w:tc>
      </w:tr>
      <w:tr w:rsidR="00A77800" w:rsidTr="00682E56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682E56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682E5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682E5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682E5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A77800" w:rsidTr="00682E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Handwriting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the diagonal and horizontal strokes that are needed to join letters.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understand which letters, when adjacent to one another, are best left un-joined.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b/p/s/x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increase the legibility, consistency and quality of my handwriting: down strokes of letters are parallel and equidistant; lines of writing are spaced sufficiently so that the ascenders and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descenders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of letters do not touch.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682E56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7800" w:rsidTr="00682E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>I use the first two or three letters of a word to check its spelling in a dictionary.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>I spell words with additional prefixes and suffixes and understand how to add them to root words.</w:t>
            </w:r>
            <w:r>
              <w:rPr>
                <w:rFonts w:ascii="Century Gothic" w:eastAsia="Times New Roman" w:hAnsi="Century Gothic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 xml:space="preserve">(– </w:t>
            </w:r>
            <w:proofErr w:type="spellStart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ation</w:t>
            </w:r>
            <w:proofErr w:type="spellEnd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ous</w:t>
            </w:r>
            <w:proofErr w:type="spellEnd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 xml:space="preserve">, ion, </w:t>
            </w:r>
            <w:proofErr w:type="spellStart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ian</w:t>
            </w:r>
            <w:proofErr w:type="spellEnd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)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spacing w:after="0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 xml:space="preserve">I use plural – s and possessive –s correctly. </w:t>
            </w:r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(The girls were playing football.   The girls’ football boots. The girl’s football boots.)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spacing w:after="0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 xml:space="preserve">I recognise and spell additional homophones. </w:t>
            </w:r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(accept/except; whose/who’s;  whether/weather; peace/piece;  medal/meddle)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spacing w:after="0"/>
              <w:rPr>
                <w:rFonts w:ascii="Century Gothic" w:eastAsia="Times New Roman" w:hAnsi="Century Gothic"/>
                <w:kern w:val="3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>I spell identified commonly misspelt words from the Year 3 and 4 word list.</w:t>
            </w:r>
          </w:p>
          <w:p w:rsidR="00A77800" w:rsidRDefault="00A77800" w:rsidP="00682E56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</w:tc>
      </w:tr>
      <w:tr w:rsidR="00A77800" w:rsidTr="00682E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Composition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write from memory simple dictated sentences that include words and punctuation taught.</w:t>
            </w:r>
          </w:p>
          <w:p w:rsidR="00A77800" w:rsidRPr="00187732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My narrative writing is organised into clear sequences with more than a basic beginning, middle and end. 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am beginning to plan my writing with appropriate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structure and vocabulary included.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write a narrative with a clear structure, setting, characters and plot.</w:t>
            </w:r>
          </w:p>
          <w:p w:rsidR="00A77800" w:rsidRPr="006E4F61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include key vocabulary and grammar choices that link to the style of writing.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(e.g.: Scientific words/ historical words/ words that fit with the context such as science fiction)</w:t>
            </w:r>
          </w:p>
          <w:p w:rsidR="006E4F61" w:rsidRDefault="006E4F61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 am beginning to use drafting, re-drafting and editing process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lastRenderedPageBreak/>
              <w:t>independently to make improvements to writing.</w:t>
            </w:r>
          </w:p>
          <w:p w:rsidR="00A77800" w:rsidRDefault="00A77800" w:rsidP="00682E56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 begin to open paragraphs with topic sentences and organise them around a theme.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(Boxing up method independently; chunking their writing into paragraphs; using plot points to support -they then use this to ensure they have accurate paragraphs and how to demarcate them).</w:t>
            </w:r>
          </w:p>
          <w:p w:rsidR="00A77800" w:rsidRPr="00187732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My endings are developed and close the narrative appropriately relating to the beginning or a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change in a character.</w:t>
            </w:r>
          </w:p>
          <w:p w:rsidR="00A77800" w:rsidRDefault="00A77800" w:rsidP="006E4F61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 </w:t>
            </w:r>
            <w:r w:rsidR="006E4F61">
              <w:rPr>
                <w:rFonts w:ascii="Century Gothic" w:hAnsi="Century Gothic"/>
                <w:sz w:val="24"/>
                <w:szCs w:val="24"/>
                <w:lang w:val="en-US"/>
              </w:rPr>
              <w:t>can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use drafting, re-drafting and editing process independently to make improvements to writing.</w:t>
            </w:r>
          </w:p>
        </w:tc>
      </w:tr>
      <w:tr w:rsidR="00A77800" w:rsidTr="00682E56">
        <w:trPr>
          <w:trHeight w:val="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Grammar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use a range of sentences with more than one clause- through use of conjunctions.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</w:t>
            </w:r>
            <w:proofErr w:type="gramStart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use</w:t>
            </w:r>
            <w:proofErr w:type="gramEnd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 xml:space="preserve"> of a wider range of conjunctions, such as, although, however, despite, as well as: ‘We put our umbrellas up when it rained’ becomes ‘When it rained, we put up our umbrellas.’)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the correct article ‘a’ or ‘an’.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 sentences are often opened in different ways to create effects.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With support, I can make improvements to my writing,  by considering vocabulary changes and adjusting the structure of a sentence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appropriate nouns or pronouns within and across sentences to support cohesion and avoid repetition.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(When I was writing about bees, the hive and the queen, I remembered to write ‘they’, ‘it’, and ‘she’ every other time, so that my writing was less repetitive).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make improvements to my writing by proposing changes to grammar and vocabulary to improve consistency.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</w:t>
            </w:r>
            <w:proofErr w:type="gramStart"/>
            <w:r>
              <w:rPr>
                <w:rFonts w:ascii="Century Gothic" w:hAnsi="Century Gothic"/>
                <w:color w:val="2F5496"/>
                <w:sz w:val="24"/>
                <w:szCs w:val="24"/>
              </w:rPr>
              <w:t>e.g</w:t>
            </w:r>
            <w:proofErr w:type="gramEnd"/>
            <w:r>
              <w:rPr>
                <w:rFonts w:ascii="Century Gothic" w:hAnsi="Century Gothic"/>
                <w:color w:val="2F5496"/>
                <w:sz w:val="24"/>
                <w:szCs w:val="24"/>
              </w:rPr>
              <w:t xml:space="preserve">. the accurate use of pronouns in sentences/accurate use of pronouns in sentences; ‘I forgot to put the comma after a fronted adverbial’; realise the spelling of </w:t>
            </w:r>
            <w:proofErr w:type="spellStart"/>
            <w:r>
              <w:rPr>
                <w:rFonts w:ascii="Century Gothic" w:hAnsi="Century Gothic"/>
                <w:color w:val="2F5496"/>
                <w:sz w:val="24"/>
                <w:szCs w:val="24"/>
              </w:rPr>
              <w:t>proberbly</w:t>
            </w:r>
            <w:proofErr w:type="spellEnd"/>
            <w:r>
              <w:rPr>
                <w:rFonts w:ascii="Century Gothic" w:hAnsi="Century Gothic"/>
                <w:color w:val="2F5496"/>
                <w:sz w:val="24"/>
                <w:szCs w:val="24"/>
              </w:rPr>
              <w:t xml:space="preserve"> is wrong).</w:t>
            </w:r>
          </w:p>
          <w:p w:rsidR="00A77800" w:rsidRPr="00187732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fronted adverbials of place, time and manner, including the use of a comma.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(‘Later that day, I went shopping’, ‘As the sun went down, despite the dark clouds’)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revise (proof read) my writing to ensure Standard English is used for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verb inflections.</w:t>
            </w:r>
            <w:r>
              <w:t xml:space="preserve">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 use expanded noun phrases with modifying adjectives.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(‘The strict teacher with curly hair.’)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adverbs and prepositions to express time, place and cause.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build cohesion within paragraphs through controlled use of tenses; subordinating and co-ordinating conjunctions.</w:t>
            </w:r>
          </w:p>
          <w:p w:rsidR="00A77800" w:rsidRPr="00187732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Standard English for verb inflections- instead of spoken forms.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 xml:space="preserve">(We were- instead of we </w:t>
            </w:r>
            <w:proofErr w:type="gramStart"/>
            <w:r>
              <w:rPr>
                <w:rFonts w:ascii="Century Gothic" w:hAnsi="Century Gothic"/>
                <w:color w:val="2F5496"/>
                <w:sz w:val="24"/>
                <w:szCs w:val="24"/>
              </w:rPr>
              <w:t>was</w:t>
            </w:r>
            <w:proofErr w:type="gramEnd"/>
            <w:r>
              <w:rPr>
                <w:rFonts w:ascii="Century Gothic" w:hAnsi="Century Gothic"/>
                <w:color w:val="2F5496"/>
                <w:sz w:val="24"/>
                <w:szCs w:val="24"/>
              </w:rPr>
              <w:t xml:space="preserve">, or I did instead of I done.  He is/his instead of </w:t>
            </w:r>
            <w:proofErr w:type="spellStart"/>
            <w:r>
              <w:rPr>
                <w:rFonts w:ascii="Century Gothic" w:hAnsi="Century Gothic"/>
                <w:color w:val="2F5496"/>
                <w:sz w:val="24"/>
                <w:szCs w:val="24"/>
              </w:rPr>
              <w:t>hes</w:t>
            </w:r>
            <w:proofErr w:type="spellEnd"/>
            <w:r>
              <w:rPr>
                <w:rFonts w:ascii="Century Gothic" w:hAnsi="Century Gothic"/>
                <w:color w:val="2F5496"/>
                <w:sz w:val="24"/>
                <w:szCs w:val="24"/>
              </w:rPr>
              <w:t>)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independently revise my writing to check for grammatical errors and propose changes to vocabulary.</w:t>
            </w:r>
          </w:p>
        </w:tc>
      </w:tr>
      <w:tr w:rsidR="00A77800" w:rsidTr="00682E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Punctuation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Most of my sentences are correctly demarcated.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beginning to use the apostrophe for omission and possession.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mostly use speech punctuation correctly.</w:t>
            </w:r>
          </w:p>
          <w:p w:rsidR="006E4F61" w:rsidRDefault="006E4F61" w:rsidP="006E4F6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always use commas for fronted adverbials.</w:t>
            </w:r>
          </w:p>
          <w:p w:rsidR="006E4F61" w:rsidRDefault="006E4F61" w:rsidP="006E4F61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use the apostrophe for omission and possession.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– (women’s rights, children’s cloakroom)</w:t>
            </w:r>
          </w:p>
          <w:p w:rsidR="00A77800" w:rsidRDefault="00A77800" w:rsidP="006E4F61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</w:t>
            </w:r>
            <w:r w:rsidR="006E4F61">
              <w:rPr>
                <w:rFonts w:ascii="Century Gothic" w:hAnsi="Century Gothic"/>
                <w:sz w:val="24"/>
                <w:szCs w:val="24"/>
              </w:rPr>
              <w:t>use direct speech independently.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 of my sentences are correctly demarcated.</w:t>
            </w:r>
          </w:p>
          <w:p w:rsidR="00A77800" w:rsidRDefault="00A77800" w:rsidP="00A778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secure the use of punctuation in direct speech, including a comma after the reporting clause.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 xml:space="preserve"> (The conductor shouted, “Sit down!”)</w:t>
            </w:r>
          </w:p>
        </w:tc>
      </w:tr>
    </w:tbl>
    <w:p w:rsidR="001C6595" w:rsidRDefault="001C6595"/>
    <w:p w:rsidR="00D210B6" w:rsidRDefault="00D210B6"/>
    <w:p w:rsidR="00D210B6" w:rsidRDefault="00D210B6" w:rsidP="00D210B6">
      <w:pPr>
        <w:pageBreakBefore/>
        <w:suppressAutoHyphens w:val="0"/>
      </w:pPr>
    </w:p>
    <w:tbl>
      <w:tblPr>
        <w:tblW w:w="1573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4331"/>
        <w:gridCol w:w="5103"/>
        <w:gridCol w:w="4394"/>
      </w:tblGrid>
      <w:tr w:rsidR="00D210B6" w:rsidTr="00682E56">
        <w:trPr>
          <w:tblHeader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5 WRITING</w:t>
            </w:r>
          </w:p>
        </w:tc>
      </w:tr>
      <w:tr w:rsidR="00D210B6" w:rsidTr="00682E56">
        <w:trPr>
          <w:tblHeader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D210B6" w:rsidTr="00682E5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Handwriting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choose which shape of a letter to use when given choices and deciding, as part of their personal style, whether, or not, to join specific letters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choose the writing implement that is best suited for a task.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</w:t>
            </w:r>
            <w:proofErr w:type="gramStart"/>
            <w:r>
              <w:rPr>
                <w:rFonts w:ascii="Century Gothic" w:hAnsi="Century Gothic"/>
                <w:color w:val="2F5496"/>
                <w:sz w:val="24"/>
                <w:szCs w:val="24"/>
              </w:rPr>
              <w:t>e.g</w:t>
            </w:r>
            <w:proofErr w:type="gramEnd"/>
            <w:r>
              <w:rPr>
                <w:rFonts w:ascii="Century Gothic" w:hAnsi="Century Gothic"/>
                <w:color w:val="2F5496"/>
                <w:sz w:val="24"/>
                <w:szCs w:val="24"/>
              </w:rPr>
              <w:t>. quick notes, letters).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10B6" w:rsidTr="00682E5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 xml:space="preserve">I form verbs with prefixes, e.g., dis, de, </w:t>
            </w:r>
            <w:proofErr w:type="spellStart"/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>mis</w:t>
            </w:r>
            <w:proofErr w:type="spellEnd"/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>, over and re.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>I use the first three or four letters of a word to check spelling, meaning or both in a dictionary.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 w:cs="Arial"/>
                <w:sz w:val="24"/>
                <w:szCs w:val="24"/>
              </w:rPr>
              <w:t>I begin to proof read my work for spelling and punctuation errors</w:t>
            </w:r>
            <w:r>
              <w:rPr>
                <w:rFonts w:ascii="Century Gothic" w:hAnsi="Century Gothic" w:cs="Arial"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 xml:space="preserve">I spell some words with ‘silent’ letter. </w:t>
            </w:r>
            <w:r>
              <w:rPr>
                <w:rFonts w:ascii="Century Gothic" w:eastAsia="Times New Roman" w:hAnsi="Century Gothic"/>
                <w:i/>
                <w:color w:val="2F5496"/>
                <w:kern w:val="3"/>
                <w:sz w:val="24"/>
                <w:szCs w:val="24"/>
              </w:rPr>
              <w:t>(e.g. knight, psalm, solemn)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convert nouns and adjectives into verbs by adding a suffix, for example, ate,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ify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spacing w:after="0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 xml:space="preserve">I distinguish between homophones and other words which are often confused. </w:t>
            </w:r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(guessed/guest; serial/cereal; bridal/bridle; altar/alter; desert/dessert; draft/draught; stationary/stationery; principal/principle)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spacing w:after="0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 xml:space="preserve">I can spell identified commonly misspelt words from Year 5 and 6-word list. </w:t>
            </w:r>
            <w:r>
              <w:rPr>
                <w:rFonts w:ascii="Century Gothic" w:eastAsia="Times New Roman" w:hAnsi="Century Gothic"/>
                <w:i/>
                <w:color w:val="2F5496"/>
                <w:kern w:val="3"/>
                <w:sz w:val="24"/>
                <w:szCs w:val="24"/>
              </w:rPr>
              <w:t>(Draw on knowledge of root words e.g.: ordinary to spell extra ordinary/ordinarily)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</w:p>
        </w:tc>
      </w:tr>
      <w:tr w:rsidR="00D210B6" w:rsidTr="00682E5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Composition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 writing shows that I aim for a range of audiences and the purpose of my writing is to inform, entertain or persuade.</w:t>
            </w:r>
          </w:p>
          <w:p w:rsidR="00D210B6" w:rsidRPr="0065580F" w:rsidRDefault="00D210B6" w:rsidP="00D210B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organise writing into paragraphs to show different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information or events.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(TIP TOP – Time, Place, Topic, Person Speaking) (Paragraphs can be extended or developed- main point, topic, event, idea with an explanation or additional detail)</w:t>
            </w:r>
          </w:p>
          <w:p w:rsidR="00D210B6" w:rsidRPr="0065580F" w:rsidRDefault="00D210B6" w:rsidP="00D210B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begin to plan for a range of purposes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begin to identify some areas where I can edit my work.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 link ideas within paragraphs.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(connecting adverbs and adverbials for time (when); place (where); how (as/with))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develop characters through action, description and dialogue.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 xml:space="preserve">(Correct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lastRenderedPageBreak/>
              <w:t>and effective use of speech, “Well done, you can use speech marks correctly!” exclaimed the teacher proudly. Description of action through well-chosen adjectives, verbs and adverbs).</w:t>
            </w:r>
          </w:p>
          <w:p w:rsidR="00D210B6" w:rsidRPr="0065580F" w:rsidRDefault="00D210B6" w:rsidP="00D210B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add well-chosen detail to interest the reader.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(Expanded noun phrases-‘the small playground with the horizontal climbing wall……; the north coast beaches with the best surf…; a tiny kitten with its eyes barely open...’).</w:t>
            </w:r>
          </w:p>
          <w:p w:rsidR="00D210B6" w:rsidRPr="0065580F" w:rsidRDefault="00D210B6" w:rsidP="00D210B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plan for a range of purposes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identify some areas where I can edit my work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My settings are used to not only create atmosphere, but also to indicate a change.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Models from my reading are often used or integrated into my writing.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manage shifts in time and place effectively and guide the reader through my text.</w:t>
            </w:r>
          </w:p>
          <w:p w:rsidR="00D210B6" w:rsidRPr="0065580F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plan effectively for a range of purposes 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edit my work with increasing confidence.</w:t>
            </w:r>
          </w:p>
        </w:tc>
      </w:tr>
      <w:tr w:rsidR="00D210B6" w:rsidTr="00682E56">
        <w:trPr>
          <w:trHeight w:val="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Grammar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ensure the correct and consistent use of tense throughout a piece of writing.</w:t>
            </w:r>
          </w:p>
          <w:p w:rsidR="00D210B6" w:rsidRPr="002E09C5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am increasingly using sentences in different ways.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(-</w:t>
            </w:r>
            <w:proofErr w:type="spellStart"/>
            <w:proofErr w:type="gramStart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ed</w:t>
            </w:r>
            <w:proofErr w:type="spellEnd"/>
            <w:proofErr w:type="gramEnd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/-</w:t>
            </w:r>
            <w:proofErr w:type="spellStart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 xml:space="preserve">/simile openers, adverbials, conjunctions, not with the pronouns I, He, She, They, It, Him, Her etc. or The). (adverbials for time- Later, When the, As the dawn broke,) (Place- nearby, Inside, On top of, Over the rainbow, In a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lastRenderedPageBreak/>
              <w:t>nearby village,) (manner- as quick as a flash, with legs swinging in the air,)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begin to use modal verbs or adverbs to indicate degrees of possibility.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(There might be…. It could be….we may be…sometimes….possibly….occasionally…)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a thesaurus for alternative word choices when prompted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alliteration for effect</w:t>
            </w:r>
          </w:p>
          <w:p w:rsidR="00D210B6" w:rsidRPr="009D7C38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9D7C38">
              <w:rPr>
                <w:rFonts w:ascii="Century Gothic" w:hAnsi="Century Gothic"/>
                <w:sz w:val="24"/>
                <w:szCs w:val="24"/>
              </w:rPr>
              <w:t>I can begin to use expanded noun phrases to convey complicated information concisely.</w:t>
            </w:r>
          </w:p>
          <w:p w:rsidR="00D210B6" w:rsidRPr="009D7C38" w:rsidRDefault="00D210B6" w:rsidP="00682E56">
            <w:pPr>
              <w:shd w:val="clear" w:color="auto" w:fill="FFFFFF"/>
              <w:suppressAutoHyphens w:val="0"/>
              <w:autoSpaceDN/>
              <w:spacing w:after="75"/>
              <w:ind w:left="300"/>
              <w:textAlignment w:val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 can begin to use stylistic devices to create effects in writing.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(simile, metaphor, personification)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modal verbs or adverbs to indicate degrees of possibility.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(There might be…. It could be….we may be…sometimes….possibly….occasionally…)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begin to use relative clauses beginning with who, which, where, when, whose, that or with an implied.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(i.e. omitted) relative pronoun (Drop-in Sentence)</w:t>
            </w:r>
          </w:p>
          <w:p w:rsidR="00D210B6" w:rsidRPr="002E09C5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I suggest changes to vocabulary, grammar and punctuation to enhance effects and clarify meaning.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a thesaurus confidently for alternative word choices</w:t>
            </w:r>
          </w:p>
          <w:p w:rsidR="00D210B6" w:rsidRPr="002E09C5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start using sentences in different ways more confidently.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(-</w:t>
            </w:r>
            <w:proofErr w:type="spellStart"/>
            <w:proofErr w:type="gramStart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ed</w:t>
            </w:r>
            <w:proofErr w:type="spellEnd"/>
            <w:proofErr w:type="gramEnd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/-</w:t>
            </w:r>
            <w:proofErr w:type="spellStart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/simile openers, adverbials, conjunctions, not with the pronouns I, He, She, They, It, Him, Her etc. or The). (adverbials for time- Later, When the, As the dawn broke,) (Place- nearby, Inside, On top of, Over the rainbow, In a nearby village,) (manner- as quick as a flash, with legs swinging in the air,)</w:t>
            </w:r>
          </w:p>
          <w:p w:rsidR="00D210B6" w:rsidRPr="009D7C38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9D7C38">
              <w:rPr>
                <w:rFonts w:ascii="Century Gothic" w:hAnsi="Century Gothic"/>
                <w:sz w:val="24"/>
                <w:szCs w:val="24"/>
              </w:rPr>
              <w:t xml:space="preserve">I can use expanded noun phrases to convey complicated </w:t>
            </w:r>
            <w:r>
              <w:rPr>
                <w:rFonts w:ascii="Century Gothic" w:hAnsi="Century Gothic"/>
                <w:sz w:val="24"/>
                <w:szCs w:val="24"/>
              </w:rPr>
              <w:t>information concisely more confidently.</w:t>
            </w:r>
          </w:p>
          <w:p w:rsidR="00D210B6" w:rsidRDefault="00D210B6" w:rsidP="00682E56">
            <w:pPr>
              <w:pStyle w:val="ListParagraph"/>
              <w:spacing w:after="0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:rsidR="00D210B6" w:rsidRDefault="00D210B6" w:rsidP="00682E56">
            <w:pPr>
              <w:pStyle w:val="ListParagraph"/>
              <w:spacing w:after="0"/>
              <w:ind w:left="36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 use the perfect form of verbs to mark relationships of time and cause.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</w:t>
            </w:r>
            <w:proofErr w:type="gramStart"/>
            <w:r>
              <w:rPr>
                <w:rFonts w:ascii="Century Gothic" w:hAnsi="Century Gothic"/>
                <w:color w:val="2F5496"/>
                <w:sz w:val="24"/>
                <w:szCs w:val="24"/>
              </w:rPr>
              <w:t>e.g</w:t>
            </w:r>
            <w:proofErr w:type="gramEnd"/>
            <w:r>
              <w:rPr>
                <w:rFonts w:ascii="Century Gothic" w:hAnsi="Century Gothic"/>
                <w:color w:val="2F5496"/>
                <w:sz w:val="24"/>
                <w:szCs w:val="24"/>
              </w:rPr>
              <w:t>. She has gone on holiday, and is not back yet.  The coach has left without you, because you have just arrived late.)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choose words for deliberate effect and I use them thoughtfully and with precision.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stylistic devices to create effects in writing (simile, metaphor, personification 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 can use relative clauses beginning with who, which, where, when, whose, that or with an implied.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(i.e. omitted) relative pronoun (Drop-in Sentence)</w:t>
            </w:r>
          </w:p>
          <w:p w:rsidR="00D210B6" w:rsidRPr="002E09C5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consistently start sentences in different ways more confidently.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(-</w:t>
            </w:r>
            <w:proofErr w:type="spellStart"/>
            <w:proofErr w:type="gramStart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ed</w:t>
            </w:r>
            <w:proofErr w:type="spellEnd"/>
            <w:proofErr w:type="gramEnd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/-</w:t>
            </w:r>
            <w:proofErr w:type="spellStart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/simile openers, adverbials, conjunctions, not with the pronouns I, He, She, They, It, Him, Her etc. or The). (adverbials for time- Later, When the, As the dawn broke,) (Place- nearby, Inside, On top of, Over the rainbow, In a nearby village,) (manner- as quick as a flash, with legs swinging in the air,)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10B6" w:rsidTr="00682E5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682E5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Punctuation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commas to clarify meaning or avoid ambiguity in writing.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begin to use brackets to indicate parenthesis.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colons to introduce a list.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inverted commas and other punctuation to accurately indicate direct speech.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use brackets and dashes to indicated parenthesis more confidently.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Pr="00502CF2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brackets, dashes or commas to indicate parenthesis more confidently.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 xml:space="preserve">Outside I was smiling (Inside I was angrier than a bull about to charge). 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rFonts w:ascii="Century Gothic" w:hAnsi="Century Gothic"/>
                <w:sz w:val="24"/>
                <w:szCs w:val="24"/>
              </w:rPr>
              <w:t>I can begin to use hyphens to add ambiguity.</w:t>
            </w:r>
            <w:r>
              <w:t xml:space="preserve"> </w:t>
            </w:r>
          </w:p>
        </w:tc>
      </w:tr>
    </w:tbl>
    <w:p w:rsidR="00D210B6" w:rsidRDefault="00D210B6"/>
    <w:p w:rsidR="00D210B6" w:rsidRDefault="00D210B6" w:rsidP="00D210B6">
      <w:pPr>
        <w:pageBreakBefore/>
        <w:suppressAutoHyphens w:val="0"/>
      </w:pPr>
    </w:p>
    <w:tbl>
      <w:tblPr>
        <w:tblW w:w="15735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253"/>
        <w:gridCol w:w="5103"/>
        <w:gridCol w:w="4394"/>
      </w:tblGrid>
      <w:tr w:rsidR="00D210B6" w:rsidTr="00D210B6">
        <w:trPr>
          <w:tblHeader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Year 6 WRITING</w:t>
            </w:r>
          </w:p>
        </w:tc>
      </w:tr>
      <w:tr w:rsidR="00D210B6" w:rsidTr="00D210B6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>
            <w:pPr>
              <w:spacing w:after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Aspect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</w:t>
            </w:r>
          </w:p>
        </w:tc>
      </w:tr>
      <w:tr w:rsidR="00D210B6" w:rsidTr="00D210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Handwriting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ind w:left="357"/>
              <w:textAlignment w:val="auto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 xml:space="preserve">I produce legible joined and develop my own personal fluent joined handwriting style. </w:t>
            </w:r>
            <w:r>
              <w:rPr>
                <w:rFonts w:ascii="Century Gothic" w:eastAsia="Times New Roman" w:hAnsi="Century Gothic"/>
                <w:i/>
                <w:color w:val="2F5496"/>
                <w:kern w:val="3"/>
                <w:sz w:val="24"/>
                <w:szCs w:val="24"/>
              </w:rPr>
              <w:t>(join/not join specific letters- loops)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>
            <w:pPr>
              <w:pStyle w:val="ListParagraph"/>
              <w:spacing w:after="0"/>
              <w:ind w:left="357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  <w:p w:rsidR="00D210B6" w:rsidRDefault="00D210B6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10B6" w:rsidTr="00D210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ind w:left="357"/>
              <w:textAlignment w:val="auto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>I use a range of spelling strategies not just phonetically.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ind w:left="357"/>
              <w:textAlignment w:val="auto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>I use a dictionary to check spelling/meaning.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tabs>
                <w:tab w:val="left" w:pos="4680"/>
              </w:tabs>
              <w:spacing w:after="0"/>
              <w:ind w:left="357"/>
              <w:textAlignment w:val="auto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 xml:space="preserve">I proof read and edit my work to check for spelling and punctuation errors. </w:t>
            </w:r>
            <w:r>
              <w:rPr>
                <w:rFonts w:ascii="Century Gothic" w:eastAsia="Times New Roman" w:hAnsi="Century Gothic"/>
                <w:i/>
                <w:color w:val="2F5496"/>
                <w:kern w:val="3"/>
                <w:sz w:val="24"/>
                <w:szCs w:val="24"/>
              </w:rPr>
              <w:t>(Year 3 and 4 and year 5/6 word lists)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tabs>
                <w:tab w:val="left" w:pos="4680"/>
              </w:tabs>
              <w:spacing w:after="0"/>
              <w:ind w:left="357"/>
              <w:textAlignment w:val="auto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 xml:space="preserve">I ensure I use the correct homophone. </w:t>
            </w:r>
            <w:r>
              <w:rPr>
                <w:rFonts w:ascii="Century Gothic" w:eastAsia="Times New Roman" w:hAnsi="Century Gothic"/>
                <w:i/>
                <w:color w:val="2F5496"/>
                <w:kern w:val="3"/>
                <w:sz w:val="24"/>
                <w:szCs w:val="24"/>
              </w:rPr>
              <w:t>(see year 5/6 homophone list)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tabs>
                <w:tab w:val="left" w:pos="4680"/>
              </w:tabs>
              <w:spacing w:after="0"/>
              <w:ind w:left="357"/>
              <w:textAlignment w:val="auto"/>
              <w:rPr>
                <w:rFonts w:ascii="Century Gothic" w:eastAsia="Times New Roman" w:hAnsi="Century Gothic"/>
                <w:kern w:val="3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>I spell most words with silent letters.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ind w:left="357"/>
              <w:textAlignment w:val="auto"/>
            </w:pPr>
            <w:r>
              <w:rPr>
                <w:rFonts w:ascii="Century Gothic" w:eastAsia="Times New Roman" w:hAnsi="Century Gothic"/>
                <w:kern w:val="3"/>
                <w:sz w:val="24"/>
                <w:szCs w:val="24"/>
              </w:rPr>
              <w:t>I change verbs into nouns by adding suffixes.</w:t>
            </w:r>
            <w:r>
              <w:rPr>
                <w:rFonts w:ascii="Century Gothic" w:eastAsia="Times New Roman" w:hAnsi="Century Gothic"/>
                <w:b/>
                <w:kern w:val="3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(</w:t>
            </w:r>
            <w:proofErr w:type="spellStart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tion</w:t>
            </w:r>
            <w:proofErr w:type="spellEnd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sion</w:t>
            </w:r>
            <w:proofErr w:type="spellEnd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>ment</w:t>
            </w:r>
            <w:proofErr w:type="spellEnd"/>
            <w:r>
              <w:rPr>
                <w:rFonts w:ascii="Century Gothic" w:eastAsia="Times New Roman" w:hAnsi="Century Gothic"/>
                <w:color w:val="2F5496"/>
                <w:kern w:val="3"/>
                <w:sz w:val="24"/>
                <w:szCs w:val="24"/>
              </w:rPr>
              <w:t xml:space="preserve"> – cancel- cancellation/ expand- expansion/ excite- excitement/ enjoy- enjoyment)</w:t>
            </w:r>
          </w:p>
          <w:p w:rsidR="00D210B6" w:rsidRDefault="00D210B6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ind w:left="357"/>
              <w:textAlignment w:val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make sure that I can spell the vast majority of words that appear in the Year 5/6 list.</w:t>
            </w:r>
          </w:p>
          <w:p w:rsidR="00D210B6" w:rsidRDefault="00D210B6">
            <w:pPr>
              <w:pStyle w:val="ListParagraph"/>
              <w:spacing w:after="0"/>
              <w:ind w:left="357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10B6" w:rsidTr="00D210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Composition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>I use a thesaurus to develop word understanding and build a bank of antonyms and synonyms.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use paragraphs correctly so that each one has a clear topic, has a signal of change in time, place or event.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(TIP TOP/PEE)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>I adapt the grammar and vocabulary used in my writing to suit the audience and purpose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color w:val="2F549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(choose the appropriate form and register/ structure/ layout)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create atmosphere and describe settings- I use antonyms and synonyms to enhance the description.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describe and integrate dialogue to convey character and advance the action.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(use of inverted commas, mostly correct)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>I add detail to my writing by using expanded noun phrases to add precision, detail and qualification.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My second drafts show evaluative and reflective thinking which is evidenced by thoughtful and effective changes made to create effects and to impact on the reader.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My writing is evaluated as a matter of course and proof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reading ensures a high level of accuracy.</w:t>
            </w:r>
          </w:p>
          <w:p w:rsidR="00D210B6" w:rsidRDefault="00D210B6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</w:tc>
      </w:tr>
      <w:tr w:rsidR="00D210B6" w:rsidTr="00D210B6">
        <w:trPr>
          <w:trHeight w:val="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Grammar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the correct tense throughout a piece of writing.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>I use modal verbs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mostly appropriately to suggest degrees of possibility.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(could, would, might)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add precision, detail and qualification using prepositional phrases and adverbs.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effectively draft my work so that I enhance meaning and adapt my grammar choices for effect.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>I use a range of cohesive devices, including adverbials, within and across sentences and paragraphs.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(Pronouns/ adverbials, conjunctions, similes, -</w:t>
            </w:r>
            <w:proofErr w:type="spellStart"/>
            <w:r>
              <w:rPr>
                <w:rFonts w:ascii="Century Gothic" w:hAnsi="Century Gothic"/>
                <w:color w:val="2F5496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color w:val="2F5496"/>
                <w:sz w:val="24"/>
                <w:szCs w:val="24"/>
              </w:rPr>
              <w:t>, -</w:t>
            </w:r>
            <w:proofErr w:type="spellStart"/>
            <w:r>
              <w:rPr>
                <w:rFonts w:ascii="Century Gothic" w:hAnsi="Century Gothic"/>
                <w:color w:val="2F5496"/>
                <w:sz w:val="24"/>
                <w:szCs w:val="24"/>
              </w:rPr>
              <w:t>ed</w:t>
            </w:r>
            <w:proofErr w:type="spellEnd"/>
            <w:r>
              <w:rPr>
                <w:rFonts w:ascii="Century Gothic" w:hAnsi="Century Gothic"/>
                <w:color w:val="2F5496"/>
                <w:sz w:val="24"/>
                <w:szCs w:val="24"/>
              </w:rPr>
              <w:t>, adverb openers/ repetition of key words for effect/ prepositional phrases/ tenses are secure/ellipses in narratives)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ensure correct subject verb agreement in singular and plural. 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e.g. was – I (one person) were – we (more than one- the children were)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>I use a wide range of clause structures, sometimes varying their position within the sentence.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(Relative clauses/ embedded clauses/subordinate and coordinating clauses/ adverbials/ prepositional clauses).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 use structures typical of very formal speech.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 xml:space="preserve">(Subjunctive forms- If I </w:t>
            </w:r>
            <w:proofErr w:type="gramStart"/>
            <w:r>
              <w:rPr>
                <w:rFonts w:ascii="Century Gothic" w:hAnsi="Century Gothic"/>
                <w:color w:val="2F5496"/>
                <w:sz w:val="24"/>
                <w:szCs w:val="24"/>
              </w:rPr>
              <w:t>were</w:t>
            </w:r>
            <w:proofErr w:type="gramEnd"/>
            <w:r>
              <w:rPr>
                <w:rFonts w:ascii="Century Gothic" w:hAnsi="Century Gothic"/>
                <w:color w:val="2F5496"/>
                <w:sz w:val="24"/>
                <w:szCs w:val="24"/>
              </w:rPr>
              <w:t>/ Were they to come or questions tags- he is your friend, isn’t he?)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 use modal verbs and adverbs to position an argument as well as indicate degrees of possibility, probability and certainty.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use a range of verb forms to create more subtle meanings.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>I use the passive voice to present information with a different emphasis.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color w:val="2F549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(I broke the window in the greenhouse- The window of the greenhouse was broken (by me).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9"/>
              </w:numPr>
              <w:spacing w:after="0"/>
              <w:textAlignment w:val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My vocabulary choices are imaginative and words are used precisely and appropriately to create impact and enhance meaning. </w:t>
            </w:r>
          </w:p>
        </w:tc>
      </w:tr>
      <w:tr w:rsidR="00D210B6" w:rsidTr="00D210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Punctuation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 w:rsidP="00D210B6">
            <w:pPr>
              <w:pStyle w:val="ListParagraph"/>
              <w:numPr>
                <w:ilvl w:val="0"/>
                <w:numId w:val="10"/>
              </w:numPr>
              <w:spacing w:after="0"/>
              <w:textAlignment w:val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 mostly use commas correctly to mark phrases and clauses and provide clarity.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B6" w:rsidRDefault="00D210B6" w:rsidP="00D210B6">
            <w:pPr>
              <w:pStyle w:val="ListParagraph"/>
              <w:numPr>
                <w:ilvl w:val="0"/>
                <w:numId w:val="11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>I make some correct use of a further range of punctuation across a range of writing.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2F5496"/>
                <w:sz w:val="24"/>
                <w:szCs w:val="24"/>
              </w:rPr>
              <w:t>(Colons to start lists; semi colons to separate items in lists and hyphens to emphasis ideas/ use of semi colon/ colon to mark clauses- It’s raining; I’m fed up)</w:t>
            </w:r>
          </w:p>
          <w:p w:rsidR="00D210B6" w:rsidRDefault="00D210B6" w:rsidP="00D210B6">
            <w:pPr>
              <w:pStyle w:val="ListParagraph"/>
              <w:numPr>
                <w:ilvl w:val="0"/>
                <w:numId w:val="11"/>
              </w:numPr>
              <w:spacing w:after="0"/>
              <w:textAlignment w:val="auto"/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use punctuation for parenthesis, mostly correctly. </w:t>
            </w:r>
            <w:r>
              <w:rPr>
                <w:rFonts w:ascii="Century Gothic" w:hAnsi="Century Gothic"/>
                <w:i/>
                <w:color w:val="2F5496"/>
                <w:sz w:val="24"/>
                <w:szCs w:val="24"/>
              </w:rPr>
              <w:t>(brackets/commas/hyphens)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B6" w:rsidRDefault="00D210B6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</w:tc>
      </w:tr>
    </w:tbl>
    <w:p w:rsidR="00D210B6" w:rsidRDefault="00D210B6" w:rsidP="00D210B6"/>
    <w:p w:rsidR="00D210B6" w:rsidRDefault="00D210B6" w:rsidP="00D210B6"/>
    <w:p w:rsidR="00D210B6" w:rsidRDefault="00D210B6" w:rsidP="00D210B6"/>
    <w:p w:rsidR="00D210B6" w:rsidRDefault="00D210B6" w:rsidP="00D210B6"/>
    <w:p w:rsidR="00D210B6" w:rsidRDefault="00D210B6" w:rsidP="00D210B6"/>
    <w:p w:rsidR="00D210B6" w:rsidRDefault="00D210B6" w:rsidP="00D210B6"/>
    <w:p w:rsidR="00D210B6" w:rsidRDefault="00D210B6" w:rsidP="00D210B6"/>
    <w:p w:rsidR="00D210B6" w:rsidRDefault="00D210B6" w:rsidP="00D210B6"/>
    <w:p w:rsidR="00D210B6" w:rsidRDefault="00D210B6" w:rsidP="00D210B6"/>
    <w:p w:rsidR="00D210B6" w:rsidRDefault="00D210B6"/>
    <w:sectPr w:rsidR="00D210B6" w:rsidSect="00A778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D3D"/>
    <w:multiLevelType w:val="multilevel"/>
    <w:tmpl w:val="33D28F6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5DF4B2F"/>
    <w:multiLevelType w:val="multilevel"/>
    <w:tmpl w:val="10803E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9F17741"/>
    <w:multiLevelType w:val="multilevel"/>
    <w:tmpl w:val="B094BC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E153B02"/>
    <w:multiLevelType w:val="multilevel"/>
    <w:tmpl w:val="F8BE1A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3ED232E6"/>
    <w:multiLevelType w:val="multilevel"/>
    <w:tmpl w:val="B28082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4FB157F"/>
    <w:multiLevelType w:val="multilevel"/>
    <w:tmpl w:val="B3FC3F6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46817966"/>
    <w:multiLevelType w:val="multilevel"/>
    <w:tmpl w:val="17CC2A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56281189"/>
    <w:multiLevelType w:val="multilevel"/>
    <w:tmpl w:val="BBE821C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5B103B90"/>
    <w:multiLevelType w:val="multilevel"/>
    <w:tmpl w:val="811CB79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6AFF00C1"/>
    <w:multiLevelType w:val="multilevel"/>
    <w:tmpl w:val="454490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70FC4A46"/>
    <w:multiLevelType w:val="hybridMultilevel"/>
    <w:tmpl w:val="5FF80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2C1528"/>
    <w:multiLevelType w:val="multilevel"/>
    <w:tmpl w:val="B28C58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00"/>
    <w:rsid w:val="00112AAB"/>
    <w:rsid w:val="001C6595"/>
    <w:rsid w:val="006E4F61"/>
    <w:rsid w:val="007D2810"/>
    <w:rsid w:val="00A77800"/>
    <w:rsid w:val="00D210B6"/>
    <w:rsid w:val="00D67207"/>
    <w:rsid w:val="00F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780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78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780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78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Mee</dc:creator>
  <cp:lastModifiedBy>Esther Nadin</cp:lastModifiedBy>
  <cp:revision>2</cp:revision>
  <dcterms:created xsi:type="dcterms:W3CDTF">2022-02-15T08:14:00Z</dcterms:created>
  <dcterms:modified xsi:type="dcterms:W3CDTF">2022-02-15T08:14:00Z</dcterms:modified>
</cp:coreProperties>
</file>