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86B67" w14:textId="77777777" w:rsidR="00680465" w:rsidRPr="00DC0101" w:rsidRDefault="00680465" w:rsidP="006F574B">
      <w:pPr>
        <w:rPr>
          <w:sz w:val="20"/>
          <w:szCs w:val="20"/>
        </w:rPr>
      </w:pPr>
    </w:p>
    <w:p w14:paraId="262D19B9" w14:textId="77777777" w:rsidR="0021520C" w:rsidRPr="00DC0101" w:rsidRDefault="0021520C" w:rsidP="006F574B">
      <w:pPr>
        <w:rPr>
          <w:sz w:val="20"/>
          <w:szCs w:val="20"/>
        </w:rPr>
      </w:pPr>
    </w:p>
    <w:p w14:paraId="0EBB66DC" w14:textId="75F9DBFD" w:rsidR="00F834FA" w:rsidRPr="00DC0101" w:rsidRDefault="00F834FA" w:rsidP="00F834FA">
      <w:pPr>
        <w:spacing w:after="0" w:line="240" w:lineRule="auto"/>
        <w:ind w:left="720" w:hanging="540"/>
        <w:jc w:val="center"/>
        <w:rPr>
          <w:rFonts w:eastAsia="Times New Roman" w:cs="Calibri"/>
          <w:b/>
          <w:sz w:val="28"/>
          <w:szCs w:val="28"/>
          <w:u w:val="single"/>
          <w:lang w:val="en-US"/>
        </w:rPr>
      </w:pPr>
    </w:p>
    <w:p w14:paraId="07D0B028" w14:textId="77777777" w:rsidR="00FF78F6" w:rsidRDefault="00FF78F6" w:rsidP="00F834FA">
      <w:pPr>
        <w:spacing w:after="0" w:line="240" w:lineRule="auto"/>
        <w:ind w:left="720" w:hanging="540"/>
        <w:jc w:val="center"/>
        <w:rPr>
          <w:rFonts w:ascii="Calibri Light" w:hAnsi="Calibri Light" w:cs="Calibri Light"/>
          <w:i/>
          <w:iCs/>
          <w:lang w:eastAsia="en-US"/>
        </w:rPr>
      </w:pPr>
    </w:p>
    <w:p w14:paraId="39B5336E" w14:textId="77777777" w:rsidR="00FF78F6" w:rsidRDefault="00FF78F6" w:rsidP="00F834FA">
      <w:pPr>
        <w:spacing w:after="0" w:line="240" w:lineRule="auto"/>
        <w:ind w:left="720" w:hanging="540"/>
        <w:jc w:val="center"/>
        <w:rPr>
          <w:rFonts w:ascii="Calibri Light" w:hAnsi="Calibri Light" w:cs="Calibri Light"/>
          <w:i/>
          <w:iCs/>
          <w:lang w:eastAsia="en-US"/>
        </w:rPr>
      </w:pPr>
    </w:p>
    <w:p w14:paraId="13CF12E3" w14:textId="6F275B21" w:rsidR="00FF78F6" w:rsidRDefault="00FF78F6" w:rsidP="00FF78F6">
      <w:pPr>
        <w:spacing w:after="0" w:line="240" w:lineRule="auto"/>
        <w:ind w:left="720" w:hanging="540"/>
        <w:rPr>
          <w:rFonts w:ascii="Calibri Light" w:hAnsi="Calibri Light" w:cs="Calibri Light"/>
          <w:i/>
          <w:iCs/>
          <w:lang w:eastAsia="en-US"/>
        </w:rPr>
      </w:pPr>
      <w:r>
        <w:rPr>
          <w:rFonts w:ascii="Calibri Light" w:hAnsi="Calibri Light" w:cs="Calibri Light"/>
          <w:i/>
          <w:iCs/>
          <w:lang w:eastAsia="en-US"/>
        </w:rPr>
        <w:t>Please complete the consent section on Arbor, this document is for your information only</w:t>
      </w:r>
    </w:p>
    <w:p w14:paraId="53DFF61A" w14:textId="77777777" w:rsidR="00FF78F6" w:rsidRPr="00DC0101" w:rsidRDefault="00FF78F6" w:rsidP="00FF78F6">
      <w:pPr>
        <w:spacing w:after="0" w:line="240" w:lineRule="auto"/>
        <w:ind w:left="720" w:hanging="540"/>
        <w:rPr>
          <w:rFonts w:eastAsia="Times New Roman" w:cs="Calibri"/>
          <w:b/>
          <w:sz w:val="28"/>
          <w:szCs w:val="28"/>
          <w:u w:val="single"/>
          <w:lang w:val="en-US"/>
        </w:rPr>
      </w:pPr>
    </w:p>
    <w:p w14:paraId="1910E4A3" w14:textId="77777777" w:rsidR="00DC0101" w:rsidRPr="00DC0101" w:rsidRDefault="00DC0101" w:rsidP="00DC0101">
      <w:pPr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0101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Consent form for the use of biometric information</w:t>
      </w:r>
    </w:p>
    <w:p w14:paraId="38200A32" w14:textId="77777777" w:rsidR="00DC0101" w:rsidRPr="00DC0101" w:rsidRDefault="00DC0101" w:rsidP="00DC0101">
      <w:pPr>
        <w:jc w:val="both"/>
        <w:rPr>
          <w:sz w:val="24"/>
          <w:szCs w:val="24"/>
        </w:rPr>
      </w:pPr>
      <w:r w:rsidRPr="00DC0101">
        <w:rPr>
          <w:sz w:val="24"/>
          <w:szCs w:val="24"/>
        </w:rPr>
        <w:t>Please complete this form to confirm whether you provide consent for the school to collect and use the following biometric information relating to your child:</w:t>
      </w:r>
    </w:p>
    <w:p w14:paraId="4033F6DB" w14:textId="77777777" w:rsidR="00DC0101" w:rsidRPr="00DC0101" w:rsidRDefault="00DC0101" w:rsidP="00DC0101">
      <w:pPr>
        <w:numPr>
          <w:ilvl w:val="2"/>
          <w:numId w:val="7"/>
        </w:numPr>
        <w:contextualSpacing/>
        <w:jc w:val="both"/>
        <w:rPr>
          <w:color w:val="347186"/>
          <w:sz w:val="24"/>
          <w:szCs w:val="24"/>
        </w:rPr>
      </w:pPr>
      <w:r w:rsidRPr="00DC0101">
        <w:rPr>
          <w:b/>
          <w:bCs/>
          <w:color w:val="347186"/>
          <w:sz w:val="24"/>
          <w:szCs w:val="24"/>
        </w:rPr>
        <w:t xml:space="preserve">fingerprint </w:t>
      </w:r>
    </w:p>
    <w:p w14:paraId="24920F78" w14:textId="77777777" w:rsidR="00DC0101" w:rsidRPr="00DC0101" w:rsidRDefault="00DC0101" w:rsidP="00DC0101">
      <w:pPr>
        <w:jc w:val="both"/>
        <w:rPr>
          <w:sz w:val="24"/>
          <w:szCs w:val="24"/>
        </w:rPr>
      </w:pPr>
      <w:r w:rsidRPr="00DC0101">
        <w:rPr>
          <w:sz w:val="24"/>
          <w:szCs w:val="24"/>
        </w:rPr>
        <w:t>This biometric information will be used by the school for the following purpose:</w:t>
      </w:r>
    </w:p>
    <w:p w14:paraId="12683541" w14:textId="77777777" w:rsidR="00DC0101" w:rsidRPr="00DC0101" w:rsidRDefault="00DC0101" w:rsidP="00DC0101">
      <w:pPr>
        <w:numPr>
          <w:ilvl w:val="2"/>
          <w:numId w:val="8"/>
        </w:numPr>
        <w:contextualSpacing/>
        <w:jc w:val="both"/>
        <w:rPr>
          <w:color w:val="347186"/>
          <w:sz w:val="24"/>
          <w:szCs w:val="24"/>
        </w:rPr>
      </w:pPr>
      <w:r w:rsidRPr="00DC0101">
        <w:rPr>
          <w:b/>
          <w:bCs/>
          <w:color w:val="347186"/>
          <w:sz w:val="24"/>
          <w:szCs w:val="24"/>
        </w:rPr>
        <w:t>cashless catering</w:t>
      </w:r>
    </w:p>
    <w:p w14:paraId="42CFBD1B" w14:textId="77777777" w:rsidR="00DC0101" w:rsidRPr="00DC0101" w:rsidRDefault="00DC0101" w:rsidP="00DC0101">
      <w:pPr>
        <w:jc w:val="both"/>
        <w:rPr>
          <w:sz w:val="24"/>
          <w:szCs w:val="24"/>
        </w:rPr>
      </w:pPr>
      <w:r w:rsidRPr="00DC0101">
        <w:rPr>
          <w:sz w:val="24"/>
          <w:szCs w:val="24"/>
        </w:rPr>
        <w:t xml:space="preserve">Having read the guidance provided to me by </w:t>
      </w:r>
      <w:r w:rsidRPr="00DC0101">
        <w:rPr>
          <w:bCs/>
          <w:sz w:val="24"/>
          <w:szCs w:val="24"/>
        </w:rPr>
        <w:t>the school (please refer to the Parent Transition Booklet)</w:t>
      </w:r>
      <w:r w:rsidRPr="00DC0101">
        <w:rPr>
          <w:sz w:val="24"/>
          <w:szCs w:val="24"/>
        </w:rPr>
        <w:t>, I (please tick your selection):</w:t>
      </w:r>
    </w:p>
    <w:p w14:paraId="36967B04" w14:textId="77777777" w:rsidR="00DC0101" w:rsidRPr="00DC0101" w:rsidRDefault="00DC0101" w:rsidP="00DC0101">
      <w:pPr>
        <w:numPr>
          <w:ilvl w:val="0"/>
          <w:numId w:val="5"/>
        </w:numPr>
        <w:contextualSpacing/>
        <w:jc w:val="both"/>
        <w:rPr>
          <w:sz w:val="24"/>
          <w:szCs w:val="24"/>
        </w:rPr>
      </w:pPr>
      <w:r w:rsidRPr="00DC0101">
        <w:rPr>
          <w:b/>
          <w:bCs/>
          <w:sz w:val="24"/>
          <w:szCs w:val="24"/>
        </w:rPr>
        <w:t>Do</w:t>
      </w:r>
      <w:r w:rsidRPr="00DC0101">
        <w:rPr>
          <w:sz w:val="24"/>
          <w:szCs w:val="24"/>
        </w:rPr>
        <w:t xml:space="preserve"> consent to the processing of my child’s biometric data                </w:t>
      </w:r>
      <w:r w:rsidRPr="00DC0101">
        <w:rPr>
          <w:sz w:val="24"/>
          <w:szCs w:val="24"/>
        </w:rPr>
        <w:sym w:font="Wingdings" w:char="F0A8"/>
      </w:r>
    </w:p>
    <w:p w14:paraId="45FA29DC" w14:textId="77777777" w:rsidR="00DC0101" w:rsidRPr="00DC0101" w:rsidRDefault="00DC0101" w:rsidP="00DC0101">
      <w:pPr>
        <w:numPr>
          <w:ilvl w:val="0"/>
          <w:numId w:val="5"/>
        </w:numPr>
        <w:contextualSpacing/>
        <w:jc w:val="both"/>
        <w:rPr>
          <w:sz w:val="24"/>
          <w:szCs w:val="24"/>
        </w:rPr>
      </w:pPr>
      <w:r w:rsidRPr="00DC0101">
        <w:rPr>
          <w:b/>
          <w:bCs/>
          <w:sz w:val="24"/>
          <w:szCs w:val="24"/>
        </w:rPr>
        <w:t>Do not</w:t>
      </w:r>
      <w:r w:rsidRPr="00DC0101">
        <w:rPr>
          <w:sz w:val="24"/>
          <w:szCs w:val="24"/>
        </w:rPr>
        <w:t xml:space="preserve"> consent to the processing of my child’s biometric data         </w:t>
      </w:r>
      <w:r w:rsidRPr="00DC0101">
        <w:rPr>
          <w:sz w:val="24"/>
          <w:szCs w:val="24"/>
        </w:rPr>
        <w:sym w:font="Wingdings" w:char="F0A8"/>
      </w:r>
      <w:r w:rsidRPr="00DC0101">
        <w:rPr>
          <w:sz w:val="24"/>
          <w:szCs w:val="24"/>
        </w:rPr>
        <w:t xml:space="preserve"> </w:t>
      </w:r>
    </w:p>
    <w:p w14:paraId="6DA284FE" w14:textId="77777777" w:rsidR="00DC0101" w:rsidRDefault="00DC0101" w:rsidP="00DC0101">
      <w:pPr>
        <w:jc w:val="both"/>
        <w:rPr>
          <w:b/>
          <w:bCs/>
          <w:sz w:val="24"/>
          <w:szCs w:val="24"/>
        </w:rPr>
      </w:pPr>
    </w:p>
    <w:p w14:paraId="2924BBDC" w14:textId="09932942" w:rsidR="00DC0101" w:rsidRPr="00DC0101" w:rsidRDefault="00DC0101" w:rsidP="00DC0101">
      <w:pPr>
        <w:jc w:val="both"/>
        <w:rPr>
          <w:b/>
          <w:bCs/>
          <w:sz w:val="24"/>
          <w:szCs w:val="24"/>
        </w:rPr>
      </w:pPr>
      <w:r w:rsidRPr="00DC0101">
        <w:rPr>
          <w:b/>
          <w:bCs/>
          <w:sz w:val="24"/>
          <w:szCs w:val="24"/>
        </w:rPr>
        <w:t xml:space="preserve">For parents that have provided consent </w:t>
      </w:r>
    </w:p>
    <w:p w14:paraId="01479FB9" w14:textId="77777777" w:rsidR="00DC0101" w:rsidRPr="00DC0101" w:rsidRDefault="00DC0101" w:rsidP="00DC0101">
      <w:pPr>
        <w:jc w:val="both"/>
        <w:rPr>
          <w:sz w:val="24"/>
          <w:szCs w:val="24"/>
        </w:rPr>
      </w:pPr>
      <w:r w:rsidRPr="00DC0101">
        <w:rPr>
          <w:sz w:val="24"/>
          <w:szCs w:val="24"/>
        </w:rPr>
        <w:t>Please confirm that you have read and understood the following terms:</w:t>
      </w:r>
    </w:p>
    <w:p w14:paraId="33C7238C" w14:textId="24177FB3" w:rsidR="00DC0101" w:rsidRPr="007F1DA0" w:rsidRDefault="00DC0101" w:rsidP="007F1DA0">
      <w:pPr>
        <w:pStyle w:val="ListParagraph"/>
        <w:numPr>
          <w:ilvl w:val="2"/>
          <w:numId w:val="9"/>
        </w:numPr>
        <w:jc w:val="both"/>
        <w:rPr>
          <w:sz w:val="24"/>
          <w:szCs w:val="24"/>
        </w:rPr>
      </w:pPr>
      <w:r w:rsidRPr="007F1DA0">
        <w:rPr>
          <w:sz w:val="24"/>
          <w:szCs w:val="24"/>
        </w:rPr>
        <w:t xml:space="preserve">I authorise the school to use my child’s biometric information for the purpose specified </w:t>
      </w:r>
    </w:p>
    <w:p w14:paraId="79AB7332" w14:textId="39744307" w:rsidR="00DC0101" w:rsidRPr="007F1DA0" w:rsidRDefault="00DC0101" w:rsidP="007F1DA0">
      <w:pPr>
        <w:pStyle w:val="ListParagraph"/>
        <w:ind w:left="2160"/>
        <w:jc w:val="both"/>
        <w:rPr>
          <w:sz w:val="24"/>
          <w:szCs w:val="24"/>
        </w:rPr>
      </w:pPr>
      <w:r w:rsidRPr="007F1DA0">
        <w:rPr>
          <w:sz w:val="24"/>
          <w:szCs w:val="24"/>
        </w:rPr>
        <w:t>above until either they leave the school or cease to use the system</w:t>
      </w:r>
    </w:p>
    <w:p w14:paraId="416F397E" w14:textId="6F89F912" w:rsidR="00DC0101" w:rsidRPr="007F1DA0" w:rsidRDefault="00DC0101" w:rsidP="007F1DA0">
      <w:pPr>
        <w:pStyle w:val="ListParagraph"/>
        <w:numPr>
          <w:ilvl w:val="2"/>
          <w:numId w:val="9"/>
        </w:numPr>
        <w:jc w:val="both"/>
        <w:rPr>
          <w:sz w:val="24"/>
          <w:szCs w:val="24"/>
        </w:rPr>
      </w:pPr>
      <w:r w:rsidRPr="007F1DA0">
        <w:rPr>
          <w:sz w:val="24"/>
          <w:szCs w:val="24"/>
        </w:rPr>
        <w:t>I understand that I can withdraw my consent at any time</w:t>
      </w:r>
    </w:p>
    <w:p w14:paraId="62FD5D6E" w14:textId="77777777" w:rsidR="00DC0101" w:rsidRPr="007F1DA0" w:rsidRDefault="00DC0101" w:rsidP="007F1DA0">
      <w:pPr>
        <w:pStyle w:val="ListParagraph"/>
        <w:numPr>
          <w:ilvl w:val="2"/>
          <w:numId w:val="9"/>
        </w:numPr>
        <w:jc w:val="both"/>
        <w:rPr>
          <w:sz w:val="24"/>
          <w:szCs w:val="24"/>
        </w:rPr>
      </w:pPr>
      <w:r w:rsidRPr="007F1DA0">
        <w:rPr>
          <w:sz w:val="24"/>
          <w:szCs w:val="24"/>
        </w:rPr>
        <w:t xml:space="preserve">I understand that, if I wish to withdraw my consent, I must do so in writing and submit </w:t>
      </w:r>
    </w:p>
    <w:p w14:paraId="2CF629D1" w14:textId="1B251C48" w:rsidR="00DC0101" w:rsidRPr="007F1DA0" w:rsidRDefault="00DC0101" w:rsidP="007F1DA0">
      <w:pPr>
        <w:pStyle w:val="ListParagraph"/>
        <w:ind w:left="2160"/>
        <w:jc w:val="both"/>
        <w:rPr>
          <w:sz w:val="24"/>
          <w:szCs w:val="24"/>
        </w:rPr>
      </w:pPr>
      <w:r w:rsidRPr="007F1DA0">
        <w:rPr>
          <w:sz w:val="24"/>
          <w:szCs w:val="24"/>
        </w:rPr>
        <w:t xml:space="preserve">this to </w:t>
      </w:r>
      <w:r w:rsidRPr="007F1DA0">
        <w:rPr>
          <w:bCs/>
          <w:sz w:val="24"/>
          <w:szCs w:val="24"/>
        </w:rPr>
        <w:t>the school office</w:t>
      </w:r>
    </w:p>
    <w:p w14:paraId="7AAEFD21" w14:textId="090A7D87" w:rsidR="00DC0101" w:rsidRPr="007F1DA0" w:rsidRDefault="00DC0101" w:rsidP="007F1DA0">
      <w:pPr>
        <w:pStyle w:val="ListParagraph"/>
        <w:numPr>
          <w:ilvl w:val="2"/>
          <w:numId w:val="9"/>
        </w:numPr>
        <w:jc w:val="both"/>
        <w:rPr>
          <w:sz w:val="24"/>
          <w:szCs w:val="24"/>
        </w:rPr>
      </w:pPr>
      <w:r w:rsidRPr="007F1DA0">
        <w:rPr>
          <w:sz w:val="24"/>
          <w:szCs w:val="24"/>
        </w:rPr>
        <w:t>I understand that once my child ceases to use the biometric system, the school will securely delete my child’s biometric information</w:t>
      </w:r>
    </w:p>
    <w:p w14:paraId="2631E2C3" w14:textId="77777777" w:rsidR="00DC0101" w:rsidRPr="00DC0101" w:rsidRDefault="00DC0101" w:rsidP="00DC0101">
      <w:pPr>
        <w:jc w:val="both"/>
        <w:rPr>
          <w:sz w:val="24"/>
          <w:szCs w:val="24"/>
        </w:rPr>
      </w:pPr>
      <w:r w:rsidRPr="00DC0101">
        <w:rPr>
          <w:sz w:val="24"/>
          <w:szCs w:val="24"/>
        </w:rPr>
        <w:t xml:space="preserve">I confirm that I have read and understood the terms above  </w:t>
      </w:r>
      <w:r w:rsidRPr="00DC0101">
        <w:rPr>
          <w:sz w:val="24"/>
          <w:szCs w:val="24"/>
        </w:rPr>
        <w:sym w:font="Wingdings" w:char="F0A8"/>
      </w:r>
    </w:p>
    <w:p w14:paraId="62D50B69" w14:textId="77777777" w:rsidR="00DC0101" w:rsidRPr="00DC0101" w:rsidRDefault="00DC0101" w:rsidP="00DC0101">
      <w:pPr>
        <w:rPr>
          <w:b/>
          <w:bCs/>
          <w:sz w:val="24"/>
          <w:szCs w:val="24"/>
        </w:rPr>
      </w:pPr>
      <w:r w:rsidRPr="00DC0101">
        <w:rPr>
          <w:b/>
          <w:bCs/>
          <w:sz w:val="24"/>
          <w:szCs w:val="24"/>
        </w:rPr>
        <w:t xml:space="preserve">For all parents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71"/>
        <w:gridCol w:w="5704"/>
        <w:gridCol w:w="987"/>
        <w:gridCol w:w="856"/>
      </w:tblGrid>
      <w:tr w:rsidR="00DC0101" w:rsidRPr="00DC0101" w14:paraId="646E0FA1" w14:textId="77777777" w:rsidTr="00562F38">
        <w:trPr>
          <w:trHeight w:val="567"/>
        </w:trPr>
        <w:tc>
          <w:tcPr>
            <w:tcW w:w="2371" w:type="dxa"/>
            <w:shd w:val="clear" w:color="auto" w:fill="1E639C"/>
            <w:vAlign w:val="center"/>
          </w:tcPr>
          <w:p w14:paraId="22239A4E" w14:textId="77777777" w:rsidR="00DC0101" w:rsidRPr="00DC0101" w:rsidRDefault="00DC0101" w:rsidP="00DC0101">
            <w:pPr>
              <w:rPr>
                <w:rFonts w:ascii="Cambria" w:eastAsia="Cambria" w:hAnsi="Cambria"/>
                <w:b/>
                <w:bCs/>
                <w:color w:val="FFFFFF"/>
                <w:sz w:val="24"/>
                <w:szCs w:val="24"/>
              </w:rPr>
            </w:pPr>
            <w:r w:rsidRPr="00DC0101">
              <w:rPr>
                <w:rFonts w:ascii="Cambria" w:eastAsia="Cambria" w:hAnsi="Cambria"/>
                <w:b/>
                <w:bCs/>
                <w:color w:val="FFFFFF"/>
                <w:sz w:val="24"/>
                <w:szCs w:val="24"/>
              </w:rPr>
              <w:t xml:space="preserve">Name of child: </w:t>
            </w:r>
          </w:p>
        </w:tc>
        <w:tc>
          <w:tcPr>
            <w:tcW w:w="5704" w:type="dxa"/>
            <w:vAlign w:val="center"/>
          </w:tcPr>
          <w:p w14:paraId="4AE37009" w14:textId="77777777" w:rsidR="00DC0101" w:rsidRPr="00DC0101" w:rsidRDefault="00DC0101" w:rsidP="00DC0101">
            <w:pPr>
              <w:rPr>
                <w:rFonts w:ascii="Cambria" w:eastAsia="Cambria" w:hAnsi="Cambri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1E639C"/>
            <w:vAlign w:val="center"/>
          </w:tcPr>
          <w:p w14:paraId="124DF0F9" w14:textId="77777777" w:rsidR="00DC0101" w:rsidRPr="00DC0101" w:rsidRDefault="00DC0101" w:rsidP="00DC0101">
            <w:pPr>
              <w:rPr>
                <w:rFonts w:ascii="Cambria" w:eastAsia="Cambria" w:hAnsi="Cambria"/>
                <w:b/>
                <w:sz w:val="24"/>
                <w:szCs w:val="24"/>
              </w:rPr>
            </w:pPr>
            <w:r w:rsidRPr="00DC0101">
              <w:rPr>
                <w:rFonts w:ascii="Cambria" w:eastAsia="Cambria" w:hAnsi="Cambria"/>
                <w:b/>
                <w:color w:val="FFFFFF"/>
                <w:sz w:val="24"/>
                <w:szCs w:val="24"/>
              </w:rPr>
              <w:t>Form:</w:t>
            </w:r>
          </w:p>
        </w:tc>
        <w:tc>
          <w:tcPr>
            <w:tcW w:w="856" w:type="dxa"/>
            <w:vAlign w:val="center"/>
          </w:tcPr>
          <w:p w14:paraId="532242EB" w14:textId="77777777" w:rsidR="00DC0101" w:rsidRPr="00DC0101" w:rsidRDefault="00DC0101" w:rsidP="00DC0101">
            <w:pPr>
              <w:rPr>
                <w:rFonts w:ascii="Cambria" w:eastAsia="Cambria" w:hAnsi="Cambria"/>
                <w:sz w:val="24"/>
                <w:szCs w:val="24"/>
              </w:rPr>
            </w:pPr>
          </w:p>
        </w:tc>
      </w:tr>
      <w:tr w:rsidR="00DC0101" w:rsidRPr="00DC0101" w14:paraId="4D2E1F9E" w14:textId="77777777" w:rsidTr="00562F38">
        <w:trPr>
          <w:trHeight w:val="567"/>
        </w:trPr>
        <w:tc>
          <w:tcPr>
            <w:tcW w:w="2371" w:type="dxa"/>
            <w:shd w:val="clear" w:color="auto" w:fill="1E639C"/>
            <w:vAlign w:val="center"/>
          </w:tcPr>
          <w:p w14:paraId="6D5A80A8" w14:textId="77777777" w:rsidR="00DC0101" w:rsidRPr="00DC0101" w:rsidRDefault="00DC0101" w:rsidP="00DC0101">
            <w:pPr>
              <w:rPr>
                <w:rFonts w:ascii="Cambria" w:eastAsia="Cambria" w:hAnsi="Cambria"/>
                <w:b/>
                <w:bCs/>
                <w:color w:val="FFFFFF"/>
                <w:sz w:val="24"/>
                <w:szCs w:val="24"/>
              </w:rPr>
            </w:pPr>
            <w:r w:rsidRPr="00DC0101">
              <w:rPr>
                <w:rFonts w:ascii="Cambria" w:eastAsia="Cambria" w:hAnsi="Cambria"/>
                <w:b/>
                <w:bCs/>
                <w:color w:val="FFFFFF"/>
                <w:sz w:val="24"/>
                <w:szCs w:val="24"/>
              </w:rPr>
              <w:t xml:space="preserve">Name of parent: </w:t>
            </w:r>
          </w:p>
        </w:tc>
        <w:tc>
          <w:tcPr>
            <w:tcW w:w="7547" w:type="dxa"/>
            <w:gridSpan w:val="3"/>
            <w:vAlign w:val="center"/>
          </w:tcPr>
          <w:p w14:paraId="44069FD2" w14:textId="77777777" w:rsidR="00DC0101" w:rsidRPr="00DC0101" w:rsidRDefault="00DC0101" w:rsidP="00DC0101">
            <w:pPr>
              <w:rPr>
                <w:rFonts w:ascii="Cambria" w:eastAsia="Cambria" w:hAnsi="Cambria"/>
                <w:sz w:val="24"/>
                <w:szCs w:val="24"/>
              </w:rPr>
            </w:pPr>
          </w:p>
        </w:tc>
      </w:tr>
      <w:tr w:rsidR="00DC0101" w:rsidRPr="00DC0101" w14:paraId="1C8449B6" w14:textId="77777777" w:rsidTr="00562F38">
        <w:trPr>
          <w:trHeight w:val="567"/>
        </w:trPr>
        <w:tc>
          <w:tcPr>
            <w:tcW w:w="2371" w:type="dxa"/>
            <w:shd w:val="clear" w:color="auto" w:fill="1E639C"/>
            <w:vAlign w:val="center"/>
          </w:tcPr>
          <w:p w14:paraId="7D7FD28D" w14:textId="77777777" w:rsidR="00DC0101" w:rsidRPr="00DC0101" w:rsidRDefault="00DC0101" w:rsidP="00DC0101">
            <w:pPr>
              <w:rPr>
                <w:rFonts w:ascii="Cambria" w:eastAsia="Cambria" w:hAnsi="Cambria"/>
                <w:b/>
                <w:bCs/>
                <w:color w:val="FFFFFF"/>
                <w:sz w:val="24"/>
                <w:szCs w:val="24"/>
              </w:rPr>
            </w:pPr>
            <w:r w:rsidRPr="00DC0101">
              <w:rPr>
                <w:rFonts w:ascii="Cambria" w:eastAsia="Cambria" w:hAnsi="Cambria"/>
                <w:b/>
                <w:bCs/>
                <w:color w:val="FFFFFF"/>
                <w:sz w:val="24"/>
                <w:szCs w:val="24"/>
              </w:rPr>
              <w:t xml:space="preserve">Signature: </w:t>
            </w:r>
          </w:p>
        </w:tc>
        <w:tc>
          <w:tcPr>
            <w:tcW w:w="7547" w:type="dxa"/>
            <w:gridSpan w:val="3"/>
            <w:vAlign w:val="center"/>
          </w:tcPr>
          <w:p w14:paraId="2BBD697A" w14:textId="77777777" w:rsidR="00DC0101" w:rsidRPr="00DC0101" w:rsidRDefault="00DC0101" w:rsidP="00DC0101">
            <w:pPr>
              <w:rPr>
                <w:rFonts w:ascii="Cambria" w:eastAsia="Cambria" w:hAnsi="Cambria"/>
                <w:sz w:val="24"/>
                <w:szCs w:val="24"/>
              </w:rPr>
            </w:pPr>
          </w:p>
        </w:tc>
      </w:tr>
      <w:tr w:rsidR="00DC0101" w:rsidRPr="00DC0101" w14:paraId="3F484E4C" w14:textId="77777777" w:rsidTr="00562F38">
        <w:trPr>
          <w:trHeight w:val="567"/>
        </w:trPr>
        <w:tc>
          <w:tcPr>
            <w:tcW w:w="2371" w:type="dxa"/>
            <w:shd w:val="clear" w:color="auto" w:fill="1E639C"/>
            <w:vAlign w:val="center"/>
          </w:tcPr>
          <w:p w14:paraId="1A0C7D2C" w14:textId="77777777" w:rsidR="00DC0101" w:rsidRPr="00DC0101" w:rsidRDefault="00DC0101" w:rsidP="00DC0101">
            <w:pPr>
              <w:rPr>
                <w:rFonts w:ascii="Cambria" w:eastAsia="Cambria" w:hAnsi="Cambria"/>
                <w:b/>
                <w:bCs/>
                <w:color w:val="FFFFFF"/>
                <w:sz w:val="24"/>
                <w:szCs w:val="24"/>
              </w:rPr>
            </w:pPr>
            <w:r w:rsidRPr="00DC0101">
              <w:rPr>
                <w:rFonts w:ascii="Cambria" w:eastAsia="Cambria" w:hAnsi="Cambria"/>
                <w:b/>
                <w:bCs/>
                <w:color w:val="FFFFFF"/>
                <w:sz w:val="24"/>
                <w:szCs w:val="24"/>
              </w:rPr>
              <w:t xml:space="preserve">Date:  </w:t>
            </w:r>
          </w:p>
        </w:tc>
        <w:tc>
          <w:tcPr>
            <w:tcW w:w="7547" w:type="dxa"/>
            <w:gridSpan w:val="3"/>
            <w:vAlign w:val="center"/>
          </w:tcPr>
          <w:p w14:paraId="6C2AC158" w14:textId="77777777" w:rsidR="00DC0101" w:rsidRPr="00DC0101" w:rsidRDefault="00DC0101" w:rsidP="00DC0101">
            <w:pPr>
              <w:rPr>
                <w:rFonts w:ascii="Cambria" w:eastAsia="Cambria" w:hAnsi="Cambria"/>
                <w:sz w:val="24"/>
                <w:szCs w:val="24"/>
              </w:rPr>
            </w:pPr>
          </w:p>
        </w:tc>
      </w:tr>
    </w:tbl>
    <w:p w14:paraId="53F080DE" w14:textId="77777777" w:rsidR="00DC0101" w:rsidRPr="00DC0101" w:rsidRDefault="00DC0101" w:rsidP="00DC0101">
      <w:pPr>
        <w:rPr>
          <w:sz w:val="24"/>
          <w:szCs w:val="24"/>
        </w:rPr>
      </w:pPr>
    </w:p>
    <w:p w14:paraId="51977F7C" w14:textId="77777777" w:rsidR="00DC0101" w:rsidRPr="00DC0101" w:rsidRDefault="00DC0101" w:rsidP="00DC0101">
      <w:pPr>
        <w:rPr>
          <w:rFonts w:eastAsia="Times New Roman" w:cs="Calibri"/>
          <w:sz w:val="32"/>
          <w:szCs w:val="32"/>
          <w:lang w:val="en-US"/>
        </w:rPr>
      </w:pPr>
    </w:p>
    <w:sectPr w:rsidR="00DC0101" w:rsidRPr="00DC0101" w:rsidSect="007A6B7D">
      <w:headerReference w:type="default" r:id="rId7"/>
      <w:headerReference w:type="first" r:id="rId8"/>
      <w:footerReference w:type="first" r:id="rId9"/>
      <w:pgSz w:w="11906" w:h="16838"/>
      <w:pgMar w:top="426" w:right="707" w:bottom="0" w:left="709" w:header="1007" w:footer="1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738AD" w14:textId="77777777" w:rsidR="008632DE" w:rsidRDefault="008632DE" w:rsidP="008632DE">
      <w:pPr>
        <w:spacing w:after="0" w:line="240" w:lineRule="auto"/>
      </w:pPr>
      <w:r>
        <w:separator/>
      </w:r>
    </w:p>
  </w:endnote>
  <w:endnote w:type="continuationSeparator" w:id="0">
    <w:p w14:paraId="75764B56" w14:textId="77777777" w:rsidR="008632DE" w:rsidRDefault="008632DE" w:rsidP="00863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9129A" w14:textId="77777777" w:rsidR="008632DE" w:rsidRDefault="008632DE">
    <w:pPr>
      <w:pStyle w:val="Foo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53E886D1" wp14:editId="1A88E7C7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5731510" cy="1390034"/>
          <wp:effectExtent l="0" t="0" r="2540" b="635"/>
          <wp:wrapTight wrapText="bothSides">
            <wp:wrapPolygon edited="0">
              <wp:start x="0" y="0"/>
              <wp:lineTo x="0" y="21314"/>
              <wp:lineTo x="21538" y="21314"/>
              <wp:lineTo x="21538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390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7FE42" w14:textId="77777777" w:rsidR="008632DE" w:rsidRDefault="008632DE" w:rsidP="008632DE">
      <w:pPr>
        <w:spacing w:after="0" w:line="240" w:lineRule="auto"/>
      </w:pPr>
      <w:r>
        <w:separator/>
      </w:r>
    </w:p>
  </w:footnote>
  <w:footnote w:type="continuationSeparator" w:id="0">
    <w:p w14:paraId="3C2FCDBD" w14:textId="77777777" w:rsidR="008632DE" w:rsidRDefault="008632DE" w:rsidP="00863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0401" w14:textId="77777777" w:rsidR="008632DE" w:rsidRDefault="008632D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42C802" wp14:editId="1FFFDFBA">
          <wp:simplePos x="0" y="0"/>
          <wp:positionH relativeFrom="margin">
            <wp:posOffset>847725</wp:posOffset>
          </wp:positionH>
          <wp:positionV relativeFrom="paragraph">
            <wp:posOffset>-610235</wp:posOffset>
          </wp:positionV>
          <wp:extent cx="5734050" cy="1666875"/>
          <wp:effectExtent l="0" t="0" r="0" b="9525"/>
          <wp:wrapTight wrapText="bothSides">
            <wp:wrapPolygon edited="0">
              <wp:start x="0" y="0"/>
              <wp:lineTo x="0" y="21477"/>
              <wp:lineTo x="21528" y="21477"/>
              <wp:lineTo x="21528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66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BA7F8" w14:textId="77777777" w:rsidR="008632DE" w:rsidRDefault="008632DE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0544ADD" wp14:editId="4CC8F194">
          <wp:simplePos x="0" y="0"/>
          <wp:positionH relativeFrom="margin">
            <wp:posOffset>114300</wp:posOffset>
          </wp:positionH>
          <wp:positionV relativeFrom="paragraph">
            <wp:posOffset>-571500</wp:posOffset>
          </wp:positionV>
          <wp:extent cx="5734050" cy="1666875"/>
          <wp:effectExtent l="0" t="0" r="0" b="9525"/>
          <wp:wrapTight wrapText="bothSides">
            <wp:wrapPolygon edited="0">
              <wp:start x="0" y="0"/>
              <wp:lineTo x="0" y="21477"/>
              <wp:lineTo x="21528" y="21477"/>
              <wp:lineTo x="21528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66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7C4F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761B"/>
    <w:multiLevelType w:val="hybridMultilevel"/>
    <w:tmpl w:val="6E52E1A6"/>
    <w:lvl w:ilvl="0" w:tplc="8D2A27C0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DB853E1"/>
    <w:multiLevelType w:val="hybridMultilevel"/>
    <w:tmpl w:val="36F24EA4"/>
    <w:lvl w:ilvl="0" w:tplc="8D2A27C0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61B257F"/>
    <w:multiLevelType w:val="hybridMultilevel"/>
    <w:tmpl w:val="77E28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C638C"/>
    <w:multiLevelType w:val="hybridMultilevel"/>
    <w:tmpl w:val="B69049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FC6FA3"/>
    <w:multiLevelType w:val="hybridMultilevel"/>
    <w:tmpl w:val="39FC0AB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4BB05A09"/>
    <w:multiLevelType w:val="hybridMultilevel"/>
    <w:tmpl w:val="95160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43E97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D6F05"/>
    <w:multiLevelType w:val="hybridMultilevel"/>
    <w:tmpl w:val="7D42C6BE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5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DE"/>
    <w:rsid w:val="00001FEB"/>
    <w:rsid w:val="00183DAF"/>
    <w:rsid w:val="0021520C"/>
    <w:rsid w:val="00403A08"/>
    <w:rsid w:val="004B2C37"/>
    <w:rsid w:val="006552D9"/>
    <w:rsid w:val="00655534"/>
    <w:rsid w:val="00680465"/>
    <w:rsid w:val="006D16E8"/>
    <w:rsid w:val="006F574B"/>
    <w:rsid w:val="00727D9E"/>
    <w:rsid w:val="007A6B7D"/>
    <w:rsid w:val="007F1DA0"/>
    <w:rsid w:val="008632DE"/>
    <w:rsid w:val="00923F67"/>
    <w:rsid w:val="009F163B"/>
    <w:rsid w:val="00AD66ED"/>
    <w:rsid w:val="00C671E7"/>
    <w:rsid w:val="00CF302C"/>
    <w:rsid w:val="00DB27FC"/>
    <w:rsid w:val="00DC0101"/>
    <w:rsid w:val="00E0016C"/>
    <w:rsid w:val="00EB4F1E"/>
    <w:rsid w:val="00ED27EE"/>
    <w:rsid w:val="00F834FA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89552"/>
  <w15:chartTrackingRefBased/>
  <w15:docId w15:val="{1CC0FAC5-612F-44DF-AABC-01483AB1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465"/>
    <w:pPr>
      <w:spacing w:after="200" w:line="276" w:lineRule="auto"/>
    </w:pPr>
    <w:rPr>
      <w:rFonts w:ascii="Calibri" w:eastAsia="MS Mincho" w:hAnsi="Calibri" w:cs="Times New Roman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465"/>
    <w:pPr>
      <w:keepNext/>
      <w:keepLines/>
      <w:spacing w:after="60" w:line="259" w:lineRule="auto"/>
      <w:outlineLvl w:val="1"/>
    </w:pPr>
    <w:rPr>
      <w:rFonts w:ascii="Arial" w:eastAsia="MS Gothic" w:hAnsi="Arial"/>
      <w:b/>
      <w:bCs/>
      <w:sz w:val="24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632D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rsid w:val="008632DE"/>
  </w:style>
  <w:style w:type="paragraph" w:styleId="Footer">
    <w:name w:val="footer"/>
    <w:basedOn w:val="Normal"/>
    <w:link w:val="FooterChar"/>
    <w:uiPriority w:val="99"/>
    <w:unhideWhenUsed/>
    <w:rsid w:val="008632D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632DE"/>
  </w:style>
  <w:style w:type="character" w:customStyle="1" w:styleId="Heading2Char">
    <w:name w:val="Heading 2 Char"/>
    <w:basedOn w:val="DefaultParagraphFont"/>
    <w:link w:val="Heading2"/>
    <w:uiPriority w:val="9"/>
    <w:rsid w:val="00680465"/>
    <w:rPr>
      <w:rFonts w:ascii="Arial" w:eastAsia="MS Gothic" w:hAnsi="Arial" w:cs="Times New Roman"/>
      <w:b/>
      <w:bCs/>
      <w:sz w:val="24"/>
      <w:szCs w:val="26"/>
    </w:rPr>
  </w:style>
  <w:style w:type="character" w:styleId="Hyperlink">
    <w:name w:val="Hyperlink"/>
    <w:uiPriority w:val="99"/>
    <w:unhideWhenUsed/>
    <w:rsid w:val="00680465"/>
    <w:rPr>
      <w:color w:val="0000FF"/>
      <w:u w:val="single"/>
    </w:rPr>
  </w:style>
  <w:style w:type="paragraph" w:styleId="NoSpacing">
    <w:name w:val="No Spacing"/>
    <w:uiPriority w:val="1"/>
    <w:qFormat/>
    <w:rsid w:val="00680465"/>
    <w:pPr>
      <w:spacing w:after="0" w:line="240" w:lineRule="auto"/>
    </w:pPr>
    <w:rPr>
      <w:rFonts w:ascii="Calibri" w:eastAsia="MS Mincho" w:hAnsi="Calibri" w:cs="Times New Roman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680465"/>
    <w:pPr>
      <w:spacing w:line="240" w:lineRule="auto"/>
    </w:pPr>
    <w:rPr>
      <w:rFonts w:ascii="Arial" w:eastAsia="Calibri" w:hAnsi="Arial"/>
      <w:i/>
      <w:iCs/>
      <w:color w:val="44546A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6D16E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DC0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C0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High School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 Owens</dc:creator>
  <cp:keywords/>
  <dc:description/>
  <cp:lastModifiedBy>Mrs M Owens</cp:lastModifiedBy>
  <cp:revision>2</cp:revision>
  <dcterms:created xsi:type="dcterms:W3CDTF">2026-06-11T13:23:00Z</dcterms:created>
  <dcterms:modified xsi:type="dcterms:W3CDTF">2026-06-11T13:23:00Z</dcterms:modified>
</cp:coreProperties>
</file>