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B391" w14:textId="70DB166C" w:rsidR="00DE3E73" w:rsidRPr="00684A18" w:rsidRDefault="00DE3E73" w:rsidP="00DE3E73">
      <w:pPr>
        <w:jc w:val="center"/>
        <w:rPr>
          <w:rFonts w:ascii="Kinetic Letters Unjoined" w:eastAsia="Heiti TC Medium" w:hAnsi="Kinetic Letters Unjoined"/>
          <w:b/>
          <w:bCs/>
          <w:sz w:val="40"/>
          <w:szCs w:val="40"/>
        </w:rPr>
      </w:pPr>
      <w:r w:rsidRPr="00684A18">
        <w:rPr>
          <w:rFonts w:ascii="Kinetic Letters Unjoined" w:hAnsi="Kinetic Letters Unjoined"/>
          <w:noProof/>
        </w:rPr>
        <w:drawing>
          <wp:anchor distT="0" distB="0" distL="114300" distR="114300" simplePos="0" relativeHeight="251660288" behindDoc="0" locked="0" layoutInCell="1" allowOverlap="1" wp14:anchorId="0C2444C3" wp14:editId="6E20807B">
            <wp:simplePos x="0" y="0"/>
            <wp:positionH relativeFrom="column">
              <wp:posOffset>-278130</wp:posOffset>
            </wp:positionH>
            <wp:positionV relativeFrom="paragraph">
              <wp:posOffset>-238125</wp:posOffset>
            </wp:positionV>
            <wp:extent cx="1039495" cy="952500"/>
            <wp:effectExtent l="0" t="0" r="0" b="0"/>
            <wp:wrapNone/>
            <wp:docPr id="16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A18">
        <w:rPr>
          <w:rFonts w:ascii="Kinetic Letters Unjoined" w:hAnsi="Kinetic Letters Unjoined"/>
          <w:noProof/>
        </w:rPr>
        <w:drawing>
          <wp:anchor distT="0" distB="0" distL="114300" distR="114300" simplePos="0" relativeHeight="251659264" behindDoc="0" locked="0" layoutInCell="1" allowOverlap="1" wp14:anchorId="4797E2EA" wp14:editId="44A7A2E2">
            <wp:simplePos x="0" y="0"/>
            <wp:positionH relativeFrom="column">
              <wp:posOffset>4998309</wp:posOffset>
            </wp:positionH>
            <wp:positionV relativeFrom="paragraph">
              <wp:posOffset>-242047</wp:posOffset>
            </wp:positionV>
            <wp:extent cx="1039813" cy="952500"/>
            <wp:effectExtent l="0" t="0" r="0" b="0"/>
            <wp:wrapNone/>
            <wp:docPr id="16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81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A18">
        <w:rPr>
          <w:rFonts w:ascii="Kinetic Letters Unjoined" w:eastAsia="Heiti TC Medium" w:hAnsi="Kinetic Letters Unjoined"/>
          <w:b/>
          <w:bCs/>
          <w:sz w:val="40"/>
          <w:szCs w:val="40"/>
        </w:rPr>
        <w:t>CanDoMaths</w:t>
      </w:r>
    </w:p>
    <w:p w14:paraId="61319E6F" w14:textId="7E8199B5" w:rsidR="008B1BCA" w:rsidRPr="00684A18" w:rsidRDefault="00CA2727" w:rsidP="00DE3E73">
      <w:pPr>
        <w:jc w:val="center"/>
        <w:rPr>
          <w:rFonts w:ascii="Kinetic Letters Unjoined" w:hAnsi="Kinetic Letters Unjoined"/>
        </w:rPr>
      </w:pPr>
      <w:r w:rsidRPr="00684A18">
        <w:rPr>
          <w:rFonts w:ascii="Kinetic Letters Unjoined" w:eastAsia="Heiti TC Medium" w:hAnsi="Kinetic Letters Unjoined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60650" wp14:editId="24AD11B8">
                <wp:simplePos x="0" y="0"/>
                <wp:positionH relativeFrom="column">
                  <wp:posOffset>-139700</wp:posOffset>
                </wp:positionH>
                <wp:positionV relativeFrom="paragraph">
                  <wp:posOffset>610756</wp:posOffset>
                </wp:positionV>
                <wp:extent cx="5921935" cy="2397990"/>
                <wp:effectExtent l="12700" t="12700" r="9525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935" cy="23979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7C0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46FC1" w14:textId="73ECEDBE" w:rsidR="00CA2727" w:rsidRPr="00684A18" w:rsidRDefault="00CA2727" w:rsidP="00272738">
                            <w:pPr>
                              <w:jc w:val="center"/>
                              <w:rPr>
                                <w:rFonts w:ascii="Kinetic Letters Unjoined" w:eastAsia="Heiti TC Medium" w:hAnsi="Kinetic Letters Unjoin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84A18">
                              <w:rPr>
                                <w:rFonts w:ascii="Kinetic Letters Unjoined" w:eastAsia="Heiti TC Medium" w:hAnsi="Kinetic Letters Unjoin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Intent</w:t>
                            </w:r>
                          </w:p>
                          <w:p w14:paraId="63698BDB" w14:textId="77777777" w:rsidR="00272738" w:rsidRPr="00684A18" w:rsidRDefault="00272738" w:rsidP="00272738">
                            <w:pPr>
                              <w:jc w:val="center"/>
                              <w:rPr>
                                <w:rFonts w:ascii="Kinetic Letters Unjoined" w:eastAsia="Heiti TC Medium" w:hAnsi="Kinetic Letters Unjoined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869AE75" w14:textId="785E1C0C" w:rsidR="00272738" w:rsidRPr="00684A18" w:rsidRDefault="00272738" w:rsidP="00272738">
                            <w:pPr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4A18"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An appreciation of number and number operations, which enable mental calculations and written procedures to be performed efficiently, fluently and accurately is key to children being successful in mathematics. </w:t>
                            </w:r>
                          </w:p>
                          <w:p w14:paraId="3956A2AF" w14:textId="77777777" w:rsidR="00272738" w:rsidRPr="00684A18" w:rsidRDefault="00272738" w:rsidP="00272738">
                            <w:pPr>
                              <w:jc w:val="center"/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84A18">
                              <w:rPr>
                                <w:rFonts w:ascii="Kinetic Letters Unjoined" w:eastAsia="Heiti TC Medium" w:hAnsi="Kinetic Letters Unjoined" w:cs="Cambria"/>
                                <w:color w:val="000000" w:themeColor="text1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133D375A" w14:textId="2E812687" w:rsidR="00272738" w:rsidRPr="00684A18" w:rsidRDefault="00272738" w:rsidP="00272738">
                            <w:pPr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4A18"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  <w:t>We aim for all children to be:</w:t>
                            </w:r>
                          </w:p>
                          <w:p w14:paraId="6D3ACA61" w14:textId="6A9CA159" w:rsidR="00272738" w:rsidRPr="00684A18" w:rsidRDefault="00272738" w:rsidP="0027273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4A18"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able to recall quickly and accurately basic number facts </w:t>
                            </w:r>
                          </w:p>
                          <w:p w14:paraId="138E314E" w14:textId="10E3CA54" w:rsidR="00272738" w:rsidRPr="00684A18" w:rsidRDefault="00272738" w:rsidP="00272738">
                            <w:pPr>
                              <w:ind w:left="720"/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4A18"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  <w:t>(e.g. number bonds, multiplication and division facts)</w:t>
                            </w:r>
                          </w:p>
                          <w:p w14:paraId="51062F76" w14:textId="77777777" w:rsidR="00272738" w:rsidRPr="00684A18" w:rsidRDefault="00272738" w:rsidP="0027273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4A18"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  <w:t>fluent in applying quick, efficient written and mental methods of calculation.</w:t>
                            </w:r>
                          </w:p>
                          <w:p w14:paraId="16BD0056" w14:textId="6BC2AC98" w:rsidR="00CA2727" w:rsidRPr="00684A18" w:rsidRDefault="00CA2727" w:rsidP="00CA2727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</w:p>
                          <w:p w14:paraId="26643CC1" w14:textId="6E7B8390" w:rsidR="00CA2727" w:rsidRPr="00272738" w:rsidRDefault="00CA2727" w:rsidP="00CA2727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3732825" w14:textId="43D7DE98" w:rsidR="00CA2727" w:rsidRPr="00272738" w:rsidRDefault="00CA2727" w:rsidP="00CA2727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B834E2D" w14:textId="77777777" w:rsidR="00CA2727" w:rsidRPr="00272738" w:rsidRDefault="00CA2727" w:rsidP="00CA2727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60650" id="Rounded Rectangle 1" o:spid="_x0000_s1026" style="position:absolute;left:0;text-align:left;margin-left:-11pt;margin-top:48.1pt;width:466.3pt;height:18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" filled="f" strokecolor="#f7c035" strokeweight="2.25pt">
                <v:stroke joinstyle="miter"/>
                <v:textbox>
                  <w:txbxContent>
                    <w:p w14:paraId="3B046FC1" w14:textId="73ECEDBE" w:rsidR="00CA2727" w:rsidRPr="00684A18" w:rsidRDefault="00CA2727" w:rsidP="00272738">
                      <w:pPr>
                        <w:jc w:val="center"/>
                        <w:rPr>
                          <w:rFonts w:ascii="Kinetic Letters Unjoined" w:eastAsia="Heiti TC Medium" w:hAnsi="Kinetic Letters Unjoin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684A18">
                        <w:rPr>
                          <w:rFonts w:ascii="Kinetic Letters Unjoined" w:eastAsia="Heiti TC Medium" w:hAnsi="Kinetic Letters Unjoin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Intent</w:t>
                      </w:r>
                    </w:p>
                    <w:p w14:paraId="63698BDB" w14:textId="77777777" w:rsidR="00272738" w:rsidRPr="00684A18" w:rsidRDefault="00272738" w:rsidP="00272738">
                      <w:pPr>
                        <w:jc w:val="center"/>
                        <w:rPr>
                          <w:rFonts w:ascii="Kinetic Letters Unjoined" w:eastAsia="Heiti TC Medium" w:hAnsi="Kinetic Letters Unjoined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869AE75" w14:textId="785E1C0C" w:rsidR="00272738" w:rsidRPr="00684A18" w:rsidRDefault="00272738" w:rsidP="00272738">
                      <w:pPr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</w:pPr>
                      <w:r w:rsidRPr="00684A18"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  <w:t xml:space="preserve">An appreciation of number and number operations, which enable mental calculations and written procedures to be performed efficiently, fluently and accurately is key to children being successful in mathematics. </w:t>
                      </w:r>
                    </w:p>
                    <w:p w14:paraId="3956A2AF" w14:textId="77777777" w:rsidR="00272738" w:rsidRPr="00684A18" w:rsidRDefault="00272738" w:rsidP="00272738">
                      <w:pPr>
                        <w:jc w:val="center"/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14"/>
                          <w:szCs w:val="14"/>
                        </w:rPr>
                      </w:pPr>
                      <w:r w:rsidRPr="00684A18">
                        <w:rPr>
                          <w:rFonts w:ascii="Kinetic Letters Unjoined" w:eastAsia="Heiti TC Medium" w:hAnsi="Kinetic Letters Unjoined" w:cs="Cambria"/>
                          <w:color w:val="000000" w:themeColor="text1"/>
                          <w:sz w:val="14"/>
                          <w:szCs w:val="14"/>
                        </w:rPr>
                        <w:t> </w:t>
                      </w:r>
                    </w:p>
                    <w:p w14:paraId="133D375A" w14:textId="2E812687" w:rsidR="00272738" w:rsidRPr="00684A18" w:rsidRDefault="00272738" w:rsidP="00272738">
                      <w:pPr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</w:pPr>
                      <w:r w:rsidRPr="00684A18"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  <w:t>We aim for all children to be:</w:t>
                      </w:r>
                    </w:p>
                    <w:p w14:paraId="6D3ACA61" w14:textId="6A9CA159" w:rsidR="00272738" w:rsidRPr="00684A18" w:rsidRDefault="00272738" w:rsidP="00272738">
                      <w:pPr>
                        <w:numPr>
                          <w:ilvl w:val="0"/>
                          <w:numId w:val="1"/>
                        </w:numPr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</w:pPr>
                      <w:r w:rsidRPr="00684A18"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  <w:t xml:space="preserve">able to recall quickly and accurately basic number facts </w:t>
                      </w:r>
                    </w:p>
                    <w:p w14:paraId="138E314E" w14:textId="10E3CA54" w:rsidR="00272738" w:rsidRPr="00684A18" w:rsidRDefault="00272738" w:rsidP="00272738">
                      <w:pPr>
                        <w:ind w:left="720"/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</w:pPr>
                      <w:r w:rsidRPr="00684A18"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  <w:t>(e.g. number bonds, multiplication and division facts)</w:t>
                      </w:r>
                    </w:p>
                    <w:p w14:paraId="51062F76" w14:textId="77777777" w:rsidR="00272738" w:rsidRPr="00684A18" w:rsidRDefault="00272738" w:rsidP="00272738">
                      <w:pPr>
                        <w:numPr>
                          <w:ilvl w:val="0"/>
                          <w:numId w:val="1"/>
                        </w:numPr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</w:pPr>
                      <w:r w:rsidRPr="00684A18"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  <w:t>fluent in applying quick, efficient written and mental methods of calculation.</w:t>
                      </w:r>
                    </w:p>
                    <w:p w14:paraId="16BD0056" w14:textId="6BC2AC98" w:rsidR="00CA2727" w:rsidRPr="00684A18" w:rsidRDefault="00CA2727" w:rsidP="00CA2727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  <w:sz w:val="26"/>
                          <w:szCs w:val="28"/>
                        </w:rPr>
                      </w:pPr>
                    </w:p>
                    <w:p w14:paraId="26643CC1" w14:textId="6E7B8390" w:rsidR="00CA2727" w:rsidRPr="00272738" w:rsidRDefault="00CA2727" w:rsidP="00CA2727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  <w:p w14:paraId="13732825" w14:textId="43D7DE98" w:rsidR="00CA2727" w:rsidRPr="00272738" w:rsidRDefault="00CA2727" w:rsidP="00CA2727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  <w:p w14:paraId="4B834E2D" w14:textId="77777777" w:rsidR="00CA2727" w:rsidRPr="00272738" w:rsidRDefault="00CA2727" w:rsidP="00CA2727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E3E73" w:rsidRPr="00684A18">
        <w:rPr>
          <w:rFonts w:ascii="Kinetic Letters Unjoined" w:eastAsia="Heiti TC Medium" w:hAnsi="Kinetic Letters Unjoined"/>
          <w:b/>
          <w:bCs/>
          <w:sz w:val="40"/>
          <w:szCs w:val="40"/>
        </w:rPr>
        <w:t>Calculation Policy</w:t>
      </w:r>
      <w:r w:rsidR="00DE3E73" w:rsidRPr="00684A18">
        <w:rPr>
          <w:rFonts w:ascii="Kinetic Letters Unjoined" w:hAnsi="Kinetic Letters Unjoined"/>
        </w:rPr>
        <w:t xml:space="preserve"> </w:t>
      </w:r>
    </w:p>
    <w:p w14:paraId="53797026" w14:textId="74D04E97" w:rsidR="00185E00" w:rsidRDefault="00185E00" w:rsidP="00DE3E73">
      <w:pPr>
        <w:jc w:val="center"/>
      </w:pPr>
    </w:p>
    <w:p w14:paraId="7663DDE1" w14:textId="7043F7A6" w:rsidR="00185E00" w:rsidRDefault="00185E00" w:rsidP="00DE3E73">
      <w:pPr>
        <w:jc w:val="center"/>
      </w:pPr>
    </w:p>
    <w:p w14:paraId="7A807F55" w14:textId="2EA1CC9A" w:rsidR="00185E00" w:rsidRDefault="00185E00" w:rsidP="00DE3E73">
      <w:pPr>
        <w:jc w:val="center"/>
      </w:pPr>
    </w:p>
    <w:p w14:paraId="1032F901" w14:textId="0E8752AA" w:rsidR="00185E00" w:rsidRDefault="00185E00" w:rsidP="00DE3E73">
      <w:pPr>
        <w:jc w:val="center"/>
      </w:pPr>
    </w:p>
    <w:p w14:paraId="787AF92E" w14:textId="20B6471C" w:rsidR="00185E00" w:rsidRDefault="00185E00" w:rsidP="00DE3E73">
      <w:pPr>
        <w:jc w:val="center"/>
      </w:pPr>
    </w:p>
    <w:p w14:paraId="0BD2B825" w14:textId="2DEF150C" w:rsidR="00185E00" w:rsidRDefault="00185E00" w:rsidP="00DE3E73">
      <w:pPr>
        <w:jc w:val="center"/>
      </w:pPr>
    </w:p>
    <w:p w14:paraId="48072A47" w14:textId="55EDB31E" w:rsidR="00185E00" w:rsidRDefault="00185E00" w:rsidP="00DE3E73">
      <w:pPr>
        <w:jc w:val="center"/>
      </w:pPr>
    </w:p>
    <w:p w14:paraId="1AFD7120" w14:textId="07E98955" w:rsidR="00185E00" w:rsidRDefault="00185E00" w:rsidP="00DE3E73">
      <w:pPr>
        <w:jc w:val="center"/>
      </w:pPr>
    </w:p>
    <w:p w14:paraId="254637E7" w14:textId="11DB7156" w:rsidR="00185E00" w:rsidRDefault="00185E00" w:rsidP="00DE3E73">
      <w:pPr>
        <w:jc w:val="center"/>
      </w:pPr>
    </w:p>
    <w:p w14:paraId="2A97B09B" w14:textId="185F0546" w:rsidR="00185E00" w:rsidRDefault="00185E00" w:rsidP="00DE3E73">
      <w:pPr>
        <w:jc w:val="center"/>
      </w:pPr>
    </w:p>
    <w:p w14:paraId="105A158A" w14:textId="6AF91111" w:rsidR="00185E00" w:rsidRDefault="00185E00" w:rsidP="00DE3E73">
      <w:pPr>
        <w:jc w:val="center"/>
      </w:pPr>
    </w:p>
    <w:p w14:paraId="7010B362" w14:textId="4BBE9A55" w:rsidR="00185E00" w:rsidRDefault="00185E00" w:rsidP="00DE3E73">
      <w:pPr>
        <w:jc w:val="center"/>
      </w:pPr>
    </w:p>
    <w:p w14:paraId="6A337FB9" w14:textId="54B7DC09" w:rsidR="00185E00" w:rsidRDefault="00185E00" w:rsidP="00DE3E73">
      <w:pPr>
        <w:jc w:val="center"/>
      </w:pPr>
    </w:p>
    <w:p w14:paraId="2C811A77" w14:textId="6FE10EDC" w:rsidR="00185E00" w:rsidRDefault="00185E00" w:rsidP="00DE3E73">
      <w:pPr>
        <w:jc w:val="center"/>
      </w:pPr>
    </w:p>
    <w:p w14:paraId="280400A4" w14:textId="3C994AA7" w:rsidR="00185E00" w:rsidRDefault="00185E00" w:rsidP="00DE3E73">
      <w:pPr>
        <w:jc w:val="center"/>
      </w:pPr>
    </w:p>
    <w:p w14:paraId="5FD1AF8C" w14:textId="3C69B3CE" w:rsidR="00185E00" w:rsidRDefault="00D657C1" w:rsidP="00DE3E73">
      <w:pPr>
        <w:jc w:val="center"/>
      </w:pPr>
      <w:r>
        <w:rPr>
          <w:rFonts w:ascii="Heiti TC Medium" w:eastAsia="Heiti TC Medium" w:hAnsi="Heiti TC Medium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EDFC8" wp14:editId="3C21CD66">
                <wp:simplePos x="0" y="0"/>
                <wp:positionH relativeFrom="column">
                  <wp:posOffset>-140335</wp:posOffset>
                </wp:positionH>
                <wp:positionV relativeFrom="paragraph">
                  <wp:posOffset>53712</wp:posOffset>
                </wp:positionV>
                <wp:extent cx="5921375" cy="2698528"/>
                <wp:effectExtent l="12700" t="12700" r="9525" b="69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75" cy="269852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7C0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DA853" w14:textId="0AB56BE9" w:rsidR="00272738" w:rsidRPr="00684A18" w:rsidRDefault="00272738" w:rsidP="00272738">
                            <w:pPr>
                              <w:jc w:val="center"/>
                              <w:rPr>
                                <w:rFonts w:ascii="Kinetic Letters Unjoined" w:eastAsia="Heiti TC Medium" w:hAnsi="Kinetic Letters Unjoin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84A18">
                              <w:rPr>
                                <w:rFonts w:ascii="Kinetic Letters Unjoined" w:eastAsia="Heiti TC Medium" w:hAnsi="Kinetic Letters Unjoin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Implementation</w:t>
                            </w:r>
                          </w:p>
                          <w:p w14:paraId="660F3345" w14:textId="77777777" w:rsidR="00272738" w:rsidRPr="00684A18" w:rsidRDefault="00272738" w:rsidP="00272738">
                            <w:pPr>
                              <w:jc w:val="center"/>
                              <w:rPr>
                                <w:rFonts w:ascii="Kinetic Letters Unjoined" w:eastAsia="Heiti TC Medium" w:hAnsi="Kinetic Letters Unjoined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D083EB0" w14:textId="2D937CB2" w:rsidR="00272738" w:rsidRPr="00684A18" w:rsidRDefault="00B45042" w:rsidP="00BA1DCB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4A18"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  <w:t>Before doing a calculation, all teachers and</w:t>
                            </w:r>
                            <w:r w:rsidR="00E877FF" w:rsidRPr="00684A18"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pupils look at </w:t>
                            </w:r>
                            <w:r w:rsidR="00C2659D" w:rsidRPr="00684A18"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Pr="00684A18"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77FF" w:rsidRPr="00684A18"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calculation and think </w:t>
                            </w:r>
                            <w:r w:rsidR="00E877FF" w:rsidRPr="00684A18">
                              <w:rPr>
                                <w:rFonts w:ascii="Kinetic Letters Unjoined" w:eastAsia="Heiti TC Medium" w:hAnsi="Kinetic Letters Unjoined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‘What do I notice?</w:t>
                            </w:r>
                            <w:r w:rsidR="00C2659D" w:rsidRPr="00684A18">
                              <w:rPr>
                                <w:rFonts w:ascii="Kinetic Letters Unjoined" w:eastAsia="Heiti TC Medium" w:hAnsi="Kinetic Letters Unjoined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’and </w:t>
                            </w:r>
                            <w:r w:rsidR="00E877FF" w:rsidRPr="00684A18">
                              <w:rPr>
                                <w:rFonts w:ascii="Kinetic Letters Unjoined" w:eastAsia="Heiti TC Medium" w:hAnsi="Kinetic Letters Unjoined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‘Can I do it in my head, with jottings or do I need to use a written method?</w:t>
                            </w:r>
                            <w:r w:rsidR="00C2659D" w:rsidRPr="00684A18">
                              <w:rPr>
                                <w:rFonts w:ascii="Kinetic Letters Unjoined" w:eastAsia="Heiti TC Medium" w:hAnsi="Kinetic Letters Unjoined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’</w:t>
                            </w:r>
                          </w:p>
                          <w:p w14:paraId="4513215F" w14:textId="1524A0CE" w:rsidR="00272738" w:rsidRPr="00684A18" w:rsidRDefault="00265754" w:rsidP="00BA1DCB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4A18"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  <w:t>All teachers use concrete and pictorial representation</w:t>
                            </w:r>
                            <w:r w:rsidR="00226380" w:rsidRPr="00684A18"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="00226380" w:rsidRPr="00684A18"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</w:r>
                            <w:r w:rsidRPr="00684A18"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="00DD46BB" w:rsidRPr="00684A18"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  <w:t>teach conceptual</w:t>
                            </w:r>
                            <w:r w:rsidRPr="00684A18"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understanding of mental and written </w:t>
                            </w:r>
                            <w:r w:rsidR="00566806" w:rsidRPr="00684A18"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calculation </w:t>
                            </w:r>
                            <w:r w:rsidRPr="00684A18"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methods </w:t>
                            </w:r>
                          </w:p>
                          <w:p w14:paraId="6C3B8EF4" w14:textId="15914FF5" w:rsidR="00272738" w:rsidRPr="00272738" w:rsidRDefault="00A6161A" w:rsidP="00BA1DCB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Heiti TC Medium" w:eastAsia="Heiti TC Medium" w:hAnsi="Heiti TC Medium"/>
                                <w:color w:val="000000" w:themeColor="text1"/>
                              </w:rPr>
                            </w:pPr>
                            <w:r w:rsidRPr="00684A18"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  <w:t>The Mathematics Curriculum prioritises time for developing conceptual understanding of calculation methods and learning facts (Maths Lessons) and time for deliberate practice of calculation methods and recalling facts.</w:t>
                            </w:r>
                          </w:p>
                          <w:p w14:paraId="71BE6A3F" w14:textId="77777777" w:rsidR="00272738" w:rsidRPr="00272738" w:rsidRDefault="00272738" w:rsidP="00272738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0FEED65" w14:textId="77777777" w:rsidR="00272738" w:rsidRPr="00272738" w:rsidRDefault="00272738" w:rsidP="00272738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EE614EE" w14:textId="77777777" w:rsidR="00272738" w:rsidRPr="00272738" w:rsidRDefault="00272738" w:rsidP="00272738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BBDD51E" w14:textId="77777777" w:rsidR="00272738" w:rsidRPr="00272738" w:rsidRDefault="00272738" w:rsidP="00272738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EDFC8" id="Rounded Rectangle 2" o:spid="_x0000_s1027" style="position:absolute;left:0;text-align:left;margin-left:-11.05pt;margin-top:4.25pt;width:466.25pt;height:2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" filled="f" strokecolor="#f7c035" strokeweight="2.25pt">
                <v:stroke joinstyle="miter"/>
                <v:textbox>
                  <w:txbxContent>
                    <w:p w14:paraId="2A5DA853" w14:textId="0AB56BE9" w:rsidR="00272738" w:rsidRPr="00684A18" w:rsidRDefault="00272738" w:rsidP="00272738">
                      <w:pPr>
                        <w:jc w:val="center"/>
                        <w:rPr>
                          <w:rFonts w:ascii="Kinetic Letters Unjoined" w:eastAsia="Heiti TC Medium" w:hAnsi="Kinetic Letters Unjoin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684A18">
                        <w:rPr>
                          <w:rFonts w:ascii="Kinetic Letters Unjoined" w:eastAsia="Heiti TC Medium" w:hAnsi="Kinetic Letters Unjoin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Implementation</w:t>
                      </w:r>
                    </w:p>
                    <w:p w14:paraId="660F3345" w14:textId="77777777" w:rsidR="00272738" w:rsidRPr="00684A18" w:rsidRDefault="00272738" w:rsidP="00272738">
                      <w:pPr>
                        <w:jc w:val="center"/>
                        <w:rPr>
                          <w:rFonts w:ascii="Kinetic Letters Unjoined" w:eastAsia="Heiti TC Medium" w:hAnsi="Kinetic Letters Unjoined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D083EB0" w14:textId="2D937CB2" w:rsidR="00272738" w:rsidRPr="00684A18" w:rsidRDefault="00B45042" w:rsidP="00BA1DCB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</w:pPr>
                      <w:r w:rsidRPr="00684A18"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  <w:t>Before doing a calculation, all teachers and</w:t>
                      </w:r>
                      <w:r w:rsidR="00E877FF" w:rsidRPr="00684A18"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  <w:t xml:space="preserve"> pupils look at </w:t>
                      </w:r>
                      <w:r w:rsidR="00C2659D" w:rsidRPr="00684A18"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Pr="00684A18"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877FF" w:rsidRPr="00684A18"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  <w:t xml:space="preserve">calculation and think </w:t>
                      </w:r>
                      <w:r w:rsidR="00E877FF" w:rsidRPr="00684A18">
                        <w:rPr>
                          <w:rFonts w:ascii="Kinetic Letters Unjoined" w:eastAsia="Heiti TC Medium" w:hAnsi="Kinetic Letters Unjoined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‘What do I notice?</w:t>
                      </w:r>
                      <w:r w:rsidR="00C2659D" w:rsidRPr="00684A18">
                        <w:rPr>
                          <w:rFonts w:ascii="Kinetic Letters Unjoined" w:eastAsia="Heiti TC Medium" w:hAnsi="Kinetic Letters Unjoined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’and </w:t>
                      </w:r>
                      <w:r w:rsidR="00E877FF" w:rsidRPr="00684A18">
                        <w:rPr>
                          <w:rFonts w:ascii="Kinetic Letters Unjoined" w:eastAsia="Heiti TC Medium" w:hAnsi="Kinetic Letters Unjoined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‘Can I do it in my head, with jottings or do I need to use a written method?</w:t>
                      </w:r>
                      <w:r w:rsidR="00C2659D" w:rsidRPr="00684A18">
                        <w:rPr>
                          <w:rFonts w:ascii="Kinetic Letters Unjoined" w:eastAsia="Heiti TC Medium" w:hAnsi="Kinetic Letters Unjoined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’</w:t>
                      </w:r>
                    </w:p>
                    <w:p w14:paraId="4513215F" w14:textId="1524A0CE" w:rsidR="00272738" w:rsidRPr="00684A18" w:rsidRDefault="00265754" w:rsidP="00BA1DCB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</w:pPr>
                      <w:r w:rsidRPr="00684A18"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  <w:t>All teachers use concrete and pictorial representation</w:t>
                      </w:r>
                      <w:r w:rsidR="00226380" w:rsidRPr="00684A18"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="00226380" w:rsidRPr="00684A18"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  <w:softHyphen/>
                      </w:r>
                      <w:r w:rsidRPr="00684A18"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  <w:t xml:space="preserve"> to </w:t>
                      </w:r>
                      <w:r w:rsidR="00DD46BB" w:rsidRPr="00684A18"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  <w:t>teach conceptual</w:t>
                      </w:r>
                      <w:r w:rsidRPr="00684A18"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  <w:t xml:space="preserve"> understanding of mental and written </w:t>
                      </w:r>
                      <w:r w:rsidR="00566806" w:rsidRPr="00684A18"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  <w:t xml:space="preserve">calculation </w:t>
                      </w:r>
                      <w:r w:rsidRPr="00684A18"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  <w:t xml:space="preserve">methods </w:t>
                      </w:r>
                    </w:p>
                    <w:p w14:paraId="6C3B8EF4" w14:textId="15914FF5" w:rsidR="00272738" w:rsidRPr="00272738" w:rsidRDefault="00A6161A" w:rsidP="00BA1DCB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Heiti TC Medium" w:eastAsia="Heiti TC Medium" w:hAnsi="Heiti TC Medium"/>
                          <w:color w:val="000000" w:themeColor="text1"/>
                        </w:rPr>
                      </w:pPr>
                      <w:r w:rsidRPr="00684A18"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  <w:t>The Mathematics Curriculum prioritises time for developing conceptual understanding of calculation methods and learning facts (Maths Lessons) and time for deliberate practice of calculation methods and recalling facts.</w:t>
                      </w:r>
                    </w:p>
                    <w:p w14:paraId="71BE6A3F" w14:textId="77777777" w:rsidR="00272738" w:rsidRPr="00272738" w:rsidRDefault="00272738" w:rsidP="00272738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  <w:p w14:paraId="30FEED65" w14:textId="77777777" w:rsidR="00272738" w:rsidRPr="00272738" w:rsidRDefault="00272738" w:rsidP="00272738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  <w:p w14:paraId="3EE614EE" w14:textId="77777777" w:rsidR="00272738" w:rsidRPr="00272738" w:rsidRDefault="00272738" w:rsidP="00272738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  <w:p w14:paraId="1BBDD51E" w14:textId="77777777" w:rsidR="00272738" w:rsidRPr="00272738" w:rsidRDefault="00272738" w:rsidP="00272738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B87989C" w14:textId="3BF654D7" w:rsidR="00185E00" w:rsidRDefault="00185E00" w:rsidP="00DE3E73">
      <w:pPr>
        <w:jc w:val="center"/>
      </w:pPr>
    </w:p>
    <w:p w14:paraId="74219079" w14:textId="46B06007" w:rsidR="00185E00" w:rsidRDefault="00185E00" w:rsidP="00DE3E73">
      <w:pPr>
        <w:jc w:val="center"/>
      </w:pPr>
    </w:p>
    <w:p w14:paraId="7760BFEF" w14:textId="55B03A65" w:rsidR="00185E00" w:rsidRDefault="00185E00" w:rsidP="00DE3E73">
      <w:pPr>
        <w:jc w:val="center"/>
      </w:pPr>
    </w:p>
    <w:p w14:paraId="64BD1738" w14:textId="4530BA14" w:rsidR="00185E00" w:rsidRDefault="00185E00" w:rsidP="00DE3E73">
      <w:pPr>
        <w:jc w:val="center"/>
      </w:pPr>
    </w:p>
    <w:p w14:paraId="795F58F8" w14:textId="59E51BC7" w:rsidR="00185E00" w:rsidRDefault="00185E00" w:rsidP="00DE3E73">
      <w:pPr>
        <w:jc w:val="center"/>
      </w:pPr>
    </w:p>
    <w:p w14:paraId="45677A88" w14:textId="2DD49A0F" w:rsidR="00185E00" w:rsidRDefault="00185E00" w:rsidP="00DE3E73">
      <w:pPr>
        <w:jc w:val="center"/>
      </w:pPr>
    </w:p>
    <w:p w14:paraId="50270571" w14:textId="0408B1A5" w:rsidR="00185E00" w:rsidRDefault="00185E00" w:rsidP="00DE3E73">
      <w:pPr>
        <w:jc w:val="center"/>
      </w:pPr>
    </w:p>
    <w:p w14:paraId="5C93C881" w14:textId="2C7FD43B" w:rsidR="00185E00" w:rsidRDefault="00185E00" w:rsidP="00DE3E73">
      <w:pPr>
        <w:jc w:val="center"/>
      </w:pPr>
    </w:p>
    <w:p w14:paraId="3EFDAD55" w14:textId="24EF5DD0" w:rsidR="00185E00" w:rsidRDefault="00185E00" w:rsidP="00DE3E73">
      <w:pPr>
        <w:jc w:val="center"/>
      </w:pPr>
    </w:p>
    <w:p w14:paraId="0DEEB66E" w14:textId="19D9407A" w:rsidR="00185E00" w:rsidRDefault="00185E00" w:rsidP="00DE3E73">
      <w:pPr>
        <w:jc w:val="center"/>
      </w:pPr>
    </w:p>
    <w:p w14:paraId="3E8B49BC" w14:textId="00987ABB" w:rsidR="00185E00" w:rsidRDefault="00185E00" w:rsidP="00DE3E73">
      <w:pPr>
        <w:jc w:val="center"/>
      </w:pPr>
    </w:p>
    <w:p w14:paraId="74A90BB5" w14:textId="14330C4E" w:rsidR="00185E00" w:rsidRDefault="00185E00" w:rsidP="00DE3E73">
      <w:pPr>
        <w:jc w:val="center"/>
      </w:pPr>
    </w:p>
    <w:p w14:paraId="056BBA6C" w14:textId="10DB698D" w:rsidR="00185E00" w:rsidRDefault="00185E00" w:rsidP="00DE3E73">
      <w:pPr>
        <w:jc w:val="center"/>
      </w:pPr>
    </w:p>
    <w:p w14:paraId="4C6CEF0F" w14:textId="0A1BEC11" w:rsidR="00185E00" w:rsidRDefault="00185E00" w:rsidP="00DE3E73">
      <w:pPr>
        <w:jc w:val="center"/>
      </w:pPr>
    </w:p>
    <w:p w14:paraId="6C3C04F1" w14:textId="7F35E1AF" w:rsidR="00185E00" w:rsidRDefault="00760C83" w:rsidP="00DE3E73">
      <w:pPr>
        <w:jc w:val="center"/>
      </w:pPr>
      <w:r>
        <w:rPr>
          <w:rFonts w:ascii="Heiti TC Medium" w:eastAsia="Heiti TC Medium" w:hAnsi="Heiti TC Medium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3DF09" wp14:editId="60ABF1E0">
                <wp:simplePos x="0" y="0"/>
                <wp:positionH relativeFrom="column">
                  <wp:posOffset>-144955</wp:posOffset>
                </wp:positionH>
                <wp:positionV relativeFrom="paragraph">
                  <wp:posOffset>120628</wp:posOffset>
                </wp:positionV>
                <wp:extent cx="5921375" cy="2698969"/>
                <wp:effectExtent l="12700" t="12700" r="952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75" cy="269896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7C0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523C9" w14:textId="3FE85CC9" w:rsidR="00A6161A" w:rsidRPr="00684A18" w:rsidRDefault="00A6161A" w:rsidP="00A6161A">
                            <w:pPr>
                              <w:jc w:val="center"/>
                              <w:rPr>
                                <w:rFonts w:ascii="Kinetic Letters Unjoined" w:eastAsia="Heiti TC Medium" w:hAnsi="Kinetic Letters Unjoin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84A18">
                              <w:rPr>
                                <w:rFonts w:ascii="Kinetic Letters Unjoined" w:eastAsia="Heiti TC Medium" w:hAnsi="Kinetic Letters Unjoin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Impact</w:t>
                            </w:r>
                          </w:p>
                          <w:p w14:paraId="503C6515" w14:textId="77777777" w:rsidR="00226380" w:rsidRPr="00684A18" w:rsidRDefault="00226380" w:rsidP="00A6161A">
                            <w:pPr>
                              <w:jc w:val="center"/>
                              <w:rPr>
                                <w:rFonts w:ascii="Kinetic Letters Unjoined" w:eastAsia="Heiti TC Medium" w:hAnsi="Kinetic Letters Unjoin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BDCED4D" w14:textId="66BA6DCB" w:rsidR="00226380" w:rsidRPr="00684A18" w:rsidRDefault="00226380" w:rsidP="00226380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4A18"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  <w:t>All teachers are confident and skilled to teach mental methods (in your head or with jottings) and written calculation methods</w:t>
                            </w:r>
                          </w:p>
                          <w:p w14:paraId="42AD6748" w14:textId="0458C4CC" w:rsidR="00226380" w:rsidRPr="00684A18" w:rsidRDefault="00A6161A" w:rsidP="00226380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4A18"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  <w:t>All children have a secure understanding of mental</w:t>
                            </w:r>
                            <w:r w:rsidR="00226380" w:rsidRPr="00684A18"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4A18"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  <w:t>and written methods of calculation suitable for their stage of learning.</w:t>
                            </w:r>
                          </w:p>
                          <w:p w14:paraId="5C828379" w14:textId="38C7F077" w:rsidR="00226380" w:rsidRPr="00684A18" w:rsidRDefault="00226380" w:rsidP="00226380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4A18"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All children choose appropriate calculation methods depending on the numbers. </w:t>
                            </w:r>
                          </w:p>
                          <w:p w14:paraId="2FF8612D" w14:textId="2E8B7EF7" w:rsidR="00A6161A" w:rsidRPr="00684A18" w:rsidRDefault="00A6161A" w:rsidP="00A6161A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4A18">
                              <w:rPr>
                                <w:rFonts w:ascii="Kinetic Letters Unjoined" w:eastAsia="Heiti TC Medium" w:hAnsi="Kinetic Letters Unjoined"/>
                                <w:color w:val="000000" w:themeColor="text1"/>
                                <w:sz w:val="28"/>
                                <w:szCs w:val="28"/>
                              </w:rPr>
                              <w:t>All children can recall, understand and make connections using facts suitable for their stage of learning.</w:t>
                            </w:r>
                          </w:p>
                          <w:p w14:paraId="02D6C3BD" w14:textId="77777777" w:rsidR="00185E00" w:rsidRPr="00185E00" w:rsidRDefault="00185E00" w:rsidP="00185E00">
                            <w:pPr>
                              <w:ind w:left="284"/>
                              <w:rPr>
                                <w:rFonts w:ascii="Heiti TC Medium" w:eastAsia="Heiti TC Medium" w:hAnsi="Heiti TC Medium"/>
                                <w:color w:val="000000" w:themeColor="text1"/>
                              </w:rPr>
                            </w:pPr>
                          </w:p>
                          <w:p w14:paraId="730C58D2" w14:textId="3BB86447" w:rsidR="0031778B" w:rsidRPr="00185E00" w:rsidRDefault="0031778B" w:rsidP="0031778B">
                            <w:pPr>
                              <w:rPr>
                                <w:rFonts w:ascii="Heiti TC Medium" w:eastAsia="Heiti TC Medium" w:hAnsi="Heiti TC Medium"/>
                                <w:color w:val="000000" w:themeColor="text1"/>
                              </w:rPr>
                            </w:pPr>
                          </w:p>
                          <w:p w14:paraId="2BEBD887" w14:textId="77777777" w:rsidR="0031778B" w:rsidRPr="00185E00" w:rsidRDefault="0031778B" w:rsidP="0031778B">
                            <w:pPr>
                              <w:rPr>
                                <w:rFonts w:ascii="Heiti TC Medium" w:eastAsia="Heiti TC Medium" w:hAnsi="Heiti TC Medium"/>
                                <w:color w:val="000000" w:themeColor="text1"/>
                              </w:rPr>
                            </w:pPr>
                          </w:p>
                          <w:p w14:paraId="0D935CD0" w14:textId="77777777" w:rsidR="0031778B" w:rsidRPr="00185E00" w:rsidRDefault="0031778B" w:rsidP="0031778B">
                            <w:pPr>
                              <w:rPr>
                                <w:rFonts w:ascii="Heiti TC Medium" w:eastAsia="Heiti TC Medium" w:hAnsi="Heiti TC Medium"/>
                                <w:color w:val="000000" w:themeColor="text1"/>
                              </w:rPr>
                            </w:pPr>
                          </w:p>
                          <w:p w14:paraId="6CDAF8BA" w14:textId="3F9F7691" w:rsidR="00A6161A" w:rsidRPr="00185E00" w:rsidRDefault="00A6161A" w:rsidP="00A6161A">
                            <w:pPr>
                              <w:ind w:left="284"/>
                              <w:rPr>
                                <w:rFonts w:ascii="Heiti TC Medium" w:eastAsia="Heiti TC Medium" w:hAnsi="Heiti TC Medium"/>
                                <w:color w:val="000000" w:themeColor="text1"/>
                              </w:rPr>
                            </w:pPr>
                          </w:p>
                          <w:p w14:paraId="2784F886" w14:textId="77777777" w:rsidR="00A6161A" w:rsidRPr="00185E00" w:rsidRDefault="00A6161A" w:rsidP="00A6161A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33EF762" w14:textId="77777777" w:rsidR="00A6161A" w:rsidRPr="00185E00" w:rsidRDefault="00A6161A" w:rsidP="00A6161A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1A5481D" w14:textId="77777777" w:rsidR="00A6161A" w:rsidRPr="00185E00" w:rsidRDefault="00A6161A" w:rsidP="00A6161A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CCC4E64" w14:textId="77777777" w:rsidR="00A6161A" w:rsidRPr="00185E00" w:rsidRDefault="00A6161A" w:rsidP="00A6161A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3DF09" id="Rounded Rectangle 3" o:spid="_x0000_s1028" style="position:absolute;left:0;text-align:left;margin-left:-11.4pt;margin-top:9.5pt;width:466.25pt;height:2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" filled="f" strokecolor="#f7c035" strokeweight="2.25pt">
                <v:stroke joinstyle="miter"/>
                <v:textbox>
                  <w:txbxContent>
                    <w:p w14:paraId="7C9523C9" w14:textId="3FE85CC9" w:rsidR="00A6161A" w:rsidRPr="00684A18" w:rsidRDefault="00A6161A" w:rsidP="00A6161A">
                      <w:pPr>
                        <w:jc w:val="center"/>
                        <w:rPr>
                          <w:rFonts w:ascii="Kinetic Letters Unjoined" w:eastAsia="Heiti TC Medium" w:hAnsi="Kinetic Letters Unjoin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684A18">
                        <w:rPr>
                          <w:rFonts w:ascii="Kinetic Letters Unjoined" w:eastAsia="Heiti TC Medium" w:hAnsi="Kinetic Letters Unjoin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Impact</w:t>
                      </w:r>
                    </w:p>
                    <w:p w14:paraId="503C6515" w14:textId="77777777" w:rsidR="00226380" w:rsidRPr="00684A18" w:rsidRDefault="00226380" w:rsidP="00A6161A">
                      <w:pPr>
                        <w:jc w:val="center"/>
                        <w:rPr>
                          <w:rFonts w:ascii="Kinetic Letters Unjoined" w:eastAsia="Heiti TC Medium" w:hAnsi="Kinetic Letters Unjoin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BDCED4D" w14:textId="66BA6DCB" w:rsidR="00226380" w:rsidRPr="00684A18" w:rsidRDefault="00226380" w:rsidP="00226380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</w:pPr>
                      <w:r w:rsidRPr="00684A18"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  <w:t>All teachers are confident and skilled to teach mental methods (in your head or with jottings) and written calculation methods</w:t>
                      </w:r>
                    </w:p>
                    <w:p w14:paraId="42AD6748" w14:textId="0458C4CC" w:rsidR="00226380" w:rsidRPr="00684A18" w:rsidRDefault="00A6161A" w:rsidP="00226380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</w:pPr>
                      <w:r w:rsidRPr="00684A18"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  <w:t>All children have a secure understanding of mental</w:t>
                      </w:r>
                      <w:r w:rsidR="00226380" w:rsidRPr="00684A18"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684A18"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  <w:t>and written methods of calculation suitable for their stage of learning.</w:t>
                      </w:r>
                    </w:p>
                    <w:p w14:paraId="5C828379" w14:textId="38C7F077" w:rsidR="00226380" w:rsidRPr="00684A18" w:rsidRDefault="00226380" w:rsidP="00226380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</w:pPr>
                      <w:r w:rsidRPr="00684A18"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  <w:t xml:space="preserve">All children choose appropriate calculation methods depending on the numbers. </w:t>
                      </w:r>
                    </w:p>
                    <w:p w14:paraId="2FF8612D" w14:textId="2E8B7EF7" w:rsidR="00A6161A" w:rsidRPr="00684A18" w:rsidRDefault="00A6161A" w:rsidP="00A6161A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</w:pPr>
                      <w:r w:rsidRPr="00684A18">
                        <w:rPr>
                          <w:rFonts w:ascii="Kinetic Letters Unjoined" w:eastAsia="Heiti TC Medium" w:hAnsi="Kinetic Letters Unjoined"/>
                          <w:color w:val="000000" w:themeColor="text1"/>
                          <w:sz w:val="28"/>
                          <w:szCs w:val="28"/>
                        </w:rPr>
                        <w:t>All children can recall, understand and make connections using facts suitable for their stage of learning.</w:t>
                      </w:r>
                    </w:p>
                    <w:p w14:paraId="02D6C3BD" w14:textId="77777777" w:rsidR="00185E00" w:rsidRPr="00185E00" w:rsidRDefault="00185E00" w:rsidP="00185E00">
                      <w:pPr>
                        <w:ind w:left="284"/>
                        <w:rPr>
                          <w:rFonts w:ascii="Heiti TC Medium" w:eastAsia="Heiti TC Medium" w:hAnsi="Heiti TC Medium"/>
                          <w:color w:val="000000" w:themeColor="text1"/>
                        </w:rPr>
                      </w:pPr>
                    </w:p>
                    <w:p w14:paraId="730C58D2" w14:textId="3BB86447" w:rsidR="0031778B" w:rsidRPr="00185E00" w:rsidRDefault="0031778B" w:rsidP="0031778B">
                      <w:pPr>
                        <w:rPr>
                          <w:rFonts w:ascii="Heiti TC Medium" w:eastAsia="Heiti TC Medium" w:hAnsi="Heiti TC Medium"/>
                          <w:color w:val="000000" w:themeColor="text1"/>
                        </w:rPr>
                      </w:pPr>
                    </w:p>
                    <w:p w14:paraId="2BEBD887" w14:textId="77777777" w:rsidR="0031778B" w:rsidRPr="00185E00" w:rsidRDefault="0031778B" w:rsidP="0031778B">
                      <w:pPr>
                        <w:rPr>
                          <w:rFonts w:ascii="Heiti TC Medium" w:eastAsia="Heiti TC Medium" w:hAnsi="Heiti TC Medium"/>
                          <w:color w:val="000000" w:themeColor="text1"/>
                        </w:rPr>
                      </w:pPr>
                    </w:p>
                    <w:p w14:paraId="0D935CD0" w14:textId="77777777" w:rsidR="0031778B" w:rsidRPr="00185E00" w:rsidRDefault="0031778B" w:rsidP="0031778B">
                      <w:pPr>
                        <w:rPr>
                          <w:rFonts w:ascii="Heiti TC Medium" w:eastAsia="Heiti TC Medium" w:hAnsi="Heiti TC Medium"/>
                          <w:color w:val="000000" w:themeColor="text1"/>
                        </w:rPr>
                      </w:pPr>
                    </w:p>
                    <w:p w14:paraId="6CDAF8BA" w14:textId="3F9F7691" w:rsidR="00A6161A" w:rsidRPr="00185E00" w:rsidRDefault="00A6161A" w:rsidP="00A6161A">
                      <w:pPr>
                        <w:ind w:left="284"/>
                        <w:rPr>
                          <w:rFonts w:ascii="Heiti TC Medium" w:eastAsia="Heiti TC Medium" w:hAnsi="Heiti TC Medium"/>
                          <w:color w:val="000000" w:themeColor="text1"/>
                        </w:rPr>
                      </w:pPr>
                    </w:p>
                    <w:p w14:paraId="2784F886" w14:textId="77777777" w:rsidR="00A6161A" w:rsidRPr="00185E00" w:rsidRDefault="00A6161A" w:rsidP="00A6161A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  <w:p w14:paraId="333EF762" w14:textId="77777777" w:rsidR="00A6161A" w:rsidRPr="00185E00" w:rsidRDefault="00A6161A" w:rsidP="00A6161A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  <w:p w14:paraId="11A5481D" w14:textId="77777777" w:rsidR="00A6161A" w:rsidRPr="00185E00" w:rsidRDefault="00A6161A" w:rsidP="00A6161A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  <w:p w14:paraId="0CCC4E64" w14:textId="77777777" w:rsidR="00A6161A" w:rsidRPr="00185E00" w:rsidRDefault="00A6161A" w:rsidP="00A6161A">
                      <w:pPr>
                        <w:jc w:val="center"/>
                        <w:rPr>
                          <w:rFonts w:ascii="Heiti TC Medium" w:eastAsia="Heiti TC Medium" w:hAnsi="Heiti TC Medium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86BB897" w14:textId="348220ED" w:rsidR="00185E00" w:rsidRDefault="00185E00" w:rsidP="00DE3E73">
      <w:pPr>
        <w:jc w:val="center"/>
      </w:pPr>
    </w:p>
    <w:p w14:paraId="22621894" w14:textId="7618294F" w:rsidR="00185E00" w:rsidRDefault="00185E00" w:rsidP="00DE3E73">
      <w:pPr>
        <w:jc w:val="center"/>
      </w:pPr>
    </w:p>
    <w:p w14:paraId="77380D71" w14:textId="3C68A362" w:rsidR="00185E00" w:rsidRDefault="00185E00" w:rsidP="00DE3E73">
      <w:pPr>
        <w:jc w:val="center"/>
      </w:pPr>
    </w:p>
    <w:p w14:paraId="1550BFD8" w14:textId="55DC81C2" w:rsidR="00185E00" w:rsidRDefault="00185E00" w:rsidP="00DE3E73">
      <w:pPr>
        <w:jc w:val="center"/>
      </w:pPr>
    </w:p>
    <w:p w14:paraId="076AC37A" w14:textId="25D9C430" w:rsidR="00185E00" w:rsidRDefault="00185E00" w:rsidP="00DE3E73">
      <w:pPr>
        <w:jc w:val="center"/>
      </w:pPr>
    </w:p>
    <w:p w14:paraId="2E482700" w14:textId="210D025E" w:rsidR="00185E00" w:rsidRDefault="00185E00" w:rsidP="00DE3E73">
      <w:pPr>
        <w:jc w:val="center"/>
      </w:pPr>
    </w:p>
    <w:p w14:paraId="0B20A20C" w14:textId="7DF56E49" w:rsidR="00185E00" w:rsidRDefault="00185E00" w:rsidP="00DE3E73">
      <w:pPr>
        <w:jc w:val="center"/>
      </w:pPr>
    </w:p>
    <w:p w14:paraId="4B94F51C" w14:textId="2C8C0020" w:rsidR="00185E00" w:rsidRDefault="00185E00" w:rsidP="00DE3E73">
      <w:pPr>
        <w:jc w:val="center"/>
      </w:pPr>
    </w:p>
    <w:p w14:paraId="11ED9402" w14:textId="6253D609" w:rsidR="00185E00" w:rsidRDefault="00185E00" w:rsidP="00DE3E73">
      <w:pPr>
        <w:jc w:val="center"/>
      </w:pPr>
    </w:p>
    <w:p w14:paraId="4546F1C8" w14:textId="4DB66FAE" w:rsidR="00185E00" w:rsidRDefault="00185E00" w:rsidP="00DE3E73">
      <w:pPr>
        <w:jc w:val="center"/>
      </w:pPr>
    </w:p>
    <w:p w14:paraId="6AE740DF" w14:textId="44B0A2F9" w:rsidR="00185E00" w:rsidRDefault="00185E00" w:rsidP="00DE3E73">
      <w:pPr>
        <w:jc w:val="center"/>
      </w:pPr>
    </w:p>
    <w:p w14:paraId="4768FCF4" w14:textId="21BCF5F5" w:rsidR="00185E00" w:rsidRDefault="00185E00" w:rsidP="00DE3E73">
      <w:pPr>
        <w:jc w:val="center"/>
      </w:pPr>
    </w:p>
    <w:p w14:paraId="604906B8" w14:textId="6C93A000" w:rsidR="00185E00" w:rsidRDefault="00185E00" w:rsidP="004B59C8"/>
    <w:p w14:paraId="7B2A16C0" w14:textId="77777777" w:rsidR="00CC00C7" w:rsidRDefault="00CC00C7" w:rsidP="00DE3E73">
      <w:pPr>
        <w:jc w:val="center"/>
        <w:rPr>
          <w:rFonts w:ascii="Heiti TC Medium" w:eastAsia="Heiti TC Medium" w:hAnsi="Heiti TC Medium"/>
          <w:b/>
          <w:bCs/>
        </w:rPr>
      </w:pPr>
    </w:p>
    <w:p w14:paraId="766E1410" w14:textId="72DBF3EF" w:rsidR="00185E00" w:rsidRPr="00684A18" w:rsidRDefault="00D657C1" w:rsidP="00DE3E73">
      <w:pPr>
        <w:jc w:val="center"/>
        <w:rPr>
          <w:rFonts w:ascii="Kinetic Letters Unjoined" w:eastAsia="Heiti TC Medium" w:hAnsi="Kinetic Letters Unjoined"/>
          <w:b/>
          <w:bCs/>
        </w:rPr>
      </w:pPr>
      <w:r w:rsidRPr="00684A18">
        <w:rPr>
          <w:rFonts w:ascii="Kinetic Letters Unjoined" w:eastAsia="Heiti TC Medium" w:hAnsi="Kinetic Letters Unjoined"/>
          <w:b/>
          <w:bCs/>
        </w:rPr>
        <w:lastRenderedPageBreak/>
        <w:t>Age Related Expectations</w:t>
      </w:r>
    </w:p>
    <w:p w14:paraId="1B8AC222" w14:textId="77777777" w:rsidR="000277D3" w:rsidRPr="00684A18" w:rsidRDefault="000277D3" w:rsidP="000277D3">
      <w:pPr>
        <w:rPr>
          <w:rFonts w:ascii="Kinetic Letters Unjoined" w:eastAsia="Heiti TC Medium" w:hAnsi="Kinetic Letters Unjoined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804"/>
        <w:tblW w:w="0" w:type="auto"/>
        <w:tblLook w:val="04A0" w:firstRow="1" w:lastRow="0" w:firstColumn="1" w:lastColumn="0" w:noHBand="0" w:noVBand="1"/>
      </w:tblPr>
      <w:tblGrid>
        <w:gridCol w:w="1775"/>
        <w:gridCol w:w="1639"/>
        <w:gridCol w:w="1390"/>
        <w:gridCol w:w="1355"/>
        <w:gridCol w:w="1444"/>
        <w:gridCol w:w="1407"/>
      </w:tblGrid>
      <w:tr w:rsidR="00DB4CFD" w:rsidRPr="00684A18" w14:paraId="3179237C" w14:textId="77777777" w:rsidTr="00DB4CFD">
        <w:tc>
          <w:tcPr>
            <w:tcW w:w="0" w:type="auto"/>
            <w:gridSpan w:val="6"/>
          </w:tcPr>
          <w:p w14:paraId="4BF2822F" w14:textId="77777777" w:rsidR="00DB4CFD" w:rsidRPr="00684A18" w:rsidRDefault="00DB4CFD" w:rsidP="00DB4CFD">
            <w:pPr>
              <w:jc w:val="center"/>
              <w:rPr>
                <w:rFonts w:ascii="Kinetic Letters Unjoined" w:eastAsia="Heiti TC Medium" w:hAnsi="Kinetic Letters Unjoined"/>
                <w:b/>
                <w:bCs/>
                <w:color w:val="000000" w:themeColor="text1"/>
                <w:sz w:val="36"/>
                <w:szCs w:val="36"/>
              </w:rPr>
            </w:pPr>
            <w:r w:rsidRPr="00684A18">
              <w:rPr>
                <w:rFonts w:ascii="Kinetic Letters Unjoined" w:eastAsia="Heiti TC Medium" w:hAnsi="Kinetic Letters Unjoined"/>
                <w:b/>
                <w:bCs/>
                <w:color w:val="000000" w:themeColor="text1"/>
                <w:sz w:val="36"/>
                <w:szCs w:val="36"/>
              </w:rPr>
              <w:t>Year</w:t>
            </w:r>
          </w:p>
        </w:tc>
      </w:tr>
      <w:tr w:rsidR="00DB4CFD" w:rsidRPr="00684A18" w14:paraId="59971D58" w14:textId="77777777" w:rsidTr="00DB4CFD">
        <w:tc>
          <w:tcPr>
            <w:tcW w:w="0" w:type="auto"/>
          </w:tcPr>
          <w:p w14:paraId="0F5320CB" w14:textId="77777777" w:rsidR="00DB4CFD" w:rsidRPr="00684A18" w:rsidRDefault="00DB4CFD" w:rsidP="00DB4CFD">
            <w:pPr>
              <w:jc w:val="center"/>
              <w:rPr>
                <w:rFonts w:ascii="Kinetic Letters Unjoined" w:eastAsia="Heiti TC Medium" w:hAnsi="Kinetic Letters Unjoined" w:cs="Arial"/>
                <w:color w:val="000000" w:themeColor="text1"/>
                <w:sz w:val="28"/>
                <w:szCs w:val="28"/>
              </w:rPr>
            </w:pPr>
            <w:r w:rsidRPr="00684A18">
              <w:rPr>
                <w:rFonts w:ascii="Kinetic Letters Unjoined" w:eastAsia="Heiti TC Medium" w:hAnsi="Kinetic Letters Unjoined" w:cs="Arial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31DCFEF" w14:textId="77777777" w:rsidR="00DB4CFD" w:rsidRPr="00684A18" w:rsidRDefault="00DB4CFD" w:rsidP="00DB4CFD">
            <w:pPr>
              <w:jc w:val="center"/>
              <w:rPr>
                <w:rFonts w:ascii="Kinetic Letters Unjoined" w:eastAsia="Heiti TC Medium" w:hAnsi="Kinetic Letters Unjoined" w:cs="Arial"/>
                <w:b/>
                <w:bCs/>
                <w:color w:val="000000" w:themeColor="text1"/>
                <w:sz w:val="28"/>
                <w:szCs w:val="28"/>
              </w:rPr>
            </w:pPr>
            <w:r w:rsidRPr="00684A18">
              <w:rPr>
                <w:rFonts w:ascii="Kinetic Letters Unjoined" w:eastAsia="Heiti TC Medium" w:hAnsi="Kinetic Letters Unjoined" w:cs="Arial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9BEC28A" w14:textId="77777777" w:rsidR="00DB4CFD" w:rsidRPr="00684A18" w:rsidRDefault="00DB4CFD" w:rsidP="00DB4CFD">
            <w:pPr>
              <w:jc w:val="center"/>
              <w:rPr>
                <w:rFonts w:ascii="Kinetic Letters Unjoined" w:eastAsia="Heiti TC Medium" w:hAnsi="Kinetic Letters Unjoined"/>
                <w:b/>
                <w:bCs/>
                <w:color w:val="000000" w:themeColor="text1"/>
                <w:sz w:val="28"/>
                <w:szCs w:val="28"/>
              </w:rPr>
            </w:pPr>
            <w:r w:rsidRPr="00684A18">
              <w:rPr>
                <w:rFonts w:ascii="Kinetic Letters Unjoined" w:eastAsia="Heiti TC Medium" w:hAnsi="Kinetic Letters Unjoined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163A0340" w14:textId="77777777" w:rsidR="00DB4CFD" w:rsidRPr="00684A18" w:rsidRDefault="00DB4CFD" w:rsidP="00DB4CFD">
            <w:pPr>
              <w:jc w:val="center"/>
              <w:rPr>
                <w:rFonts w:ascii="Kinetic Letters Unjoined" w:eastAsia="Heiti TC Medium" w:hAnsi="Kinetic Letters Unjoined"/>
                <w:b/>
                <w:bCs/>
                <w:color w:val="000000" w:themeColor="text1"/>
                <w:sz w:val="28"/>
                <w:szCs w:val="28"/>
              </w:rPr>
            </w:pPr>
            <w:r w:rsidRPr="00684A18">
              <w:rPr>
                <w:rFonts w:ascii="Kinetic Letters Unjoined" w:eastAsia="Heiti TC Medium" w:hAnsi="Kinetic Letters Unjoined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A9B73EF" w14:textId="77777777" w:rsidR="00DB4CFD" w:rsidRPr="00684A18" w:rsidRDefault="00DB4CFD" w:rsidP="00DB4CFD">
            <w:pPr>
              <w:jc w:val="center"/>
              <w:rPr>
                <w:rFonts w:ascii="Kinetic Letters Unjoined" w:eastAsia="Heiti TC Medium" w:hAnsi="Kinetic Letters Unjoined"/>
                <w:b/>
                <w:bCs/>
                <w:color w:val="000000" w:themeColor="text1"/>
                <w:sz w:val="28"/>
                <w:szCs w:val="28"/>
              </w:rPr>
            </w:pPr>
            <w:r w:rsidRPr="00684A18">
              <w:rPr>
                <w:rFonts w:ascii="Kinetic Letters Unjoined" w:eastAsia="Heiti TC Medium" w:hAnsi="Kinetic Letters Unjoined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48BB6ED1" w14:textId="77777777" w:rsidR="00DB4CFD" w:rsidRPr="00684A18" w:rsidRDefault="00DB4CFD" w:rsidP="00DB4CFD">
            <w:pPr>
              <w:jc w:val="center"/>
              <w:rPr>
                <w:rFonts w:ascii="Kinetic Letters Unjoined" w:eastAsia="Heiti TC Medium" w:hAnsi="Kinetic Letters Unjoined"/>
                <w:b/>
                <w:bCs/>
                <w:color w:val="000000" w:themeColor="text1"/>
                <w:sz w:val="28"/>
                <w:szCs w:val="28"/>
              </w:rPr>
            </w:pPr>
            <w:r w:rsidRPr="00684A18">
              <w:rPr>
                <w:rFonts w:ascii="Kinetic Letters Unjoined" w:eastAsia="Heiti TC Medium" w:hAnsi="Kinetic Letters Unjoined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DB4CFD" w:rsidRPr="00684A18" w14:paraId="78300729" w14:textId="77777777" w:rsidTr="00DB4CFD">
        <w:tc>
          <w:tcPr>
            <w:tcW w:w="0" w:type="auto"/>
          </w:tcPr>
          <w:p w14:paraId="154D9582" w14:textId="77777777" w:rsidR="00DB4CFD" w:rsidRPr="00684A18" w:rsidRDefault="00DB4CFD" w:rsidP="00DB4CFD">
            <w:pPr>
              <w:rPr>
                <w:rFonts w:ascii="Kinetic Letters Unjoined" w:eastAsia="Heiti TC Medium" w:hAnsi="Kinetic Letters Unjoined" w:cs="Calibri"/>
                <w:szCs w:val="28"/>
              </w:rPr>
            </w:pPr>
            <w:r w:rsidRPr="00684A18">
              <w:rPr>
                <w:rFonts w:ascii="Kinetic Letters Unjoined" w:eastAsia="Heiti TC Medium" w:hAnsi="Kinetic Letters Unjoined" w:cs="Calibri"/>
                <w:szCs w:val="28"/>
              </w:rPr>
              <w:t>Read, write and interpret mathematical statements involving addition (+), subtraction (</w:t>
            </w:r>
            <w:r w:rsidRPr="00684A18">
              <w:rPr>
                <w:rFonts w:ascii="Courier New" w:eastAsia="Heiti TC Medium" w:hAnsi="Courier New" w:cs="Courier New"/>
                <w:szCs w:val="28"/>
              </w:rPr>
              <w:t>–</w:t>
            </w:r>
            <w:r w:rsidRPr="00684A18">
              <w:rPr>
                <w:rFonts w:ascii="Kinetic Letters Unjoined" w:eastAsia="Heiti TC Medium" w:hAnsi="Kinetic Letters Unjoined" w:cs="Calibri"/>
                <w:szCs w:val="28"/>
              </w:rPr>
              <w:t>) and equals (=) signs</w:t>
            </w:r>
          </w:p>
          <w:p w14:paraId="5C6D5C37" w14:textId="77777777" w:rsidR="00DB4CFD" w:rsidRPr="00684A18" w:rsidRDefault="00DB4CFD" w:rsidP="00DB4CFD">
            <w:pPr>
              <w:rPr>
                <w:rFonts w:ascii="Kinetic Letters Unjoined" w:eastAsia="Heiti TC Medium" w:hAnsi="Kinetic Letters Unjoined" w:cs="Calibri"/>
                <w:color w:val="000000" w:themeColor="text1"/>
                <w:sz w:val="44"/>
                <w:szCs w:val="44"/>
              </w:rPr>
            </w:pPr>
          </w:p>
          <w:p w14:paraId="6A778876" w14:textId="77777777" w:rsidR="00DB4CFD" w:rsidRPr="00684A18" w:rsidRDefault="00DB4CFD" w:rsidP="00DB4CFD">
            <w:pPr>
              <w:rPr>
                <w:rFonts w:ascii="Kinetic Letters Unjoined" w:eastAsia="Heiti TC Medium" w:hAnsi="Kinetic Letters Unjoined" w:cs="Calibri"/>
                <w:color w:val="000000" w:themeColor="text1"/>
                <w:sz w:val="44"/>
                <w:szCs w:val="44"/>
              </w:rPr>
            </w:pPr>
            <w:r w:rsidRPr="00684A18">
              <w:rPr>
                <w:rFonts w:ascii="Kinetic Letters Unjoined" w:eastAsia="Heiti TC Medium" w:hAnsi="Kinetic Letters Unjoined" w:cs="Calibri"/>
                <w:color w:val="000000"/>
                <w:szCs w:val="28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684A18">
              <w:rPr>
                <w:rFonts w:ascii="Segoe UI Symbol" w:eastAsia="Heiti TC Medium" w:hAnsi="Segoe UI Symbol" w:cs="Segoe UI Symbol"/>
                <w:color w:val="000000"/>
                <w:szCs w:val="28"/>
              </w:rPr>
              <w:t>☐</w:t>
            </w:r>
            <w:r w:rsidRPr="00684A18">
              <w:rPr>
                <w:rFonts w:ascii="Kinetic Letters Unjoined" w:eastAsia="Heiti TC Medium" w:hAnsi="Kinetic Letters Unjoined" w:cs="Calibri"/>
                <w:color w:val="000000"/>
                <w:szCs w:val="28"/>
              </w:rPr>
              <w:t xml:space="preserve"> </w:t>
            </w:r>
            <w:r w:rsidRPr="00684A18">
              <w:rPr>
                <w:rFonts w:ascii="Courier New" w:eastAsia="Heiti TC Medium" w:hAnsi="Courier New" w:cs="Courier New"/>
                <w:color w:val="000000"/>
                <w:szCs w:val="28"/>
              </w:rPr>
              <w:t>–</w:t>
            </w:r>
            <w:r w:rsidRPr="00684A18">
              <w:rPr>
                <w:rFonts w:ascii="Kinetic Letters Unjoined" w:eastAsia="Heiti TC Medium" w:hAnsi="Kinetic Letters Unjoined" w:cs="Calibri"/>
                <w:color w:val="000000"/>
                <w:szCs w:val="28"/>
              </w:rPr>
              <w:t xml:space="preserve"> 9</w:t>
            </w:r>
          </w:p>
        </w:tc>
        <w:tc>
          <w:tcPr>
            <w:tcW w:w="0" w:type="auto"/>
          </w:tcPr>
          <w:p w14:paraId="06BB18F2" w14:textId="77777777" w:rsidR="00DB4CFD" w:rsidRPr="00684A18" w:rsidRDefault="00DB4CFD" w:rsidP="00DB4CFD">
            <w:pPr>
              <w:pStyle w:val="Default"/>
              <w:rPr>
                <w:rFonts w:ascii="Kinetic Letters Unjoined" w:eastAsia="Heiti TC Medium" w:hAnsi="Kinetic Letters Unjoined" w:cs="Calibri"/>
                <w:i/>
                <w:szCs w:val="28"/>
              </w:rPr>
            </w:pPr>
            <w:r w:rsidRPr="00684A18">
              <w:rPr>
                <w:rFonts w:ascii="Kinetic Letters Unjoined" w:eastAsia="Heiti TC Medium" w:hAnsi="Kinetic Letters Unjoined" w:cs="Calibri"/>
                <w:i/>
                <w:color w:val="auto"/>
                <w:szCs w:val="28"/>
              </w:rPr>
              <w:t>Add and subtract two two-digit numbers using concrete objects, pictorial representations progressing to formal written methods</w:t>
            </w:r>
            <w:r w:rsidRPr="00684A18">
              <w:rPr>
                <w:rFonts w:ascii="Kinetic Letters Unjoined" w:eastAsia="Heiti TC Medium" w:hAnsi="Kinetic Letters Unjoined" w:cs="Calibri"/>
                <w:i/>
                <w:szCs w:val="28"/>
              </w:rPr>
              <w:t xml:space="preserve"> </w:t>
            </w:r>
          </w:p>
          <w:p w14:paraId="52B8BBFA" w14:textId="77777777" w:rsidR="00DB4CFD" w:rsidRPr="00684A18" w:rsidRDefault="00DB4CFD" w:rsidP="00DB4CFD">
            <w:pPr>
              <w:pStyle w:val="Default"/>
              <w:rPr>
                <w:rFonts w:ascii="Kinetic Letters Unjoined" w:eastAsia="Heiti TC Medium" w:hAnsi="Kinetic Letters Unjoined" w:cs="Calibri"/>
                <w:i/>
                <w:szCs w:val="28"/>
              </w:rPr>
            </w:pPr>
          </w:p>
          <w:p w14:paraId="14104B47" w14:textId="77777777" w:rsidR="00DB4CFD" w:rsidRPr="00684A18" w:rsidRDefault="00DB4CFD" w:rsidP="00DB4CFD">
            <w:pPr>
              <w:pStyle w:val="Default"/>
              <w:rPr>
                <w:rFonts w:ascii="Kinetic Letters Unjoined" w:eastAsia="Heiti TC Medium" w:hAnsi="Kinetic Letters Unjoined" w:cs="Calibri"/>
                <w:szCs w:val="28"/>
              </w:rPr>
            </w:pPr>
            <w:r w:rsidRPr="00684A18">
              <w:rPr>
                <w:rFonts w:ascii="Kinetic Letters Unjoined" w:eastAsia="Heiti TC Medium" w:hAnsi="Kinetic Letters Unjoined" w:cs="Calibri"/>
                <w:szCs w:val="28"/>
              </w:rPr>
              <w:t>Add and subtract numbers using concrete objects, pictorial representations, and mentally, including:</w:t>
            </w:r>
          </w:p>
          <w:p w14:paraId="50249405" w14:textId="77777777" w:rsidR="00DB4CFD" w:rsidRPr="00684A18" w:rsidRDefault="00DB4CFD" w:rsidP="00DB4CFD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Kinetic Letters Unjoined" w:eastAsia="Heiti TC Medium" w:hAnsi="Kinetic Letters Unjoined" w:cs="Calibri"/>
                <w:szCs w:val="28"/>
              </w:rPr>
            </w:pPr>
            <w:r w:rsidRPr="00684A18">
              <w:rPr>
                <w:rFonts w:ascii="Kinetic Letters Unjoined" w:eastAsia="Heiti TC Medium" w:hAnsi="Kinetic Letters Unjoined" w:cs="Calibri"/>
                <w:szCs w:val="28"/>
              </w:rPr>
              <w:t>a two-digit number and ones</w:t>
            </w:r>
          </w:p>
          <w:p w14:paraId="264F6A9F" w14:textId="77777777" w:rsidR="00DB4CFD" w:rsidRPr="00684A18" w:rsidRDefault="00DB4CFD" w:rsidP="00DB4CFD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Kinetic Letters Unjoined" w:eastAsia="Heiti TC Medium" w:hAnsi="Kinetic Letters Unjoined" w:cs="Calibri"/>
                <w:szCs w:val="28"/>
              </w:rPr>
            </w:pPr>
            <w:r w:rsidRPr="00684A18">
              <w:rPr>
                <w:rFonts w:ascii="Kinetic Letters Unjoined" w:eastAsia="Heiti TC Medium" w:hAnsi="Kinetic Letters Unjoined" w:cs="Calibri"/>
                <w:szCs w:val="28"/>
              </w:rPr>
              <w:t>a two-digit number and tens</w:t>
            </w:r>
          </w:p>
          <w:p w14:paraId="4FBA1154" w14:textId="77777777" w:rsidR="00DB4CFD" w:rsidRPr="00684A18" w:rsidRDefault="00DB4CFD" w:rsidP="00DB4CFD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Kinetic Letters Unjoined" w:eastAsia="Heiti TC Medium" w:hAnsi="Kinetic Letters Unjoined" w:cs="Calibri"/>
                <w:szCs w:val="28"/>
              </w:rPr>
            </w:pPr>
            <w:r w:rsidRPr="00684A18">
              <w:rPr>
                <w:rFonts w:ascii="Kinetic Letters Unjoined" w:eastAsia="Heiti TC Medium" w:hAnsi="Kinetic Letters Unjoined" w:cs="Calibri"/>
                <w:szCs w:val="28"/>
              </w:rPr>
              <w:t>two two-digit numbers</w:t>
            </w:r>
          </w:p>
          <w:p w14:paraId="3037ACDE" w14:textId="77777777" w:rsidR="00DB4CFD" w:rsidRPr="00684A18" w:rsidRDefault="00DB4CFD" w:rsidP="00DB4CFD">
            <w:pPr>
              <w:pStyle w:val="Default"/>
              <w:rPr>
                <w:rFonts w:ascii="Kinetic Letters Unjoined" w:eastAsia="Heiti TC Medium" w:hAnsi="Kinetic Letters Unjoined" w:cs="Calibri"/>
                <w:i/>
                <w:szCs w:val="28"/>
              </w:rPr>
            </w:pPr>
            <w:r w:rsidRPr="00684A18">
              <w:rPr>
                <w:rFonts w:ascii="Kinetic Letters Unjoined" w:eastAsia="Heiti TC Medium" w:hAnsi="Kinetic Letters Unjoined" w:cs="Calibri"/>
                <w:szCs w:val="28"/>
              </w:rPr>
              <w:t>adding three one-digit numbers</w:t>
            </w:r>
          </w:p>
        </w:tc>
        <w:tc>
          <w:tcPr>
            <w:tcW w:w="0" w:type="auto"/>
          </w:tcPr>
          <w:p w14:paraId="62EF82F5" w14:textId="77777777" w:rsidR="00DB4CFD" w:rsidRPr="00684A18" w:rsidRDefault="00DB4CFD" w:rsidP="00DB4CFD">
            <w:pPr>
              <w:rPr>
                <w:rFonts w:ascii="Kinetic Letters Unjoined" w:eastAsia="Heiti TC Medium" w:hAnsi="Kinetic Letters Unjoined" w:cs="Calibri"/>
                <w:szCs w:val="28"/>
              </w:rPr>
            </w:pPr>
            <w:r w:rsidRPr="00684A18">
              <w:rPr>
                <w:rFonts w:ascii="Kinetic Letters Unjoined" w:eastAsia="Heiti TC Medium" w:hAnsi="Kinetic Letters Unjoined" w:cs="Calibri"/>
                <w:szCs w:val="28"/>
              </w:rPr>
              <w:t>Add and subtract numbers with up to three digits, using formal written methods of columnar addition and subtraction</w:t>
            </w:r>
          </w:p>
          <w:p w14:paraId="197FE7B1" w14:textId="77777777" w:rsidR="00DB4CFD" w:rsidRPr="00684A18" w:rsidRDefault="00DB4CFD" w:rsidP="00DB4CFD">
            <w:pPr>
              <w:rPr>
                <w:rFonts w:ascii="Kinetic Letters Unjoined" w:eastAsia="Heiti TC Medium" w:hAnsi="Kinetic Letters Unjoined" w:cs="Calibri"/>
                <w:szCs w:val="28"/>
              </w:rPr>
            </w:pPr>
          </w:p>
          <w:p w14:paraId="5AE84059" w14:textId="77777777" w:rsidR="00DB4CFD" w:rsidRPr="00684A18" w:rsidRDefault="00DB4CFD" w:rsidP="00DB4CFD">
            <w:pPr>
              <w:pStyle w:val="Default"/>
              <w:rPr>
                <w:rFonts w:ascii="Kinetic Letters Unjoined" w:eastAsia="Heiti TC Medium" w:hAnsi="Kinetic Letters Unjoined" w:cs="Calibri"/>
                <w:szCs w:val="28"/>
              </w:rPr>
            </w:pPr>
            <w:r w:rsidRPr="00684A18">
              <w:rPr>
                <w:rFonts w:ascii="Kinetic Letters Unjoined" w:eastAsia="Heiti TC Medium" w:hAnsi="Kinetic Letters Unjoined" w:cs="Calibri"/>
                <w:szCs w:val="28"/>
              </w:rPr>
              <w:t>Add and subtract numbers mentally, including:</w:t>
            </w:r>
          </w:p>
          <w:p w14:paraId="1AF98860" w14:textId="77777777" w:rsidR="00DB4CFD" w:rsidRPr="00684A18" w:rsidRDefault="00DB4CFD" w:rsidP="00DB4CFD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Kinetic Letters Unjoined" w:eastAsia="Heiti TC Medium" w:hAnsi="Kinetic Letters Unjoined" w:cs="Calibri"/>
                <w:szCs w:val="28"/>
              </w:rPr>
            </w:pPr>
            <w:r w:rsidRPr="00684A18">
              <w:rPr>
                <w:rFonts w:ascii="Kinetic Letters Unjoined" w:eastAsia="Heiti TC Medium" w:hAnsi="Kinetic Letters Unjoined" w:cs="Calibri"/>
                <w:szCs w:val="28"/>
              </w:rPr>
              <w:t>a three-digit number and ones</w:t>
            </w:r>
          </w:p>
          <w:p w14:paraId="71F18FE2" w14:textId="77777777" w:rsidR="00DB4CFD" w:rsidRPr="00684A18" w:rsidRDefault="00DB4CFD" w:rsidP="00DB4CFD">
            <w:pPr>
              <w:pStyle w:val="Default"/>
              <w:numPr>
                <w:ilvl w:val="0"/>
                <w:numId w:val="2"/>
              </w:numPr>
              <w:ind w:left="317" w:hanging="283"/>
              <w:rPr>
                <w:rFonts w:ascii="Kinetic Letters Unjoined" w:eastAsia="Heiti TC Medium" w:hAnsi="Kinetic Letters Unjoined" w:cs="Calibri"/>
                <w:szCs w:val="28"/>
              </w:rPr>
            </w:pPr>
            <w:r w:rsidRPr="00684A18">
              <w:rPr>
                <w:rFonts w:ascii="Kinetic Letters Unjoined" w:eastAsia="Heiti TC Medium" w:hAnsi="Kinetic Letters Unjoined" w:cs="Calibri"/>
                <w:szCs w:val="28"/>
              </w:rPr>
              <w:t>a three-digit number and tens</w:t>
            </w:r>
          </w:p>
          <w:p w14:paraId="5B29B61B" w14:textId="77777777" w:rsidR="00DB4CFD" w:rsidRPr="00684A18" w:rsidRDefault="00DB4CFD" w:rsidP="00DB4CFD">
            <w:pPr>
              <w:rPr>
                <w:rFonts w:ascii="Kinetic Letters Unjoined" w:eastAsia="Heiti TC Medium" w:hAnsi="Kinetic Letters Unjoined" w:cs="Calibri"/>
                <w:szCs w:val="28"/>
              </w:rPr>
            </w:pPr>
            <w:r w:rsidRPr="00684A18">
              <w:rPr>
                <w:rFonts w:ascii="Kinetic Letters Unjoined" w:eastAsia="Heiti TC Medium" w:hAnsi="Kinetic Letters Unjoined" w:cs="Calibri"/>
                <w:szCs w:val="28"/>
              </w:rPr>
              <w:t>a three-digit number and hundreds</w:t>
            </w:r>
          </w:p>
          <w:p w14:paraId="6A3BFDF3" w14:textId="77777777" w:rsidR="00DB4CFD" w:rsidRPr="00684A18" w:rsidRDefault="00DB4CFD" w:rsidP="00DB4CFD">
            <w:pPr>
              <w:rPr>
                <w:rFonts w:ascii="Kinetic Letters Unjoined" w:eastAsia="Heiti TC Medium" w:hAnsi="Kinetic Letters Unjoined" w:cs="Calibri"/>
                <w:color w:val="000000" w:themeColor="text1"/>
                <w:sz w:val="44"/>
                <w:szCs w:val="44"/>
              </w:rPr>
            </w:pPr>
          </w:p>
        </w:tc>
        <w:tc>
          <w:tcPr>
            <w:tcW w:w="0" w:type="auto"/>
          </w:tcPr>
          <w:p w14:paraId="1A8A52CF" w14:textId="77777777" w:rsidR="00DB4CFD" w:rsidRPr="00684A18" w:rsidRDefault="00DB4CFD" w:rsidP="00DB4CFD">
            <w:pPr>
              <w:pStyle w:val="Default"/>
              <w:rPr>
                <w:rFonts w:ascii="Kinetic Letters Unjoined" w:eastAsia="Heiti TC Medium" w:hAnsi="Kinetic Letters Unjoined" w:cs="Calibri"/>
                <w:color w:val="auto"/>
                <w:szCs w:val="28"/>
              </w:rPr>
            </w:pPr>
            <w:r w:rsidRPr="00684A18">
              <w:rPr>
                <w:rFonts w:ascii="Kinetic Letters Unjoined" w:eastAsia="Heiti TC Medium" w:hAnsi="Kinetic Letters Unjoined" w:cs="Calibri"/>
                <w:color w:val="auto"/>
                <w:szCs w:val="28"/>
              </w:rPr>
              <w:t>Add and subtract numbers with up to 4 digits using the formal written methods of columnar addition where appropriate</w:t>
            </w:r>
          </w:p>
          <w:p w14:paraId="47978885" w14:textId="77777777" w:rsidR="00DB4CFD" w:rsidRPr="00684A18" w:rsidRDefault="00DB4CFD" w:rsidP="00DB4CFD">
            <w:pPr>
              <w:rPr>
                <w:rFonts w:ascii="Kinetic Letters Unjoined" w:eastAsia="Heiti TC Medium" w:hAnsi="Kinetic Letters Unjoined" w:cs="Calibri"/>
                <w:szCs w:val="28"/>
              </w:rPr>
            </w:pPr>
            <w:r w:rsidRPr="00684A18">
              <w:rPr>
                <w:rFonts w:ascii="Kinetic Letters Unjoined" w:eastAsia="Heiti TC Medium" w:hAnsi="Kinetic Letters Unjoined" w:cs="Calibri"/>
                <w:szCs w:val="28"/>
              </w:rPr>
              <w:t>signs</w:t>
            </w:r>
          </w:p>
          <w:p w14:paraId="1B5D2E6F" w14:textId="77777777" w:rsidR="00DB4CFD" w:rsidRPr="00684A18" w:rsidRDefault="00DB4CFD" w:rsidP="00DB4CFD">
            <w:pPr>
              <w:rPr>
                <w:rFonts w:ascii="Kinetic Letters Unjoined" w:eastAsia="Heiti TC Medium" w:hAnsi="Kinetic Letters Unjoined" w:cs="Calibri"/>
                <w:szCs w:val="28"/>
              </w:rPr>
            </w:pPr>
          </w:p>
          <w:p w14:paraId="60CB232D" w14:textId="77777777" w:rsidR="00DB4CFD" w:rsidRPr="00684A18" w:rsidRDefault="00DB4CFD" w:rsidP="00DB4CFD">
            <w:pPr>
              <w:widowControl w:val="0"/>
              <w:autoSpaceDE w:val="0"/>
              <w:autoSpaceDN w:val="0"/>
              <w:adjustRightInd w:val="0"/>
              <w:rPr>
                <w:rFonts w:ascii="Kinetic Letters Unjoined" w:eastAsia="Heiti TC Medium" w:hAnsi="Kinetic Letters Unjoined" w:cs="Calibri"/>
                <w:szCs w:val="28"/>
              </w:rPr>
            </w:pPr>
            <w:r w:rsidRPr="00684A18">
              <w:rPr>
                <w:rFonts w:ascii="Kinetic Letters Unjoined" w:eastAsia="Heiti TC Medium" w:hAnsi="Kinetic Letters Unjoined" w:cs="Calibri"/>
                <w:szCs w:val="28"/>
              </w:rPr>
              <w:t>Solve addition and subtraction two-step problems in contexts, deciding which operations and methods to use and why</w:t>
            </w:r>
          </w:p>
          <w:p w14:paraId="6C1160CB" w14:textId="77777777" w:rsidR="00DB4CFD" w:rsidRPr="00684A18" w:rsidRDefault="00DB4CFD" w:rsidP="00DB4CFD">
            <w:pPr>
              <w:rPr>
                <w:rFonts w:ascii="Kinetic Letters Unjoined" w:eastAsia="Heiti TC Medium" w:hAnsi="Kinetic Letters Unjoined" w:cs="Calibri"/>
                <w:color w:val="000000" w:themeColor="text1"/>
                <w:sz w:val="44"/>
                <w:szCs w:val="44"/>
              </w:rPr>
            </w:pPr>
          </w:p>
        </w:tc>
        <w:tc>
          <w:tcPr>
            <w:tcW w:w="0" w:type="auto"/>
          </w:tcPr>
          <w:p w14:paraId="71BB37B7" w14:textId="77777777" w:rsidR="00DB4CFD" w:rsidRPr="00684A18" w:rsidRDefault="00DB4CFD" w:rsidP="00DB4CFD">
            <w:pPr>
              <w:rPr>
                <w:rFonts w:ascii="Kinetic Letters Unjoined" w:eastAsia="Heiti TC Medium" w:hAnsi="Kinetic Letters Unjoined" w:cs="Calibri"/>
                <w:szCs w:val="28"/>
              </w:rPr>
            </w:pPr>
            <w:r w:rsidRPr="00684A18">
              <w:rPr>
                <w:rFonts w:ascii="Kinetic Letters Unjoined" w:eastAsia="Heiti TC Medium" w:hAnsi="Kinetic Letters Unjoined" w:cs="Calibri"/>
                <w:szCs w:val="28"/>
              </w:rPr>
              <w:t>Add and subtract whole numbers with more than 4 digits, including using formal written methods (columnar addition and subtraction)</w:t>
            </w:r>
          </w:p>
          <w:p w14:paraId="36555DF1" w14:textId="77777777" w:rsidR="00DB4CFD" w:rsidRPr="00684A18" w:rsidRDefault="00DB4CFD" w:rsidP="00DB4CFD">
            <w:pPr>
              <w:rPr>
                <w:rFonts w:ascii="Kinetic Letters Unjoined" w:eastAsia="Heiti TC Medium" w:hAnsi="Kinetic Letters Unjoined" w:cs="Calibri"/>
                <w:szCs w:val="28"/>
              </w:rPr>
            </w:pPr>
          </w:p>
          <w:p w14:paraId="0401C723" w14:textId="77777777" w:rsidR="00DB4CFD" w:rsidRPr="00684A18" w:rsidRDefault="00DB4CFD" w:rsidP="00DB4CFD">
            <w:pPr>
              <w:rPr>
                <w:rFonts w:ascii="Kinetic Letters Unjoined" w:eastAsia="Heiti TC Medium" w:hAnsi="Kinetic Letters Unjoined" w:cs="Calibri"/>
                <w:szCs w:val="28"/>
              </w:rPr>
            </w:pPr>
            <w:r w:rsidRPr="00684A18">
              <w:rPr>
                <w:rFonts w:ascii="Kinetic Letters Unjoined" w:eastAsia="Heiti TC Medium" w:hAnsi="Kinetic Letters Unjoined" w:cs="Calibri"/>
                <w:szCs w:val="28"/>
              </w:rPr>
              <w:t>Add and subtract numbers mentally with increasingly large numbers</w:t>
            </w:r>
          </w:p>
        </w:tc>
        <w:tc>
          <w:tcPr>
            <w:tcW w:w="0" w:type="auto"/>
          </w:tcPr>
          <w:p w14:paraId="5341425C" w14:textId="77777777" w:rsidR="00DB4CFD" w:rsidRPr="00684A18" w:rsidRDefault="00DB4CFD" w:rsidP="00DB4CFD">
            <w:pPr>
              <w:jc w:val="center"/>
              <w:rPr>
                <w:rFonts w:ascii="Kinetic Letters Unjoined" w:eastAsia="Heiti TC Medium" w:hAnsi="Kinetic Letters Unjoined" w:cs="Calibri"/>
                <w:szCs w:val="28"/>
              </w:rPr>
            </w:pPr>
            <w:r w:rsidRPr="00684A18">
              <w:rPr>
                <w:rFonts w:ascii="Kinetic Letters Unjoined" w:eastAsia="Heiti TC Medium" w:hAnsi="Kinetic Letters Unjoined" w:cs="Calibri"/>
                <w:szCs w:val="28"/>
              </w:rPr>
              <w:t xml:space="preserve">Solve addition and subtraction multi-step problems in contexts, deciding which operations and methods to use and why </w:t>
            </w:r>
          </w:p>
          <w:p w14:paraId="099BA98E" w14:textId="77777777" w:rsidR="00DB4CFD" w:rsidRPr="00684A18" w:rsidRDefault="00DB4CFD" w:rsidP="00DB4CFD">
            <w:pPr>
              <w:jc w:val="center"/>
              <w:rPr>
                <w:rFonts w:ascii="Kinetic Letters Unjoined" w:eastAsia="Heiti TC Medium" w:hAnsi="Kinetic Letters Unjoined" w:cs="Calibri"/>
                <w:szCs w:val="28"/>
              </w:rPr>
            </w:pPr>
          </w:p>
          <w:p w14:paraId="33C44FCE" w14:textId="77777777" w:rsidR="00DB4CFD" w:rsidRPr="00684A18" w:rsidRDefault="00DB4CFD" w:rsidP="00DB4CFD">
            <w:pPr>
              <w:jc w:val="center"/>
              <w:rPr>
                <w:rFonts w:ascii="Kinetic Letters Unjoined" w:eastAsia="Heiti TC Medium" w:hAnsi="Kinetic Letters Unjoined" w:cs="Calibri"/>
                <w:szCs w:val="28"/>
              </w:rPr>
            </w:pPr>
            <w:r w:rsidRPr="00684A18">
              <w:rPr>
                <w:rFonts w:ascii="Kinetic Letters Unjoined" w:eastAsia="Heiti TC Medium" w:hAnsi="Kinetic Letters Unjoined" w:cs="Calibri"/>
                <w:szCs w:val="28"/>
              </w:rPr>
              <w:t>Perform mental calculations, including with mixed operations and large numbers</w:t>
            </w:r>
          </w:p>
          <w:p w14:paraId="0D36538D" w14:textId="77777777" w:rsidR="00DB4CFD" w:rsidRPr="00684A18" w:rsidRDefault="00DB4CFD" w:rsidP="00DB4CFD">
            <w:pPr>
              <w:rPr>
                <w:rFonts w:ascii="Kinetic Letters Unjoined" w:eastAsia="Heiti TC Medium" w:hAnsi="Kinetic Letters Unjoined" w:cs="Calibri"/>
                <w:color w:val="000000" w:themeColor="text1"/>
                <w:sz w:val="44"/>
                <w:szCs w:val="44"/>
              </w:rPr>
            </w:pPr>
          </w:p>
        </w:tc>
      </w:tr>
    </w:tbl>
    <w:p w14:paraId="64E31CD2" w14:textId="00B79594" w:rsidR="000277D3" w:rsidRPr="00684A18" w:rsidRDefault="000277D3" w:rsidP="000277D3">
      <w:pPr>
        <w:rPr>
          <w:rFonts w:ascii="Kinetic Letters Unjoined" w:eastAsia="Heiti TC Medium" w:hAnsi="Kinetic Letters Unjoined"/>
          <w:sz w:val="44"/>
          <w:szCs w:val="44"/>
        </w:rPr>
      </w:pPr>
      <w:r w:rsidRPr="00684A18">
        <w:rPr>
          <w:rFonts w:ascii="Kinetic Letters Unjoined" w:eastAsia="Heiti TC Medium" w:hAnsi="Kinetic Letters Unjoined"/>
          <w:sz w:val="44"/>
          <w:szCs w:val="44"/>
        </w:rPr>
        <w:t>Mental and Written Methods</w:t>
      </w:r>
      <w:r w:rsidR="00107B9E" w:rsidRPr="00684A18">
        <w:rPr>
          <w:rFonts w:ascii="Kinetic Letters Unjoined" w:eastAsia="Heiti TC Medium" w:hAnsi="Kinetic Letters Unjoined"/>
          <w:sz w:val="44"/>
          <w:szCs w:val="44"/>
        </w:rPr>
        <w:t xml:space="preserve"> (Addition and Subtraction)</w:t>
      </w:r>
    </w:p>
    <w:p w14:paraId="67651156" w14:textId="77777777" w:rsidR="000277D3" w:rsidRPr="00684A18" w:rsidRDefault="000277D3" w:rsidP="000277D3">
      <w:pPr>
        <w:rPr>
          <w:rFonts w:ascii="Kinetic Letters Unjoined" w:eastAsia="Heiti TC Medium" w:hAnsi="Kinetic Letters Unjoined"/>
          <w:sz w:val="28"/>
          <w:szCs w:val="28"/>
        </w:rPr>
      </w:pPr>
    </w:p>
    <w:p w14:paraId="1B44FEF4" w14:textId="77777777" w:rsidR="00DB4CFD" w:rsidRPr="00684A18" w:rsidRDefault="00107B9E" w:rsidP="00DB4CFD">
      <w:pPr>
        <w:rPr>
          <w:rFonts w:ascii="Kinetic Letters Unjoined" w:eastAsia="Heiti TC Medium" w:hAnsi="Kinetic Letters Unjoined"/>
          <w:sz w:val="44"/>
          <w:szCs w:val="44"/>
        </w:rPr>
      </w:pPr>
      <w:r w:rsidRPr="00684A18">
        <w:rPr>
          <w:rFonts w:ascii="Kinetic Letters Unjoined" w:eastAsia="Heiti TC Medium" w:hAnsi="Kinetic Letters Unjoined"/>
          <w:sz w:val="44"/>
          <w:szCs w:val="44"/>
        </w:rPr>
        <w:t>Mental and Written Methods (Multiplication and Division)</w:t>
      </w:r>
      <w:r w:rsidR="00DB4CFD" w:rsidRPr="00684A18">
        <w:rPr>
          <w:rFonts w:ascii="Kinetic Letters Unjoined" w:eastAsia="Heiti TC Medium" w:hAnsi="Kinetic Letters Unjoined"/>
          <w:sz w:val="44"/>
          <w:szCs w:val="44"/>
        </w:rPr>
        <w:t xml:space="preserve"> </w:t>
      </w:r>
    </w:p>
    <w:p w14:paraId="1CE9467E" w14:textId="77777777" w:rsidR="00DB4CFD" w:rsidRPr="00684A18" w:rsidRDefault="00DB4CFD" w:rsidP="00DB4CFD">
      <w:pPr>
        <w:rPr>
          <w:rFonts w:ascii="Kinetic Letters Unjoined" w:eastAsia="Heiti TC Medium" w:hAnsi="Kinetic Letters Unjoined"/>
          <w:sz w:val="28"/>
          <w:szCs w:val="28"/>
        </w:rPr>
      </w:pPr>
    </w:p>
    <w:p w14:paraId="5216FEE2" w14:textId="55E3BD7D" w:rsidR="00DB4CFD" w:rsidRPr="00684A18" w:rsidRDefault="00DB4CFD" w:rsidP="00DB4CFD">
      <w:pPr>
        <w:rPr>
          <w:rFonts w:ascii="Kinetic Letters Unjoined" w:eastAsia="Heiti TC Medium" w:hAnsi="Kinetic Letters Unjoined"/>
          <w:sz w:val="44"/>
          <w:szCs w:val="44"/>
        </w:rPr>
      </w:pPr>
      <w:r w:rsidRPr="00684A18">
        <w:rPr>
          <w:rFonts w:ascii="Kinetic Letters Unjoined" w:eastAsia="Heiti TC Medium" w:hAnsi="Kinetic Letters Unjoined"/>
          <w:sz w:val="44"/>
          <w:szCs w:val="44"/>
        </w:rPr>
        <w:t>Number Facts</w:t>
      </w:r>
    </w:p>
    <w:tbl>
      <w:tblPr>
        <w:tblStyle w:val="TableGrid"/>
        <w:tblpPr w:leftFromText="180" w:rightFromText="180" w:vertAnchor="page" w:horzAnchor="margin" w:tblpY="12934"/>
        <w:tblW w:w="0" w:type="auto"/>
        <w:tblLook w:val="04A0" w:firstRow="1" w:lastRow="0" w:firstColumn="1" w:lastColumn="0" w:noHBand="0" w:noVBand="1"/>
      </w:tblPr>
      <w:tblGrid>
        <w:gridCol w:w="1571"/>
        <w:gridCol w:w="1919"/>
        <w:gridCol w:w="1194"/>
        <w:gridCol w:w="1024"/>
        <w:gridCol w:w="1873"/>
        <w:gridCol w:w="1429"/>
      </w:tblGrid>
      <w:tr w:rsidR="00DB4CFD" w:rsidRPr="00684A18" w14:paraId="6B907659" w14:textId="77777777" w:rsidTr="00DB4CFD">
        <w:tc>
          <w:tcPr>
            <w:tcW w:w="0" w:type="auto"/>
            <w:gridSpan w:val="6"/>
          </w:tcPr>
          <w:p w14:paraId="48186967" w14:textId="77777777" w:rsidR="00DB4CFD" w:rsidRPr="00684A18" w:rsidRDefault="00DB4CFD" w:rsidP="00DB4CFD">
            <w:pPr>
              <w:jc w:val="center"/>
              <w:rPr>
                <w:rFonts w:ascii="Kinetic Letters Unjoined" w:eastAsia="Heiti TC Medium" w:hAnsi="Kinetic Letters Unjoined"/>
                <w:b/>
                <w:bCs/>
                <w:color w:val="000000" w:themeColor="text1"/>
                <w:sz w:val="36"/>
                <w:szCs w:val="36"/>
              </w:rPr>
            </w:pPr>
            <w:r w:rsidRPr="00684A18">
              <w:rPr>
                <w:rFonts w:ascii="Kinetic Letters Unjoined" w:eastAsia="Heiti TC Medium" w:hAnsi="Kinetic Letters Unjoined"/>
                <w:b/>
                <w:bCs/>
                <w:color w:val="000000" w:themeColor="text1"/>
                <w:sz w:val="36"/>
                <w:szCs w:val="36"/>
              </w:rPr>
              <w:t>Year</w:t>
            </w:r>
          </w:p>
        </w:tc>
      </w:tr>
      <w:tr w:rsidR="00DB4CFD" w:rsidRPr="00684A18" w14:paraId="33D1B0BC" w14:textId="77777777" w:rsidTr="00DB4CFD">
        <w:tc>
          <w:tcPr>
            <w:tcW w:w="0" w:type="auto"/>
          </w:tcPr>
          <w:p w14:paraId="20191DAF" w14:textId="77777777" w:rsidR="00DB4CFD" w:rsidRPr="00684A18" w:rsidRDefault="00DB4CFD" w:rsidP="00DB4CFD">
            <w:pPr>
              <w:jc w:val="center"/>
              <w:rPr>
                <w:rFonts w:ascii="Kinetic Letters Unjoined" w:eastAsia="Heiti TC Medium" w:hAnsi="Kinetic Letters Unjoined" w:cs="Arial"/>
                <w:color w:val="000000" w:themeColor="text1"/>
                <w:sz w:val="28"/>
                <w:szCs w:val="28"/>
              </w:rPr>
            </w:pPr>
            <w:r w:rsidRPr="00684A18">
              <w:rPr>
                <w:rFonts w:ascii="Kinetic Letters Unjoined" w:eastAsia="Heiti TC Medium" w:hAnsi="Kinetic Letters Unjoined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E948508" w14:textId="77777777" w:rsidR="00DB4CFD" w:rsidRPr="00684A18" w:rsidRDefault="00DB4CFD" w:rsidP="00DB4CFD">
            <w:pPr>
              <w:jc w:val="center"/>
              <w:rPr>
                <w:rFonts w:ascii="Kinetic Letters Unjoined" w:eastAsia="Heiti TC Medium" w:hAnsi="Kinetic Letters Unjoined" w:cs="Arial"/>
                <w:b/>
                <w:bCs/>
                <w:color w:val="000000" w:themeColor="text1"/>
                <w:sz w:val="28"/>
                <w:szCs w:val="28"/>
              </w:rPr>
            </w:pPr>
            <w:r w:rsidRPr="00684A18">
              <w:rPr>
                <w:rFonts w:ascii="Kinetic Letters Unjoined" w:eastAsia="Heiti TC Medium" w:hAnsi="Kinetic Letters Unjoined" w:cs="Arial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2C08888" w14:textId="77777777" w:rsidR="00DB4CFD" w:rsidRPr="00684A18" w:rsidRDefault="00DB4CFD" w:rsidP="00DB4CFD">
            <w:pPr>
              <w:jc w:val="center"/>
              <w:rPr>
                <w:rFonts w:ascii="Kinetic Letters Unjoined" w:eastAsia="Heiti TC Medium" w:hAnsi="Kinetic Letters Unjoined"/>
                <w:b/>
                <w:bCs/>
                <w:color w:val="000000" w:themeColor="text1"/>
                <w:sz w:val="28"/>
                <w:szCs w:val="28"/>
              </w:rPr>
            </w:pPr>
            <w:r w:rsidRPr="00684A18">
              <w:rPr>
                <w:rFonts w:ascii="Kinetic Letters Unjoined" w:eastAsia="Heiti TC Medium" w:hAnsi="Kinetic Letters Unjoined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F42905D" w14:textId="77777777" w:rsidR="00DB4CFD" w:rsidRPr="00684A18" w:rsidRDefault="00DB4CFD" w:rsidP="00DB4CFD">
            <w:pPr>
              <w:jc w:val="center"/>
              <w:rPr>
                <w:rFonts w:ascii="Kinetic Letters Unjoined" w:eastAsia="Heiti TC Medium" w:hAnsi="Kinetic Letters Unjoined"/>
                <w:b/>
                <w:bCs/>
                <w:color w:val="000000" w:themeColor="text1"/>
                <w:sz w:val="28"/>
                <w:szCs w:val="28"/>
              </w:rPr>
            </w:pPr>
            <w:r w:rsidRPr="00684A18">
              <w:rPr>
                <w:rFonts w:ascii="Kinetic Letters Unjoined" w:eastAsia="Heiti TC Medium" w:hAnsi="Kinetic Letters Unjoined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7A91A26" w14:textId="77777777" w:rsidR="00DB4CFD" w:rsidRPr="00684A18" w:rsidRDefault="00DB4CFD" w:rsidP="00DB4CFD">
            <w:pPr>
              <w:jc w:val="center"/>
              <w:rPr>
                <w:rFonts w:ascii="Kinetic Letters Unjoined" w:eastAsia="Heiti TC Medium" w:hAnsi="Kinetic Letters Unjoined"/>
                <w:b/>
                <w:bCs/>
                <w:color w:val="000000" w:themeColor="text1"/>
                <w:sz w:val="28"/>
                <w:szCs w:val="28"/>
              </w:rPr>
            </w:pPr>
            <w:r w:rsidRPr="00684A18">
              <w:rPr>
                <w:rFonts w:ascii="Kinetic Letters Unjoined" w:eastAsia="Heiti TC Medium" w:hAnsi="Kinetic Letters Unjoined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3D5CFFE4" w14:textId="77777777" w:rsidR="00DB4CFD" w:rsidRPr="00684A18" w:rsidRDefault="00DB4CFD" w:rsidP="00DB4CFD">
            <w:pPr>
              <w:jc w:val="center"/>
              <w:rPr>
                <w:rFonts w:ascii="Kinetic Letters Unjoined" w:eastAsia="Heiti TC Medium" w:hAnsi="Kinetic Letters Unjoined"/>
                <w:b/>
                <w:bCs/>
                <w:color w:val="000000" w:themeColor="text1"/>
                <w:sz w:val="28"/>
                <w:szCs w:val="28"/>
              </w:rPr>
            </w:pPr>
            <w:r w:rsidRPr="00684A18">
              <w:rPr>
                <w:rFonts w:ascii="Kinetic Letters Unjoined" w:eastAsia="Heiti TC Medium" w:hAnsi="Kinetic Letters Unjoined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DB4CFD" w:rsidRPr="00684A18" w14:paraId="59ACAF22" w14:textId="77777777" w:rsidTr="00DB4CFD">
        <w:tc>
          <w:tcPr>
            <w:tcW w:w="0" w:type="auto"/>
          </w:tcPr>
          <w:p w14:paraId="0E75ED26" w14:textId="77777777" w:rsidR="00DB4CFD" w:rsidRPr="00684A18" w:rsidRDefault="00DB4CFD" w:rsidP="00DB4CFD">
            <w:pPr>
              <w:rPr>
                <w:rFonts w:ascii="Kinetic Letters Unjoined" w:eastAsia="Heiti TC Medium" w:hAnsi="Kinetic Letters Unjoined" w:cs="Calibri"/>
                <w:color w:val="000000" w:themeColor="text1"/>
                <w:szCs w:val="28"/>
              </w:rPr>
            </w:pPr>
            <w:r w:rsidRPr="00684A18">
              <w:rPr>
                <w:rFonts w:ascii="Kinetic Letters Unjoined" w:eastAsia="Heiti TC Medium" w:hAnsi="Kinetic Letters Unjoined" w:cs="Calibri"/>
                <w:color w:val="000000" w:themeColor="text1"/>
                <w:szCs w:val="28"/>
              </w:rPr>
              <w:t>Represent &amp; use number bonds and related subtraction facts within 20</w:t>
            </w:r>
          </w:p>
          <w:p w14:paraId="5D177DE8" w14:textId="77777777" w:rsidR="00DB4CFD" w:rsidRPr="00684A18" w:rsidRDefault="00DB4CFD" w:rsidP="00DB4CFD">
            <w:pPr>
              <w:rPr>
                <w:rFonts w:ascii="Kinetic Letters Unjoined" w:eastAsia="Heiti TC Medium" w:hAnsi="Kinetic Letters Unjoined" w:cs="Calibri"/>
                <w:color w:val="000000" w:themeColor="text1"/>
                <w:szCs w:val="28"/>
              </w:rPr>
            </w:pPr>
          </w:p>
          <w:p w14:paraId="69460279" w14:textId="77777777" w:rsidR="00DB4CFD" w:rsidRPr="00684A18" w:rsidRDefault="00DB4CFD" w:rsidP="00DB4CFD">
            <w:pPr>
              <w:rPr>
                <w:rFonts w:ascii="Kinetic Letters Unjoined" w:eastAsia="Heiti TC Medium" w:hAnsi="Kinetic Letters Unjoined" w:cs="Calibri"/>
                <w:color w:val="000000" w:themeColor="text1"/>
                <w:sz w:val="44"/>
                <w:szCs w:val="44"/>
              </w:rPr>
            </w:pPr>
            <w:r w:rsidRPr="00684A18">
              <w:rPr>
                <w:rFonts w:ascii="Kinetic Letters Unjoined" w:eastAsia="Heiti TC Medium" w:hAnsi="Kinetic Letters Unjoined" w:cs="Calibri"/>
                <w:color w:val="000000" w:themeColor="text1"/>
                <w:szCs w:val="28"/>
              </w:rPr>
              <w:lastRenderedPageBreak/>
              <w:t>Add and subtract one-digit and two-digit numbers to 20, including zero</w:t>
            </w:r>
          </w:p>
        </w:tc>
        <w:tc>
          <w:tcPr>
            <w:tcW w:w="0" w:type="auto"/>
          </w:tcPr>
          <w:p w14:paraId="3DD9C9F4" w14:textId="77777777" w:rsidR="00DB4CFD" w:rsidRPr="00684A18" w:rsidRDefault="00DB4CFD" w:rsidP="00DB4CFD">
            <w:pPr>
              <w:rPr>
                <w:rFonts w:ascii="Kinetic Letters Unjoined" w:eastAsia="Heiti TC Medium" w:hAnsi="Kinetic Letters Unjoined" w:cs="Calibri"/>
                <w:color w:val="000000" w:themeColor="text1"/>
                <w:szCs w:val="28"/>
              </w:rPr>
            </w:pPr>
            <w:r w:rsidRPr="00684A18">
              <w:rPr>
                <w:rFonts w:ascii="Kinetic Letters Unjoined" w:eastAsia="Heiti TC Medium" w:hAnsi="Kinetic Letters Unjoined" w:cs="Calibri"/>
                <w:color w:val="000000" w:themeColor="text1"/>
                <w:szCs w:val="28"/>
              </w:rPr>
              <w:lastRenderedPageBreak/>
              <w:t>Recall and use addition and subtraction facts to 20 fluently, and derive and use related facts up to 100</w:t>
            </w:r>
          </w:p>
          <w:p w14:paraId="672561FE" w14:textId="77777777" w:rsidR="00DB4CFD" w:rsidRPr="00684A18" w:rsidRDefault="00DB4CFD" w:rsidP="00DB4CFD">
            <w:pPr>
              <w:rPr>
                <w:rFonts w:ascii="Kinetic Letters Unjoined" w:eastAsia="Heiti TC Medium" w:hAnsi="Kinetic Letters Unjoined" w:cs="Calibri"/>
                <w:color w:val="000000" w:themeColor="text1"/>
                <w:szCs w:val="28"/>
              </w:rPr>
            </w:pPr>
          </w:p>
          <w:p w14:paraId="202D2AA3" w14:textId="77777777" w:rsidR="00DB4CFD" w:rsidRPr="00684A18" w:rsidRDefault="00DB4CFD" w:rsidP="00DB4CFD">
            <w:pPr>
              <w:rPr>
                <w:rFonts w:ascii="Kinetic Letters Unjoined" w:eastAsia="Heiti TC Medium" w:hAnsi="Kinetic Letters Unjoined" w:cs="Calibri"/>
                <w:color w:val="000000" w:themeColor="text1"/>
                <w:szCs w:val="28"/>
              </w:rPr>
            </w:pPr>
            <w:r w:rsidRPr="00684A18">
              <w:rPr>
                <w:rFonts w:ascii="Kinetic Letters Unjoined" w:eastAsia="Heiti TC Medium" w:hAnsi="Kinetic Letters Unjoined" w:cs="Calibri"/>
                <w:color w:val="000000" w:themeColor="text1"/>
                <w:szCs w:val="44"/>
              </w:rPr>
              <w:t xml:space="preserve">Recall and use x and </w:t>
            </w:r>
            <w:r w:rsidRPr="00684A18">
              <w:rPr>
                <w:rFonts w:ascii="Calibri" w:eastAsia="Heiti TC Medium" w:hAnsi="Calibri" w:cs="Calibri"/>
                <w:color w:val="000000" w:themeColor="text1"/>
                <w:szCs w:val="44"/>
              </w:rPr>
              <w:t>÷</w:t>
            </w:r>
            <w:r w:rsidRPr="00684A18">
              <w:rPr>
                <w:rFonts w:ascii="Kinetic Letters Unjoined" w:eastAsia="Heiti TC Medium" w:hAnsi="Kinetic Letters Unjoined" w:cs="Calibri"/>
                <w:color w:val="000000" w:themeColor="text1"/>
                <w:szCs w:val="44"/>
              </w:rPr>
              <w:t xml:space="preserve"> facts for the 2, 5 and 10 x tables, including recognising odd and even numbers.</w:t>
            </w:r>
          </w:p>
        </w:tc>
        <w:tc>
          <w:tcPr>
            <w:tcW w:w="0" w:type="auto"/>
          </w:tcPr>
          <w:p w14:paraId="7FC96F20" w14:textId="77777777" w:rsidR="00DB4CFD" w:rsidRPr="00684A18" w:rsidRDefault="00DB4CFD" w:rsidP="00DB4CFD">
            <w:pPr>
              <w:rPr>
                <w:rFonts w:ascii="Kinetic Letters Unjoined" w:eastAsia="Heiti TC Medium" w:hAnsi="Kinetic Letters Unjoined" w:cs="Calibri"/>
                <w:color w:val="000000" w:themeColor="text1"/>
                <w:sz w:val="44"/>
                <w:szCs w:val="44"/>
              </w:rPr>
            </w:pPr>
            <w:r w:rsidRPr="00684A18">
              <w:rPr>
                <w:rFonts w:ascii="Kinetic Letters Unjoined" w:eastAsia="Heiti TC Medium" w:hAnsi="Kinetic Letters Unjoined" w:cs="Calibri"/>
                <w:color w:val="000000" w:themeColor="text1"/>
              </w:rPr>
              <w:lastRenderedPageBreak/>
              <w:t xml:space="preserve">Recall and use x and </w:t>
            </w:r>
            <w:r w:rsidRPr="00684A18">
              <w:rPr>
                <w:rFonts w:ascii="Calibri" w:eastAsia="Heiti TC Medium" w:hAnsi="Calibri" w:cs="Calibri"/>
                <w:color w:val="000000" w:themeColor="text1"/>
              </w:rPr>
              <w:t>÷</w:t>
            </w:r>
            <w:r w:rsidRPr="00684A18">
              <w:rPr>
                <w:rFonts w:ascii="Kinetic Letters Unjoined" w:eastAsia="Heiti TC Medium" w:hAnsi="Kinetic Letters Unjoined" w:cs="Calibri"/>
                <w:color w:val="000000" w:themeColor="text1"/>
              </w:rPr>
              <w:t xml:space="preserve"> facts for the 3, 4 and 8 times tables.</w:t>
            </w:r>
          </w:p>
        </w:tc>
        <w:tc>
          <w:tcPr>
            <w:tcW w:w="0" w:type="auto"/>
          </w:tcPr>
          <w:p w14:paraId="6DB91C81" w14:textId="77777777" w:rsidR="00DB4CFD" w:rsidRPr="00684A18" w:rsidRDefault="00DB4CFD" w:rsidP="00DB4CFD">
            <w:pPr>
              <w:rPr>
                <w:rFonts w:ascii="Kinetic Letters Unjoined" w:eastAsia="Heiti TC Medium" w:hAnsi="Kinetic Letters Unjoined" w:cs="Calibri"/>
                <w:color w:val="000000" w:themeColor="text1"/>
                <w:sz w:val="44"/>
                <w:szCs w:val="44"/>
              </w:rPr>
            </w:pPr>
            <w:r w:rsidRPr="00684A18">
              <w:rPr>
                <w:rFonts w:ascii="Kinetic Letters Unjoined" w:eastAsia="Heiti TC Medium" w:hAnsi="Kinetic Letters Unjoined" w:cs="Calibri"/>
                <w:color w:val="000000" w:themeColor="text1"/>
                <w:szCs w:val="44"/>
              </w:rPr>
              <w:t xml:space="preserve">Recall x and </w:t>
            </w:r>
            <w:r w:rsidRPr="00684A18">
              <w:rPr>
                <w:rFonts w:ascii="Calibri" w:eastAsia="Heiti TC Medium" w:hAnsi="Calibri" w:cs="Calibri"/>
                <w:color w:val="000000" w:themeColor="text1"/>
                <w:szCs w:val="44"/>
              </w:rPr>
              <w:t>÷</w:t>
            </w:r>
            <w:r w:rsidRPr="00684A18">
              <w:rPr>
                <w:rFonts w:ascii="Kinetic Letters Unjoined" w:eastAsia="Heiti TC Medium" w:hAnsi="Kinetic Letters Unjoined" w:cs="Calibri"/>
                <w:color w:val="000000" w:themeColor="text1"/>
                <w:szCs w:val="44"/>
              </w:rPr>
              <w:t xml:space="preserve"> facts for x tables up to 12 x 12.</w:t>
            </w:r>
          </w:p>
        </w:tc>
        <w:tc>
          <w:tcPr>
            <w:tcW w:w="0" w:type="auto"/>
          </w:tcPr>
          <w:p w14:paraId="718760B2" w14:textId="77777777" w:rsidR="00DB4CFD" w:rsidRPr="00684A18" w:rsidRDefault="00DB4CFD" w:rsidP="00DB4CFD">
            <w:pPr>
              <w:rPr>
                <w:rFonts w:ascii="Kinetic Letters Unjoined" w:eastAsia="Heiti TC Medium" w:hAnsi="Kinetic Letters Unjoined" w:cs="Calibri"/>
                <w:color w:val="000000" w:themeColor="text1"/>
                <w:szCs w:val="44"/>
              </w:rPr>
            </w:pPr>
            <w:r w:rsidRPr="00684A18">
              <w:rPr>
                <w:rFonts w:ascii="Kinetic Letters Unjoined" w:eastAsia="Heiti TC Medium" w:hAnsi="Kinetic Letters Unjoined" w:cs="Calibri"/>
                <w:color w:val="000000" w:themeColor="text1"/>
                <w:szCs w:val="44"/>
              </w:rPr>
              <w:t>Recall prime numbers up to 19</w:t>
            </w:r>
          </w:p>
          <w:p w14:paraId="719572CA" w14:textId="77777777" w:rsidR="00DB4CFD" w:rsidRPr="00684A18" w:rsidRDefault="00DB4CFD" w:rsidP="00DB4CFD">
            <w:pPr>
              <w:rPr>
                <w:rFonts w:ascii="Kinetic Letters Unjoined" w:eastAsia="Heiti TC Medium" w:hAnsi="Kinetic Letters Unjoined" w:cs="Calibri"/>
                <w:color w:val="000000" w:themeColor="text1"/>
                <w:szCs w:val="44"/>
              </w:rPr>
            </w:pPr>
            <w:r w:rsidRPr="00684A18">
              <w:rPr>
                <w:rFonts w:ascii="Kinetic Letters Unjoined" w:eastAsia="Heiti TC Medium" w:hAnsi="Kinetic Letters Unjoined" w:cs="Calibri"/>
                <w:color w:val="000000" w:themeColor="text1"/>
                <w:szCs w:val="44"/>
              </w:rPr>
              <w:t xml:space="preserve">Know and use the vocabulary of prime numbers, prime factors </w:t>
            </w:r>
            <w:r w:rsidRPr="00684A18">
              <w:rPr>
                <w:rFonts w:ascii="Kinetic Letters Unjoined" w:eastAsia="Heiti TC Medium" w:hAnsi="Kinetic Letters Unjoined" w:cs="Calibri"/>
                <w:color w:val="000000" w:themeColor="text1"/>
                <w:szCs w:val="44"/>
              </w:rPr>
              <w:lastRenderedPageBreak/>
              <w:t>and composite (non-prime) numbers</w:t>
            </w:r>
          </w:p>
          <w:p w14:paraId="0D619F67" w14:textId="77777777" w:rsidR="00DB4CFD" w:rsidRPr="00684A18" w:rsidRDefault="00DB4CFD" w:rsidP="00DB4CFD">
            <w:pPr>
              <w:rPr>
                <w:rFonts w:ascii="Kinetic Letters Unjoined" w:eastAsia="Heiti TC Medium" w:hAnsi="Kinetic Letters Unjoined" w:cs="Calibri"/>
                <w:color w:val="000000" w:themeColor="text1"/>
                <w:sz w:val="44"/>
                <w:szCs w:val="44"/>
              </w:rPr>
            </w:pPr>
            <w:r w:rsidRPr="00684A18">
              <w:rPr>
                <w:rFonts w:ascii="Kinetic Letters Unjoined" w:eastAsia="Heiti TC Medium" w:hAnsi="Kinetic Letters Unjoined" w:cs="Calibri"/>
                <w:color w:val="000000" w:themeColor="text1"/>
                <w:szCs w:val="44"/>
              </w:rPr>
              <w:t>Recognise and use square numbers and cube numbers, and the notation for squared (</w:t>
            </w:r>
            <w:r w:rsidRPr="00684A18">
              <w:rPr>
                <w:rFonts w:ascii="Calibri" w:eastAsia="Heiti TC Medium" w:hAnsi="Calibri" w:cs="Calibri"/>
                <w:color w:val="000000" w:themeColor="text1"/>
                <w:szCs w:val="44"/>
              </w:rPr>
              <w:t>²</w:t>
            </w:r>
            <w:r w:rsidRPr="00684A18">
              <w:rPr>
                <w:rFonts w:ascii="Kinetic Letters Unjoined" w:eastAsia="Heiti TC Medium" w:hAnsi="Kinetic Letters Unjoined" w:cs="Calibri"/>
                <w:color w:val="000000" w:themeColor="text1"/>
                <w:szCs w:val="44"/>
              </w:rPr>
              <w:t>) and cubed (</w:t>
            </w:r>
            <w:r w:rsidRPr="00684A18">
              <w:rPr>
                <w:rFonts w:ascii="Calibri" w:eastAsia="Heiti TC Medium" w:hAnsi="Calibri" w:cs="Calibri"/>
                <w:color w:val="000000" w:themeColor="text1"/>
                <w:szCs w:val="44"/>
              </w:rPr>
              <w:t>³</w:t>
            </w:r>
            <w:r w:rsidRPr="00684A18">
              <w:rPr>
                <w:rFonts w:ascii="Kinetic Letters Unjoined" w:eastAsia="Heiti TC Medium" w:hAnsi="Kinetic Letters Unjoined" w:cs="Calibri"/>
                <w:color w:val="000000" w:themeColor="text1"/>
                <w:szCs w:val="44"/>
              </w:rPr>
              <w:t>)</w:t>
            </w:r>
          </w:p>
        </w:tc>
        <w:tc>
          <w:tcPr>
            <w:tcW w:w="0" w:type="auto"/>
          </w:tcPr>
          <w:p w14:paraId="752CFB2C" w14:textId="77777777" w:rsidR="00DB4CFD" w:rsidRPr="00684A18" w:rsidRDefault="00DB4CFD" w:rsidP="00DB4CFD">
            <w:pPr>
              <w:rPr>
                <w:rFonts w:ascii="Kinetic Letters Unjoined" w:eastAsia="Heiti TC Medium" w:hAnsi="Kinetic Letters Unjoined" w:cs="Calibri"/>
                <w:color w:val="000000" w:themeColor="text1"/>
                <w:sz w:val="44"/>
                <w:szCs w:val="44"/>
              </w:rPr>
            </w:pPr>
            <w:r w:rsidRPr="00684A18">
              <w:rPr>
                <w:rFonts w:ascii="Kinetic Letters Unjoined" w:eastAsia="Heiti TC Medium" w:hAnsi="Kinetic Letters Unjoined" w:cs="Calibri"/>
                <w:color w:val="000000" w:themeColor="text1"/>
                <w:szCs w:val="44"/>
              </w:rPr>
              <w:lastRenderedPageBreak/>
              <w:t xml:space="preserve">Recall x and </w:t>
            </w:r>
            <w:r w:rsidRPr="00684A18">
              <w:rPr>
                <w:rFonts w:ascii="Calibri" w:eastAsia="Heiti TC Medium" w:hAnsi="Calibri" w:cs="Calibri"/>
                <w:color w:val="000000" w:themeColor="text1"/>
                <w:szCs w:val="44"/>
              </w:rPr>
              <w:t>÷</w:t>
            </w:r>
            <w:r w:rsidRPr="00684A18">
              <w:rPr>
                <w:rFonts w:ascii="Kinetic Letters Unjoined" w:eastAsia="Heiti TC Medium" w:hAnsi="Kinetic Letters Unjoined" w:cs="Calibri"/>
                <w:color w:val="000000" w:themeColor="text1"/>
                <w:szCs w:val="44"/>
              </w:rPr>
              <w:t xml:space="preserve"> facts for x tables up to 12 x 12 and use to find other related facts</w:t>
            </w:r>
          </w:p>
        </w:tc>
      </w:tr>
    </w:tbl>
    <w:p w14:paraId="69485E73" w14:textId="77777777" w:rsidR="00185E00" w:rsidRPr="00684A18" w:rsidRDefault="00185E00" w:rsidP="00DB4CFD">
      <w:pPr>
        <w:rPr>
          <w:rFonts w:ascii="Kinetic Letters Unjoined" w:hAnsi="Kinetic Letters Unjoined"/>
        </w:rPr>
      </w:pPr>
    </w:p>
    <w:sectPr w:rsidR="00185E00" w:rsidRPr="00684A18" w:rsidSect="00CC00C7">
      <w:pgSz w:w="11900" w:h="16840"/>
      <w:pgMar w:top="9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netic Letters Unjoine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iti TC Medium">
    <w:altName w:val="Yu Gothic"/>
    <w:charset w:val="80"/>
    <w:family w:val="auto"/>
    <w:pitch w:val="variable"/>
    <w:sig w:usb0="8000002F" w:usb1="0807004A" w:usb2="00000010" w:usb3="00000000" w:csb0="003E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B7C64"/>
    <w:multiLevelType w:val="hybridMultilevel"/>
    <w:tmpl w:val="ACB8BE4E"/>
    <w:lvl w:ilvl="0" w:tplc="4F9EF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CC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CF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EC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27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A6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AD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C0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0B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73"/>
    <w:rsid w:val="000277D3"/>
    <w:rsid w:val="000327C3"/>
    <w:rsid w:val="00071FB5"/>
    <w:rsid w:val="00107B9E"/>
    <w:rsid w:val="00177816"/>
    <w:rsid w:val="00185E00"/>
    <w:rsid w:val="00226380"/>
    <w:rsid w:val="00265754"/>
    <w:rsid w:val="00272738"/>
    <w:rsid w:val="002A13BE"/>
    <w:rsid w:val="0031778B"/>
    <w:rsid w:val="0034584C"/>
    <w:rsid w:val="00423A3F"/>
    <w:rsid w:val="004B59C8"/>
    <w:rsid w:val="00500BBB"/>
    <w:rsid w:val="00525111"/>
    <w:rsid w:val="00566806"/>
    <w:rsid w:val="005C5642"/>
    <w:rsid w:val="005E289D"/>
    <w:rsid w:val="00662C14"/>
    <w:rsid w:val="00684A18"/>
    <w:rsid w:val="00705318"/>
    <w:rsid w:val="00760C83"/>
    <w:rsid w:val="008E17CF"/>
    <w:rsid w:val="00A53F3E"/>
    <w:rsid w:val="00A6161A"/>
    <w:rsid w:val="00A851EB"/>
    <w:rsid w:val="00AD0320"/>
    <w:rsid w:val="00B45042"/>
    <w:rsid w:val="00B90492"/>
    <w:rsid w:val="00BA1DCB"/>
    <w:rsid w:val="00C2659D"/>
    <w:rsid w:val="00CA2727"/>
    <w:rsid w:val="00CC00C7"/>
    <w:rsid w:val="00D657C1"/>
    <w:rsid w:val="00DB4CFD"/>
    <w:rsid w:val="00DD46BB"/>
    <w:rsid w:val="00DE3E73"/>
    <w:rsid w:val="00E877FF"/>
    <w:rsid w:val="00F8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D7215"/>
  <w15:chartTrackingRefBased/>
  <w15:docId w15:val="{90C8ADA7-888F-9640-80C8-E1E886ED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59C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6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4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795d5c-e5de-4609-8e5b-3865ccaf7f24">
      <Terms xmlns="http://schemas.microsoft.com/office/infopath/2007/PartnerControls"/>
    </lcf76f155ced4ddcb4097134ff3c332f>
    <TaxCatchAll xmlns="00506c65-54e1-4fc5-adcc-000753df8a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02D490CA26C4393761B0D0AD56E2F" ma:contentTypeVersion="15" ma:contentTypeDescription="Create a new document." ma:contentTypeScope="" ma:versionID="4b8fd933d048a1a49fa49f0c31fbd00a">
  <xsd:schema xmlns:xsd="http://www.w3.org/2001/XMLSchema" xmlns:xs="http://www.w3.org/2001/XMLSchema" xmlns:p="http://schemas.microsoft.com/office/2006/metadata/properties" xmlns:ns2="b7795d5c-e5de-4609-8e5b-3865ccaf7f24" xmlns:ns3="00506c65-54e1-4fc5-adcc-000753df8ad0" targetNamespace="http://schemas.microsoft.com/office/2006/metadata/properties" ma:root="true" ma:fieldsID="c3904e096401c7ece53639f26bacb574" ns2:_="" ns3:_="">
    <xsd:import namespace="b7795d5c-e5de-4609-8e5b-3865ccaf7f24"/>
    <xsd:import namespace="00506c65-54e1-4fc5-adcc-000753df8a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95d5c-e5de-4609-8e5b-3865ccaf7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06c65-54e1-4fc5-adcc-000753df8ad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ecccd5b-d5b4-41b5-bf2c-7ffdc2785a3f}" ma:internalName="TaxCatchAll" ma:showField="CatchAllData" ma:web="00506c65-54e1-4fc5-adcc-000753df8a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86D17-7829-4C08-ADBF-7A54C192676F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b7795d5c-e5de-4609-8e5b-3865ccaf7f24"/>
    <ds:schemaRef ds:uri="http://schemas.openxmlformats.org/package/2006/metadata/core-properties"/>
    <ds:schemaRef ds:uri="00506c65-54e1-4fc5-adcc-000753df8ad0"/>
  </ds:schemaRefs>
</ds:datastoreItem>
</file>

<file path=customXml/itemProps2.xml><?xml version="1.0" encoding="utf-8"?>
<ds:datastoreItem xmlns:ds="http://schemas.openxmlformats.org/officeDocument/2006/customXml" ds:itemID="{B8E2942D-37DE-4A6E-8C23-9A5F50ADE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F0C73-A61E-4A38-B6DD-D9419CE16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95d5c-e5de-4609-8e5b-3865ccaf7f24"/>
    <ds:schemaRef ds:uri="00506c65-54e1-4fc5-adcc-000753df8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Lomax</dc:creator>
  <cp:keywords/>
  <dc:description/>
  <cp:lastModifiedBy>Tyley Deedigan</cp:lastModifiedBy>
  <cp:revision>3</cp:revision>
  <cp:lastPrinted>2019-12-11T22:05:00Z</cp:lastPrinted>
  <dcterms:created xsi:type="dcterms:W3CDTF">2024-03-25T10:06:00Z</dcterms:created>
  <dcterms:modified xsi:type="dcterms:W3CDTF">2024-04-23T11:03:00Z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0x01010061202D490CA26C4393761B0D0AD56E2F</vt:lpwstr>
  </property>
  <property fmtid="{D5CDD505-2E9C-101B-9397-08002B2CF9AE}" pid="3" name="MediaServiceImageTags">
    <vt:lpwstr/>
  </property>
</Properties>
</file>