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                     </w:t>
      </w:r>
      <w:r>
        <w:rPr>
          <w:noProof/>
          <w:lang w:eastAsia="en-GB"/>
        </w:rPr>
        <w:drawing>
          <wp:inline distT="0" distB="0" distL="0" distR="0">
            <wp:extent cx="1202438" cy="1202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202438" cy="1202438"/>
                    </a:xfrm>
                    <a:prstGeom prst="rect">
                      <a:avLst/>
                    </a:prstGeom>
                  </pic:spPr>
                </pic:pic>
              </a:graphicData>
            </a:graphic>
          </wp:inline>
        </w:drawing>
      </w:r>
      <w:r>
        <w:rPr>
          <w:noProof/>
          <w:lang w:eastAsia="en-GB"/>
        </w:rPr>
        <w:drawing>
          <wp:anchor distT="0" distB="0" distL="114300" distR="114300" simplePos="0" relativeHeight="251658240" behindDoc="1" locked="0" layoutInCell="1" allowOverlap="1">
            <wp:simplePos x="0" y="0"/>
            <wp:positionH relativeFrom="column">
              <wp:posOffset>47625</wp:posOffset>
            </wp:positionH>
            <wp:positionV relativeFrom="paragraph">
              <wp:posOffset>1047750</wp:posOffset>
            </wp:positionV>
            <wp:extent cx="1432560" cy="895350"/>
            <wp:effectExtent l="0" t="0" r="0" b="0"/>
            <wp:wrapTight wrapText="bothSides">
              <wp:wrapPolygon edited="0">
                <wp:start x="0" y="0"/>
                <wp:lineTo x="0" y="21140"/>
                <wp:lineTo x="21255" y="21140"/>
                <wp:lineTo x="21255" y="0"/>
                <wp:lineTo x="0" y="0"/>
              </wp:wrapPolygon>
            </wp:wrapTight>
            <wp:docPr id="2" name="Picture 2" descr="C:\Users\admin3\AppData\Local\Microsoft\Windows\Temporary Internet Files\Content.IE5\Q63OLV43\cartoon-bicycl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3\AppData\Local\Microsoft\Windows\Temporary Internet Files\Content.IE5\Q63OLV43\cartoon-bicycle-7[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
        <w:t xml:space="preserve">    </w:t>
      </w:r>
      <w:r>
        <w:rPr>
          <w:rFonts w:ascii="Comic Sans MS" w:hAnsi="Comic Sans MS"/>
          <w:b/>
          <w:i/>
        </w:rPr>
        <w:t>CYCLING TO SCHOOL</w:t>
      </w:r>
      <w:r>
        <w:t xml:space="preserve"> </w:t>
      </w:r>
    </w:p>
    <w:p>
      <w:pPr>
        <w:rPr>
          <w:rFonts w:ascii="Comic Sans MS" w:hAnsi="Comic Sans MS"/>
          <w:sz w:val="18"/>
          <w:szCs w:val="18"/>
        </w:rPr>
      </w:pPr>
      <w:r>
        <w:rPr>
          <w:rFonts w:ascii="Comic Sans MS" w:hAnsi="Comic Sans MS"/>
          <w:sz w:val="18"/>
          <w:szCs w:val="18"/>
        </w:rPr>
        <w:t xml:space="preserve">Please read the following information outlining the schools approach to cycling to school. </w:t>
      </w:r>
      <w:r>
        <w:rPr>
          <w:rFonts w:ascii="Comic Sans MS" w:hAnsi="Comic Sans MS"/>
          <w:sz w:val="18"/>
          <w:szCs w:val="18"/>
        </w:rPr>
        <w:t>Our cycle sheds are just inside the main school gate</w:t>
      </w:r>
      <w:r>
        <w:rPr>
          <w:rFonts w:ascii="Comic Sans MS" w:hAnsi="Comic Sans MS"/>
          <w:sz w:val="18"/>
          <w:szCs w:val="18"/>
        </w:rPr>
        <w:t>s and bicycles and scooters are left at the owner’s risk. The school does not accept liability for lost or stolen property.</w:t>
      </w:r>
      <w:r>
        <w:rPr>
          <w:rFonts w:ascii="Comic Sans MS" w:hAnsi="Comic Sans MS"/>
          <w:sz w:val="18"/>
          <w:szCs w:val="18"/>
        </w:rPr>
        <w:t xml:space="preserve"> </w:t>
      </w:r>
    </w:p>
    <w:p>
      <w:pPr>
        <w:rPr>
          <w:rFonts w:ascii="Comic Sans MS" w:hAnsi="Comic Sans MS"/>
          <w:b/>
          <w:sz w:val="18"/>
          <w:szCs w:val="18"/>
        </w:rPr>
      </w:pPr>
      <w:r>
        <w:rPr>
          <w:rFonts w:ascii="Comic Sans MS" w:hAnsi="Comic Sans MS"/>
          <w:b/>
          <w:sz w:val="18"/>
          <w:szCs w:val="18"/>
        </w:rPr>
        <w:t>While we at Wallace Fields Junior School wish to encourage the opportunities to gain fitness and independence that cycling to school provides, the decision as to whether your child is competent to negotiate the hazards that might be met, on both the outward and return journeys, must be yours alone. WFJS does not accept any liability for any consequences of, and arising from, that decision.</w:t>
      </w:r>
    </w:p>
    <w:p>
      <w:pPr>
        <w:rPr>
          <w:rFonts w:ascii="Comic Sans MS" w:hAnsi="Comic Sans MS"/>
          <w:sz w:val="18"/>
          <w:szCs w:val="18"/>
        </w:rPr>
      </w:pPr>
      <w:r>
        <w:rPr>
          <w:rFonts w:ascii="Comic Sans MS" w:hAnsi="Comic Sans MS"/>
          <w:sz w:val="18"/>
          <w:szCs w:val="18"/>
        </w:rPr>
        <w:t xml:space="preserve">It is important that we know the numbers of children cycling to school even if on an infrequent basis, so that we can make adequate security and safety arrangements.  </w:t>
      </w:r>
      <w:r>
        <w:rPr>
          <w:rFonts w:ascii="Comic Sans MS" w:hAnsi="Comic Sans MS"/>
          <w:sz w:val="18"/>
          <w:szCs w:val="18"/>
        </w:rPr>
        <w:t xml:space="preserve">If you wish your son/daughter to cycle to school would you please complete the form </w:t>
      </w:r>
      <w:proofErr w:type="gramStart"/>
      <w:r>
        <w:rPr>
          <w:rFonts w:ascii="Comic Sans MS" w:hAnsi="Comic Sans MS"/>
          <w:sz w:val="18"/>
          <w:szCs w:val="18"/>
        </w:rPr>
        <w:t>below</w:t>
      </w:r>
      <w:r>
        <w:rPr>
          <w:rFonts w:ascii="Comic Sans MS" w:hAnsi="Comic Sans MS"/>
          <w:sz w:val="18"/>
          <w:szCs w:val="18"/>
        </w:rPr>
        <w:t>.</w:t>
      </w:r>
      <w:proofErr w:type="gramEnd"/>
      <w:r>
        <w:rPr>
          <w:rFonts w:ascii="Comic Sans MS" w:hAnsi="Comic Sans MS"/>
          <w:sz w:val="18"/>
          <w:szCs w:val="18"/>
        </w:rPr>
        <w:t xml:space="preserve"> </w:t>
      </w:r>
    </w:p>
    <w:p>
      <w:pPr>
        <w:rPr>
          <w:rFonts w:ascii="Comic Sans MS" w:hAnsi="Comic Sans MS"/>
          <w:sz w:val="18"/>
          <w:szCs w:val="18"/>
        </w:rPr>
      </w:pPr>
      <w:r>
        <w:rPr>
          <w:rFonts w:ascii="Comic Sans MS" w:hAnsi="Comic Sans MS"/>
          <w:sz w:val="18"/>
          <w:szCs w:val="18"/>
        </w:rPr>
        <w:t>Parents are advised to take out appropriate insurance as the school’s insurance does not cover loss or damage to cycles whilst they are here.</w:t>
      </w:r>
    </w:p>
    <w:p>
      <w:pPr>
        <w:jc w:val="center"/>
        <w:rPr>
          <w:rFonts w:ascii="Comic Sans MS" w:hAnsi="Comic Sans MS"/>
          <w:b/>
          <w:sz w:val="18"/>
          <w:szCs w:val="18"/>
          <w:u w:val="single"/>
        </w:rPr>
      </w:pPr>
      <w:r>
        <w:rPr>
          <w:rFonts w:ascii="Comic Sans MS" w:hAnsi="Comic Sans MS"/>
          <w:b/>
          <w:sz w:val="18"/>
          <w:szCs w:val="18"/>
          <w:u w:val="single"/>
        </w:rPr>
        <w:t>CONDITIONS FOR CYCLING TO SCHOOL</w:t>
      </w:r>
    </w:p>
    <w:p>
      <w:pPr>
        <w:pStyle w:val="ListParagraph"/>
        <w:numPr>
          <w:ilvl w:val="0"/>
          <w:numId w:val="1"/>
        </w:numPr>
        <w:rPr>
          <w:rFonts w:ascii="Comic Sans MS" w:hAnsi="Comic Sans MS"/>
          <w:sz w:val="18"/>
          <w:szCs w:val="18"/>
        </w:rPr>
      </w:pPr>
      <w:r>
        <w:rPr>
          <w:rFonts w:ascii="Comic Sans MS" w:hAnsi="Comic Sans MS"/>
          <w:sz w:val="18"/>
          <w:szCs w:val="18"/>
        </w:rPr>
        <w:t>All bicycles must be in roadworthy condition.</w:t>
      </w:r>
    </w:p>
    <w:p>
      <w:pPr>
        <w:pStyle w:val="ListParagraph"/>
        <w:numPr>
          <w:ilvl w:val="0"/>
          <w:numId w:val="1"/>
        </w:numPr>
        <w:rPr>
          <w:rFonts w:ascii="Comic Sans MS" w:hAnsi="Comic Sans MS"/>
          <w:sz w:val="18"/>
          <w:szCs w:val="18"/>
        </w:rPr>
      </w:pPr>
      <w:r>
        <w:rPr>
          <w:rFonts w:ascii="Comic Sans MS" w:hAnsi="Comic Sans MS"/>
          <w:sz w:val="18"/>
          <w:szCs w:val="18"/>
        </w:rPr>
        <w:t>Cyclists must ride sensibly and follow the Highway Code.</w:t>
      </w:r>
    </w:p>
    <w:p>
      <w:pPr>
        <w:pStyle w:val="ListParagraph"/>
        <w:numPr>
          <w:ilvl w:val="0"/>
          <w:numId w:val="1"/>
        </w:numPr>
        <w:rPr>
          <w:rFonts w:ascii="Comic Sans MS" w:hAnsi="Comic Sans MS"/>
          <w:sz w:val="18"/>
          <w:szCs w:val="18"/>
        </w:rPr>
      </w:pPr>
      <w:r>
        <w:rPr>
          <w:rFonts w:ascii="Comic Sans MS" w:hAnsi="Comic Sans MS"/>
          <w:sz w:val="18"/>
          <w:szCs w:val="18"/>
        </w:rPr>
        <w:t xml:space="preserve">Children must have a </w:t>
      </w:r>
      <w:proofErr w:type="spellStart"/>
      <w:r>
        <w:rPr>
          <w:rFonts w:ascii="Comic Sans MS" w:hAnsi="Comic Sans MS"/>
          <w:sz w:val="18"/>
          <w:szCs w:val="18"/>
        </w:rPr>
        <w:t>Bikeability</w:t>
      </w:r>
      <w:proofErr w:type="spellEnd"/>
      <w:r>
        <w:rPr>
          <w:rFonts w:ascii="Comic Sans MS" w:hAnsi="Comic Sans MS"/>
          <w:sz w:val="18"/>
          <w:szCs w:val="18"/>
        </w:rPr>
        <w:t xml:space="preserve"> Training Certificate or must be accompanied by their parent / carer.</w:t>
      </w:r>
    </w:p>
    <w:p>
      <w:pPr>
        <w:pStyle w:val="ListParagraph"/>
        <w:numPr>
          <w:ilvl w:val="0"/>
          <w:numId w:val="1"/>
        </w:numPr>
        <w:rPr>
          <w:rFonts w:ascii="Comic Sans MS" w:hAnsi="Comic Sans MS"/>
          <w:sz w:val="18"/>
          <w:szCs w:val="18"/>
        </w:rPr>
      </w:pPr>
      <w:r>
        <w:rPr>
          <w:rFonts w:ascii="Comic Sans MS" w:hAnsi="Comic Sans MS"/>
          <w:sz w:val="18"/>
          <w:szCs w:val="18"/>
        </w:rPr>
        <w:t>All cycles must be provided with a lock and secured in the designated parking areas.</w:t>
      </w:r>
    </w:p>
    <w:p>
      <w:pPr>
        <w:pStyle w:val="ListParagraph"/>
        <w:numPr>
          <w:ilvl w:val="0"/>
          <w:numId w:val="1"/>
        </w:numPr>
        <w:rPr>
          <w:rFonts w:ascii="Comic Sans MS" w:hAnsi="Comic Sans MS"/>
          <w:sz w:val="18"/>
          <w:szCs w:val="18"/>
        </w:rPr>
      </w:pPr>
      <w:r>
        <w:rPr>
          <w:rFonts w:ascii="Comic Sans MS" w:hAnsi="Comic Sans MS"/>
          <w:sz w:val="18"/>
          <w:szCs w:val="18"/>
        </w:rPr>
        <w:t>The bicycle must be wheeled into the school grounds.</w:t>
      </w:r>
    </w:p>
    <w:p>
      <w:pPr>
        <w:pStyle w:val="ListParagraph"/>
        <w:numPr>
          <w:ilvl w:val="0"/>
          <w:numId w:val="1"/>
        </w:numPr>
        <w:rPr>
          <w:rFonts w:ascii="Comic Sans MS" w:hAnsi="Comic Sans MS"/>
          <w:sz w:val="18"/>
          <w:szCs w:val="18"/>
        </w:rPr>
      </w:pPr>
      <w:r>
        <w:rPr>
          <w:rFonts w:ascii="Comic Sans MS" w:hAnsi="Comic Sans MS"/>
          <w:sz w:val="18"/>
          <w:szCs w:val="18"/>
        </w:rPr>
        <w:t>All cyclists must wear a cycle helmet whilst cycling to and from school.</w:t>
      </w:r>
    </w:p>
    <w:p>
      <w:pPr>
        <w:rPr>
          <w:rFonts w:ascii="Comic Sans MS" w:hAnsi="Comic Sans MS"/>
          <w:sz w:val="18"/>
          <w:szCs w:val="18"/>
        </w:rPr>
      </w:pPr>
      <w:r>
        <w:rPr>
          <w:rFonts w:ascii="Comic Sans MS" w:hAnsi="Comic Sans MS"/>
          <w:sz w:val="18"/>
          <w:szCs w:val="18"/>
        </w:rPr>
        <w:t xml:space="preserve">WFJS reserves the right to revoke this permit if these conditions are ignored or broken.  Please sign and return the information below. </w:t>
      </w:r>
    </w:p>
    <w:p>
      <w:pPr>
        <w:rPr>
          <w:rFonts w:ascii="Comic Sans MS" w:hAnsi="Comic Sans MS"/>
          <w:sz w:val="18"/>
          <w:szCs w:val="18"/>
        </w:rPr>
      </w:pPr>
    </w:p>
    <w:p>
      <w:pPr>
        <w:rPr>
          <w:rFonts w:ascii="Comic Sans MS" w:hAnsi="Comic Sans MS"/>
          <w:sz w:val="18"/>
          <w:szCs w:val="18"/>
        </w:rPr>
      </w:pPr>
      <w:r>
        <w:rPr>
          <w:rFonts w:ascii="Comic Sans MS" w:hAnsi="Comic Sans MS"/>
          <w:sz w:val="18"/>
          <w:szCs w:val="18"/>
        </w:rPr>
        <w:t>Name of Pupil: ______________________________</w:t>
      </w:r>
      <w:proofErr w:type="gramStart"/>
      <w:r>
        <w:rPr>
          <w:rFonts w:ascii="Comic Sans MS" w:hAnsi="Comic Sans MS"/>
          <w:sz w:val="18"/>
          <w:szCs w:val="18"/>
        </w:rPr>
        <w:t>_  Date</w:t>
      </w:r>
      <w:proofErr w:type="gramEnd"/>
      <w:r>
        <w:rPr>
          <w:rFonts w:ascii="Comic Sans MS" w:hAnsi="Comic Sans MS"/>
          <w:sz w:val="18"/>
          <w:szCs w:val="18"/>
        </w:rPr>
        <w:t xml:space="preserve"> of Birth: _________________</w:t>
      </w:r>
    </w:p>
    <w:p>
      <w:pPr>
        <w:rPr>
          <w:rFonts w:ascii="Comic Sans MS" w:hAnsi="Comic Sans MS"/>
          <w:sz w:val="18"/>
          <w:szCs w:val="18"/>
        </w:rPr>
      </w:pPr>
      <w:r>
        <w:rPr>
          <w:rFonts w:ascii="Comic Sans MS" w:hAnsi="Comic Sans MS"/>
          <w:sz w:val="18"/>
          <w:szCs w:val="18"/>
        </w:rPr>
        <w:t xml:space="preserve">Cycle Make, Model and colour: _____________________________________________ </w:t>
      </w:r>
    </w:p>
    <w:p>
      <w:pPr>
        <w:rPr>
          <w:rFonts w:ascii="Comic Sans MS" w:hAnsi="Comic Sans MS"/>
          <w:sz w:val="18"/>
          <w:szCs w:val="18"/>
        </w:rPr>
      </w:pPr>
      <w:r>
        <w:rPr>
          <w:rFonts w:ascii="Comic Sans MS" w:hAnsi="Comic Sans MS"/>
          <w:sz w:val="18"/>
          <w:szCs w:val="18"/>
        </w:rPr>
        <w:t>Cycle serial no: _____________________</w:t>
      </w:r>
      <w:proofErr w:type="gramStart"/>
      <w:r>
        <w:rPr>
          <w:rFonts w:ascii="Comic Sans MS" w:hAnsi="Comic Sans MS"/>
          <w:sz w:val="18"/>
          <w:szCs w:val="18"/>
        </w:rPr>
        <w:t xml:space="preserve">_  </w:t>
      </w:r>
      <w:r>
        <w:rPr>
          <w:rFonts w:ascii="Comic Sans MS" w:hAnsi="Comic Sans MS"/>
          <w:sz w:val="18"/>
          <w:szCs w:val="18"/>
        </w:rPr>
        <w:t>Padlock</w:t>
      </w:r>
      <w:proofErr w:type="gramEnd"/>
      <w:r>
        <w:rPr>
          <w:rFonts w:ascii="Comic Sans MS" w:hAnsi="Comic Sans MS"/>
          <w:sz w:val="18"/>
          <w:szCs w:val="18"/>
        </w:rPr>
        <w:t xml:space="preserve"> serial no: ______________________</w:t>
      </w:r>
    </w:p>
    <w:p>
      <w:pPr>
        <w:rPr>
          <w:rFonts w:ascii="Comic Sans MS" w:hAnsi="Comic Sans MS"/>
          <w:sz w:val="18"/>
          <w:szCs w:val="18"/>
        </w:rPr>
      </w:pPr>
      <w:r>
        <w:rPr>
          <w:rFonts w:ascii="Comic Sans MS" w:hAnsi="Comic Sans MS"/>
          <w:sz w:val="18"/>
          <w:szCs w:val="18"/>
        </w:rPr>
        <w:t>Features</w:t>
      </w:r>
      <w:proofErr w:type="gramStart"/>
      <w:r>
        <w:rPr>
          <w:rFonts w:ascii="Comic Sans MS" w:hAnsi="Comic Sans MS"/>
          <w:sz w:val="18"/>
          <w:szCs w:val="18"/>
        </w:rPr>
        <w:t>:_</w:t>
      </w:r>
      <w:proofErr w:type="gramEnd"/>
      <w:r>
        <w:rPr>
          <w:rFonts w:ascii="Comic Sans MS" w:hAnsi="Comic Sans MS"/>
          <w:sz w:val="18"/>
          <w:szCs w:val="18"/>
        </w:rPr>
        <w:t>______________________________</w:t>
      </w:r>
    </w:p>
    <w:p>
      <w:pPr>
        <w:rPr>
          <w:rFonts w:ascii="Comic Sans MS" w:hAnsi="Comic Sans MS"/>
          <w:sz w:val="18"/>
          <w:szCs w:val="18"/>
        </w:rPr>
      </w:pPr>
      <w:r>
        <w:rPr>
          <w:rFonts w:ascii="Comic Sans MS" w:hAnsi="Comic Sans MS"/>
          <w:sz w:val="18"/>
          <w:szCs w:val="18"/>
        </w:rPr>
        <w:t>I accept the above conditions and request permission to be given cycle parking space at school.</w:t>
      </w:r>
    </w:p>
    <w:p>
      <w:pPr>
        <w:rPr>
          <w:rFonts w:ascii="Comic Sans MS" w:hAnsi="Comic Sans MS"/>
          <w:sz w:val="20"/>
          <w:szCs w:val="20"/>
        </w:rPr>
      </w:pPr>
      <w:r>
        <w:rPr>
          <w:rFonts w:ascii="Comic Sans MS" w:hAnsi="Comic Sans MS"/>
          <w:sz w:val="18"/>
          <w:szCs w:val="18"/>
        </w:rPr>
        <w:t>Signed Parent/Carer: ____________________________    Date: _____________________</w:t>
      </w:r>
      <w:bookmarkStart w:id="0" w:name="_GoBack"/>
      <w:bookmarkEnd w:id="0"/>
    </w:p>
    <w:sectPr>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Comic Sans MS" w:hAnsi="Comic Sans MS"/>
        <w:sz w:val="24"/>
        <w:szCs w:val="24"/>
      </w:rPr>
    </w:pPr>
    <w:proofErr w:type="gramStart"/>
    <w:r>
      <w:rPr>
        <w:rFonts w:ascii="Comic Sans MS" w:hAnsi="Comic Sans MS"/>
        <w:sz w:val="24"/>
        <w:szCs w:val="24"/>
      </w:rPr>
      <w:t>September  2015</w:t>
    </w:r>
    <w:proofErr w:type="gramEnd"/>
    <w:r>
      <w:rPr>
        <w:rFonts w:ascii="Comic Sans MS" w:hAnsi="Comic Sans M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D6FA5"/>
    <w:multiLevelType w:val="hybridMultilevel"/>
    <w:tmpl w:val="BCF6D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admin3</dc:creator>
  <cp:lastModifiedBy>admin3</cp:lastModifiedBy>
  <cp:revision>7</cp:revision>
  <dcterms:created xsi:type="dcterms:W3CDTF">2015-05-05T13:14:00Z</dcterms:created>
  <dcterms:modified xsi:type="dcterms:W3CDTF">2015-05-05T14:30:00Z</dcterms:modified>
</cp:coreProperties>
</file>