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ACEC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 w:rsidRPr="001C0BED">
        <w:rPr>
          <w:rFonts w:asciiTheme="minorHAnsi" w:hAnsiTheme="minorHAnsi"/>
        </w:rPr>
        <w:t>'Young people today have become obsessed with social networking sites which are a bad influence and can take over their lives</w:t>
      </w:r>
      <w:r>
        <w:rPr>
          <w:rFonts w:asciiTheme="minorHAnsi" w:hAnsiTheme="minorHAnsi"/>
        </w:rPr>
        <w:t>. These sites should be banned.’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Write a</w:t>
      </w:r>
      <w:r w:rsidR="00EB1D56">
        <w:rPr>
          <w:rFonts w:asciiTheme="minorHAnsi" w:hAnsiTheme="minorHAnsi"/>
        </w:rPr>
        <w:t xml:space="preserve"> </w:t>
      </w:r>
      <w:proofErr w:type="gramStart"/>
      <w:r w:rsidR="00EB1D56">
        <w:rPr>
          <w:rFonts w:asciiTheme="minorHAnsi" w:hAnsiTheme="minorHAnsi"/>
        </w:rPr>
        <w:t>speech</w:t>
      </w:r>
      <w:bookmarkStart w:id="0" w:name="_GoBack"/>
      <w:bookmarkEnd w:id="0"/>
      <w:r>
        <w:rPr>
          <w:rFonts w:asciiTheme="minorHAnsi" w:hAnsiTheme="minorHAnsi"/>
        </w:rPr>
        <w:t xml:space="preserve">  in</w:t>
      </w:r>
      <w:proofErr w:type="gramEnd"/>
      <w:r>
        <w:rPr>
          <w:rFonts w:asciiTheme="minorHAnsi" w:hAnsiTheme="minorHAnsi"/>
        </w:rPr>
        <w:t xml:space="preserve"> which you explain your point of view on this statement.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C0BED"/>
    <w:rsid w:val="00921148"/>
    <w:rsid w:val="00B315FB"/>
    <w:rsid w:val="00E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3</cp:revision>
  <dcterms:created xsi:type="dcterms:W3CDTF">2015-06-05T13:03:00Z</dcterms:created>
  <dcterms:modified xsi:type="dcterms:W3CDTF">2015-06-05T15:20:00Z</dcterms:modified>
</cp:coreProperties>
</file>